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DA" w:rsidRPr="00FD1DFB" w:rsidRDefault="008122DA" w:rsidP="00FD1DFB">
      <w:pPr>
        <w:ind w:left="-1134" w:right="-285"/>
        <w:jc w:val="center"/>
        <w:rPr>
          <w:sz w:val="28"/>
          <w:szCs w:val="28"/>
        </w:rPr>
      </w:pPr>
    </w:p>
    <w:p w:rsidR="00FD1DFB" w:rsidRPr="000B28D1" w:rsidRDefault="00FD1DFB" w:rsidP="00FD1DFB">
      <w:pPr>
        <w:widowControl w:val="0"/>
        <w:jc w:val="right"/>
        <w:rPr>
          <w:sz w:val="28"/>
          <w:szCs w:val="28"/>
        </w:rPr>
      </w:pPr>
      <w:r w:rsidRPr="000B28D1">
        <w:rPr>
          <w:sz w:val="28"/>
          <w:szCs w:val="28"/>
        </w:rPr>
        <w:t>УТВЕРЖДЕНА</w:t>
      </w:r>
    </w:p>
    <w:p w:rsidR="00FD1DFB" w:rsidRPr="000B28D1" w:rsidRDefault="00FD1DFB" w:rsidP="00FD1DFB">
      <w:pPr>
        <w:widowControl w:val="0"/>
        <w:jc w:val="right"/>
        <w:rPr>
          <w:sz w:val="28"/>
          <w:szCs w:val="28"/>
        </w:rPr>
      </w:pPr>
      <w:r w:rsidRPr="000B28D1">
        <w:rPr>
          <w:sz w:val="28"/>
          <w:szCs w:val="28"/>
        </w:rPr>
        <w:t>Постановлением</w:t>
      </w:r>
    </w:p>
    <w:p w:rsidR="00FD1DFB" w:rsidRPr="000B28D1" w:rsidRDefault="00FD1DFB" w:rsidP="00FD1DFB">
      <w:pPr>
        <w:widowControl w:val="0"/>
        <w:tabs>
          <w:tab w:val="left" w:pos="3261"/>
        </w:tabs>
        <w:jc w:val="right"/>
        <w:rPr>
          <w:sz w:val="28"/>
          <w:szCs w:val="28"/>
        </w:rPr>
      </w:pPr>
      <w:r w:rsidRPr="000B28D1">
        <w:rPr>
          <w:sz w:val="28"/>
          <w:szCs w:val="28"/>
        </w:rPr>
        <w:t>от_______________г. №_______</w:t>
      </w:r>
    </w:p>
    <w:p w:rsidR="00FD1DFB" w:rsidRPr="000B28D1" w:rsidRDefault="00FD1DFB" w:rsidP="00FD1DFB">
      <w:pPr>
        <w:widowControl w:val="0"/>
        <w:tabs>
          <w:tab w:val="left" w:pos="3261"/>
        </w:tabs>
        <w:jc w:val="center"/>
        <w:rPr>
          <w:sz w:val="28"/>
          <w:szCs w:val="28"/>
        </w:rPr>
      </w:pPr>
    </w:p>
    <w:p w:rsidR="00FD1DFB" w:rsidRPr="000B28D1" w:rsidRDefault="00FD1DFB"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FD1DFB" w:rsidRPr="000B28D1" w:rsidRDefault="00FD1DFB" w:rsidP="00FD1DFB">
      <w:pPr>
        <w:widowControl w:val="0"/>
        <w:tabs>
          <w:tab w:val="left" w:pos="3261"/>
        </w:tabs>
        <w:jc w:val="center"/>
        <w:rPr>
          <w:sz w:val="28"/>
          <w:szCs w:val="28"/>
        </w:rPr>
      </w:pPr>
    </w:p>
    <w:p w:rsidR="00FD1DFB" w:rsidRPr="000B28D1" w:rsidRDefault="00FD1DFB" w:rsidP="00FD1DFB">
      <w:pPr>
        <w:widowControl w:val="0"/>
        <w:tabs>
          <w:tab w:val="left" w:pos="3261"/>
        </w:tabs>
        <w:jc w:val="center"/>
        <w:rPr>
          <w:sz w:val="28"/>
          <w:szCs w:val="28"/>
        </w:rPr>
      </w:pPr>
    </w:p>
    <w:p w:rsidR="00FD1DFB" w:rsidRPr="000B28D1"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0B28D1">
        <w:rPr>
          <w:rFonts w:eastAsia="Times New Roman" w:cs="Times New Roman"/>
          <w:b/>
          <w:bCs/>
          <w:spacing w:val="-1"/>
          <w:sz w:val="36"/>
          <w:szCs w:val="36"/>
          <w:lang w:eastAsia="ru-RU"/>
        </w:rPr>
        <w:t>СХЕМА ТЕПЛОСНАБЖЕНИЯ</w:t>
      </w:r>
    </w:p>
    <w:p w:rsidR="00FD1DFB" w:rsidRPr="000B28D1"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0B28D1">
        <w:rPr>
          <w:rFonts w:eastAsia="Times New Roman" w:cs="Times New Roman"/>
          <w:b/>
          <w:bCs/>
          <w:spacing w:val="-1"/>
          <w:sz w:val="36"/>
          <w:szCs w:val="36"/>
          <w:lang w:eastAsia="ru-RU"/>
        </w:rPr>
        <w:t>муниципального образования</w:t>
      </w:r>
    </w:p>
    <w:p w:rsidR="00FD1DFB" w:rsidRDefault="00861255"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0B28D1">
        <w:rPr>
          <w:rFonts w:eastAsia="Times New Roman" w:cs="Times New Roman"/>
          <w:b/>
          <w:bCs/>
          <w:spacing w:val="-1"/>
          <w:sz w:val="36"/>
          <w:szCs w:val="36"/>
          <w:lang w:eastAsia="ru-RU"/>
        </w:rPr>
        <w:t xml:space="preserve">п. </w:t>
      </w:r>
      <w:r w:rsidR="00FD1DFB" w:rsidRPr="000B28D1">
        <w:rPr>
          <w:rFonts w:eastAsia="Times New Roman" w:cs="Times New Roman"/>
          <w:b/>
          <w:bCs/>
          <w:spacing w:val="-1"/>
          <w:sz w:val="36"/>
          <w:szCs w:val="36"/>
          <w:lang w:eastAsia="ru-RU"/>
        </w:rPr>
        <w:t>Кедровый</w:t>
      </w:r>
    </w:p>
    <w:p w:rsidR="000B28D1" w:rsidRPr="000B28D1" w:rsidRDefault="000B28D1" w:rsidP="000B28D1">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0B28D1">
        <w:rPr>
          <w:rFonts w:eastAsia="Times New Roman" w:cs="Times New Roman"/>
          <w:b/>
          <w:bCs/>
          <w:spacing w:val="-1"/>
          <w:sz w:val="36"/>
          <w:szCs w:val="36"/>
          <w:lang w:eastAsia="ru-RU"/>
        </w:rPr>
        <w:t>Красноярского края</w:t>
      </w:r>
    </w:p>
    <w:p w:rsidR="00FD1DFB" w:rsidRPr="000B28D1"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0B28D1">
        <w:rPr>
          <w:rFonts w:eastAsia="Times New Roman" w:cs="Times New Roman"/>
          <w:b/>
          <w:bCs/>
          <w:spacing w:val="-1"/>
          <w:sz w:val="36"/>
          <w:szCs w:val="36"/>
          <w:lang w:eastAsia="ru-RU"/>
        </w:rPr>
        <w:t xml:space="preserve">на период </w:t>
      </w:r>
      <w:r w:rsidR="00247297" w:rsidRPr="000B28D1">
        <w:rPr>
          <w:rFonts w:eastAsia="Times New Roman" w:cs="Times New Roman"/>
          <w:b/>
          <w:bCs/>
          <w:spacing w:val="-1"/>
          <w:sz w:val="36"/>
          <w:szCs w:val="36"/>
          <w:lang w:eastAsia="ru-RU"/>
        </w:rPr>
        <w:t>до</w:t>
      </w:r>
      <w:r w:rsidR="00A417EC" w:rsidRPr="000B28D1">
        <w:rPr>
          <w:rFonts w:eastAsia="Times New Roman" w:cs="Times New Roman"/>
          <w:b/>
          <w:bCs/>
          <w:spacing w:val="-1"/>
          <w:sz w:val="36"/>
          <w:szCs w:val="36"/>
          <w:lang w:eastAsia="ru-RU"/>
        </w:rPr>
        <w:t xml:space="preserve"> </w:t>
      </w:r>
      <w:r w:rsidRPr="000B28D1">
        <w:rPr>
          <w:rFonts w:eastAsia="Times New Roman" w:cs="Times New Roman"/>
          <w:b/>
          <w:bCs/>
          <w:spacing w:val="-1"/>
          <w:sz w:val="36"/>
          <w:szCs w:val="36"/>
          <w:lang w:eastAsia="ru-RU"/>
        </w:rPr>
        <w:t>202</w:t>
      </w:r>
      <w:r w:rsidR="00247297" w:rsidRPr="000B28D1">
        <w:rPr>
          <w:rFonts w:eastAsia="Times New Roman" w:cs="Times New Roman"/>
          <w:b/>
          <w:bCs/>
          <w:spacing w:val="-1"/>
          <w:sz w:val="36"/>
          <w:szCs w:val="36"/>
          <w:lang w:eastAsia="ru-RU"/>
        </w:rPr>
        <w:t>7</w:t>
      </w:r>
      <w:r w:rsidRPr="000B28D1">
        <w:rPr>
          <w:rFonts w:eastAsia="Times New Roman" w:cs="Times New Roman"/>
          <w:b/>
          <w:bCs/>
          <w:spacing w:val="-1"/>
          <w:sz w:val="36"/>
          <w:szCs w:val="36"/>
          <w:lang w:eastAsia="ru-RU"/>
        </w:rPr>
        <w:t xml:space="preserve"> год</w:t>
      </w:r>
      <w:r w:rsidR="00247297" w:rsidRPr="000B28D1">
        <w:rPr>
          <w:rFonts w:eastAsia="Times New Roman" w:cs="Times New Roman"/>
          <w:b/>
          <w:bCs/>
          <w:spacing w:val="-1"/>
          <w:sz w:val="36"/>
          <w:szCs w:val="36"/>
          <w:lang w:eastAsia="ru-RU"/>
        </w:rPr>
        <w:t>а</w:t>
      </w:r>
    </w:p>
    <w:p w:rsidR="00FD1DFB" w:rsidRPr="000B28D1" w:rsidRDefault="00FD1DFB" w:rsidP="00FD1DFB">
      <w:pPr>
        <w:spacing w:line="276" w:lineRule="auto"/>
        <w:ind w:right="-1"/>
        <w:jc w:val="center"/>
        <w:rPr>
          <w:sz w:val="28"/>
          <w:szCs w:val="28"/>
        </w:rPr>
      </w:pPr>
      <w:r w:rsidRPr="000B28D1">
        <w:rPr>
          <w:sz w:val="28"/>
          <w:szCs w:val="28"/>
        </w:rPr>
        <w:t>(актуализация по состоянию на 2024г.)</w:t>
      </w:r>
    </w:p>
    <w:p w:rsidR="00FD1DFB" w:rsidRPr="000B28D1" w:rsidRDefault="00FD1DFB" w:rsidP="00FD1DFB">
      <w:pPr>
        <w:ind w:right="-1"/>
        <w:jc w:val="center"/>
        <w:rPr>
          <w:sz w:val="28"/>
          <w:szCs w:val="28"/>
        </w:rPr>
      </w:pPr>
    </w:p>
    <w:p w:rsidR="00FD1DFB" w:rsidRPr="000B28D1" w:rsidRDefault="00FD1DFB" w:rsidP="00FD1DFB">
      <w:pPr>
        <w:ind w:right="-1"/>
        <w:jc w:val="center"/>
        <w:rPr>
          <w:sz w:val="32"/>
          <w:szCs w:val="28"/>
        </w:rPr>
      </w:pPr>
      <w:r w:rsidRPr="000B28D1">
        <w:rPr>
          <w:sz w:val="32"/>
          <w:szCs w:val="28"/>
        </w:rPr>
        <w:t>УТВЕРЖДАЕМАЯ ЧАСТЬ</w:t>
      </w:r>
    </w:p>
    <w:p w:rsidR="00FD1DFB" w:rsidRPr="000B28D1" w:rsidRDefault="00FD1DFB" w:rsidP="00FD1DFB">
      <w:pPr>
        <w:widowControl w:val="0"/>
        <w:tabs>
          <w:tab w:val="left" w:pos="3261"/>
        </w:tabs>
        <w:jc w:val="center"/>
        <w:rPr>
          <w:sz w:val="28"/>
          <w:szCs w:val="28"/>
        </w:rPr>
      </w:pPr>
    </w:p>
    <w:p w:rsidR="00FD1DFB" w:rsidRPr="000B28D1" w:rsidRDefault="00FD1DFB"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B6447F" w:rsidRPr="000B28D1" w:rsidRDefault="00B6447F" w:rsidP="00FD1DFB">
      <w:pPr>
        <w:widowControl w:val="0"/>
        <w:tabs>
          <w:tab w:val="left" w:pos="3261"/>
        </w:tabs>
        <w:jc w:val="center"/>
        <w:rPr>
          <w:sz w:val="28"/>
          <w:szCs w:val="28"/>
        </w:rPr>
      </w:pPr>
    </w:p>
    <w:p w:rsidR="00FD1DFB" w:rsidRPr="000B28D1" w:rsidRDefault="00FD1DFB" w:rsidP="00FD1DFB">
      <w:pPr>
        <w:widowControl w:val="0"/>
        <w:tabs>
          <w:tab w:val="left" w:pos="3261"/>
        </w:tabs>
        <w:jc w:val="center"/>
        <w:rPr>
          <w:sz w:val="28"/>
          <w:szCs w:val="28"/>
        </w:rPr>
      </w:pPr>
    </w:p>
    <w:p w:rsidR="00FD1DFB" w:rsidRPr="000B28D1" w:rsidRDefault="00FD1DFB" w:rsidP="00FD1DFB">
      <w:pPr>
        <w:widowControl w:val="0"/>
        <w:rPr>
          <w:sz w:val="28"/>
          <w:szCs w:val="28"/>
        </w:rPr>
      </w:pPr>
      <w:r w:rsidRPr="000B28D1">
        <w:rPr>
          <w:sz w:val="28"/>
          <w:szCs w:val="28"/>
        </w:rPr>
        <w:t>Исполнитель:</w:t>
      </w:r>
    </w:p>
    <w:p w:rsidR="00FD1DFB" w:rsidRPr="000B28D1" w:rsidRDefault="00FD1DFB" w:rsidP="00FD1DFB">
      <w:pPr>
        <w:widowControl w:val="0"/>
        <w:rPr>
          <w:sz w:val="28"/>
          <w:szCs w:val="28"/>
        </w:rPr>
      </w:pPr>
      <w:r w:rsidRPr="000B28D1">
        <w:rPr>
          <w:sz w:val="28"/>
          <w:szCs w:val="28"/>
        </w:rPr>
        <w:t>ООО «СибЭнергоСбережение 2030»</w:t>
      </w:r>
    </w:p>
    <w:p w:rsidR="00FD1DFB" w:rsidRPr="000B28D1" w:rsidRDefault="00FD1DFB" w:rsidP="00FD1DFB">
      <w:pPr>
        <w:widowControl w:val="0"/>
        <w:rPr>
          <w:sz w:val="28"/>
          <w:szCs w:val="28"/>
        </w:rPr>
      </w:pPr>
      <w:r w:rsidRPr="000B28D1">
        <w:rPr>
          <w:sz w:val="28"/>
          <w:szCs w:val="28"/>
        </w:rPr>
        <w:t>Директор______________/А.А. Веретенников/</w:t>
      </w:r>
    </w:p>
    <w:p w:rsidR="00FD1DFB" w:rsidRPr="000B28D1" w:rsidRDefault="00FD1DFB" w:rsidP="00FD1DFB">
      <w:pPr>
        <w:rPr>
          <w:noProof/>
        </w:rPr>
      </w:pPr>
    </w:p>
    <w:p w:rsidR="00247297" w:rsidRPr="000B28D1" w:rsidRDefault="00247297" w:rsidP="00247297">
      <w:pPr>
        <w:pStyle w:val="a0"/>
      </w:pPr>
    </w:p>
    <w:p w:rsidR="00247297" w:rsidRPr="000B28D1" w:rsidRDefault="00247297" w:rsidP="00247297">
      <w:pPr>
        <w:pStyle w:val="a0"/>
      </w:pPr>
    </w:p>
    <w:p w:rsidR="00247297" w:rsidRPr="000B28D1" w:rsidRDefault="00247297" w:rsidP="00247297">
      <w:pPr>
        <w:pStyle w:val="a0"/>
      </w:pPr>
    </w:p>
    <w:p w:rsidR="00247297" w:rsidRPr="000B28D1" w:rsidRDefault="00247297" w:rsidP="00247297">
      <w:pPr>
        <w:pStyle w:val="a0"/>
      </w:pPr>
    </w:p>
    <w:p w:rsidR="00247297" w:rsidRPr="000B28D1" w:rsidRDefault="00247297" w:rsidP="00247297">
      <w:pPr>
        <w:pStyle w:val="a0"/>
      </w:pPr>
    </w:p>
    <w:p w:rsidR="00247297" w:rsidRPr="000B28D1" w:rsidRDefault="00247297" w:rsidP="00247297">
      <w:pPr>
        <w:pStyle w:val="a0"/>
      </w:pPr>
    </w:p>
    <w:p w:rsidR="00247297" w:rsidRPr="000B28D1" w:rsidRDefault="00247297" w:rsidP="00247297">
      <w:pPr>
        <w:pStyle w:val="a0"/>
      </w:pPr>
    </w:p>
    <w:p w:rsidR="00247297" w:rsidRPr="000B28D1" w:rsidRDefault="00247297" w:rsidP="00247297">
      <w:pPr>
        <w:pStyle w:val="a0"/>
      </w:pPr>
    </w:p>
    <w:p w:rsidR="00247297" w:rsidRPr="000B28D1" w:rsidRDefault="00247297" w:rsidP="00247297">
      <w:pPr>
        <w:pStyle w:val="a0"/>
      </w:pPr>
    </w:p>
    <w:p w:rsidR="00BD2E18" w:rsidRPr="000B28D1" w:rsidRDefault="00FD1DFB" w:rsidP="00247297">
      <w:pPr>
        <w:jc w:val="center"/>
        <w:rPr>
          <w:rFonts w:cs="Times New Roman"/>
          <w:b/>
        </w:rPr>
      </w:pPr>
      <w:r w:rsidRPr="000B28D1">
        <w:t xml:space="preserve">г. Красноярск – </w:t>
      </w:r>
      <w:r w:rsidRPr="000B28D1">
        <w:rPr>
          <w:color w:val="000000"/>
        </w:rPr>
        <w:t>2024</w:t>
      </w:r>
      <w:r w:rsidR="00C838F7" w:rsidRPr="000B28D1">
        <w:t xml:space="preserve"> </w:t>
      </w:r>
      <w:r w:rsidRPr="000B28D1">
        <w:t>г.</w:t>
      </w:r>
    </w:p>
    <w:sdt>
      <w:sdtPr>
        <w:rPr>
          <w:rFonts w:ascii="Times New Roman" w:eastAsiaTheme="minorHAnsi" w:hAnsi="Times New Roman" w:cstheme="minorBidi"/>
          <w:color w:val="auto"/>
          <w:sz w:val="24"/>
          <w:szCs w:val="22"/>
          <w:lang w:eastAsia="en-US"/>
        </w:rPr>
        <w:id w:val="-1010362020"/>
        <w:docPartObj>
          <w:docPartGallery w:val="Table of Contents"/>
          <w:docPartUnique/>
        </w:docPartObj>
      </w:sdtPr>
      <w:sdtEndPr>
        <w:rPr>
          <w:b/>
          <w:bCs/>
        </w:rPr>
      </w:sdtEndPr>
      <w:sdtContent>
        <w:p w:rsidR="00BD2E18" w:rsidRDefault="00BD2E18">
          <w:pPr>
            <w:pStyle w:val="af0"/>
            <w:ind w:firstLine="480"/>
          </w:pPr>
          <w:r>
            <w:t>Оглавление</w:t>
          </w:r>
        </w:p>
        <w:p w:rsidR="00774982" w:rsidRDefault="00F476CE">
          <w:pPr>
            <w:pStyle w:val="14"/>
            <w:tabs>
              <w:tab w:val="right" w:leader="dot" w:pos="9345"/>
            </w:tabs>
            <w:rPr>
              <w:rFonts w:eastAsiaTheme="minorEastAsia"/>
              <w:noProof/>
              <w:lang w:eastAsia="ru-RU"/>
            </w:rPr>
          </w:pPr>
          <w:r w:rsidRPr="00F476CE">
            <w:rPr>
              <w:b/>
              <w:bCs/>
            </w:rPr>
            <w:fldChar w:fldCharType="begin"/>
          </w:r>
          <w:r w:rsidR="00BD2E18">
            <w:rPr>
              <w:b/>
              <w:bCs/>
            </w:rPr>
            <w:instrText xml:space="preserve"> TOC \o "1-3" \h \z \u </w:instrText>
          </w:r>
          <w:r w:rsidRPr="00F476CE">
            <w:rPr>
              <w:b/>
              <w:bCs/>
            </w:rPr>
            <w:fldChar w:fldCharType="separate"/>
          </w:r>
          <w:hyperlink w:anchor="_Toc184722012" w:history="1">
            <w:r w:rsidR="00774982" w:rsidRPr="00EC6713">
              <w:rPr>
                <w:rStyle w:val="a6"/>
                <w:rFonts w:eastAsia="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774982">
              <w:rPr>
                <w:noProof/>
                <w:webHidden/>
              </w:rPr>
              <w:tab/>
            </w:r>
            <w:r>
              <w:rPr>
                <w:noProof/>
                <w:webHidden/>
              </w:rPr>
              <w:fldChar w:fldCharType="begin"/>
            </w:r>
            <w:r w:rsidR="00774982">
              <w:rPr>
                <w:noProof/>
                <w:webHidden/>
              </w:rPr>
              <w:instrText xml:space="preserve"> PAGEREF _Toc184722012 \h </w:instrText>
            </w:r>
            <w:r>
              <w:rPr>
                <w:noProof/>
                <w:webHidden/>
              </w:rPr>
            </w:r>
            <w:r>
              <w:rPr>
                <w:noProof/>
                <w:webHidden/>
              </w:rPr>
              <w:fldChar w:fldCharType="separate"/>
            </w:r>
            <w:r w:rsidR="00A4158F">
              <w:rPr>
                <w:noProof/>
                <w:webHidden/>
              </w:rPr>
              <w:t>7</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13" w:history="1">
            <w:r w:rsidR="00774982" w:rsidRPr="00EC6713">
              <w:rPr>
                <w:rStyle w:val="a6"/>
                <w:rFonts w:eastAsia="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774982">
              <w:rPr>
                <w:noProof/>
                <w:webHidden/>
              </w:rPr>
              <w:tab/>
            </w:r>
            <w:r>
              <w:rPr>
                <w:noProof/>
                <w:webHidden/>
              </w:rPr>
              <w:fldChar w:fldCharType="begin"/>
            </w:r>
            <w:r w:rsidR="00774982">
              <w:rPr>
                <w:noProof/>
                <w:webHidden/>
              </w:rPr>
              <w:instrText xml:space="preserve"> PAGEREF _Toc184722013 \h </w:instrText>
            </w:r>
            <w:r>
              <w:rPr>
                <w:noProof/>
                <w:webHidden/>
              </w:rPr>
            </w:r>
            <w:r>
              <w:rPr>
                <w:noProof/>
                <w:webHidden/>
              </w:rPr>
              <w:fldChar w:fldCharType="separate"/>
            </w:r>
            <w:r w:rsidR="00A4158F">
              <w:rPr>
                <w:noProof/>
                <w:webHidden/>
              </w:rPr>
              <w:t>8</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14" w:history="1">
            <w:r w:rsidR="00774982" w:rsidRPr="00EC6713">
              <w:rPr>
                <w:rStyle w:val="a6"/>
                <w:rFonts w:eastAsia="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74982">
              <w:rPr>
                <w:noProof/>
                <w:webHidden/>
              </w:rPr>
              <w:tab/>
            </w:r>
            <w:r>
              <w:rPr>
                <w:noProof/>
                <w:webHidden/>
              </w:rPr>
              <w:fldChar w:fldCharType="begin"/>
            </w:r>
            <w:r w:rsidR="00774982">
              <w:rPr>
                <w:noProof/>
                <w:webHidden/>
              </w:rPr>
              <w:instrText xml:space="preserve"> PAGEREF _Toc184722014 \h </w:instrText>
            </w:r>
            <w:r>
              <w:rPr>
                <w:noProof/>
                <w:webHidden/>
              </w:rPr>
            </w:r>
            <w:r>
              <w:rPr>
                <w:noProof/>
                <w:webHidden/>
              </w:rPr>
              <w:fldChar w:fldCharType="separate"/>
            </w:r>
            <w:r w:rsidR="00A4158F">
              <w:rPr>
                <w:noProof/>
                <w:webHidden/>
              </w:rPr>
              <w:t>9</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15" w:history="1">
            <w:r w:rsidR="00774982" w:rsidRPr="00EC6713">
              <w:rPr>
                <w:rStyle w:val="a6"/>
                <w:rFonts w:eastAsia="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74982">
              <w:rPr>
                <w:noProof/>
                <w:webHidden/>
              </w:rPr>
              <w:tab/>
            </w:r>
            <w:r>
              <w:rPr>
                <w:noProof/>
                <w:webHidden/>
              </w:rPr>
              <w:fldChar w:fldCharType="begin"/>
            </w:r>
            <w:r w:rsidR="00774982">
              <w:rPr>
                <w:noProof/>
                <w:webHidden/>
              </w:rPr>
              <w:instrText xml:space="preserve"> PAGEREF _Toc184722015 \h </w:instrText>
            </w:r>
            <w:r>
              <w:rPr>
                <w:noProof/>
                <w:webHidden/>
              </w:rPr>
            </w:r>
            <w:r>
              <w:rPr>
                <w:noProof/>
                <w:webHidden/>
              </w:rPr>
              <w:fldChar w:fldCharType="separate"/>
            </w:r>
            <w:r w:rsidR="00A4158F">
              <w:rPr>
                <w:noProof/>
                <w:webHidden/>
              </w:rPr>
              <w:t>10</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16" w:history="1">
            <w:r w:rsidR="00774982" w:rsidRPr="00EC6713">
              <w:rPr>
                <w:rStyle w:val="a6"/>
                <w:rFonts w:eastAsia="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774982">
              <w:rPr>
                <w:noProof/>
                <w:webHidden/>
              </w:rPr>
              <w:tab/>
            </w:r>
            <w:r>
              <w:rPr>
                <w:noProof/>
                <w:webHidden/>
              </w:rPr>
              <w:fldChar w:fldCharType="begin"/>
            </w:r>
            <w:r w:rsidR="00774982">
              <w:rPr>
                <w:noProof/>
                <w:webHidden/>
              </w:rPr>
              <w:instrText xml:space="preserve"> PAGEREF _Toc184722016 \h </w:instrText>
            </w:r>
            <w:r>
              <w:rPr>
                <w:noProof/>
                <w:webHidden/>
              </w:rPr>
            </w:r>
            <w:r>
              <w:rPr>
                <w:noProof/>
                <w:webHidden/>
              </w:rPr>
              <w:fldChar w:fldCharType="separate"/>
            </w:r>
            <w:r w:rsidR="00A4158F">
              <w:rPr>
                <w:noProof/>
                <w:webHidden/>
              </w:rPr>
              <w:t>10</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17" w:history="1">
            <w:r w:rsidR="00774982" w:rsidRPr="00EC6713">
              <w:rPr>
                <w:rStyle w:val="a6"/>
                <w:rFonts w:eastAsia="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774982">
              <w:rPr>
                <w:noProof/>
                <w:webHidden/>
              </w:rPr>
              <w:tab/>
            </w:r>
            <w:r>
              <w:rPr>
                <w:noProof/>
                <w:webHidden/>
              </w:rPr>
              <w:fldChar w:fldCharType="begin"/>
            </w:r>
            <w:r w:rsidR="00774982">
              <w:rPr>
                <w:noProof/>
                <w:webHidden/>
              </w:rPr>
              <w:instrText xml:space="preserve"> PAGEREF _Toc184722017 \h </w:instrText>
            </w:r>
            <w:r>
              <w:rPr>
                <w:noProof/>
                <w:webHidden/>
              </w:rPr>
            </w:r>
            <w:r>
              <w:rPr>
                <w:noProof/>
                <w:webHidden/>
              </w:rPr>
              <w:fldChar w:fldCharType="separate"/>
            </w:r>
            <w:r w:rsidR="00A4158F">
              <w:rPr>
                <w:noProof/>
                <w:webHidden/>
              </w:rPr>
              <w:t>11</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18" w:history="1">
            <w:r w:rsidR="00774982" w:rsidRPr="00EC6713">
              <w:rPr>
                <w:rStyle w:val="a6"/>
                <w:rFonts w:eastAsia="Times New Roman"/>
                <w:noProof/>
              </w:rPr>
              <w:t>Часть 1. Описание существующих и перспективных зон действия систем теплоснабжения и источников тепловой энергии</w:t>
            </w:r>
            <w:r w:rsidR="00774982">
              <w:rPr>
                <w:noProof/>
                <w:webHidden/>
              </w:rPr>
              <w:tab/>
            </w:r>
            <w:r>
              <w:rPr>
                <w:noProof/>
                <w:webHidden/>
              </w:rPr>
              <w:fldChar w:fldCharType="begin"/>
            </w:r>
            <w:r w:rsidR="00774982">
              <w:rPr>
                <w:noProof/>
                <w:webHidden/>
              </w:rPr>
              <w:instrText xml:space="preserve"> PAGEREF _Toc184722018 \h </w:instrText>
            </w:r>
            <w:r>
              <w:rPr>
                <w:noProof/>
                <w:webHidden/>
              </w:rPr>
            </w:r>
            <w:r>
              <w:rPr>
                <w:noProof/>
                <w:webHidden/>
              </w:rPr>
              <w:fldChar w:fldCharType="separate"/>
            </w:r>
            <w:r w:rsidR="00A4158F">
              <w:rPr>
                <w:noProof/>
                <w:webHidden/>
              </w:rPr>
              <w:t>11</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19" w:history="1">
            <w:r w:rsidR="00774982" w:rsidRPr="00EC6713">
              <w:rPr>
                <w:rStyle w:val="a6"/>
                <w:rFonts w:eastAsia="Times New Roman"/>
                <w:noProof/>
              </w:rPr>
              <w:t>Часть 2. Описание существующих и перспективных зон действия индивидуальных источников энергии</w:t>
            </w:r>
            <w:r w:rsidR="00774982">
              <w:rPr>
                <w:noProof/>
                <w:webHidden/>
              </w:rPr>
              <w:tab/>
            </w:r>
            <w:r>
              <w:rPr>
                <w:noProof/>
                <w:webHidden/>
              </w:rPr>
              <w:fldChar w:fldCharType="begin"/>
            </w:r>
            <w:r w:rsidR="00774982">
              <w:rPr>
                <w:noProof/>
                <w:webHidden/>
              </w:rPr>
              <w:instrText xml:space="preserve"> PAGEREF _Toc184722019 \h </w:instrText>
            </w:r>
            <w:r>
              <w:rPr>
                <w:noProof/>
                <w:webHidden/>
              </w:rPr>
            </w:r>
            <w:r>
              <w:rPr>
                <w:noProof/>
                <w:webHidden/>
              </w:rPr>
              <w:fldChar w:fldCharType="separate"/>
            </w:r>
            <w:r w:rsidR="00A4158F">
              <w:rPr>
                <w:noProof/>
                <w:webHidden/>
              </w:rPr>
              <w:t>11</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20" w:history="1">
            <w:r w:rsidR="00774982" w:rsidRPr="00EC6713">
              <w:rPr>
                <w:rStyle w:val="a6"/>
                <w:rFonts w:eastAsia="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74982">
              <w:rPr>
                <w:noProof/>
                <w:webHidden/>
              </w:rPr>
              <w:tab/>
            </w:r>
            <w:r>
              <w:rPr>
                <w:noProof/>
                <w:webHidden/>
              </w:rPr>
              <w:fldChar w:fldCharType="begin"/>
            </w:r>
            <w:r w:rsidR="00774982">
              <w:rPr>
                <w:noProof/>
                <w:webHidden/>
              </w:rPr>
              <w:instrText xml:space="preserve"> PAGEREF _Toc184722020 \h </w:instrText>
            </w:r>
            <w:r>
              <w:rPr>
                <w:noProof/>
                <w:webHidden/>
              </w:rPr>
            </w:r>
            <w:r>
              <w:rPr>
                <w:noProof/>
                <w:webHidden/>
              </w:rPr>
              <w:fldChar w:fldCharType="separate"/>
            </w:r>
            <w:r w:rsidR="00A4158F">
              <w:rPr>
                <w:noProof/>
                <w:webHidden/>
              </w:rPr>
              <w:t>12</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21" w:history="1">
            <w:r w:rsidR="00774982" w:rsidRPr="00EC6713">
              <w:rPr>
                <w:rStyle w:val="a6"/>
                <w:rFonts w:eastAsia="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774982">
              <w:rPr>
                <w:noProof/>
                <w:webHidden/>
              </w:rPr>
              <w:tab/>
            </w:r>
            <w:r>
              <w:rPr>
                <w:noProof/>
                <w:webHidden/>
              </w:rPr>
              <w:fldChar w:fldCharType="begin"/>
            </w:r>
            <w:r w:rsidR="00774982">
              <w:rPr>
                <w:noProof/>
                <w:webHidden/>
              </w:rPr>
              <w:instrText xml:space="preserve"> PAGEREF _Toc184722021 \h </w:instrText>
            </w:r>
            <w:r>
              <w:rPr>
                <w:noProof/>
                <w:webHidden/>
              </w:rPr>
            </w:r>
            <w:r>
              <w:rPr>
                <w:noProof/>
                <w:webHidden/>
              </w:rPr>
              <w:fldChar w:fldCharType="separate"/>
            </w:r>
            <w:r w:rsidR="00A4158F">
              <w:rPr>
                <w:noProof/>
                <w:webHidden/>
              </w:rPr>
              <w:t>13</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22" w:history="1">
            <w:r w:rsidR="00774982" w:rsidRPr="00EC6713">
              <w:rPr>
                <w:rStyle w:val="a6"/>
                <w:rFonts w:eastAsia="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774982">
              <w:rPr>
                <w:noProof/>
                <w:webHidden/>
              </w:rPr>
              <w:tab/>
            </w:r>
            <w:r>
              <w:rPr>
                <w:noProof/>
                <w:webHidden/>
              </w:rPr>
              <w:fldChar w:fldCharType="begin"/>
            </w:r>
            <w:r w:rsidR="00774982">
              <w:rPr>
                <w:noProof/>
                <w:webHidden/>
              </w:rPr>
              <w:instrText xml:space="preserve"> PAGEREF _Toc184722022 \h </w:instrText>
            </w:r>
            <w:r>
              <w:rPr>
                <w:noProof/>
                <w:webHidden/>
              </w:rPr>
            </w:r>
            <w:r>
              <w:rPr>
                <w:noProof/>
                <w:webHidden/>
              </w:rPr>
              <w:fldChar w:fldCharType="separate"/>
            </w:r>
            <w:r w:rsidR="00A4158F">
              <w:rPr>
                <w:noProof/>
                <w:webHidden/>
              </w:rPr>
              <w:t>13</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23" w:history="1">
            <w:r w:rsidR="00774982" w:rsidRPr="00EC6713">
              <w:rPr>
                <w:rStyle w:val="a6"/>
                <w:rFonts w:eastAsia="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774982">
              <w:rPr>
                <w:noProof/>
                <w:webHidden/>
              </w:rPr>
              <w:tab/>
            </w:r>
            <w:r>
              <w:rPr>
                <w:noProof/>
                <w:webHidden/>
              </w:rPr>
              <w:fldChar w:fldCharType="begin"/>
            </w:r>
            <w:r w:rsidR="00774982">
              <w:rPr>
                <w:noProof/>
                <w:webHidden/>
              </w:rPr>
              <w:instrText xml:space="preserve"> PAGEREF _Toc184722023 \h </w:instrText>
            </w:r>
            <w:r>
              <w:rPr>
                <w:noProof/>
                <w:webHidden/>
              </w:rPr>
            </w:r>
            <w:r>
              <w:rPr>
                <w:noProof/>
                <w:webHidden/>
              </w:rPr>
              <w:fldChar w:fldCharType="separate"/>
            </w:r>
            <w:r w:rsidR="00A4158F">
              <w:rPr>
                <w:noProof/>
                <w:webHidden/>
              </w:rPr>
              <w:t>14</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24" w:history="1">
            <w:r w:rsidR="00774982" w:rsidRPr="00EC6713">
              <w:rPr>
                <w:rStyle w:val="a6"/>
                <w:rFonts w:eastAsia="Times New Roman"/>
                <w:noProof/>
              </w:rPr>
              <w:t>РАЗДЕЛ 3. СУЩЕСТВУЮЩИЕ И ПЕРСПЕКТИВНЫЕ БАЛАНСЫ ТЕПЛОНОСИТЕЛЯ</w:t>
            </w:r>
            <w:r w:rsidR="00774982">
              <w:rPr>
                <w:noProof/>
                <w:webHidden/>
              </w:rPr>
              <w:tab/>
            </w:r>
            <w:r>
              <w:rPr>
                <w:noProof/>
                <w:webHidden/>
              </w:rPr>
              <w:fldChar w:fldCharType="begin"/>
            </w:r>
            <w:r w:rsidR="00774982">
              <w:rPr>
                <w:noProof/>
                <w:webHidden/>
              </w:rPr>
              <w:instrText xml:space="preserve"> PAGEREF _Toc184722024 \h </w:instrText>
            </w:r>
            <w:r>
              <w:rPr>
                <w:noProof/>
                <w:webHidden/>
              </w:rPr>
            </w:r>
            <w:r>
              <w:rPr>
                <w:noProof/>
                <w:webHidden/>
              </w:rPr>
              <w:fldChar w:fldCharType="separate"/>
            </w:r>
            <w:r w:rsidR="00A4158F">
              <w:rPr>
                <w:noProof/>
                <w:webHidden/>
              </w:rPr>
              <w:t>17</w:t>
            </w:r>
            <w:r>
              <w:rPr>
                <w:noProof/>
                <w:webHidden/>
              </w:rPr>
              <w:fldChar w:fldCharType="end"/>
            </w:r>
          </w:hyperlink>
        </w:p>
        <w:p w:rsidR="00774982" w:rsidRDefault="00F476CE">
          <w:pPr>
            <w:pStyle w:val="22"/>
            <w:tabs>
              <w:tab w:val="left" w:pos="1100"/>
              <w:tab w:val="right" w:leader="dot" w:pos="9345"/>
            </w:tabs>
            <w:rPr>
              <w:rFonts w:eastAsiaTheme="minorEastAsia"/>
              <w:noProof/>
              <w:lang w:eastAsia="ru-RU"/>
            </w:rPr>
          </w:pPr>
          <w:hyperlink w:anchor="_Toc184722025" w:history="1">
            <w:r w:rsidR="00774982" w:rsidRPr="00EC6713">
              <w:rPr>
                <w:rStyle w:val="a6"/>
                <w:rFonts w:eastAsia="Times New Roman"/>
                <w:noProof/>
              </w:rPr>
              <w:t>Часть</w:t>
            </w:r>
            <w:r w:rsidR="00774982">
              <w:rPr>
                <w:rFonts w:eastAsiaTheme="minorEastAsia"/>
                <w:noProof/>
                <w:lang w:eastAsia="ru-RU"/>
              </w:rPr>
              <w:tab/>
            </w:r>
            <w:r w:rsidR="00774982" w:rsidRPr="00EC6713">
              <w:rPr>
                <w:rStyle w:val="a6"/>
                <w:rFonts w:eastAsia="Times New Roman"/>
                <w:noProof/>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74982">
              <w:rPr>
                <w:noProof/>
                <w:webHidden/>
              </w:rPr>
              <w:tab/>
            </w:r>
            <w:r>
              <w:rPr>
                <w:noProof/>
                <w:webHidden/>
              </w:rPr>
              <w:fldChar w:fldCharType="begin"/>
            </w:r>
            <w:r w:rsidR="00774982">
              <w:rPr>
                <w:noProof/>
                <w:webHidden/>
              </w:rPr>
              <w:instrText xml:space="preserve"> PAGEREF _Toc184722025 \h </w:instrText>
            </w:r>
            <w:r>
              <w:rPr>
                <w:noProof/>
                <w:webHidden/>
              </w:rPr>
            </w:r>
            <w:r>
              <w:rPr>
                <w:noProof/>
                <w:webHidden/>
              </w:rPr>
              <w:fldChar w:fldCharType="separate"/>
            </w:r>
            <w:r w:rsidR="00A4158F">
              <w:rPr>
                <w:noProof/>
                <w:webHidden/>
              </w:rPr>
              <w:t>17</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26" w:history="1">
            <w:r w:rsidR="00774982" w:rsidRPr="00EC6713">
              <w:rPr>
                <w:rStyle w:val="a6"/>
                <w:rFonts w:eastAsia="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74982">
              <w:rPr>
                <w:noProof/>
                <w:webHidden/>
              </w:rPr>
              <w:tab/>
            </w:r>
            <w:r>
              <w:rPr>
                <w:noProof/>
                <w:webHidden/>
              </w:rPr>
              <w:fldChar w:fldCharType="begin"/>
            </w:r>
            <w:r w:rsidR="00774982">
              <w:rPr>
                <w:noProof/>
                <w:webHidden/>
              </w:rPr>
              <w:instrText xml:space="preserve"> PAGEREF _Toc184722026 \h </w:instrText>
            </w:r>
            <w:r>
              <w:rPr>
                <w:noProof/>
                <w:webHidden/>
              </w:rPr>
            </w:r>
            <w:r>
              <w:rPr>
                <w:noProof/>
                <w:webHidden/>
              </w:rPr>
              <w:fldChar w:fldCharType="separate"/>
            </w:r>
            <w:r w:rsidR="00A4158F">
              <w:rPr>
                <w:noProof/>
                <w:webHidden/>
              </w:rPr>
              <w:t>17</w:t>
            </w:r>
            <w:r>
              <w:rPr>
                <w:noProof/>
                <w:webHidden/>
              </w:rPr>
              <w:fldChar w:fldCharType="end"/>
            </w:r>
          </w:hyperlink>
        </w:p>
        <w:p w:rsidR="00774982" w:rsidRDefault="00F476CE">
          <w:pPr>
            <w:pStyle w:val="14"/>
            <w:tabs>
              <w:tab w:val="left" w:pos="1100"/>
              <w:tab w:val="right" w:leader="dot" w:pos="9345"/>
            </w:tabs>
            <w:rPr>
              <w:rFonts w:eastAsiaTheme="minorEastAsia"/>
              <w:noProof/>
              <w:lang w:eastAsia="ru-RU"/>
            </w:rPr>
          </w:pPr>
          <w:hyperlink w:anchor="_Toc184722027" w:history="1">
            <w:r w:rsidR="00774982" w:rsidRPr="00EC6713">
              <w:rPr>
                <w:rStyle w:val="a6"/>
                <w:rFonts w:eastAsia="Times New Roman"/>
                <w:noProof/>
              </w:rPr>
              <w:t>РАЗДЕЛ</w:t>
            </w:r>
            <w:r w:rsidR="00774982">
              <w:rPr>
                <w:rFonts w:eastAsiaTheme="minorEastAsia"/>
                <w:noProof/>
                <w:lang w:eastAsia="ru-RU"/>
              </w:rPr>
              <w:tab/>
            </w:r>
            <w:r w:rsidR="00774982" w:rsidRPr="00EC6713">
              <w:rPr>
                <w:rStyle w:val="a6"/>
                <w:rFonts w:eastAsia="Times New Roman"/>
                <w:noProof/>
              </w:rPr>
              <w:t>4. ОСНОВНЫЕ ПОЛОЖЕНИЯ МАСТЕР-ПЛАНА РАЗВИТИЯ СИСТЕМ ТЕПЛОСНАБЖЕНИЯ ПОСЕЛЕНИЯ, ГОРОДСКОГО ОКРУГА, ГОРОДА ФЕДЕРАЛЬНОГО ЗНАЧЕНИЯ</w:t>
            </w:r>
            <w:r w:rsidR="00774982">
              <w:rPr>
                <w:noProof/>
                <w:webHidden/>
              </w:rPr>
              <w:tab/>
            </w:r>
            <w:r>
              <w:rPr>
                <w:noProof/>
                <w:webHidden/>
              </w:rPr>
              <w:fldChar w:fldCharType="begin"/>
            </w:r>
            <w:r w:rsidR="00774982">
              <w:rPr>
                <w:noProof/>
                <w:webHidden/>
              </w:rPr>
              <w:instrText xml:space="preserve"> PAGEREF _Toc184722027 \h </w:instrText>
            </w:r>
            <w:r>
              <w:rPr>
                <w:noProof/>
                <w:webHidden/>
              </w:rPr>
            </w:r>
            <w:r>
              <w:rPr>
                <w:noProof/>
                <w:webHidden/>
              </w:rPr>
              <w:fldChar w:fldCharType="separate"/>
            </w:r>
            <w:r w:rsidR="00A4158F">
              <w:rPr>
                <w:noProof/>
                <w:webHidden/>
              </w:rPr>
              <w:t>19</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28" w:history="1">
            <w:r w:rsidR="00774982" w:rsidRPr="00EC6713">
              <w:rPr>
                <w:rStyle w:val="a6"/>
                <w:rFonts w:eastAsia="Times New Roman"/>
                <w:noProof/>
              </w:rPr>
              <w:t>Часть 1. Описание сценариев развития теплоснабжения поселения, городского округа, города федерального значения</w:t>
            </w:r>
            <w:r w:rsidR="00774982">
              <w:rPr>
                <w:noProof/>
                <w:webHidden/>
              </w:rPr>
              <w:tab/>
            </w:r>
            <w:r>
              <w:rPr>
                <w:noProof/>
                <w:webHidden/>
              </w:rPr>
              <w:fldChar w:fldCharType="begin"/>
            </w:r>
            <w:r w:rsidR="00774982">
              <w:rPr>
                <w:noProof/>
                <w:webHidden/>
              </w:rPr>
              <w:instrText xml:space="preserve"> PAGEREF _Toc184722028 \h </w:instrText>
            </w:r>
            <w:r>
              <w:rPr>
                <w:noProof/>
                <w:webHidden/>
              </w:rPr>
            </w:r>
            <w:r>
              <w:rPr>
                <w:noProof/>
                <w:webHidden/>
              </w:rPr>
              <w:fldChar w:fldCharType="separate"/>
            </w:r>
            <w:r w:rsidR="00A4158F">
              <w:rPr>
                <w:noProof/>
                <w:webHidden/>
              </w:rPr>
              <w:t>19</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29" w:history="1">
            <w:r w:rsidR="00774982" w:rsidRPr="00EC6713">
              <w:rPr>
                <w:rStyle w:val="a6"/>
                <w:rFonts w:eastAsia="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774982">
              <w:rPr>
                <w:noProof/>
                <w:webHidden/>
              </w:rPr>
              <w:tab/>
            </w:r>
            <w:r>
              <w:rPr>
                <w:noProof/>
                <w:webHidden/>
              </w:rPr>
              <w:fldChar w:fldCharType="begin"/>
            </w:r>
            <w:r w:rsidR="00774982">
              <w:rPr>
                <w:noProof/>
                <w:webHidden/>
              </w:rPr>
              <w:instrText xml:space="preserve"> PAGEREF _Toc184722029 \h </w:instrText>
            </w:r>
            <w:r>
              <w:rPr>
                <w:noProof/>
                <w:webHidden/>
              </w:rPr>
            </w:r>
            <w:r>
              <w:rPr>
                <w:noProof/>
                <w:webHidden/>
              </w:rPr>
              <w:fldChar w:fldCharType="separate"/>
            </w:r>
            <w:r w:rsidR="00A4158F">
              <w:rPr>
                <w:noProof/>
                <w:webHidden/>
              </w:rPr>
              <w:t>19</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30" w:history="1">
            <w:r w:rsidR="00774982" w:rsidRPr="00EC6713">
              <w:rPr>
                <w:rStyle w:val="a6"/>
                <w:rFonts w:eastAsia="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774982">
              <w:rPr>
                <w:noProof/>
                <w:webHidden/>
              </w:rPr>
              <w:tab/>
            </w:r>
            <w:r>
              <w:rPr>
                <w:noProof/>
                <w:webHidden/>
              </w:rPr>
              <w:fldChar w:fldCharType="begin"/>
            </w:r>
            <w:r w:rsidR="00774982">
              <w:rPr>
                <w:noProof/>
                <w:webHidden/>
              </w:rPr>
              <w:instrText xml:space="preserve"> PAGEREF _Toc184722030 \h </w:instrText>
            </w:r>
            <w:r>
              <w:rPr>
                <w:noProof/>
                <w:webHidden/>
              </w:rPr>
            </w:r>
            <w:r>
              <w:rPr>
                <w:noProof/>
                <w:webHidden/>
              </w:rPr>
              <w:fldChar w:fldCharType="separate"/>
            </w:r>
            <w:r w:rsidR="00A4158F">
              <w:rPr>
                <w:noProof/>
                <w:webHidden/>
              </w:rPr>
              <w:t>20</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31" w:history="1">
            <w:r w:rsidR="00774982" w:rsidRPr="00EC6713">
              <w:rPr>
                <w:rStyle w:val="a6"/>
                <w:rFonts w:eastAsia="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74982">
              <w:rPr>
                <w:noProof/>
                <w:webHidden/>
              </w:rPr>
              <w:tab/>
            </w:r>
            <w:r>
              <w:rPr>
                <w:noProof/>
                <w:webHidden/>
              </w:rPr>
              <w:fldChar w:fldCharType="begin"/>
            </w:r>
            <w:r w:rsidR="00774982">
              <w:rPr>
                <w:noProof/>
                <w:webHidden/>
              </w:rPr>
              <w:instrText xml:space="preserve"> PAGEREF _Toc184722031 \h </w:instrText>
            </w:r>
            <w:r>
              <w:rPr>
                <w:noProof/>
                <w:webHidden/>
              </w:rPr>
            </w:r>
            <w:r>
              <w:rPr>
                <w:noProof/>
                <w:webHidden/>
              </w:rPr>
              <w:fldChar w:fldCharType="separate"/>
            </w:r>
            <w:r w:rsidR="00A4158F">
              <w:rPr>
                <w:noProof/>
                <w:webHidden/>
              </w:rPr>
              <w:t>20</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32" w:history="1">
            <w:r w:rsidR="00774982" w:rsidRPr="00EC6713">
              <w:rPr>
                <w:rStyle w:val="a6"/>
                <w:rFonts w:eastAsia="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74982">
              <w:rPr>
                <w:noProof/>
                <w:webHidden/>
              </w:rPr>
              <w:tab/>
            </w:r>
            <w:r>
              <w:rPr>
                <w:noProof/>
                <w:webHidden/>
              </w:rPr>
              <w:fldChar w:fldCharType="begin"/>
            </w:r>
            <w:r w:rsidR="00774982">
              <w:rPr>
                <w:noProof/>
                <w:webHidden/>
              </w:rPr>
              <w:instrText xml:space="preserve"> PAGEREF _Toc184722032 \h </w:instrText>
            </w:r>
            <w:r>
              <w:rPr>
                <w:noProof/>
                <w:webHidden/>
              </w:rPr>
            </w:r>
            <w:r>
              <w:rPr>
                <w:noProof/>
                <w:webHidden/>
              </w:rPr>
              <w:fldChar w:fldCharType="separate"/>
            </w:r>
            <w:r w:rsidR="00A4158F">
              <w:rPr>
                <w:noProof/>
                <w:webHidden/>
              </w:rPr>
              <w:t>20</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33" w:history="1">
            <w:r w:rsidR="00774982" w:rsidRPr="00EC6713">
              <w:rPr>
                <w:rStyle w:val="a6"/>
                <w:rFonts w:eastAsia="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74982">
              <w:rPr>
                <w:noProof/>
                <w:webHidden/>
              </w:rPr>
              <w:tab/>
            </w:r>
            <w:r>
              <w:rPr>
                <w:noProof/>
                <w:webHidden/>
              </w:rPr>
              <w:fldChar w:fldCharType="begin"/>
            </w:r>
            <w:r w:rsidR="00774982">
              <w:rPr>
                <w:noProof/>
                <w:webHidden/>
              </w:rPr>
              <w:instrText xml:space="preserve"> PAGEREF _Toc184722033 \h </w:instrText>
            </w:r>
            <w:r>
              <w:rPr>
                <w:noProof/>
                <w:webHidden/>
              </w:rPr>
            </w:r>
            <w:r>
              <w:rPr>
                <w:noProof/>
                <w:webHidden/>
              </w:rPr>
              <w:fldChar w:fldCharType="separate"/>
            </w:r>
            <w:r w:rsidR="00A4158F">
              <w:rPr>
                <w:noProof/>
                <w:webHidden/>
              </w:rPr>
              <w:t>20</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34" w:history="1">
            <w:r w:rsidR="00774982" w:rsidRPr="00EC6713">
              <w:rPr>
                <w:rStyle w:val="a6"/>
                <w:rFonts w:eastAsia="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74982">
              <w:rPr>
                <w:noProof/>
                <w:webHidden/>
              </w:rPr>
              <w:tab/>
            </w:r>
            <w:r>
              <w:rPr>
                <w:noProof/>
                <w:webHidden/>
              </w:rPr>
              <w:fldChar w:fldCharType="begin"/>
            </w:r>
            <w:r w:rsidR="00774982">
              <w:rPr>
                <w:noProof/>
                <w:webHidden/>
              </w:rPr>
              <w:instrText xml:space="preserve"> PAGEREF _Toc184722034 \h </w:instrText>
            </w:r>
            <w:r>
              <w:rPr>
                <w:noProof/>
                <w:webHidden/>
              </w:rPr>
            </w:r>
            <w:r>
              <w:rPr>
                <w:noProof/>
                <w:webHidden/>
              </w:rPr>
              <w:fldChar w:fldCharType="separate"/>
            </w:r>
            <w:r w:rsidR="00A4158F">
              <w:rPr>
                <w:noProof/>
                <w:webHidden/>
              </w:rPr>
              <w:t>21</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35" w:history="1">
            <w:r w:rsidR="00774982" w:rsidRPr="00EC6713">
              <w:rPr>
                <w:rStyle w:val="a6"/>
                <w:rFonts w:eastAsia="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74982">
              <w:rPr>
                <w:noProof/>
                <w:webHidden/>
              </w:rPr>
              <w:tab/>
            </w:r>
            <w:r>
              <w:rPr>
                <w:noProof/>
                <w:webHidden/>
              </w:rPr>
              <w:fldChar w:fldCharType="begin"/>
            </w:r>
            <w:r w:rsidR="00774982">
              <w:rPr>
                <w:noProof/>
                <w:webHidden/>
              </w:rPr>
              <w:instrText xml:space="preserve"> PAGEREF _Toc184722035 \h </w:instrText>
            </w:r>
            <w:r>
              <w:rPr>
                <w:noProof/>
                <w:webHidden/>
              </w:rPr>
            </w:r>
            <w:r>
              <w:rPr>
                <w:noProof/>
                <w:webHidden/>
              </w:rPr>
              <w:fldChar w:fldCharType="separate"/>
            </w:r>
            <w:r w:rsidR="00A4158F">
              <w:rPr>
                <w:noProof/>
                <w:webHidden/>
              </w:rPr>
              <w:t>21</w:t>
            </w:r>
            <w:r>
              <w:rPr>
                <w:noProof/>
                <w:webHidden/>
              </w:rPr>
              <w:fldChar w:fldCharType="end"/>
            </w:r>
          </w:hyperlink>
        </w:p>
        <w:p w:rsidR="00774982" w:rsidRDefault="00F476CE">
          <w:pPr>
            <w:pStyle w:val="22"/>
            <w:tabs>
              <w:tab w:val="left" w:pos="1100"/>
              <w:tab w:val="right" w:leader="dot" w:pos="9345"/>
            </w:tabs>
            <w:rPr>
              <w:rFonts w:eastAsiaTheme="minorEastAsia"/>
              <w:noProof/>
              <w:lang w:eastAsia="ru-RU"/>
            </w:rPr>
          </w:pPr>
          <w:hyperlink w:anchor="_Toc184722036" w:history="1">
            <w:r w:rsidR="00774982" w:rsidRPr="00EC6713">
              <w:rPr>
                <w:rStyle w:val="a6"/>
                <w:rFonts w:eastAsia="Times New Roman"/>
                <w:noProof/>
              </w:rPr>
              <w:t>Часть</w:t>
            </w:r>
            <w:r w:rsidR="00774982">
              <w:rPr>
                <w:rFonts w:eastAsiaTheme="minorEastAsia"/>
                <w:noProof/>
                <w:lang w:eastAsia="ru-RU"/>
              </w:rPr>
              <w:tab/>
            </w:r>
            <w:r w:rsidR="00774982" w:rsidRPr="00EC6713">
              <w:rPr>
                <w:rStyle w:val="a6"/>
                <w:rFonts w:eastAsia="Times New Roman"/>
                <w:noProof/>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74982">
              <w:rPr>
                <w:noProof/>
                <w:webHidden/>
              </w:rPr>
              <w:tab/>
            </w:r>
            <w:r>
              <w:rPr>
                <w:noProof/>
                <w:webHidden/>
              </w:rPr>
              <w:fldChar w:fldCharType="begin"/>
            </w:r>
            <w:r w:rsidR="00774982">
              <w:rPr>
                <w:noProof/>
                <w:webHidden/>
              </w:rPr>
              <w:instrText xml:space="preserve"> PAGEREF _Toc184722036 \h </w:instrText>
            </w:r>
            <w:r>
              <w:rPr>
                <w:noProof/>
                <w:webHidden/>
              </w:rPr>
            </w:r>
            <w:r>
              <w:rPr>
                <w:noProof/>
                <w:webHidden/>
              </w:rPr>
              <w:fldChar w:fldCharType="separate"/>
            </w:r>
            <w:r w:rsidR="00A4158F">
              <w:rPr>
                <w:noProof/>
                <w:webHidden/>
              </w:rPr>
              <w:t>21</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37" w:history="1">
            <w:r w:rsidR="00774982" w:rsidRPr="00EC6713">
              <w:rPr>
                <w:rStyle w:val="a6"/>
                <w:rFonts w:eastAsia="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74982">
              <w:rPr>
                <w:noProof/>
                <w:webHidden/>
              </w:rPr>
              <w:tab/>
            </w:r>
            <w:r>
              <w:rPr>
                <w:noProof/>
                <w:webHidden/>
              </w:rPr>
              <w:fldChar w:fldCharType="begin"/>
            </w:r>
            <w:r w:rsidR="00774982">
              <w:rPr>
                <w:noProof/>
                <w:webHidden/>
              </w:rPr>
              <w:instrText xml:space="preserve"> PAGEREF _Toc184722037 \h </w:instrText>
            </w:r>
            <w:r>
              <w:rPr>
                <w:noProof/>
                <w:webHidden/>
              </w:rPr>
            </w:r>
            <w:r>
              <w:rPr>
                <w:noProof/>
                <w:webHidden/>
              </w:rPr>
              <w:fldChar w:fldCharType="separate"/>
            </w:r>
            <w:r w:rsidR="00A4158F">
              <w:rPr>
                <w:noProof/>
                <w:webHidden/>
              </w:rPr>
              <w:t>21</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38" w:history="1">
            <w:r w:rsidR="00774982" w:rsidRPr="00EC6713">
              <w:rPr>
                <w:rStyle w:val="a6"/>
                <w:rFonts w:eastAsia="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74982">
              <w:rPr>
                <w:noProof/>
                <w:webHidden/>
              </w:rPr>
              <w:tab/>
            </w:r>
            <w:r>
              <w:rPr>
                <w:noProof/>
                <w:webHidden/>
              </w:rPr>
              <w:fldChar w:fldCharType="begin"/>
            </w:r>
            <w:r w:rsidR="00774982">
              <w:rPr>
                <w:noProof/>
                <w:webHidden/>
              </w:rPr>
              <w:instrText xml:space="preserve"> PAGEREF _Toc184722038 \h </w:instrText>
            </w:r>
            <w:r>
              <w:rPr>
                <w:noProof/>
                <w:webHidden/>
              </w:rPr>
            </w:r>
            <w:r>
              <w:rPr>
                <w:noProof/>
                <w:webHidden/>
              </w:rPr>
              <w:fldChar w:fldCharType="separate"/>
            </w:r>
            <w:r w:rsidR="00A4158F">
              <w:rPr>
                <w:noProof/>
                <w:webHidden/>
              </w:rPr>
              <w:t>21</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39" w:history="1">
            <w:r w:rsidR="00774982" w:rsidRPr="00EC6713">
              <w:rPr>
                <w:rStyle w:val="a6"/>
                <w:rFonts w:eastAsia="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74982">
              <w:rPr>
                <w:noProof/>
                <w:webHidden/>
              </w:rPr>
              <w:tab/>
            </w:r>
            <w:r>
              <w:rPr>
                <w:noProof/>
                <w:webHidden/>
              </w:rPr>
              <w:fldChar w:fldCharType="begin"/>
            </w:r>
            <w:r w:rsidR="00774982">
              <w:rPr>
                <w:noProof/>
                <w:webHidden/>
              </w:rPr>
              <w:instrText xml:space="preserve"> PAGEREF _Toc184722039 \h </w:instrText>
            </w:r>
            <w:r>
              <w:rPr>
                <w:noProof/>
                <w:webHidden/>
              </w:rPr>
            </w:r>
            <w:r>
              <w:rPr>
                <w:noProof/>
                <w:webHidden/>
              </w:rPr>
              <w:fldChar w:fldCharType="separate"/>
            </w:r>
            <w:r w:rsidR="00A4158F">
              <w:rPr>
                <w:noProof/>
                <w:webHidden/>
              </w:rPr>
              <w:t>22</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40" w:history="1">
            <w:r w:rsidR="00774982" w:rsidRPr="00EC6713">
              <w:rPr>
                <w:rStyle w:val="a6"/>
                <w:rFonts w:eastAsia="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74982">
              <w:rPr>
                <w:noProof/>
                <w:webHidden/>
              </w:rPr>
              <w:tab/>
            </w:r>
            <w:r>
              <w:rPr>
                <w:noProof/>
                <w:webHidden/>
              </w:rPr>
              <w:fldChar w:fldCharType="begin"/>
            </w:r>
            <w:r w:rsidR="00774982">
              <w:rPr>
                <w:noProof/>
                <w:webHidden/>
              </w:rPr>
              <w:instrText xml:space="preserve"> PAGEREF _Toc184722040 \h </w:instrText>
            </w:r>
            <w:r>
              <w:rPr>
                <w:noProof/>
                <w:webHidden/>
              </w:rPr>
            </w:r>
            <w:r>
              <w:rPr>
                <w:noProof/>
                <w:webHidden/>
              </w:rPr>
              <w:fldChar w:fldCharType="separate"/>
            </w:r>
            <w:r w:rsidR="00A4158F">
              <w:rPr>
                <w:noProof/>
                <w:webHidden/>
              </w:rPr>
              <w:t>22</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41" w:history="1">
            <w:r w:rsidR="00774982" w:rsidRPr="00EC6713">
              <w:rPr>
                <w:rStyle w:val="a6"/>
                <w:rFonts w:eastAsia="Times New Roman"/>
                <w:noProof/>
              </w:rPr>
              <w:t>РАЗДЕЛ 6. ПРЕДЛОЖЕНИЯ ПО СТРОИТЕЛЬСТВУ, РЕКОНСТРУКЦИИ И (ИЛИ) МОДЕРНИЗАЦИИ ТЕПЛОВЫХ СЕТЕЙ</w:t>
            </w:r>
            <w:r w:rsidR="00774982">
              <w:rPr>
                <w:noProof/>
                <w:webHidden/>
              </w:rPr>
              <w:tab/>
            </w:r>
            <w:r>
              <w:rPr>
                <w:noProof/>
                <w:webHidden/>
              </w:rPr>
              <w:fldChar w:fldCharType="begin"/>
            </w:r>
            <w:r w:rsidR="00774982">
              <w:rPr>
                <w:noProof/>
                <w:webHidden/>
              </w:rPr>
              <w:instrText xml:space="preserve"> PAGEREF _Toc184722041 \h </w:instrText>
            </w:r>
            <w:r>
              <w:rPr>
                <w:noProof/>
                <w:webHidden/>
              </w:rPr>
            </w:r>
            <w:r>
              <w:rPr>
                <w:noProof/>
                <w:webHidden/>
              </w:rPr>
              <w:fldChar w:fldCharType="separate"/>
            </w:r>
            <w:r w:rsidR="00A4158F">
              <w:rPr>
                <w:noProof/>
                <w:webHidden/>
              </w:rPr>
              <w:t>23</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42" w:history="1">
            <w:r w:rsidR="00774982" w:rsidRPr="00EC6713">
              <w:rPr>
                <w:rStyle w:val="a6"/>
                <w:rFonts w:eastAsia="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74982">
              <w:rPr>
                <w:noProof/>
                <w:webHidden/>
              </w:rPr>
              <w:tab/>
            </w:r>
            <w:r>
              <w:rPr>
                <w:noProof/>
                <w:webHidden/>
              </w:rPr>
              <w:fldChar w:fldCharType="begin"/>
            </w:r>
            <w:r w:rsidR="00774982">
              <w:rPr>
                <w:noProof/>
                <w:webHidden/>
              </w:rPr>
              <w:instrText xml:space="preserve"> PAGEREF _Toc184722042 \h </w:instrText>
            </w:r>
            <w:r>
              <w:rPr>
                <w:noProof/>
                <w:webHidden/>
              </w:rPr>
            </w:r>
            <w:r>
              <w:rPr>
                <w:noProof/>
                <w:webHidden/>
              </w:rPr>
              <w:fldChar w:fldCharType="separate"/>
            </w:r>
            <w:r w:rsidR="00A4158F">
              <w:rPr>
                <w:noProof/>
                <w:webHidden/>
              </w:rPr>
              <w:t>23</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43" w:history="1">
            <w:r w:rsidR="00774982" w:rsidRPr="00EC6713">
              <w:rPr>
                <w:rStyle w:val="a6"/>
                <w:rFonts w:eastAsia="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774982">
              <w:rPr>
                <w:noProof/>
                <w:webHidden/>
              </w:rPr>
              <w:tab/>
            </w:r>
            <w:r>
              <w:rPr>
                <w:noProof/>
                <w:webHidden/>
              </w:rPr>
              <w:fldChar w:fldCharType="begin"/>
            </w:r>
            <w:r w:rsidR="00774982">
              <w:rPr>
                <w:noProof/>
                <w:webHidden/>
              </w:rPr>
              <w:instrText xml:space="preserve"> PAGEREF _Toc184722043 \h </w:instrText>
            </w:r>
            <w:r>
              <w:rPr>
                <w:noProof/>
                <w:webHidden/>
              </w:rPr>
            </w:r>
            <w:r>
              <w:rPr>
                <w:noProof/>
                <w:webHidden/>
              </w:rPr>
              <w:fldChar w:fldCharType="separate"/>
            </w:r>
            <w:r w:rsidR="00A4158F">
              <w:rPr>
                <w:noProof/>
                <w:webHidden/>
              </w:rPr>
              <w:t>23</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44" w:history="1">
            <w:r w:rsidR="00774982" w:rsidRPr="00EC6713">
              <w:rPr>
                <w:rStyle w:val="a6"/>
                <w:rFonts w:eastAsia="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74982">
              <w:rPr>
                <w:noProof/>
                <w:webHidden/>
              </w:rPr>
              <w:tab/>
            </w:r>
            <w:r>
              <w:rPr>
                <w:noProof/>
                <w:webHidden/>
              </w:rPr>
              <w:fldChar w:fldCharType="begin"/>
            </w:r>
            <w:r w:rsidR="00774982">
              <w:rPr>
                <w:noProof/>
                <w:webHidden/>
              </w:rPr>
              <w:instrText xml:space="preserve"> PAGEREF _Toc184722044 \h </w:instrText>
            </w:r>
            <w:r>
              <w:rPr>
                <w:noProof/>
                <w:webHidden/>
              </w:rPr>
            </w:r>
            <w:r>
              <w:rPr>
                <w:noProof/>
                <w:webHidden/>
              </w:rPr>
              <w:fldChar w:fldCharType="separate"/>
            </w:r>
            <w:r w:rsidR="00A4158F">
              <w:rPr>
                <w:noProof/>
                <w:webHidden/>
              </w:rPr>
              <w:t>23</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45" w:history="1">
            <w:r w:rsidR="00774982" w:rsidRPr="00EC6713">
              <w:rPr>
                <w:rStyle w:val="a6"/>
                <w:rFonts w:eastAsia="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774982">
              <w:rPr>
                <w:noProof/>
                <w:webHidden/>
              </w:rPr>
              <w:tab/>
            </w:r>
            <w:r>
              <w:rPr>
                <w:noProof/>
                <w:webHidden/>
              </w:rPr>
              <w:fldChar w:fldCharType="begin"/>
            </w:r>
            <w:r w:rsidR="00774982">
              <w:rPr>
                <w:noProof/>
                <w:webHidden/>
              </w:rPr>
              <w:instrText xml:space="preserve"> PAGEREF _Toc184722045 \h </w:instrText>
            </w:r>
            <w:r>
              <w:rPr>
                <w:noProof/>
                <w:webHidden/>
              </w:rPr>
            </w:r>
            <w:r>
              <w:rPr>
                <w:noProof/>
                <w:webHidden/>
              </w:rPr>
              <w:fldChar w:fldCharType="separate"/>
            </w:r>
            <w:r w:rsidR="00A4158F">
              <w:rPr>
                <w:noProof/>
                <w:webHidden/>
              </w:rPr>
              <w:t>23</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46" w:history="1">
            <w:r w:rsidR="00774982" w:rsidRPr="00EC6713">
              <w:rPr>
                <w:rStyle w:val="a6"/>
                <w:rFonts w:eastAsia="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774982">
              <w:rPr>
                <w:noProof/>
                <w:webHidden/>
              </w:rPr>
              <w:tab/>
            </w:r>
            <w:r>
              <w:rPr>
                <w:noProof/>
                <w:webHidden/>
              </w:rPr>
              <w:fldChar w:fldCharType="begin"/>
            </w:r>
            <w:r w:rsidR="00774982">
              <w:rPr>
                <w:noProof/>
                <w:webHidden/>
              </w:rPr>
              <w:instrText xml:space="preserve"> PAGEREF _Toc184722046 \h </w:instrText>
            </w:r>
            <w:r>
              <w:rPr>
                <w:noProof/>
                <w:webHidden/>
              </w:rPr>
            </w:r>
            <w:r>
              <w:rPr>
                <w:noProof/>
                <w:webHidden/>
              </w:rPr>
              <w:fldChar w:fldCharType="separate"/>
            </w:r>
            <w:r w:rsidR="00A4158F">
              <w:rPr>
                <w:noProof/>
                <w:webHidden/>
              </w:rPr>
              <w:t>24</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47" w:history="1">
            <w:r w:rsidR="00774982" w:rsidRPr="00EC6713">
              <w:rPr>
                <w:rStyle w:val="a6"/>
                <w:rFonts w:eastAsia="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774982">
              <w:rPr>
                <w:noProof/>
                <w:webHidden/>
              </w:rPr>
              <w:tab/>
            </w:r>
            <w:r>
              <w:rPr>
                <w:noProof/>
                <w:webHidden/>
              </w:rPr>
              <w:fldChar w:fldCharType="begin"/>
            </w:r>
            <w:r w:rsidR="00774982">
              <w:rPr>
                <w:noProof/>
                <w:webHidden/>
              </w:rPr>
              <w:instrText xml:space="preserve"> PAGEREF _Toc184722047 \h </w:instrText>
            </w:r>
            <w:r>
              <w:rPr>
                <w:noProof/>
                <w:webHidden/>
              </w:rPr>
            </w:r>
            <w:r>
              <w:rPr>
                <w:noProof/>
                <w:webHidden/>
              </w:rPr>
              <w:fldChar w:fldCharType="separate"/>
            </w:r>
            <w:r w:rsidR="00A4158F">
              <w:rPr>
                <w:noProof/>
                <w:webHidden/>
              </w:rPr>
              <w:t>30</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48" w:history="1">
            <w:r w:rsidR="00774982" w:rsidRPr="00EC6713">
              <w:rPr>
                <w:rStyle w:val="a6"/>
                <w:rFonts w:eastAsia="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74982">
              <w:rPr>
                <w:noProof/>
                <w:webHidden/>
              </w:rPr>
              <w:tab/>
            </w:r>
            <w:r>
              <w:rPr>
                <w:noProof/>
                <w:webHidden/>
              </w:rPr>
              <w:fldChar w:fldCharType="begin"/>
            </w:r>
            <w:r w:rsidR="00774982">
              <w:rPr>
                <w:noProof/>
                <w:webHidden/>
              </w:rPr>
              <w:instrText xml:space="preserve"> PAGEREF _Toc184722048 \h </w:instrText>
            </w:r>
            <w:r>
              <w:rPr>
                <w:noProof/>
                <w:webHidden/>
              </w:rPr>
            </w:r>
            <w:r>
              <w:rPr>
                <w:noProof/>
                <w:webHidden/>
              </w:rPr>
              <w:fldChar w:fldCharType="separate"/>
            </w:r>
            <w:r w:rsidR="00A4158F">
              <w:rPr>
                <w:noProof/>
                <w:webHidden/>
              </w:rPr>
              <w:t>30</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49" w:history="1">
            <w:r w:rsidR="00774982" w:rsidRPr="00EC6713">
              <w:rPr>
                <w:rStyle w:val="a6"/>
                <w:rFonts w:eastAsia="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74982">
              <w:rPr>
                <w:noProof/>
                <w:webHidden/>
              </w:rPr>
              <w:tab/>
            </w:r>
            <w:r>
              <w:rPr>
                <w:noProof/>
                <w:webHidden/>
              </w:rPr>
              <w:fldChar w:fldCharType="begin"/>
            </w:r>
            <w:r w:rsidR="00774982">
              <w:rPr>
                <w:noProof/>
                <w:webHidden/>
              </w:rPr>
              <w:instrText xml:space="preserve"> PAGEREF _Toc184722049 \h </w:instrText>
            </w:r>
            <w:r>
              <w:rPr>
                <w:noProof/>
                <w:webHidden/>
              </w:rPr>
            </w:r>
            <w:r>
              <w:rPr>
                <w:noProof/>
                <w:webHidden/>
              </w:rPr>
              <w:fldChar w:fldCharType="separate"/>
            </w:r>
            <w:r w:rsidR="00A4158F">
              <w:rPr>
                <w:noProof/>
                <w:webHidden/>
              </w:rPr>
              <w:t>31</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50" w:history="1">
            <w:r w:rsidR="00774982" w:rsidRPr="00EC6713">
              <w:rPr>
                <w:rStyle w:val="a6"/>
                <w:rFonts w:eastAsia="Times New Roman"/>
                <w:noProof/>
              </w:rPr>
              <w:t>РАЗДЕЛ 8. ПЕРСПЕКТИВНЫЕ ТОПЛИВНЫЕ БАЛАНСЫ</w:t>
            </w:r>
            <w:r w:rsidR="00774982">
              <w:rPr>
                <w:noProof/>
                <w:webHidden/>
              </w:rPr>
              <w:tab/>
            </w:r>
            <w:r>
              <w:rPr>
                <w:noProof/>
                <w:webHidden/>
              </w:rPr>
              <w:fldChar w:fldCharType="begin"/>
            </w:r>
            <w:r w:rsidR="00774982">
              <w:rPr>
                <w:noProof/>
                <w:webHidden/>
              </w:rPr>
              <w:instrText xml:space="preserve"> PAGEREF _Toc184722050 \h </w:instrText>
            </w:r>
            <w:r>
              <w:rPr>
                <w:noProof/>
                <w:webHidden/>
              </w:rPr>
            </w:r>
            <w:r>
              <w:rPr>
                <w:noProof/>
                <w:webHidden/>
              </w:rPr>
              <w:fldChar w:fldCharType="separate"/>
            </w:r>
            <w:r w:rsidR="00A4158F">
              <w:rPr>
                <w:noProof/>
                <w:webHidden/>
              </w:rPr>
              <w:t>32</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51" w:history="1">
            <w:r w:rsidR="00774982" w:rsidRPr="00EC6713">
              <w:rPr>
                <w:rStyle w:val="a6"/>
                <w:rFonts w:eastAsia="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774982">
              <w:rPr>
                <w:noProof/>
                <w:webHidden/>
              </w:rPr>
              <w:tab/>
            </w:r>
            <w:r>
              <w:rPr>
                <w:noProof/>
                <w:webHidden/>
              </w:rPr>
              <w:fldChar w:fldCharType="begin"/>
            </w:r>
            <w:r w:rsidR="00774982">
              <w:rPr>
                <w:noProof/>
                <w:webHidden/>
              </w:rPr>
              <w:instrText xml:space="preserve"> PAGEREF _Toc184722051 \h </w:instrText>
            </w:r>
            <w:r>
              <w:rPr>
                <w:noProof/>
                <w:webHidden/>
              </w:rPr>
            </w:r>
            <w:r>
              <w:rPr>
                <w:noProof/>
                <w:webHidden/>
              </w:rPr>
              <w:fldChar w:fldCharType="separate"/>
            </w:r>
            <w:r w:rsidR="00A4158F">
              <w:rPr>
                <w:noProof/>
                <w:webHidden/>
              </w:rPr>
              <w:t>32</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52" w:history="1">
            <w:r w:rsidR="00774982" w:rsidRPr="00EC6713">
              <w:rPr>
                <w:rStyle w:val="a6"/>
                <w:rFonts w:eastAsia="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774982">
              <w:rPr>
                <w:noProof/>
                <w:webHidden/>
              </w:rPr>
              <w:tab/>
            </w:r>
            <w:r>
              <w:rPr>
                <w:noProof/>
                <w:webHidden/>
              </w:rPr>
              <w:fldChar w:fldCharType="begin"/>
            </w:r>
            <w:r w:rsidR="00774982">
              <w:rPr>
                <w:noProof/>
                <w:webHidden/>
              </w:rPr>
              <w:instrText xml:space="preserve"> PAGEREF _Toc184722052 \h </w:instrText>
            </w:r>
            <w:r>
              <w:rPr>
                <w:noProof/>
                <w:webHidden/>
              </w:rPr>
            </w:r>
            <w:r>
              <w:rPr>
                <w:noProof/>
                <w:webHidden/>
              </w:rPr>
              <w:fldChar w:fldCharType="separate"/>
            </w:r>
            <w:r w:rsidR="00A4158F">
              <w:rPr>
                <w:noProof/>
                <w:webHidden/>
              </w:rPr>
              <w:t>34</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53" w:history="1">
            <w:r w:rsidR="00774982" w:rsidRPr="00EC6713">
              <w:rPr>
                <w:rStyle w:val="a6"/>
                <w:rFonts w:eastAsia="Times New Roman"/>
                <w:noProof/>
              </w:rPr>
              <w:t>Часть 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774982">
              <w:rPr>
                <w:noProof/>
                <w:webHidden/>
              </w:rPr>
              <w:tab/>
            </w:r>
            <w:r>
              <w:rPr>
                <w:noProof/>
                <w:webHidden/>
              </w:rPr>
              <w:fldChar w:fldCharType="begin"/>
            </w:r>
            <w:r w:rsidR="00774982">
              <w:rPr>
                <w:noProof/>
                <w:webHidden/>
              </w:rPr>
              <w:instrText xml:space="preserve"> PAGEREF _Toc184722053 \h </w:instrText>
            </w:r>
            <w:r>
              <w:rPr>
                <w:noProof/>
                <w:webHidden/>
              </w:rPr>
            </w:r>
            <w:r>
              <w:rPr>
                <w:noProof/>
                <w:webHidden/>
              </w:rPr>
              <w:fldChar w:fldCharType="separate"/>
            </w:r>
            <w:r w:rsidR="00A4158F">
              <w:rPr>
                <w:noProof/>
                <w:webHidden/>
              </w:rPr>
              <w:t>34</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54" w:history="1">
            <w:r w:rsidR="00774982" w:rsidRPr="00EC6713">
              <w:rPr>
                <w:rStyle w:val="a6"/>
                <w:rFonts w:eastAsia="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774982">
              <w:rPr>
                <w:noProof/>
                <w:webHidden/>
              </w:rPr>
              <w:tab/>
            </w:r>
            <w:r>
              <w:rPr>
                <w:noProof/>
                <w:webHidden/>
              </w:rPr>
              <w:fldChar w:fldCharType="begin"/>
            </w:r>
            <w:r w:rsidR="00774982">
              <w:rPr>
                <w:noProof/>
                <w:webHidden/>
              </w:rPr>
              <w:instrText xml:space="preserve"> PAGEREF _Toc184722054 \h </w:instrText>
            </w:r>
            <w:r>
              <w:rPr>
                <w:noProof/>
                <w:webHidden/>
              </w:rPr>
            </w:r>
            <w:r>
              <w:rPr>
                <w:noProof/>
                <w:webHidden/>
              </w:rPr>
              <w:fldChar w:fldCharType="separate"/>
            </w:r>
            <w:r w:rsidR="00A4158F">
              <w:rPr>
                <w:noProof/>
                <w:webHidden/>
              </w:rPr>
              <w:t>36</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55" w:history="1">
            <w:r w:rsidR="00774982" w:rsidRPr="00EC6713">
              <w:rPr>
                <w:rStyle w:val="a6"/>
                <w:rFonts w:eastAsia="Times New Roman"/>
                <w:noProof/>
              </w:rPr>
              <w:t>Часть 5. Приоритетное направление развития топливного баланса поселения, городского округа</w:t>
            </w:r>
            <w:r w:rsidR="00774982">
              <w:rPr>
                <w:noProof/>
                <w:webHidden/>
              </w:rPr>
              <w:tab/>
            </w:r>
            <w:r>
              <w:rPr>
                <w:noProof/>
                <w:webHidden/>
              </w:rPr>
              <w:fldChar w:fldCharType="begin"/>
            </w:r>
            <w:r w:rsidR="00774982">
              <w:rPr>
                <w:noProof/>
                <w:webHidden/>
              </w:rPr>
              <w:instrText xml:space="preserve"> PAGEREF _Toc184722055 \h </w:instrText>
            </w:r>
            <w:r>
              <w:rPr>
                <w:noProof/>
                <w:webHidden/>
              </w:rPr>
            </w:r>
            <w:r>
              <w:rPr>
                <w:noProof/>
                <w:webHidden/>
              </w:rPr>
              <w:fldChar w:fldCharType="separate"/>
            </w:r>
            <w:r w:rsidR="00A4158F">
              <w:rPr>
                <w:noProof/>
                <w:webHidden/>
              </w:rPr>
              <w:t>36</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56" w:history="1">
            <w:r w:rsidR="00774982" w:rsidRPr="00EC6713">
              <w:rPr>
                <w:rStyle w:val="a6"/>
                <w:rFonts w:eastAsia="Times New Roman"/>
                <w:noProof/>
              </w:rPr>
              <w:t>РАЗДЕЛ 9. ИНВЕСТИЦИИ В СТРОИТЕЛЬСТВО, РЕКОНСТРУКЦИЮ, ТЕХНИЧЕСКОЕ ПЕРЕВООРУЖЕНИЕ И (ИЛИ) МОДЕРНИЗАЦИЮ</w:t>
            </w:r>
            <w:r w:rsidR="00774982">
              <w:rPr>
                <w:noProof/>
                <w:webHidden/>
              </w:rPr>
              <w:tab/>
            </w:r>
            <w:r>
              <w:rPr>
                <w:noProof/>
                <w:webHidden/>
              </w:rPr>
              <w:fldChar w:fldCharType="begin"/>
            </w:r>
            <w:r w:rsidR="00774982">
              <w:rPr>
                <w:noProof/>
                <w:webHidden/>
              </w:rPr>
              <w:instrText xml:space="preserve"> PAGEREF _Toc184722056 \h </w:instrText>
            </w:r>
            <w:r>
              <w:rPr>
                <w:noProof/>
                <w:webHidden/>
              </w:rPr>
            </w:r>
            <w:r>
              <w:rPr>
                <w:noProof/>
                <w:webHidden/>
              </w:rPr>
              <w:fldChar w:fldCharType="separate"/>
            </w:r>
            <w:r w:rsidR="00A4158F">
              <w:rPr>
                <w:noProof/>
                <w:webHidden/>
              </w:rPr>
              <w:t>36</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57" w:history="1">
            <w:r w:rsidR="00774982" w:rsidRPr="00EC6713">
              <w:rPr>
                <w:rStyle w:val="a6"/>
                <w:rFonts w:eastAsia="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774982">
              <w:rPr>
                <w:noProof/>
                <w:webHidden/>
              </w:rPr>
              <w:tab/>
            </w:r>
            <w:r>
              <w:rPr>
                <w:noProof/>
                <w:webHidden/>
              </w:rPr>
              <w:fldChar w:fldCharType="begin"/>
            </w:r>
            <w:r w:rsidR="00774982">
              <w:rPr>
                <w:noProof/>
                <w:webHidden/>
              </w:rPr>
              <w:instrText xml:space="preserve"> PAGEREF _Toc184722057 \h </w:instrText>
            </w:r>
            <w:r>
              <w:rPr>
                <w:noProof/>
                <w:webHidden/>
              </w:rPr>
            </w:r>
            <w:r>
              <w:rPr>
                <w:noProof/>
                <w:webHidden/>
              </w:rPr>
              <w:fldChar w:fldCharType="separate"/>
            </w:r>
            <w:r w:rsidR="00A4158F">
              <w:rPr>
                <w:noProof/>
                <w:webHidden/>
              </w:rPr>
              <w:t>36</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58" w:history="1">
            <w:r w:rsidR="00774982" w:rsidRPr="00EC6713">
              <w:rPr>
                <w:rStyle w:val="a6"/>
                <w:rFonts w:eastAsia="Times New Roman"/>
                <w:noProof/>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774982">
              <w:rPr>
                <w:noProof/>
                <w:webHidden/>
              </w:rPr>
              <w:tab/>
            </w:r>
            <w:r>
              <w:rPr>
                <w:noProof/>
                <w:webHidden/>
              </w:rPr>
              <w:fldChar w:fldCharType="begin"/>
            </w:r>
            <w:r w:rsidR="00774982">
              <w:rPr>
                <w:noProof/>
                <w:webHidden/>
              </w:rPr>
              <w:instrText xml:space="preserve"> PAGEREF _Toc184722058 \h </w:instrText>
            </w:r>
            <w:r>
              <w:rPr>
                <w:noProof/>
                <w:webHidden/>
              </w:rPr>
            </w:r>
            <w:r>
              <w:rPr>
                <w:noProof/>
                <w:webHidden/>
              </w:rPr>
              <w:fldChar w:fldCharType="separate"/>
            </w:r>
            <w:r w:rsidR="00A4158F">
              <w:rPr>
                <w:noProof/>
                <w:webHidden/>
              </w:rPr>
              <w:t>36</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59" w:history="1">
            <w:r w:rsidR="00774982" w:rsidRPr="00EC6713">
              <w:rPr>
                <w:rStyle w:val="a6"/>
                <w:rFonts w:eastAsia="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774982">
              <w:rPr>
                <w:noProof/>
                <w:webHidden/>
              </w:rPr>
              <w:tab/>
            </w:r>
            <w:r>
              <w:rPr>
                <w:noProof/>
                <w:webHidden/>
              </w:rPr>
              <w:fldChar w:fldCharType="begin"/>
            </w:r>
            <w:r w:rsidR="00774982">
              <w:rPr>
                <w:noProof/>
                <w:webHidden/>
              </w:rPr>
              <w:instrText xml:space="preserve"> PAGEREF _Toc184722059 \h </w:instrText>
            </w:r>
            <w:r>
              <w:rPr>
                <w:noProof/>
                <w:webHidden/>
              </w:rPr>
            </w:r>
            <w:r>
              <w:rPr>
                <w:noProof/>
                <w:webHidden/>
              </w:rPr>
              <w:fldChar w:fldCharType="separate"/>
            </w:r>
            <w:r w:rsidR="00A4158F">
              <w:rPr>
                <w:noProof/>
                <w:webHidden/>
              </w:rPr>
              <w:t>38</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60" w:history="1">
            <w:r w:rsidR="00774982" w:rsidRPr="00EC6713">
              <w:rPr>
                <w:rStyle w:val="a6"/>
                <w:rFonts w:eastAsia="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74982">
              <w:rPr>
                <w:noProof/>
                <w:webHidden/>
              </w:rPr>
              <w:tab/>
            </w:r>
            <w:r>
              <w:rPr>
                <w:noProof/>
                <w:webHidden/>
              </w:rPr>
              <w:fldChar w:fldCharType="begin"/>
            </w:r>
            <w:r w:rsidR="00774982">
              <w:rPr>
                <w:noProof/>
                <w:webHidden/>
              </w:rPr>
              <w:instrText xml:space="preserve"> PAGEREF _Toc184722060 \h </w:instrText>
            </w:r>
            <w:r>
              <w:rPr>
                <w:noProof/>
                <w:webHidden/>
              </w:rPr>
            </w:r>
            <w:r>
              <w:rPr>
                <w:noProof/>
                <w:webHidden/>
              </w:rPr>
              <w:fldChar w:fldCharType="separate"/>
            </w:r>
            <w:r w:rsidR="00A4158F">
              <w:rPr>
                <w:noProof/>
                <w:webHidden/>
              </w:rPr>
              <w:t>38</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61" w:history="1">
            <w:r w:rsidR="00774982" w:rsidRPr="00EC6713">
              <w:rPr>
                <w:rStyle w:val="a6"/>
                <w:rFonts w:eastAsia="Times New Roman"/>
                <w:noProof/>
              </w:rPr>
              <w:t>Часть 5. Оценка эффективности инвестиций по отдельным предложениям</w:t>
            </w:r>
            <w:r w:rsidR="00774982">
              <w:rPr>
                <w:noProof/>
                <w:webHidden/>
              </w:rPr>
              <w:tab/>
            </w:r>
            <w:r>
              <w:rPr>
                <w:noProof/>
                <w:webHidden/>
              </w:rPr>
              <w:fldChar w:fldCharType="begin"/>
            </w:r>
            <w:r w:rsidR="00774982">
              <w:rPr>
                <w:noProof/>
                <w:webHidden/>
              </w:rPr>
              <w:instrText xml:space="preserve"> PAGEREF _Toc184722061 \h </w:instrText>
            </w:r>
            <w:r>
              <w:rPr>
                <w:noProof/>
                <w:webHidden/>
              </w:rPr>
            </w:r>
            <w:r>
              <w:rPr>
                <w:noProof/>
                <w:webHidden/>
              </w:rPr>
              <w:fldChar w:fldCharType="separate"/>
            </w:r>
            <w:r w:rsidR="00A4158F">
              <w:rPr>
                <w:noProof/>
                <w:webHidden/>
              </w:rPr>
              <w:t>38</w:t>
            </w:r>
            <w:r>
              <w:rPr>
                <w:noProof/>
                <w:webHidden/>
              </w:rPr>
              <w:fldChar w:fldCharType="end"/>
            </w:r>
          </w:hyperlink>
        </w:p>
        <w:p w:rsidR="00774982" w:rsidRDefault="00F476CE">
          <w:pPr>
            <w:pStyle w:val="22"/>
            <w:tabs>
              <w:tab w:val="left" w:pos="1100"/>
              <w:tab w:val="right" w:leader="dot" w:pos="9345"/>
            </w:tabs>
            <w:rPr>
              <w:rFonts w:eastAsiaTheme="minorEastAsia"/>
              <w:noProof/>
              <w:lang w:eastAsia="ru-RU"/>
            </w:rPr>
          </w:pPr>
          <w:hyperlink w:anchor="_Toc184722062" w:history="1">
            <w:r w:rsidR="00774982" w:rsidRPr="00EC6713">
              <w:rPr>
                <w:rStyle w:val="a6"/>
                <w:rFonts w:eastAsia="Times New Roman"/>
                <w:noProof/>
              </w:rPr>
              <w:t>Часть</w:t>
            </w:r>
            <w:r w:rsidR="00774982">
              <w:rPr>
                <w:rFonts w:eastAsiaTheme="minorEastAsia"/>
                <w:noProof/>
                <w:lang w:eastAsia="ru-RU"/>
              </w:rPr>
              <w:tab/>
            </w:r>
            <w:r w:rsidR="00774982" w:rsidRPr="00EC6713">
              <w:rPr>
                <w:rStyle w:val="a6"/>
                <w:rFonts w:eastAsia="Times New Roman"/>
                <w:noProof/>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74982">
              <w:rPr>
                <w:noProof/>
                <w:webHidden/>
              </w:rPr>
              <w:tab/>
            </w:r>
            <w:r>
              <w:rPr>
                <w:noProof/>
                <w:webHidden/>
              </w:rPr>
              <w:fldChar w:fldCharType="begin"/>
            </w:r>
            <w:r w:rsidR="00774982">
              <w:rPr>
                <w:noProof/>
                <w:webHidden/>
              </w:rPr>
              <w:instrText xml:space="preserve"> PAGEREF _Toc184722062 \h </w:instrText>
            </w:r>
            <w:r>
              <w:rPr>
                <w:noProof/>
                <w:webHidden/>
              </w:rPr>
            </w:r>
            <w:r>
              <w:rPr>
                <w:noProof/>
                <w:webHidden/>
              </w:rPr>
              <w:fldChar w:fldCharType="separate"/>
            </w:r>
            <w:r w:rsidR="00A4158F">
              <w:rPr>
                <w:noProof/>
                <w:webHidden/>
              </w:rPr>
              <w:t>38</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63" w:history="1">
            <w:r w:rsidR="00774982" w:rsidRPr="00EC6713">
              <w:rPr>
                <w:rStyle w:val="a6"/>
                <w:rFonts w:eastAsia="Times New Roman"/>
                <w:noProof/>
              </w:rPr>
              <w:t>РАЗДЕЛ 10. РЕШЕНИЕ О ПРИСВОЕНИИ СТАТУСА ЕДИНОЙ ТЕПЛОСНАБЖАЮЩЕЙ ОРГАНИЗАЦИИ (ОРГАНИЗАЦИЯМ)</w:t>
            </w:r>
            <w:r w:rsidR="00774982">
              <w:rPr>
                <w:noProof/>
                <w:webHidden/>
              </w:rPr>
              <w:tab/>
            </w:r>
            <w:r>
              <w:rPr>
                <w:noProof/>
                <w:webHidden/>
              </w:rPr>
              <w:fldChar w:fldCharType="begin"/>
            </w:r>
            <w:r w:rsidR="00774982">
              <w:rPr>
                <w:noProof/>
                <w:webHidden/>
              </w:rPr>
              <w:instrText xml:space="preserve"> PAGEREF _Toc184722063 \h </w:instrText>
            </w:r>
            <w:r>
              <w:rPr>
                <w:noProof/>
                <w:webHidden/>
              </w:rPr>
            </w:r>
            <w:r>
              <w:rPr>
                <w:noProof/>
                <w:webHidden/>
              </w:rPr>
              <w:fldChar w:fldCharType="separate"/>
            </w:r>
            <w:r w:rsidR="00A4158F">
              <w:rPr>
                <w:noProof/>
                <w:webHidden/>
              </w:rPr>
              <w:t>38</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64" w:history="1">
            <w:r w:rsidR="00774982" w:rsidRPr="00EC6713">
              <w:rPr>
                <w:rStyle w:val="a6"/>
                <w:rFonts w:eastAsia="Times New Roman"/>
                <w:noProof/>
              </w:rPr>
              <w:t>Часть 1. Решение о присвоении статуса единой теплоснабжающей организации (организациям)</w:t>
            </w:r>
            <w:r w:rsidR="00774982">
              <w:rPr>
                <w:noProof/>
                <w:webHidden/>
              </w:rPr>
              <w:tab/>
            </w:r>
            <w:r>
              <w:rPr>
                <w:noProof/>
                <w:webHidden/>
              </w:rPr>
              <w:fldChar w:fldCharType="begin"/>
            </w:r>
            <w:r w:rsidR="00774982">
              <w:rPr>
                <w:noProof/>
                <w:webHidden/>
              </w:rPr>
              <w:instrText xml:space="preserve"> PAGEREF _Toc184722064 \h </w:instrText>
            </w:r>
            <w:r>
              <w:rPr>
                <w:noProof/>
                <w:webHidden/>
              </w:rPr>
            </w:r>
            <w:r>
              <w:rPr>
                <w:noProof/>
                <w:webHidden/>
              </w:rPr>
              <w:fldChar w:fldCharType="separate"/>
            </w:r>
            <w:r w:rsidR="00A4158F">
              <w:rPr>
                <w:noProof/>
                <w:webHidden/>
              </w:rPr>
              <w:t>38</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65" w:history="1">
            <w:r w:rsidR="00774982" w:rsidRPr="00EC6713">
              <w:rPr>
                <w:rStyle w:val="a6"/>
                <w:rFonts w:eastAsia="Times New Roman"/>
                <w:noProof/>
              </w:rPr>
              <w:t>Часть 2. Реестр зон деятельности единой теплоснабжающей организации (организаций)</w:t>
            </w:r>
            <w:r w:rsidR="00774982">
              <w:rPr>
                <w:noProof/>
                <w:webHidden/>
              </w:rPr>
              <w:tab/>
            </w:r>
            <w:r>
              <w:rPr>
                <w:noProof/>
                <w:webHidden/>
              </w:rPr>
              <w:fldChar w:fldCharType="begin"/>
            </w:r>
            <w:r w:rsidR="00774982">
              <w:rPr>
                <w:noProof/>
                <w:webHidden/>
              </w:rPr>
              <w:instrText xml:space="preserve"> PAGEREF _Toc184722065 \h </w:instrText>
            </w:r>
            <w:r>
              <w:rPr>
                <w:noProof/>
                <w:webHidden/>
              </w:rPr>
            </w:r>
            <w:r>
              <w:rPr>
                <w:noProof/>
                <w:webHidden/>
              </w:rPr>
              <w:fldChar w:fldCharType="separate"/>
            </w:r>
            <w:r w:rsidR="00A4158F">
              <w:rPr>
                <w:noProof/>
                <w:webHidden/>
              </w:rPr>
              <w:t>39</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66" w:history="1">
            <w:r w:rsidR="00774982" w:rsidRPr="00EC6713">
              <w:rPr>
                <w:rStyle w:val="a6"/>
                <w:rFonts w:eastAsia="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774982">
              <w:rPr>
                <w:noProof/>
                <w:webHidden/>
              </w:rPr>
              <w:tab/>
            </w:r>
            <w:r>
              <w:rPr>
                <w:noProof/>
                <w:webHidden/>
              </w:rPr>
              <w:fldChar w:fldCharType="begin"/>
            </w:r>
            <w:r w:rsidR="00774982">
              <w:rPr>
                <w:noProof/>
                <w:webHidden/>
              </w:rPr>
              <w:instrText xml:space="preserve"> PAGEREF _Toc184722066 \h </w:instrText>
            </w:r>
            <w:r>
              <w:rPr>
                <w:noProof/>
                <w:webHidden/>
              </w:rPr>
            </w:r>
            <w:r>
              <w:rPr>
                <w:noProof/>
                <w:webHidden/>
              </w:rPr>
              <w:fldChar w:fldCharType="separate"/>
            </w:r>
            <w:r w:rsidR="00A4158F">
              <w:rPr>
                <w:noProof/>
                <w:webHidden/>
              </w:rPr>
              <w:t>41</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67" w:history="1">
            <w:r w:rsidR="00774982" w:rsidRPr="00EC6713">
              <w:rPr>
                <w:rStyle w:val="a6"/>
                <w:rFonts w:eastAsia="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774982">
              <w:rPr>
                <w:noProof/>
                <w:webHidden/>
              </w:rPr>
              <w:tab/>
            </w:r>
            <w:r>
              <w:rPr>
                <w:noProof/>
                <w:webHidden/>
              </w:rPr>
              <w:fldChar w:fldCharType="begin"/>
            </w:r>
            <w:r w:rsidR="00774982">
              <w:rPr>
                <w:noProof/>
                <w:webHidden/>
              </w:rPr>
              <w:instrText xml:space="preserve"> PAGEREF _Toc184722067 \h </w:instrText>
            </w:r>
            <w:r>
              <w:rPr>
                <w:noProof/>
                <w:webHidden/>
              </w:rPr>
            </w:r>
            <w:r>
              <w:rPr>
                <w:noProof/>
                <w:webHidden/>
              </w:rPr>
              <w:fldChar w:fldCharType="separate"/>
            </w:r>
            <w:r w:rsidR="00A4158F">
              <w:rPr>
                <w:noProof/>
                <w:webHidden/>
              </w:rPr>
              <w:t>44</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68" w:history="1">
            <w:r w:rsidR="00774982" w:rsidRPr="00EC6713">
              <w:rPr>
                <w:rStyle w:val="a6"/>
                <w:rFonts w:eastAsia="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774982">
              <w:rPr>
                <w:noProof/>
                <w:webHidden/>
              </w:rPr>
              <w:tab/>
            </w:r>
            <w:r>
              <w:rPr>
                <w:noProof/>
                <w:webHidden/>
              </w:rPr>
              <w:fldChar w:fldCharType="begin"/>
            </w:r>
            <w:r w:rsidR="00774982">
              <w:rPr>
                <w:noProof/>
                <w:webHidden/>
              </w:rPr>
              <w:instrText xml:space="preserve"> PAGEREF _Toc184722068 \h </w:instrText>
            </w:r>
            <w:r>
              <w:rPr>
                <w:noProof/>
                <w:webHidden/>
              </w:rPr>
            </w:r>
            <w:r>
              <w:rPr>
                <w:noProof/>
                <w:webHidden/>
              </w:rPr>
              <w:fldChar w:fldCharType="separate"/>
            </w:r>
            <w:r w:rsidR="00A4158F">
              <w:rPr>
                <w:noProof/>
                <w:webHidden/>
              </w:rPr>
              <w:t>44</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69" w:history="1">
            <w:r w:rsidR="00774982" w:rsidRPr="00EC6713">
              <w:rPr>
                <w:rStyle w:val="a6"/>
                <w:rFonts w:eastAsia="Times New Roman"/>
                <w:noProof/>
              </w:rPr>
              <w:t>РАЗДЕЛ 11. РЕШЕНИЯ О РАСПРЕДЕЛЕНИИ ТЕПЛОВОЙ НАГРУЗКИ МЕЖДУ ИСТОЧНИКАМИ ТЕПЛОВОЙ ЭНЕРГИИ</w:t>
            </w:r>
            <w:r w:rsidR="00774982">
              <w:rPr>
                <w:noProof/>
                <w:webHidden/>
              </w:rPr>
              <w:tab/>
            </w:r>
            <w:r>
              <w:rPr>
                <w:noProof/>
                <w:webHidden/>
              </w:rPr>
              <w:fldChar w:fldCharType="begin"/>
            </w:r>
            <w:r w:rsidR="00774982">
              <w:rPr>
                <w:noProof/>
                <w:webHidden/>
              </w:rPr>
              <w:instrText xml:space="preserve"> PAGEREF _Toc184722069 \h </w:instrText>
            </w:r>
            <w:r>
              <w:rPr>
                <w:noProof/>
                <w:webHidden/>
              </w:rPr>
            </w:r>
            <w:r>
              <w:rPr>
                <w:noProof/>
                <w:webHidden/>
              </w:rPr>
              <w:fldChar w:fldCharType="separate"/>
            </w:r>
            <w:r w:rsidR="00A4158F">
              <w:rPr>
                <w:noProof/>
                <w:webHidden/>
              </w:rPr>
              <w:t>44</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70" w:history="1">
            <w:r w:rsidR="00774982" w:rsidRPr="00EC6713">
              <w:rPr>
                <w:rStyle w:val="a6"/>
                <w:rFonts w:eastAsia="Times New Roman"/>
                <w:noProof/>
              </w:rPr>
              <w:t>РАЗДЕЛ 12. РЕШЕНИЯ ПО БЕСХОЗЯЙНЫМ ТЕПЛОВЫМ СЕТЯМ</w:t>
            </w:r>
            <w:r w:rsidR="00774982">
              <w:rPr>
                <w:noProof/>
                <w:webHidden/>
              </w:rPr>
              <w:tab/>
            </w:r>
            <w:r>
              <w:rPr>
                <w:noProof/>
                <w:webHidden/>
              </w:rPr>
              <w:fldChar w:fldCharType="begin"/>
            </w:r>
            <w:r w:rsidR="00774982">
              <w:rPr>
                <w:noProof/>
                <w:webHidden/>
              </w:rPr>
              <w:instrText xml:space="preserve"> PAGEREF _Toc184722070 \h </w:instrText>
            </w:r>
            <w:r>
              <w:rPr>
                <w:noProof/>
                <w:webHidden/>
              </w:rPr>
            </w:r>
            <w:r>
              <w:rPr>
                <w:noProof/>
                <w:webHidden/>
              </w:rPr>
              <w:fldChar w:fldCharType="separate"/>
            </w:r>
            <w:r w:rsidR="00A4158F">
              <w:rPr>
                <w:noProof/>
                <w:webHidden/>
              </w:rPr>
              <w:t>44</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71" w:history="1">
            <w:r w:rsidR="00774982" w:rsidRPr="00EC6713">
              <w:rPr>
                <w:rStyle w:val="a6"/>
                <w:rFonts w:eastAsia="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774982">
              <w:rPr>
                <w:noProof/>
                <w:webHidden/>
              </w:rPr>
              <w:tab/>
            </w:r>
            <w:r>
              <w:rPr>
                <w:noProof/>
                <w:webHidden/>
              </w:rPr>
              <w:fldChar w:fldCharType="begin"/>
            </w:r>
            <w:r w:rsidR="00774982">
              <w:rPr>
                <w:noProof/>
                <w:webHidden/>
              </w:rPr>
              <w:instrText xml:space="preserve"> PAGEREF _Toc184722071 \h </w:instrText>
            </w:r>
            <w:r>
              <w:rPr>
                <w:noProof/>
                <w:webHidden/>
              </w:rPr>
            </w:r>
            <w:r>
              <w:rPr>
                <w:noProof/>
                <w:webHidden/>
              </w:rPr>
              <w:fldChar w:fldCharType="separate"/>
            </w:r>
            <w:r w:rsidR="00A4158F">
              <w:rPr>
                <w:noProof/>
                <w:webHidden/>
              </w:rPr>
              <w:t>44</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72" w:history="1">
            <w:r w:rsidR="00774982" w:rsidRPr="00EC6713">
              <w:rPr>
                <w:rStyle w:val="a6"/>
                <w:rFonts w:eastAsia="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74982">
              <w:rPr>
                <w:noProof/>
                <w:webHidden/>
              </w:rPr>
              <w:tab/>
            </w:r>
            <w:r>
              <w:rPr>
                <w:noProof/>
                <w:webHidden/>
              </w:rPr>
              <w:fldChar w:fldCharType="begin"/>
            </w:r>
            <w:r w:rsidR="00774982">
              <w:rPr>
                <w:noProof/>
                <w:webHidden/>
              </w:rPr>
              <w:instrText xml:space="preserve"> PAGEREF _Toc184722072 \h </w:instrText>
            </w:r>
            <w:r>
              <w:rPr>
                <w:noProof/>
                <w:webHidden/>
              </w:rPr>
            </w:r>
            <w:r>
              <w:rPr>
                <w:noProof/>
                <w:webHidden/>
              </w:rPr>
              <w:fldChar w:fldCharType="separate"/>
            </w:r>
            <w:r w:rsidR="00A4158F">
              <w:rPr>
                <w:noProof/>
                <w:webHidden/>
              </w:rPr>
              <w:t>44</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73" w:history="1">
            <w:r w:rsidR="00774982" w:rsidRPr="00EC6713">
              <w:rPr>
                <w:rStyle w:val="a6"/>
                <w:rFonts w:eastAsia="Times New Roman"/>
                <w:noProof/>
              </w:rPr>
              <w:t>Часть 2. Описание проблем организации газоснабжения источников тепловой энергии</w:t>
            </w:r>
            <w:r w:rsidR="00774982">
              <w:rPr>
                <w:noProof/>
                <w:webHidden/>
              </w:rPr>
              <w:tab/>
            </w:r>
            <w:r>
              <w:rPr>
                <w:noProof/>
                <w:webHidden/>
              </w:rPr>
              <w:fldChar w:fldCharType="begin"/>
            </w:r>
            <w:r w:rsidR="00774982">
              <w:rPr>
                <w:noProof/>
                <w:webHidden/>
              </w:rPr>
              <w:instrText xml:space="preserve"> PAGEREF _Toc184722073 \h </w:instrText>
            </w:r>
            <w:r>
              <w:rPr>
                <w:noProof/>
                <w:webHidden/>
              </w:rPr>
            </w:r>
            <w:r>
              <w:rPr>
                <w:noProof/>
                <w:webHidden/>
              </w:rPr>
              <w:fldChar w:fldCharType="separate"/>
            </w:r>
            <w:r w:rsidR="00A4158F">
              <w:rPr>
                <w:noProof/>
                <w:webHidden/>
              </w:rPr>
              <w:t>45</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74" w:history="1">
            <w:r w:rsidR="00774982" w:rsidRPr="00EC6713">
              <w:rPr>
                <w:rStyle w:val="a6"/>
                <w:rFonts w:eastAsia="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74982">
              <w:rPr>
                <w:noProof/>
                <w:webHidden/>
              </w:rPr>
              <w:tab/>
            </w:r>
            <w:r>
              <w:rPr>
                <w:noProof/>
                <w:webHidden/>
              </w:rPr>
              <w:fldChar w:fldCharType="begin"/>
            </w:r>
            <w:r w:rsidR="00774982">
              <w:rPr>
                <w:noProof/>
                <w:webHidden/>
              </w:rPr>
              <w:instrText xml:space="preserve"> PAGEREF _Toc184722074 \h </w:instrText>
            </w:r>
            <w:r>
              <w:rPr>
                <w:noProof/>
                <w:webHidden/>
              </w:rPr>
            </w:r>
            <w:r>
              <w:rPr>
                <w:noProof/>
                <w:webHidden/>
              </w:rPr>
              <w:fldChar w:fldCharType="separate"/>
            </w:r>
            <w:r w:rsidR="00A4158F">
              <w:rPr>
                <w:noProof/>
                <w:webHidden/>
              </w:rPr>
              <w:t>45</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75" w:history="1">
            <w:r w:rsidR="00774982" w:rsidRPr="00EC6713">
              <w:rPr>
                <w:rStyle w:val="a6"/>
                <w:rFonts w:eastAsia="Times New Roman"/>
                <w:noProof/>
              </w:rPr>
              <w:t xml:space="preserve">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w:t>
            </w:r>
            <w:r w:rsidR="00774982" w:rsidRPr="00EC6713">
              <w:rPr>
                <w:rStyle w:val="a6"/>
                <w:rFonts w:eastAsia="Times New Roman"/>
                <w:noProof/>
              </w:rPr>
              <w:lastRenderedPageBreak/>
              <w:t>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74982">
              <w:rPr>
                <w:noProof/>
                <w:webHidden/>
              </w:rPr>
              <w:tab/>
            </w:r>
            <w:r>
              <w:rPr>
                <w:noProof/>
                <w:webHidden/>
              </w:rPr>
              <w:fldChar w:fldCharType="begin"/>
            </w:r>
            <w:r w:rsidR="00774982">
              <w:rPr>
                <w:noProof/>
                <w:webHidden/>
              </w:rPr>
              <w:instrText xml:space="preserve"> PAGEREF _Toc184722075 \h </w:instrText>
            </w:r>
            <w:r>
              <w:rPr>
                <w:noProof/>
                <w:webHidden/>
              </w:rPr>
            </w:r>
            <w:r>
              <w:rPr>
                <w:noProof/>
                <w:webHidden/>
              </w:rPr>
              <w:fldChar w:fldCharType="separate"/>
            </w:r>
            <w:r w:rsidR="00A4158F">
              <w:rPr>
                <w:noProof/>
                <w:webHidden/>
              </w:rPr>
              <w:t>45</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76" w:history="1">
            <w:r w:rsidR="00774982" w:rsidRPr="00EC6713">
              <w:rPr>
                <w:rStyle w:val="a6"/>
                <w:rFonts w:eastAsia="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74982">
              <w:rPr>
                <w:noProof/>
                <w:webHidden/>
              </w:rPr>
              <w:tab/>
            </w:r>
            <w:r>
              <w:rPr>
                <w:noProof/>
                <w:webHidden/>
              </w:rPr>
              <w:fldChar w:fldCharType="begin"/>
            </w:r>
            <w:r w:rsidR="00774982">
              <w:rPr>
                <w:noProof/>
                <w:webHidden/>
              </w:rPr>
              <w:instrText xml:space="preserve"> PAGEREF _Toc184722076 \h </w:instrText>
            </w:r>
            <w:r>
              <w:rPr>
                <w:noProof/>
                <w:webHidden/>
              </w:rPr>
            </w:r>
            <w:r>
              <w:rPr>
                <w:noProof/>
                <w:webHidden/>
              </w:rPr>
              <w:fldChar w:fldCharType="separate"/>
            </w:r>
            <w:r w:rsidR="00A4158F">
              <w:rPr>
                <w:noProof/>
                <w:webHidden/>
              </w:rPr>
              <w:t>45</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77" w:history="1">
            <w:r w:rsidR="00774982" w:rsidRPr="00EC6713">
              <w:rPr>
                <w:rStyle w:val="a6"/>
                <w:rFonts w:eastAsia="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774982">
              <w:rPr>
                <w:noProof/>
                <w:webHidden/>
              </w:rPr>
              <w:tab/>
            </w:r>
            <w:r>
              <w:rPr>
                <w:noProof/>
                <w:webHidden/>
              </w:rPr>
              <w:fldChar w:fldCharType="begin"/>
            </w:r>
            <w:r w:rsidR="00774982">
              <w:rPr>
                <w:noProof/>
                <w:webHidden/>
              </w:rPr>
              <w:instrText xml:space="preserve"> PAGEREF _Toc184722077 \h </w:instrText>
            </w:r>
            <w:r>
              <w:rPr>
                <w:noProof/>
                <w:webHidden/>
              </w:rPr>
            </w:r>
            <w:r>
              <w:rPr>
                <w:noProof/>
                <w:webHidden/>
              </w:rPr>
              <w:fldChar w:fldCharType="separate"/>
            </w:r>
            <w:r w:rsidR="00A4158F">
              <w:rPr>
                <w:noProof/>
                <w:webHidden/>
              </w:rPr>
              <w:t>45</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78" w:history="1">
            <w:r w:rsidR="00774982" w:rsidRPr="00EC6713">
              <w:rPr>
                <w:rStyle w:val="a6"/>
                <w:rFonts w:eastAsia="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74982">
              <w:rPr>
                <w:noProof/>
                <w:webHidden/>
              </w:rPr>
              <w:tab/>
            </w:r>
            <w:r>
              <w:rPr>
                <w:noProof/>
                <w:webHidden/>
              </w:rPr>
              <w:fldChar w:fldCharType="begin"/>
            </w:r>
            <w:r w:rsidR="00774982">
              <w:rPr>
                <w:noProof/>
                <w:webHidden/>
              </w:rPr>
              <w:instrText xml:space="preserve"> PAGEREF _Toc184722078 \h </w:instrText>
            </w:r>
            <w:r>
              <w:rPr>
                <w:noProof/>
                <w:webHidden/>
              </w:rPr>
            </w:r>
            <w:r>
              <w:rPr>
                <w:noProof/>
                <w:webHidden/>
              </w:rPr>
              <w:fldChar w:fldCharType="separate"/>
            </w:r>
            <w:r w:rsidR="00A4158F">
              <w:rPr>
                <w:noProof/>
                <w:webHidden/>
              </w:rPr>
              <w:t>46</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79" w:history="1">
            <w:r w:rsidR="00774982" w:rsidRPr="00EC6713">
              <w:rPr>
                <w:rStyle w:val="a6"/>
                <w:rFonts w:eastAsia="Times New Roman"/>
                <w:noProof/>
              </w:rPr>
              <w:t>РАЗДЕЛ 14. ИНДИКАТОРЫ РАЗВИТИЯ СИСТЕМ ТЕПЛОСНАБЖЕНИЯ ПОСЕЛЕНИЯ, ГОРОДСКОГО ОКРУГА</w:t>
            </w:r>
            <w:r w:rsidR="00774982">
              <w:rPr>
                <w:noProof/>
                <w:webHidden/>
              </w:rPr>
              <w:tab/>
            </w:r>
            <w:r>
              <w:rPr>
                <w:noProof/>
                <w:webHidden/>
              </w:rPr>
              <w:fldChar w:fldCharType="begin"/>
            </w:r>
            <w:r w:rsidR="00774982">
              <w:rPr>
                <w:noProof/>
                <w:webHidden/>
              </w:rPr>
              <w:instrText xml:space="preserve"> PAGEREF _Toc184722079 \h </w:instrText>
            </w:r>
            <w:r>
              <w:rPr>
                <w:noProof/>
                <w:webHidden/>
              </w:rPr>
            </w:r>
            <w:r>
              <w:rPr>
                <w:noProof/>
                <w:webHidden/>
              </w:rPr>
              <w:fldChar w:fldCharType="separate"/>
            </w:r>
            <w:r w:rsidR="00A4158F">
              <w:rPr>
                <w:noProof/>
                <w:webHidden/>
              </w:rPr>
              <w:t>47</w:t>
            </w:r>
            <w:r>
              <w:rPr>
                <w:noProof/>
                <w:webHidden/>
              </w:rPr>
              <w:fldChar w:fldCharType="end"/>
            </w:r>
          </w:hyperlink>
        </w:p>
        <w:p w:rsidR="00774982" w:rsidRDefault="00F476CE">
          <w:pPr>
            <w:pStyle w:val="14"/>
            <w:tabs>
              <w:tab w:val="right" w:leader="dot" w:pos="9345"/>
            </w:tabs>
            <w:rPr>
              <w:rFonts w:eastAsiaTheme="minorEastAsia"/>
              <w:noProof/>
              <w:lang w:eastAsia="ru-RU"/>
            </w:rPr>
          </w:pPr>
          <w:hyperlink w:anchor="_Toc184722080" w:history="1">
            <w:r w:rsidR="00774982" w:rsidRPr="00EC6713">
              <w:rPr>
                <w:rStyle w:val="a6"/>
                <w:rFonts w:eastAsia="Times New Roman"/>
                <w:noProof/>
              </w:rPr>
              <w:t>РАЗДЕЛ 15. ЦЕНОВЫЕ (ТАРИФНЫЕ) ПОСЛЕДСТВИЯ</w:t>
            </w:r>
            <w:r w:rsidR="00774982">
              <w:rPr>
                <w:noProof/>
                <w:webHidden/>
              </w:rPr>
              <w:tab/>
            </w:r>
            <w:r>
              <w:rPr>
                <w:noProof/>
                <w:webHidden/>
              </w:rPr>
              <w:fldChar w:fldCharType="begin"/>
            </w:r>
            <w:r w:rsidR="00774982">
              <w:rPr>
                <w:noProof/>
                <w:webHidden/>
              </w:rPr>
              <w:instrText xml:space="preserve"> PAGEREF _Toc184722080 \h </w:instrText>
            </w:r>
            <w:r>
              <w:rPr>
                <w:noProof/>
                <w:webHidden/>
              </w:rPr>
            </w:r>
            <w:r>
              <w:rPr>
                <w:noProof/>
                <w:webHidden/>
              </w:rPr>
              <w:fldChar w:fldCharType="separate"/>
            </w:r>
            <w:r w:rsidR="00A4158F">
              <w:rPr>
                <w:noProof/>
                <w:webHidden/>
              </w:rPr>
              <w:t>50</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81" w:history="1">
            <w:r w:rsidR="00774982" w:rsidRPr="00EC6713">
              <w:rPr>
                <w:rStyle w:val="a6"/>
                <w:rFonts w:eastAsia="Times New Roman"/>
                <w:noProof/>
              </w:rPr>
              <w:t>Часть 1. Тарифно-балансовые расчетные модели теплоснабжения потребителей по каждой системе теплоснабжения</w:t>
            </w:r>
            <w:r w:rsidR="00774982">
              <w:rPr>
                <w:noProof/>
                <w:webHidden/>
              </w:rPr>
              <w:tab/>
            </w:r>
            <w:r>
              <w:rPr>
                <w:noProof/>
                <w:webHidden/>
              </w:rPr>
              <w:fldChar w:fldCharType="begin"/>
            </w:r>
            <w:r w:rsidR="00774982">
              <w:rPr>
                <w:noProof/>
                <w:webHidden/>
              </w:rPr>
              <w:instrText xml:space="preserve"> PAGEREF _Toc184722081 \h </w:instrText>
            </w:r>
            <w:r>
              <w:rPr>
                <w:noProof/>
                <w:webHidden/>
              </w:rPr>
            </w:r>
            <w:r>
              <w:rPr>
                <w:noProof/>
                <w:webHidden/>
              </w:rPr>
              <w:fldChar w:fldCharType="separate"/>
            </w:r>
            <w:r w:rsidR="00A4158F">
              <w:rPr>
                <w:noProof/>
                <w:webHidden/>
              </w:rPr>
              <w:t>50</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82" w:history="1">
            <w:r w:rsidR="00774982" w:rsidRPr="00EC6713">
              <w:rPr>
                <w:rStyle w:val="a6"/>
                <w:rFonts w:eastAsia="Times New Roman"/>
                <w:noProof/>
              </w:rPr>
              <w:t>Часть 2. Тарифно-балансовые расчетные модели теплоснабжения потребителей по каждой единой теплоснабжающей организации</w:t>
            </w:r>
            <w:r w:rsidR="00774982">
              <w:rPr>
                <w:noProof/>
                <w:webHidden/>
              </w:rPr>
              <w:tab/>
            </w:r>
            <w:r>
              <w:rPr>
                <w:noProof/>
                <w:webHidden/>
              </w:rPr>
              <w:fldChar w:fldCharType="begin"/>
            </w:r>
            <w:r w:rsidR="00774982">
              <w:rPr>
                <w:noProof/>
                <w:webHidden/>
              </w:rPr>
              <w:instrText xml:space="preserve"> PAGEREF _Toc184722082 \h </w:instrText>
            </w:r>
            <w:r>
              <w:rPr>
                <w:noProof/>
                <w:webHidden/>
              </w:rPr>
            </w:r>
            <w:r>
              <w:rPr>
                <w:noProof/>
                <w:webHidden/>
              </w:rPr>
              <w:fldChar w:fldCharType="separate"/>
            </w:r>
            <w:r w:rsidR="00A4158F">
              <w:rPr>
                <w:noProof/>
                <w:webHidden/>
              </w:rPr>
              <w:t>50</w:t>
            </w:r>
            <w:r>
              <w:rPr>
                <w:noProof/>
                <w:webHidden/>
              </w:rPr>
              <w:fldChar w:fldCharType="end"/>
            </w:r>
          </w:hyperlink>
        </w:p>
        <w:p w:rsidR="00774982" w:rsidRDefault="00F476CE">
          <w:pPr>
            <w:pStyle w:val="22"/>
            <w:tabs>
              <w:tab w:val="right" w:leader="dot" w:pos="9345"/>
            </w:tabs>
            <w:rPr>
              <w:rFonts w:eastAsiaTheme="minorEastAsia"/>
              <w:noProof/>
              <w:lang w:eastAsia="ru-RU"/>
            </w:rPr>
          </w:pPr>
          <w:hyperlink w:anchor="_Toc184722083" w:history="1">
            <w:r w:rsidR="00774982" w:rsidRPr="00EC6713">
              <w:rPr>
                <w:rStyle w:val="a6"/>
                <w:rFonts w:eastAsia="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774982">
              <w:rPr>
                <w:noProof/>
                <w:webHidden/>
              </w:rPr>
              <w:tab/>
            </w:r>
            <w:r>
              <w:rPr>
                <w:noProof/>
                <w:webHidden/>
              </w:rPr>
              <w:fldChar w:fldCharType="begin"/>
            </w:r>
            <w:r w:rsidR="00774982">
              <w:rPr>
                <w:noProof/>
                <w:webHidden/>
              </w:rPr>
              <w:instrText xml:space="preserve"> PAGEREF _Toc184722083 \h </w:instrText>
            </w:r>
            <w:r>
              <w:rPr>
                <w:noProof/>
                <w:webHidden/>
              </w:rPr>
            </w:r>
            <w:r>
              <w:rPr>
                <w:noProof/>
                <w:webHidden/>
              </w:rPr>
              <w:fldChar w:fldCharType="separate"/>
            </w:r>
            <w:r w:rsidR="00A4158F">
              <w:rPr>
                <w:noProof/>
                <w:webHidden/>
              </w:rPr>
              <w:t>50</w:t>
            </w:r>
            <w:r>
              <w:rPr>
                <w:noProof/>
                <w:webHidden/>
              </w:rPr>
              <w:fldChar w:fldCharType="end"/>
            </w:r>
          </w:hyperlink>
        </w:p>
        <w:p w:rsidR="00BD2E18" w:rsidRDefault="00F476CE">
          <w:r>
            <w:rPr>
              <w:b/>
              <w:bCs/>
            </w:rPr>
            <w:fldChar w:fldCharType="end"/>
          </w:r>
        </w:p>
      </w:sdtContent>
    </w:sdt>
    <w:p w:rsidR="008122DA" w:rsidRPr="000B28D1" w:rsidRDefault="008122DA" w:rsidP="00247297">
      <w:pPr>
        <w:jc w:val="center"/>
        <w:rPr>
          <w:rFonts w:cs="Times New Roman"/>
          <w:b/>
        </w:rPr>
      </w:pPr>
    </w:p>
    <w:p w:rsidR="008A7CD1" w:rsidRPr="000B28D1" w:rsidRDefault="008A7CD1">
      <w:pPr>
        <w:sectPr w:rsidR="008A7CD1" w:rsidRPr="000B28D1" w:rsidSect="00BD2E18">
          <w:footerReference w:type="default" r:id="rId8"/>
          <w:pgSz w:w="11906" w:h="16838"/>
          <w:pgMar w:top="1134" w:right="850" w:bottom="1134" w:left="1701" w:header="708" w:footer="708" w:gutter="0"/>
          <w:cols w:space="708"/>
          <w:titlePg/>
          <w:docGrid w:linePitch="360"/>
        </w:sectPr>
      </w:pPr>
    </w:p>
    <w:p w:rsidR="00247297" w:rsidRPr="000B28D1" w:rsidRDefault="00F476CE" w:rsidP="00247297">
      <w:pPr>
        <w:pStyle w:val="1"/>
        <w:spacing w:before="64"/>
        <w:ind w:left="0" w:firstLine="0"/>
        <w:jc w:val="both"/>
        <w:rPr>
          <w:rFonts w:eastAsia="Times New Roman"/>
          <w:sz w:val="28"/>
          <w:szCs w:val="28"/>
        </w:rPr>
      </w:pPr>
      <w:hyperlink w:anchor="bookmark1" w:history="1">
        <w:bookmarkStart w:id="0" w:name="_Toc184722012"/>
        <w:r w:rsidR="000159FD" w:rsidRPr="000B28D1">
          <w:rPr>
            <w:rFonts w:eastAsia="Times New Roman"/>
            <w:sz w:val="28"/>
            <w:szCs w:val="28"/>
          </w:rPr>
          <w:t>РАЗДЕЛ 1. ПОКАЗАТЕЛИ СУЩЕСТВУЮЩЕГО И ПЕРСПЕКТИВНОГО СПРОСА НА</w:t>
        </w:r>
      </w:hyperlink>
      <w:r w:rsidR="000159FD" w:rsidRPr="000B28D1">
        <w:rPr>
          <w:rFonts w:eastAsia="Times New Roman"/>
          <w:sz w:val="28"/>
          <w:szCs w:val="28"/>
        </w:rPr>
        <w:t xml:space="preserve"> </w:t>
      </w:r>
      <w:hyperlink w:anchor="bookmark1" w:history="1">
        <w:r w:rsidR="000159FD" w:rsidRPr="000B28D1">
          <w:rPr>
            <w:rFonts w:eastAsia="Times New Roman"/>
            <w:sz w:val="28"/>
            <w:szCs w:val="28"/>
          </w:rPr>
          <w:t>ТЕПЛОВУЮ ЭНЕРГИЮ (МОЩНОСТЬ) И ТЕПЛОНОСИТЕЛЬ В</w:t>
        </w:r>
        <w:r w:rsidR="000B28D1">
          <w:rPr>
            <w:rFonts w:eastAsia="Times New Roman"/>
            <w:sz w:val="28"/>
            <w:szCs w:val="28"/>
          </w:rPr>
          <w:t xml:space="preserve"> </w:t>
        </w:r>
        <w:r w:rsidR="000159FD" w:rsidRPr="000B28D1">
          <w:rPr>
            <w:rFonts w:eastAsia="Times New Roman"/>
            <w:sz w:val="28"/>
            <w:szCs w:val="28"/>
          </w:rPr>
          <w:t>УСТАНОВЛЕННЫХ</w:t>
        </w:r>
      </w:hyperlink>
      <w:r w:rsidR="000159FD" w:rsidRPr="000B28D1">
        <w:rPr>
          <w:rFonts w:eastAsia="Times New Roman"/>
          <w:sz w:val="28"/>
          <w:szCs w:val="28"/>
        </w:rPr>
        <w:t xml:space="preserve"> </w:t>
      </w:r>
      <w:hyperlink w:anchor="bookmark1" w:history="1">
        <w:r w:rsidR="000159FD" w:rsidRPr="000B28D1">
          <w:rPr>
            <w:rFonts w:eastAsia="Times New Roman"/>
            <w:sz w:val="28"/>
            <w:szCs w:val="28"/>
          </w:rPr>
          <w:t>ГРАНИЦАХ ТЕРРИТОРИИ ПОСЕЛЕНИЯ, ГОРОДСКОГО ОКРУГА</w:t>
        </w:r>
      </w:hyperlink>
      <w:r w:rsidR="000159FD" w:rsidRPr="000B28D1">
        <w:rPr>
          <w:rFonts w:eastAsia="Times New Roman"/>
          <w:sz w:val="28"/>
          <w:szCs w:val="28"/>
        </w:rPr>
        <w:t>, ГОРОДА ФЕДЕРАЛЬНОГО ЗНАЧЕНИЯ</w:t>
      </w:r>
      <w:bookmarkEnd w:id="0"/>
    </w:p>
    <w:p w:rsidR="00247297" w:rsidRPr="000B28D1" w:rsidRDefault="00247297" w:rsidP="00247297">
      <w:pPr>
        <w:rPr>
          <w:lang w:eastAsia="ru-RU"/>
        </w:rPr>
      </w:pPr>
    </w:p>
    <w:p w:rsidR="00247297" w:rsidRPr="000B28D1" w:rsidRDefault="00247297" w:rsidP="00247297">
      <w:pPr>
        <w:spacing w:line="200" w:lineRule="exact"/>
        <w:rPr>
          <w:sz w:val="20"/>
          <w:szCs w:val="20"/>
        </w:rPr>
      </w:pPr>
    </w:p>
    <w:p w:rsidR="00247297" w:rsidRPr="000B28D1" w:rsidRDefault="000159FD" w:rsidP="00247297">
      <w:pPr>
        <w:pStyle w:val="af"/>
        <w:spacing w:line="288" w:lineRule="auto"/>
        <w:ind w:right="115"/>
        <w:jc w:val="both"/>
      </w:pPr>
      <w:r w:rsidRPr="000B28D1">
        <w:rPr>
          <w:spacing w:val="-2"/>
        </w:rPr>
        <w:t>О</w:t>
      </w:r>
      <w:r w:rsidRPr="000B28D1">
        <w:t>пре</w:t>
      </w:r>
      <w:r w:rsidRPr="000B28D1">
        <w:rPr>
          <w:spacing w:val="1"/>
        </w:rPr>
        <w:t>де</w:t>
      </w:r>
      <w:r w:rsidRPr="000B28D1">
        <w:t>л</w:t>
      </w:r>
      <w:r w:rsidRPr="000B28D1">
        <w:rPr>
          <w:spacing w:val="1"/>
        </w:rPr>
        <w:t>е</w:t>
      </w:r>
      <w:r w:rsidRPr="000B28D1">
        <w:t>н</w:t>
      </w:r>
      <w:r w:rsidRPr="000B28D1">
        <w:rPr>
          <w:spacing w:val="-1"/>
        </w:rPr>
        <w:t>и</w:t>
      </w:r>
      <w:r w:rsidRPr="000B28D1">
        <w:t>е по</w:t>
      </w:r>
      <w:r w:rsidRPr="000B28D1">
        <w:rPr>
          <w:spacing w:val="-1"/>
        </w:rPr>
        <w:t>к</w:t>
      </w:r>
      <w:r w:rsidRPr="000B28D1">
        <w:rPr>
          <w:spacing w:val="-3"/>
        </w:rPr>
        <w:t>а</w:t>
      </w:r>
      <w:r w:rsidRPr="000B28D1">
        <w:t>з</w:t>
      </w:r>
      <w:r w:rsidRPr="000B28D1">
        <w:rPr>
          <w:spacing w:val="1"/>
        </w:rPr>
        <w:t>а</w:t>
      </w:r>
      <w:r w:rsidRPr="000B28D1">
        <w:rPr>
          <w:spacing w:val="-1"/>
        </w:rPr>
        <w:t>т</w:t>
      </w:r>
      <w:r w:rsidRPr="000B28D1">
        <w:rPr>
          <w:spacing w:val="1"/>
        </w:rPr>
        <w:t>е</w:t>
      </w:r>
      <w:r w:rsidRPr="000B28D1">
        <w:rPr>
          <w:spacing w:val="-4"/>
        </w:rPr>
        <w:t>л</w:t>
      </w:r>
      <w:r w:rsidRPr="000B28D1">
        <w:rPr>
          <w:spacing w:val="1"/>
        </w:rPr>
        <w:t>е</w:t>
      </w:r>
      <w:r w:rsidRPr="000B28D1">
        <w:t>й</w:t>
      </w:r>
      <w:r w:rsidRPr="000B28D1">
        <w:rPr>
          <w:spacing w:val="59"/>
        </w:rPr>
        <w:t xml:space="preserve"> </w:t>
      </w:r>
      <w:r w:rsidRPr="000B28D1">
        <w:t>пер</w:t>
      </w:r>
      <w:r w:rsidRPr="000B28D1">
        <w:rPr>
          <w:spacing w:val="1"/>
        </w:rPr>
        <w:t>с</w:t>
      </w:r>
      <w:r w:rsidRPr="000B28D1">
        <w:t>пек</w:t>
      </w:r>
      <w:r w:rsidRPr="000B28D1">
        <w:rPr>
          <w:spacing w:val="-2"/>
        </w:rPr>
        <w:t>т</w:t>
      </w:r>
      <w:r w:rsidRPr="000B28D1">
        <w:t>и</w:t>
      </w:r>
      <w:r w:rsidRPr="000B28D1">
        <w:rPr>
          <w:spacing w:val="-2"/>
        </w:rPr>
        <w:t>в</w:t>
      </w:r>
      <w:r w:rsidRPr="000B28D1">
        <w:t>ного</w:t>
      </w:r>
      <w:r w:rsidRPr="000B28D1">
        <w:rPr>
          <w:spacing w:val="59"/>
        </w:rPr>
        <w:t xml:space="preserve"> </w:t>
      </w:r>
      <w:r w:rsidRPr="000B28D1">
        <w:rPr>
          <w:spacing w:val="1"/>
        </w:rPr>
        <w:t>с</w:t>
      </w:r>
      <w:r w:rsidRPr="000B28D1">
        <w:t xml:space="preserve">проса на </w:t>
      </w:r>
      <w:r w:rsidRPr="000B28D1">
        <w:rPr>
          <w:spacing w:val="-1"/>
        </w:rPr>
        <w:t>т</w:t>
      </w:r>
      <w:r w:rsidRPr="000B28D1">
        <w:rPr>
          <w:spacing w:val="1"/>
        </w:rPr>
        <w:t>е</w:t>
      </w:r>
      <w:r w:rsidRPr="000B28D1">
        <w:t>пло</w:t>
      </w:r>
      <w:r w:rsidRPr="000B28D1">
        <w:rPr>
          <w:spacing w:val="-2"/>
        </w:rPr>
        <w:t>в</w:t>
      </w:r>
      <w:r w:rsidRPr="000B28D1">
        <w:rPr>
          <w:spacing w:val="-8"/>
        </w:rPr>
        <w:t>у</w:t>
      </w:r>
      <w:r w:rsidRPr="000B28D1">
        <w:t>ю энер</w:t>
      </w:r>
      <w:r w:rsidRPr="000B28D1">
        <w:rPr>
          <w:spacing w:val="1"/>
        </w:rPr>
        <w:t>г</w:t>
      </w:r>
      <w:r w:rsidRPr="000B28D1">
        <w:t>ию (мощ</w:t>
      </w:r>
      <w:r w:rsidRPr="000B28D1">
        <w:rPr>
          <w:spacing w:val="-1"/>
        </w:rPr>
        <w:t>н</w:t>
      </w:r>
      <w:r w:rsidRPr="000B28D1">
        <w:t>о</w:t>
      </w:r>
      <w:r w:rsidRPr="000B28D1">
        <w:rPr>
          <w:spacing w:val="1"/>
        </w:rPr>
        <w:t>с</w:t>
      </w:r>
      <w:r w:rsidRPr="000B28D1">
        <w:rPr>
          <w:spacing w:val="-1"/>
        </w:rPr>
        <w:t>т</w:t>
      </w:r>
      <w:r w:rsidRPr="000B28D1">
        <w:rPr>
          <w:spacing w:val="-2"/>
        </w:rPr>
        <w:t>ь</w:t>
      </w:r>
      <w:r w:rsidRPr="000B28D1">
        <w:t>)</w:t>
      </w:r>
      <w:r w:rsidRPr="000B28D1">
        <w:rPr>
          <w:spacing w:val="59"/>
        </w:rPr>
        <w:t xml:space="preserve"> </w:t>
      </w:r>
      <w:r w:rsidRPr="000B28D1">
        <w:t xml:space="preserve">и </w:t>
      </w:r>
      <w:r w:rsidRPr="000B28D1">
        <w:rPr>
          <w:spacing w:val="-1"/>
        </w:rPr>
        <w:t>т</w:t>
      </w:r>
      <w:r w:rsidRPr="000B28D1">
        <w:rPr>
          <w:spacing w:val="1"/>
        </w:rPr>
        <w:t>е</w:t>
      </w:r>
      <w:r w:rsidRPr="000B28D1">
        <w:t>плоноси</w:t>
      </w:r>
      <w:r w:rsidRPr="000B28D1">
        <w:rPr>
          <w:spacing w:val="-2"/>
        </w:rPr>
        <w:t>т</w:t>
      </w:r>
      <w:r w:rsidRPr="000B28D1">
        <w:rPr>
          <w:spacing w:val="1"/>
        </w:rPr>
        <w:t>е</w:t>
      </w:r>
      <w:r w:rsidRPr="000B28D1">
        <w:t>ль</w:t>
      </w:r>
      <w:r w:rsidRPr="000B28D1">
        <w:rPr>
          <w:spacing w:val="6"/>
        </w:rPr>
        <w:t xml:space="preserve"> </w:t>
      </w:r>
      <w:r w:rsidRPr="000B28D1">
        <w:t>в</w:t>
      </w:r>
      <w:r w:rsidRPr="000B28D1">
        <w:rPr>
          <w:spacing w:val="10"/>
        </w:rPr>
        <w:t xml:space="preserve"> </w:t>
      </w:r>
      <w:r w:rsidRPr="000B28D1">
        <w:rPr>
          <w:spacing w:val="-8"/>
        </w:rPr>
        <w:t>у</w:t>
      </w:r>
      <w:r w:rsidRPr="000B28D1">
        <w:rPr>
          <w:spacing w:val="1"/>
        </w:rPr>
        <w:t>с</w:t>
      </w:r>
      <w:r w:rsidRPr="000B28D1">
        <w:rPr>
          <w:spacing w:val="-1"/>
        </w:rPr>
        <w:t>т</w:t>
      </w:r>
      <w:r w:rsidRPr="000B28D1">
        <w:rPr>
          <w:spacing w:val="1"/>
        </w:rPr>
        <w:t>а</w:t>
      </w:r>
      <w:r w:rsidRPr="000B28D1">
        <w:t>но</w:t>
      </w:r>
      <w:r w:rsidRPr="000B28D1">
        <w:rPr>
          <w:spacing w:val="-2"/>
        </w:rPr>
        <w:t>в</w:t>
      </w:r>
      <w:r w:rsidRPr="000B28D1">
        <w:t>л</w:t>
      </w:r>
      <w:r w:rsidRPr="000B28D1">
        <w:rPr>
          <w:spacing w:val="1"/>
        </w:rPr>
        <w:t>е</w:t>
      </w:r>
      <w:r w:rsidRPr="000B28D1">
        <w:t>н</w:t>
      </w:r>
      <w:r w:rsidRPr="000B28D1">
        <w:rPr>
          <w:spacing w:val="2"/>
        </w:rPr>
        <w:t>н</w:t>
      </w:r>
      <w:r w:rsidRPr="000B28D1">
        <w:rPr>
          <w:spacing w:val="-2"/>
        </w:rPr>
        <w:t>ы</w:t>
      </w:r>
      <w:r w:rsidRPr="000B28D1">
        <w:t>х</w:t>
      </w:r>
      <w:r w:rsidRPr="000B28D1">
        <w:rPr>
          <w:spacing w:val="7"/>
        </w:rPr>
        <w:t xml:space="preserve"> </w:t>
      </w:r>
      <w:r w:rsidRPr="000B28D1">
        <w:rPr>
          <w:spacing w:val="1"/>
        </w:rPr>
        <w:t>г</w:t>
      </w:r>
      <w:r w:rsidRPr="000B28D1">
        <w:t>р</w:t>
      </w:r>
      <w:r w:rsidRPr="000B28D1">
        <w:rPr>
          <w:spacing w:val="1"/>
        </w:rPr>
        <w:t>а</w:t>
      </w:r>
      <w:r w:rsidRPr="000B28D1">
        <w:t>н</w:t>
      </w:r>
      <w:r w:rsidRPr="000B28D1">
        <w:rPr>
          <w:spacing w:val="-1"/>
        </w:rPr>
        <w:t>и</w:t>
      </w:r>
      <w:r w:rsidRPr="000B28D1">
        <w:t>цах</w:t>
      </w:r>
      <w:r w:rsidRPr="000B28D1">
        <w:rPr>
          <w:spacing w:val="7"/>
        </w:rPr>
        <w:t xml:space="preserve"> </w:t>
      </w:r>
      <w:r w:rsidRPr="000B28D1">
        <w:rPr>
          <w:spacing w:val="-1"/>
        </w:rPr>
        <w:t>т</w:t>
      </w:r>
      <w:r w:rsidRPr="000B28D1">
        <w:rPr>
          <w:spacing w:val="1"/>
        </w:rPr>
        <w:t>е</w:t>
      </w:r>
      <w:r w:rsidRPr="000B28D1">
        <w:t>рри</w:t>
      </w:r>
      <w:r w:rsidRPr="000B28D1">
        <w:rPr>
          <w:spacing w:val="-2"/>
        </w:rPr>
        <w:t>т</w:t>
      </w:r>
      <w:r w:rsidRPr="000B28D1">
        <w:t>ории</w:t>
      </w:r>
      <w:r w:rsidRPr="000B28D1">
        <w:rPr>
          <w:spacing w:val="6"/>
        </w:rPr>
        <w:t xml:space="preserve"> </w:t>
      </w:r>
      <w:r w:rsidRPr="000B28D1">
        <w:t>пос</w:t>
      </w:r>
      <w:r w:rsidRPr="000B28D1">
        <w:rPr>
          <w:spacing w:val="1"/>
        </w:rPr>
        <w:t>е</w:t>
      </w:r>
      <w:r w:rsidRPr="000B28D1">
        <w:t>л</w:t>
      </w:r>
      <w:r w:rsidRPr="000B28D1">
        <w:rPr>
          <w:spacing w:val="1"/>
        </w:rPr>
        <w:t>е</w:t>
      </w:r>
      <w:r w:rsidRPr="000B28D1">
        <w:t>н</w:t>
      </w:r>
      <w:r w:rsidRPr="000B28D1">
        <w:rPr>
          <w:spacing w:val="-1"/>
        </w:rPr>
        <w:t>и</w:t>
      </w:r>
      <w:r w:rsidRPr="000B28D1">
        <w:rPr>
          <w:spacing w:val="1"/>
        </w:rPr>
        <w:t>я</w:t>
      </w:r>
      <w:r w:rsidRPr="000B28D1">
        <w:t>,</w:t>
      </w:r>
      <w:r w:rsidRPr="000B28D1">
        <w:rPr>
          <w:spacing w:val="7"/>
        </w:rPr>
        <w:t xml:space="preserve"> </w:t>
      </w:r>
      <w:r w:rsidRPr="000B28D1">
        <w:rPr>
          <w:spacing w:val="5"/>
        </w:rPr>
        <w:t>г</w:t>
      </w:r>
      <w:r w:rsidRPr="000B28D1">
        <w:t>оро</w:t>
      </w:r>
      <w:r w:rsidRPr="000B28D1">
        <w:rPr>
          <w:spacing w:val="1"/>
        </w:rPr>
        <w:t>дс</w:t>
      </w:r>
      <w:r w:rsidRPr="000B28D1">
        <w:t>кого</w:t>
      </w:r>
      <w:r w:rsidRPr="000B28D1">
        <w:rPr>
          <w:spacing w:val="7"/>
        </w:rPr>
        <w:t xml:space="preserve"> </w:t>
      </w:r>
      <w:r w:rsidRPr="000B28D1">
        <w:t>окр</w:t>
      </w:r>
      <w:r w:rsidRPr="000B28D1">
        <w:rPr>
          <w:spacing w:val="-9"/>
        </w:rPr>
        <w:t>у</w:t>
      </w:r>
      <w:r w:rsidRPr="000B28D1">
        <w:rPr>
          <w:spacing w:val="1"/>
        </w:rPr>
        <w:t>г</w:t>
      </w:r>
      <w:r w:rsidRPr="000B28D1">
        <w:t>а о</w:t>
      </w:r>
      <w:r w:rsidRPr="000B28D1">
        <w:rPr>
          <w:spacing w:val="5"/>
        </w:rPr>
        <w:t>с</w:t>
      </w:r>
      <w:r w:rsidRPr="000B28D1">
        <w:rPr>
          <w:spacing w:val="-8"/>
        </w:rPr>
        <w:t>у</w:t>
      </w:r>
      <w:r w:rsidRPr="000B28D1">
        <w:rPr>
          <w:spacing w:val="-1"/>
        </w:rPr>
        <w:t>щ</w:t>
      </w:r>
      <w:r w:rsidRPr="000B28D1">
        <w:rPr>
          <w:spacing w:val="1"/>
        </w:rPr>
        <w:t>ес</w:t>
      </w:r>
      <w:r w:rsidRPr="000B28D1">
        <w:rPr>
          <w:spacing w:val="-1"/>
        </w:rPr>
        <w:t>т</w:t>
      </w:r>
      <w:r w:rsidRPr="000B28D1">
        <w:rPr>
          <w:spacing w:val="-2"/>
        </w:rPr>
        <w:t>в</w:t>
      </w:r>
      <w:r w:rsidRPr="000B28D1">
        <w:t>л</w:t>
      </w:r>
      <w:r w:rsidRPr="000B28D1">
        <w:rPr>
          <w:spacing w:val="1"/>
        </w:rPr>
        <w:t>яе</w:t>
      </w:r>
      <w:r w:rsidRPr="000B28D1">
        <w:rPr>
          <w:spacing w:val="-1"/>
        </w:rPr>
        <w:t>т</w:t>
      </w:r>
      <w:r w:rsidRPr="000B28D1">
        <w:rPr>
          <w:spacing w:val="1"/>
        </w:rPr>
        <w:t>с</w:t>
      </w:r>
      <w:r w:rsidRPr="000B28D1">
        <w:t>я</w:t>
      </w:r>
      <w:r w:rsidRPr="000B28D1">
        <w:rPr>
          <w:spacing w:val="21"/>
        </w:rPr>
        <w:t xml:space="preserve"> </w:t>
      </w:r>
      <w:r w:rsidRPr="000B28D1">
        <w:t>в</w:t>
      </w:r>
      <w:r w:rsidRPr="000B28D1">
        <w:rPr>
          <w:spacing w:val="18"/>
        </w:rPr>
        <w:t xml:space="preserve"> </w:t>
      </w:r>
      <w:r w:rsidRPr="000B28D1">
        <w:t>о</w:t>
      </w:r>
      <w:r w:rsidRPr="000B28D1">
        <w:rPr>
          <w:spacing w:val="-1"/>
        </w:rPr>
        <w:t>т</w:t>
      </w:r>
      <w:r w:rsidRPr="000B28D1">
        <w:t>но</w:t>
      </w:r>
      <w:r w:rsidRPr="000B28D1">
        <w:rPr>
          <w:spacing w:val="-2"/>
        </w:rPr>
        <w:t>ш</w:t>
      </w:r>
      <w:r w:rsidRPr="000B28D1">
        <w:rPr>
          <w:spacing w:val="1"/>
        </w:rPr>
        <w:t>е</w:t>
      </w:r>
      <w:r w:rsidRPr="000B28D1">
        <w:t>н</w:t>
      </w:r>
      <w:r w:rsidRPr="000B28D1">
        <w:rPr>
          <w:spacing w:val="-1"/>
        </w:rPr>
        <w:t>и</w:t>
      </w:r>
      <w:r w:rsidRPr="000B28D1">
        <w:t>и</w:t>
      </w:r>
      <w:r w:rsidRPr="000B28D1">
        <w:rPr>
          <w:spacing w:val="19"/>
        </w:rPr>
        <w:t xml:space="preserve"> </w:t>
      </w:r>
      <w:r w:rsidRPr="000B28D1">
        <w:t>о</w:t>
      </w:r>
      <w:r w:rsidRPr="000B28D1">
        <w:rPr>
          <w:spacing w:val="1"/>
        </w:rPr>
        <w:t>б</w:t>
      </w:r>
      <w:r w:rsidRPr="000B28D1">
        <w:t>ъ</w:t>
      </w:r>
      <w:r w:rsidRPr="000B28D1">
        <w:rPr>
          <w:spacing w:val="1"/>
        </w:rPr>
        <w:t>е</w:t>
      </w:r>
      <w:r w:rsidRPr="000B28D1">
        <w:t>к</w:t>
      </w:r>
      <w:r w:rsidRPr="000B28D1">
        <w:rPr>
          <w:spacing w:val="-2"/>
        </w:rPr>
        <w:t>т</w:t>
      </w:r>
      <w:r w:rsidRPr="000B28D1">
        <w:t>ов</w:t>
      </w:r>
      <w:r w:rsidRPr="000B28D1">
        <w:rPr>
          <w:spacing w:val="14"/>
        </w:rPr>
        <w:t xml:space="preserve"> </w:t>
      </w:r>
      <w:r w:rsidRPr="000B28D1">
        <w:t>кап</w:t>
      </w:r>
      <w:r w:rsidRPr="000B28D1">
        <w:rPr>
          <w:spacing w:val="-1"/>
        </w:rPr>
        <w:t>ит</w:t>
      </w:r>
      <w:r w:rsidRPr="000B28D1">
        <w:rPr>
          <w:spacing w:val="1"/>
        </w:rPr>
        <w:t>а</w:t>
      </w:r>
      <w:r w:rsidRPr="000B28D1">
        <w:t>л</w:t>
      </w:r>
      <w:r w:rsidRPr="000B28D1">
        <w:rPr>
          <w:spacing w:val="-2"/>
        </w:rPr>
        <w:t>ь</w:t>
      </w:r>
      <w:r w:rsidRPr="000B28D1">
        <w:t>ного</w:t>
      </w:r>
      <w:r w:rsidRPr="000B28D1">
        <w:rPr>
          <w:spacing w:val="19"/>
        </w:rPr>
        <w:t xml:space="preserve"> </w:t>
      </w:r>
      <w:r w:rsidRPr="000B28D1">
        <w:rPr>
          <w:spacing w:val="1"/>
        </w:rPr>
        <w:t>с</w:t>
      </w:r>
      <w:r w:rsidRPr="000B28D1">
        <w:rPr>
          <w:spacing w:val="-1"/>
        </w:rPr>
        <w:t>т</w:t>
      </w:r>
      <w:r w:rsidRPr="000B28D1">
        <w:t>рои</w:t>
      </w:r>
      <w:r w:rsidRPr="000B28D1">
        <w:rPr>
          <w:spacing w:val="-2"/>
        </w:rPr>
        <w:t>т</w:t>
      </w:r>
      <w:r w:rsidRPr="000B28D1">
        <w:rPr>
          <w:spacing w:val="1"/>
        </w:rPr>
        <w:t>е</w:t>
      </w:r>
      <w:r w:rsidRPr="000B28D1">
        <w:t>л</w:t>
      </w:r>
      <w:r w:rsidRPr="000B28D1">
        <w:rPr>
          <w:spacing w:val="-2"/>
        </w:rPr>
        <w:t>ь</w:t>
      </w:r>
      <w:r w:rsidRPr="000B28D1">
        <w:rPr>
          <w:spacing w:val="1"/>
        </w:rPr>
        <w:t>с</w:t>
      </w:r>
      <w:r w:rsidRPr="000B28D1">
        <w:rPr>
          <w:spacing w:val="-1"/>
        </w:rPr>
        <w:t>т</w:t>
      </w:r>
      <w:r w:rsidRPr="000B28D1">
        <w:rPr>
          <w:spacing w:val="-2"/>
        </w:rPr>
        <w:t>в</w:t>
      </w:r>
      <w:r w:rsidRPr="000B28D1">
        <w:rPr>
          <w:spacing w:val="1"/>
        </w:rPr>
        <w:t>а</w:t>
      </w:r>
      <w:r w:rsidRPr="000B28D1">
        <w:t>,</w:t>
      </w:r>
      <w:r w:rsidRPr="000B28D1">
        <w:rPr>
          <w:spacing w:val="19"/>
        </w:rPr>
        <w:t xml:space="preserve"> </w:t>
      </w:r>
      <w:r w:rsidRPr="000B28D1">
        <w:t>р</w:t>
      </w:r>
      <w:r w:rsidRPr="000B28D1">
        <w:rPr>
          <w:spacing w:val="1"/>
        </w:rPr>
        <w:t>ас</w:t>
      </w:r>
      <w:r w:rsidRPr="000B28D1">
        <w:t>пол</w:t>
      </w:r>
      <w:r w:rsidRPr="000B28D1">
        <w:rPr>
          <w:spacing w:val="-5"/>
        </w:rPr>
        <w:t>о</w:t>
      </w:r>
      <w:r w:rsidRPr="000B28D1">
        <w:rPr>
          <w:spacing w:val="-2"/>
        </w:rPr>
        <w:t>ж</w:t>
      </w:r>
      <w:r w:rsidRPr="000B28D1">
        <w:rPr>
          <w:spacing w:val="1"/>
        </w:rPr>
        <w:t>е</w:t>
      </w:r>
      <w:r w:rsidRPr="000B28D1">
        <w:t>н</w:t>
      </w:r>
      <w:r w:rsidRPr="000B28D1">
        <w:rPr>
          <w:spacing w:val="-1"/>
        </w:rPr>
        <w:t>н</w:t>
      </w:r>
      <w:r w:rsidRPr="000B28D1">
        <w:rPr>
          <w:spacing w:val="-2"/>
        </w:rPr>
        <w:t>ы</w:t>
      </w:r>
      <w:r w:rsidRPr="000B28D1">
        <w:t>х</w:t>
      </w:r>
      <w:r w:rsidRPr="000B28D1">
        <w:rPr>
          <w:spacing w:val="19"/>
        </w:rPr>
        <w:t xml:space="preserve"> </w:t>
      </w:r>
      <w:r w:rsidRPr="000B28D1">
        <w:t>к</w:t>
      </w:r>
      <w:r w:rsidRPr="000B28D1">
        <w:rPr>
          <w:spacing w:val="19"/>
        </w:rPr>
        <w:t xml:space="preserve"> </w:t>
      </w:r>
      <w:r w:rsidRPr="000B28D1">
        <w:t>мом</w:t>
      </w:r>
      <w:r w:rsidRPr="000B28D1">
        <w:rPr>
          <w:spacing w:val="1"/>
        </w:rPr>
        <w:t>е</w:t>
      </w:r>
      <w:r w:rsidRPr="000B28D1">
        <w:t>н</w:t>
      </w:r>
      <w:r w:rsidRPr="000B28D1">
        <w:rPr>
          <w:spacing w:val="2"/>
        </w:rPr>
        <w:t>т</w:t>
      </w:r>
      <w:r w:rsidRPr="000B28D1">
        <w:t>у на</w:t>
      </w:r>
      <w:r w:rsidRPr="000B28D1">
        <w:rPr>
          <w:spacing w:val="-1"/>
        </w:rPr>
        <w:t>ч</w:t>
      </w:r>
      <w:r w:rsidRPr="000B28D1">
        <w:rPr>
          <w:spacing w:val="1"/>
        </w:rPr>
        <w:t>а</w:t>
      </w:r>
      <w:r w:rsidRPr="000B28D1">
        <w:t>ла</w:t>
      </w:r>
      <w:r w:rsidRPr="000B28D1">
        <w:rPr>
          <w:spacing w:val="17"/>
        </w:rPr>
        <w:t xml:space="preserve"> </w:t>
      </w:r>
      <w:r w:rsidRPr="000B28D1">
        <w:t>р</w:t>
      </w:r>
      <w:r w:rsidRPr="000B28D1">
        <w:rPr>
          <w:spacing w:val="-3"/>
        </w:rPr>
        <w:t>а</w:t>
      </w:r>
      <w:r w:rsidRPr="000B28D1">
        <w:t>зр</w:t>
      </w:r>
      <w:r w:rsidRPr="000B28D1">
        <w:rPr>
          <w:spacing w:val="-3"/>
        </w:rPr>
        <w:t>а</w:t>
      </w:r>
      <w:r w:rsidRPr="000B28D1">
        <w:rPr>
          <w:spacing w:val="1"/>
        </w:rPr>
        <w:t>б</w:t>
      </w:r>
      <w:r w:rsidRPr="000B28D1">
        <w:t>о</w:t>
      </w:r>
      <w:r w:rsidRPr="000B28D1">
        <w:rPr>
          <w:spacing w:val="-1"/>
        </w:rPr>
        <w:t>т</w:t>
      </w:r>
      <w:r w:rsidRPr="000B28D1">
        <w:t>ки</w:t>
      </w:r>
      <w:r w:rsidRPr="000B28D1">
        <w:rPr>
          <w:spacing w:val="14"/>
        </w:rPr>
        <w:t xml:space="preserve"> </w:t>
      </w:r>
      <w:r w:rsidRPr="000B28D1">
        <w:rPr>
          <w:spacing w:val="1"/>
        </w:rPr>
        <w:t>с</w:t>
      </w:r>
      <w:r w:rsidRPr="000B28D1">
        <w:t>х</w:t>
      </w:r>
      <w:r w:rsidRPr="000B28D1">
        <w:rPr>
          <w:spacing w:val="1"/>
        </w:rPr>
        <w:t>е</w:t>
      </w:r>
      <w:r w:rsidRPr="000B28D1">
        <w:t>мы</w:t>
      </w:r>
      <w:r w:rsidRPr="000B28D1">
        <w:rPr>
          <w:spacing w:val="14"/>
        </w:rPr>
        <w:t xml:space="preserve"> </w:t>
      </w:r>
      <w:r w:rsidRPr="000B28D1">
        <w:rPr>
          <w:spacing w:val="-1"/>
        </w:rPr>
        <w:t>т</w:t>
      </w:r>
      <w:r w:rsidRPr="000B28D1">
        <w:rPr>
          <w:spacing w:val="1"/>
        </w:rPr>
        <w:t>е</w:t>
      </w:r>
      <w:r w:rsidRPr="000B28D1">
        <w:t>плос</w:t>
      </w:r>
      <w:r w:rsidRPr="000B28D1">
        <w:rPr>
          <w:spacing w:val="-5"/>
        </w:rPr>
        <w:t>н</w:t>
      </w:r>
      <w:r w:rsidRPr="000B28D1">
        <w:rPr>
          <w:spacing w:val="1"/>
        </w:rPr>
        <w:t>аб</w:t>
      </w:r>
      <w:r w:rsidRPr="000B28D1">
        <w:rPr>
          <w:spacing w:val="-2"/>
        </w:rPr>
        <w:t>ж</w:t>
      </w:r>
      <w:r w:rsidRPr="000B28D1">
        <w:rPr>
          <w:spacing w:val="-3"/>
        </w:rPr>
        <w:t>е</w:t>
      </w:r>
      <w:r w:rsidRPr="000B28D1">
        <w:t>н</w:t>
      </w:r>
      <w:r w:rsidRPr="000B28D1">
        <w:rPr>
          <w:spacing w:val="-1"/>
        </w:rPr>
        <w:t>и</w:t>
      </w:r>
      <w:r w:rsidRPr="000B28D1">
        <w:rPr>
          <w:spacing w:val="1"/>
        </w:rPr>
        <w:t>я</w:t>
      </w:r>
      <w:r w:rsidRPr="000B28D1">
        <w:t>,</w:t>
      </w:r>
      <w:r w:rsidRPr="000B28D1">
        <w:rPr>
          <w:spacing w:val="15"/>
        </w:rPr>
        <w:t xml:space="preserve"> </w:t>
      </w:r>
      <w:r w:rsidRPr="000B28D1">
        <w:t>и</w:t>
      </w:r>
      <w:r w:rsidRPr="000B28D1">
        <w:rPr>
          <w:spacing w:val="15"/>
        </w:rPr>
        <w:t xml:space="preserve"> </w:t>
      </w:r>
      <w:r w:rsidRPr="000B28D1">
        <w:t>пре</w:t>
      </w:r>
      <w:r w:rsidRPr="000B28D1">
        <w:rPr>
          <w:spacing w:val="1"/>
        </w:rPr>
        <w:t>д</w:t>
      </w:r>
      <w:r w:rsidRPr="000B28D1">
        <w:t>по</w:t>
      </w:r>
      <w:r w:rsidRPr="000B28D1">
        <w:rPr>
          <w:spacing w:val="-5"/>
        </w:rPr>
        <w:t>л</w:t>
      </w:r>
      <w:r w:rsidRPr="000B28D1">
        <w:rPr>
          <w:spacing w:val="1"/>
        </w:rPr>
        <w:t>аг</w:t>
      </w:r>
      <w:r w:rsidRPr="000B28D1">
        <w:rPr>
          <w:spacing w:val="-3"/>
        </w:rPr>
        <w:t>а</w:t>
      </w:r>
      <w:r w:rsidRPr="000B28D1">
        <w:rPr>
          <w:spacing w:val="1"/>
        </w:rPr>
        <w:t>е</w:t>
      </w:r>
      <w:r w:rsidRPr="000B28D1">
        <w:t>м</w:t>
      </w:r>
      <w:r w:rsidRPr="000B28D1">
        <w:rPr>
          <w:spacing w:val="-2"/>
        </w:rPr>
        <w:t>ы</w:t>
      </w:r>
      <w:r w:rsidRPr="000B28D1">
        <w:t>х</w:t>
      </w:r>
      <w:r w:rsidRPr="000B28D1">
        <w:rPr>
          <w:spacing w:val="15"/>
        </w:rPr>
        <w:t xml:space="preserve"> </w:t>
      </w:r>
      <w:r w:rsidRPr="000B28D1">
        <w:t>к</w:t>
      </w:r>
      <w:r w:rsidRPr="000B28D1">
        <w:rPr>
          <w:spacing w:val="15"/>
        </w:rPr>
        <w:t xml:space="preserve"> </w:t>
      </w:r>
      <w:r w:rsidRPr="000B28D1">
        <w:rPr>
          <w:spacing w:val="1"/>
        </w:rPr>
        <w:t>с</w:t>
      </w:r>
      <w:r w:rsidRPr="000B28D1">
        <w:rPr>
          <w:spacing w:val="-1"/>
        </w:rPr>
        <w:t>т</w:t>
      </w:r>
      <w:r w:rsidRPr="000B28D1">
        <w:t>рои</w:t>
      </w:r>
      <w:r w:rsidRPr="000B28D1">
        <w:rPr>
          <w:spacing w:val="-2"/>
        </w:rPr>
        <w:t>т</w:t>
      </w:r>
      <w:r w:rsidRPr="000B28D1">
        <w:rPr>
          <w:spacing w:val="1"/>
        </w:rPr>
        <w:t>е</w:t>
      </w:r>
      <w:r w:rsidRPr="000B28D1">
        <w:t>л</w:t>
      </w:r>
      <w:r w:rsidRPr="000B28D1">
        <w:rPr>
          <w:spacing w:val="-2"/>
        </w:rPr>
        <w:t>ь</w:t>
      </w:r>
      <w:r w:rsidRPr="000B28D1">
        <w:rPr>
          <w:spacing w:val="1"/>
        </w:rPr>
        <w:t>с</w:t>
      </w:r>
      <w:r w:rsidRPr="000B28D1">
        <w:rPr>
          <w:spacing w:val="-1"/>
        </w:rPr>
        <w:t>т</w:t>
      </w:r>
      <w:r w:rsidRPr="000B28D1">
        <w:rPr>
          <w:spacing w:val="-2"/>
        </w:rPr>
        <w:t>в</w:t>
      </w:r>
      <w:r w:rsidRPr="000B28D1">
        <w:t>у</w:t>
      </w:r>
      <w:r w:rsidRPr="000B28D1">
        <w:rPr>
          <w:spacing w:val="11"/>
        </w:rPr>
        <w:t xml:space="preserve"> </w:t>
      </w:r>
      <w:r w:rsidRPr="000B28D1">
        <w:t>в</w:t>
      </w:r>
      <w:r w:rsidRPr="000B28D1">
        <w:rPr>
          <w:spacing w:val="18"/>
        </w:rPr>
        <w:t xml:space="preserve"> </w:t>
      </w:r>
      <w:r w:rsidRPr="000B28D1">
        <w:rPr>
          <w:spacing w:val="-5"/>
        </w:rPr>
        <w:t>у</w:t>
      </w:r>
      <w:r w:rsidRPr="000B28D1">
        <w:rPr>
          <w:spacing w:val="1"/>
        </w:rPr>
        <w:t>с</w:t>
      </w:r>
      <w:r w:rsidRPr="000B28D1">
        <w:rPr>
          <w:spacing w:val="-1"/>
        </w:rPr>
        <w:t>т</w:t>
      </w:r>
      <w:r w:rsidRPr="000B28D1">
        <w:rPr>
          <w:spacing w:val="1"/>
        </w:rPr>
        <w:t>а</w:t>
      </w:r>
      <w:r w:rsidRPr="000B28D1">
        <w:t>но</w:t>
      </w:r>
      <w:r w:rsidRPr="000B28D1">
        <w:rPr>
          <w:spacing w:val="-2"/>
        </w:rPr>
        <w:t>в</w:t>
      </w:r>
      <w:r w:rsidRPr="000B28D1">
        <w:t>л</w:t>
      </w:r>
      <w:r w:rsidRPr="000B28D1">
        <w:rPr>
          <w:spacing w:val="1"/>
        </w:rPr>
        <w:t>е</w:t>
      </w:r>
      <w:r w:rsidRPr="000B28D1">
        <w:t>н</w:t>
      </w:r>
      <w:r w:rsidRPr="000B28D1">
        <w:rPr>
          <w:spacing w:val="-1"/>
        </w:rPr>
        <w:t>н</w:t>
      </w:r>
      <w:r w:rsidRPr="000B28D1">
        <w:rPr>
          <w:spacing w:val="-2"/>
        </w:rPr>
        <w:t>ы</w:t>
      </w:r>
      <w:r w:rsidRPr="000B28D1">
        <w:t xml:space="preserve">х </w:t>
      </w:r>
      <w:r w:rsidRPr="000B28D1">
        <w:rPr>
          <w:spacing w:val="1"/>
        </w:rPr>
        <w:t>г</w:t>
      </w:r>
      <w:r w:rsidRPr="000B28D1">
        <w:t>р</w:t>
      </w:r>
      <w:r w:rsidRPr="000B28D1">
        <w:rPr>
          <w:spacing w:val="1"/>
        </w:rPr>
        <w:t>а</w:t>
      </w:r>
      <w:r w:rsidRPr="000B28D1">
        <w:t>н</w:t>
      </w:r>
      <w:r w:rsidRPr="000B28D1">
        <w:rPr>
          <w:spacing w:val="-1"/>
        </w:rPr>
        <w:t>и</w:t>
      </w:r>
      <w:r w:rsidRPr="000B28D1">
        <w:t>цах</w:t>
      </w:r>
      <w:r w:rsidRPr="000B28D1">
        <w:rPr>
          <w:spacing w:val="-5"/>
        </w:rPr>
        <w:t xml:space="preserve"> </w:t>
      </w:r>
      <w:r w:rsidRPr="000B28D1">
        <w:rPr>
          <w:spacing w:val="-1"/>
        </w:rPr>
        <w:t>т</w:t>
      </w:r>
      <w:r w:rsidRPr="000B28D1">
        <w:rPr>
          <w:spacing w:val="1"/>
        </w:rPr>
        <w:t>е</w:t>
      </w:r>
      <w:r w:rsidRPr="000B28D1">
        <w:t>рри</w:t>
      </w:r>
      <w:r w:rsidRPr="000B28D1">
        <w:rPr>
          <w:spacing w:val="-2"/>
        </w:rPr>
        <w:t>т</w:t>
      </w:r>
      <w:r w:rsidRPr="000B28D1">
        <w:t>ории</w:t>
      </w:r>
      <w:r w:rsidRPr="000B28D1">
        <w:rPr>
          <w:spacing w:val="-5"/>
        </w:rPr>
        <w:t xml:space="preserve"> </w:t>
      </w:r>
      <w:r w:rsidRPr="000B28D1">
        <w:t>по</w:t>
      </w:r>
      <w:r w:rsidRPr="000B28D1">
        <w:rPr>
          <w:spacing w:val="-3"/>
        </w:rPr>
        <w:t>с</w:t>
      </w:r>
      <w:r w:rsidRPr="000B28D1">
        <w:rPr>
          <w:spacing w:val="1"/>
        </w:rPr>
        <w:t>е</w:t>
      </w:r>
      <w:r w:rsidRPr="000B28D1">
        <w:t>л</w:t>
      </w:r>
      <w:r w:rsidRPr="000B28D1">
        <w:rPr>
          <w:spacing w:val="1"/>
        </w:rPr>
        <w:t>е</w:t>
      </w:r>
      <w:r w:rsidRPr="000B28D1">
        <w:t>н</w:t>
      </w:r>
      <w:r w:rsidRPr="000B28D1">
        <w:rPr>
          <w:spacing w:val="-1"/>
        </w:rPr>
        <w:t>и</w:t>
      </w:r>
      <w:r w:rsidRPr="000B28D1">
        <w:rPr>
          <w:spacing w:val="1"/>
        </w:rPr>
        <w:t>я</w:t>
      </w:r>
      <w:r w:rsidRPr="000B28D1">
        <w:t>,</w:t>
      </w:r>
      <w:r w:rsidRPr="000B28D1">
        <w:rPr>
          <w:spacing w:val="-9"/>
        </w:rPr>
        <w:t xml:space="preserve"> </w:t>
      </w:r>
      <w:r w:rsidRPr="000B28D1">
        <w:rPr>
          <w:spacing w:val="1"/>
        </w:rPr>
        <w:t>г</w:t>
      </w:r>
      <w:r w:rsidRPr="000B28D1">
        <w:t>оро</w:t>
      </w:r>
      <w:r w:rsidRPr="000B28D1">
        <w:rPr>
          <w:spacing w:val="-3"/>
        </w:rPr>
        <w:t>дс</w:t>
      </w:r>
      <w:r w:rsidRPr="000B28D1">
        <w:t>кого</w:t>
      </w:r>
      <w:r w:rsidRPr="000B28D1">
        <w:rPr>
          <w:spacing w:val="-5"/>
        </w:rPr>
        <w:t xml:space="preserve"> </w:t>
      </w:r>
      <w:r w:rsidRPr="000B28D1">
        <w:t>ок</w:t>
      </w:r>
      <w:r w:rsidRPr="000B28D1">
        <w:rPr>
          <w:spacing w:val="3"/>
        </w:rPr>
        <w:t>р</w:t>
      </w:r>
      <w:r w:rsidRPr="000B28D1">
        <w:rPr>
          <w:spacing w:val="-8"/>
        </w:rPr>
        <w:t>у</w:t>
      </w:r>
      <w:r w:rsidRPr="000B28D1">
        <w:rPr>
          <w:spacing w:val="1"/>
        </w:rPr>
        <w:t>га</w:t>
      </w:r>
      <w:r w:rsidRPr="000B28D1">
        <w:t>,</w:t>
      </w:r>
      <w:r w:rsidRPr="000B28D1">
        <w:rPr>
          <w:spacing w:val="-5"/>
        </w:rPr>
        <w:t xml:space="preserve"> </w:t>
      </w:r>
      <w:r w:rsidRPr="000B28D1">
        <w:t>в</w:t>
      </w:r>
      <w:r w:rsidRPr="000B28D1">
        <w:rPr>
          <w:spacing w:val="-6"/>
        </w:rPr>
        <w:t xml:space="preserve"> </w:t>
      </w:r>
      <w:r w:rsidRPr="000B28D1">
        <w:t>цел</w:t>
      </w:r>
      <w:r w:rsidRPr="000B28D1">
        <w:rPr>
          <w:spacing w:val="1"/>
        </w:rPr>
        <w:t>я</w:t>
      </w:r>
      <w:r w:rsidRPr="000B28D1">
        <w:t>х</w:t>
      </w:r>
      <w:r w:rsidRPr="000B28D1">
        <w:rPr>
          <w:spacing w:val="-9"/>
        </w:rPr>
        <w:t xml:space="preserve"> </w:t>
      </w:r>
      <w:r w:rsidRPr="000B28D1">
        <w:t>опр</w:t>
      </w:r>
      <w:r w:rsidRPr="000B28D1">
        <w:rPr>
          <w:spacing w:val="6"/>
        </w:rPr>
        <w:t>е</w:t>
      </w:r>
      <w:r w:rsidRPr="000B28D1">
        <w:rPr>
          <w:spacing w:val="-3"/>
        </w:rPr>
        <w:t>д</w:t>
      </w:r>
      <w:r w:rsidRPr="000B28D1">
        <w:rPr>
          <w:spacing w:val="1"/>
        </w:rPr>
        <w:t>е</w:t>
      </w:r>
      <w:r w:rsidRPr="000B28D1">
        <w:t>л</w:t>
      </w:r>
      <w:r w:rsidRPr="000B28D1">
        <w:rPr>
          <w:spacing w:val="1"/>
        </w:rPr>
        <w:t>е</w:t>
      </w:r>
      <w:r w:rsidRPr="000B28D1">
        <w:t>н</w:t>
      </w:r>
      <w:r w:rsidRPr="000B28D1">
        <w:rPr>
          <w:spacing w:val="-1"/>
        </w:rPr>
        <w:t>и</w:t>
      </w:r>
      <w:r w:rsidRPr="000B28D1">
        <w:t>я</w:t>
      </w:r>
      <w:r w:rsidRPr="000B28D1">
        <w:rPr>
          <w:spacing w:val="-7"/>
        </w:rPr>
        <w:t xml:space="preserve"> </w:t>
      </w:r>
      <w:r w:rsidRPr="000B28D1">
        <w:t>по</w:t>
      </w:r>
      <w:r w:rsidRPr="000B28D1">
        <w:rPr>
          <w:spacing w:val="-2"/>
        </w:rPr>
        <w:t>т</w:t>
      </w:r>
      <w:r w:rsidRPr="000B28D1">
        <w:t>р</w:t>
      </w:r>
      <w:r w:rsidRPr="000B28D1">
        <w:rPr>
          <w:spacing w:val="-3"/>
        </w:rPr>
        <w:t>е</w:t>
      </w:r>
      <w:r w:rsidRPr="000B28D1">
        <w:rPr>
          <w:spacing w:val="1"/>
        </w:rPr>
        <w:t>б</w:t>
      </w:r>
      <w:r w:rsidRPr="000B28D1">
        <w:t>нос</w:t>
      </w:r>
      <w:r w:rsidRPr="000B28D1">
        <w:rPr>
          <w:spacing w:val="-1"/>
        </w:rPr>
        <w:t>т</w:t>
      </w:r>
      <w:r w:rsidRPr="000B28D1">
        <w:t>и</w:t>
      </w:r>
      <w:r w:rsidRPr="000B28D1">
        <w:rPr>
          <w:spacing w:val="-5"/>
        </w:rPr>
        <w:t xml:space="preserve"> </w:t>
      </w:r>
      <w:r w:rsidRPr="000B28D1">
        <w:rPr>
          <w:spacing w:val="-8"/>
        </w:rPr>
        <w:t>у</w:t>
      </w:r>
      <w:r w:rsidRPr="000B28D1">
        <w:t>каз</w:t>
      </w:r>
      <w:r w:rsidRPr="000B28D1">
        <w:rPr>
          <w:spacing w:val="1"/>
        </w:rPr>
        <w:t>а</w:t>
      </w:r>
      <w:r w:rsidRPr="000B28D1">
        <w:t>н</w:t>
      </w:r>
      <w:r w:rsidRPr="000B28D1">
        <w:rPr>
          <w:spacing w:val="-1"/>
        </w:rPr>
        <w:t>н</w:t>
      </w:r>
      <w:r w:rsidRPr="000B28D1">
        <w:rPr>
          <w:spacing w:val="-2"/>
        </w:rPr>
        <w:t>ы</w:t>
      </w:r>
      <w:r w:rsidRPr="000B28D1">
        <w:t>х о</w:t>
      </w:r>
      <w:r w:rsidRPr="000B28D1">
        <w:rPr>
          <w:spacing w:val="1"/>
        </w:rPr>
        <w:t>б</w:t>
      </w:r>
      <w:r w:rsidRPr="000B28D1">
        <w:t>ъ</w:t>
      </w:r>
      <w:r w:rsidRPr="000B28D1">
        <w:rPr>
          <w:spacing w:val="1"/>
        </w:rPr>
        <w:t>е</w:t>
      </w:r>
      <w:r w:rsidRPr="000B28D1">
        <w:t>к</w:t>
      </w:r>
      <w:r w:rsidRPr="000B28D1">
        <w:rPr>
          <w:spacing w:val="-2"/>
        </w:rPr>
        <w:t>т</w:t>
      </w:r>
      <w:r w:rsidRPr="000B28D1">
        <w:t>ов</w:t>
      </w:r>
      <w:r w:rsidRPr="000B28D1">
        <w:rPr>
          <w:spacing w:val="-2"/>
        </w:rPr>
        <w:t xml:space="preserve"> </w:t>
      </w:r>
      <w:r w:rsidRPr="000B28D1">
        <w:t>в</w:t>
      </w:r>
      <w:r w:rsidRPr="000B28D1">
        <w:rPr>
          <w:spacing w:val="-2"/>
        </w:rPr>
        <w:t xml:space="preserve"> </w:t>
      </w:r>
      <w:r w:rsidRPr="000B28D1">
        <w:rPr>
          <w:spacing w:val="-1"/>
        </w:rPr>
        <w:t>т</w:t>
      </w:r>
      <w:r w:rsidRPr="000B28D1">
        <w:rPr>
          <w:spacing w:val="1"/>
        </w:rPr>
        <w:t>е</w:t>
      </w:r>
      <w:r w:rsidRPr="000B28D1">
        <w:t>пло</w:t>
      </w:r>
      <w:r w:rsidRPr="000B28D1">
        <w:rPr>
          <w:spacing w:val="-2"/>
        </w:rPr>
        <w:t>в</w:t>
      </w:r>
      <w:r w:rsidRPr="000B28D1">
        <w:t>ой эн</w:t>
      </w:r>
      <w:r w:rsidRPr="000B28D1">
        <w:rPr>
          <w:spacing w:val="1"/>
        </w:rPr>
        <w:t>е</w:t>
      </w:r>
      <w:r w:rsidRPr="000B28D1">
        <w:t>р</w:t>
      </w:r>
      <w:r w:rsidRPr="000B28D1">
        <w:rPr>
          <w:spacing w:val="1"/>
        </w:rPr>
        <w:t>г</w:t>
      </w:r>
      <w:r w:rsidRPr="000B28D1">
        <w:t>ии</w:t>
      </w:r>
      <w:r w:rsidRPr="000B28D1">
        <w:rPr>
          <w:spacing w:val="-1"/>
        </w:rPr>
        <w:t xml:space="preserve"> </w:t>
      </w:r>
      <w:r w:rsidRPr="000B28D1">
        <w:t>(мощ</w:t>
      </w:r>
      <w:r w:rsidRPr="000B28D1">
        <w:rPr>
          <w:spacing w:val="-1"/>
        </w:rPr>
        <w:t>н</w:t>
      </w:r>
      <w:r w:rsidRPr="000B28D1">
        <w:t>о</w:t>
      </w:r>
      <w:r w:rsidRPr="000B28D1">
        <w:rPr>
          <w:spacing w:val="1"/>
        </w:rPr>
        <w:t>с</w:t>
      </w:r>
      <w:r w:rsidRPr="000B28D1">
        <w:rPr>
          <w:spacing w:val="-1"/>
        </w:rPr>
        <w:t>т</w:t>
      </w:r>
      <w:r w:rsidRPr="000B28D1">
        <w:t>и) и</w:t>
      </w:r>
      <w:r w:rsidRPr="000B28D1">
        <w:rPr>
          <w:spacing w:val="-1"/>
        </w:rPr>
        <w:t xml:space="preserve"> т</w:t>
      </w:r>
      <w:r w:rsidRPr="000B28D1">
        <w:rPr>
          <w:spacing w:val="1"/>
        </w:rPr>
        <w:t>е</w:t>
      </w:r>
      <w:r w:rsidRPr="000B28D1">
        <w:t>плоноси</w:t>
      </w:r>
      <w:r w:rsidRPr="000B28D1">
        <w:rPr>
          <w:spacing w:val="-2"/>
        </w:rPr>
        <w:t>т</w:t>
      </w:r>
      <w:r w:rsidRPr="000B28D1">
        <w:rPr>
          <w:spacing w:val="1"/>
        </w:rPr>
        <w:t>е</w:t>
      </w:r>
      <w:r w:rsidRPr="000B28D1">
        <w:t>ля</w:t>
      </w:r>
      <w:r w:rsidRPr="000B28D1">
        <w:rPr>
          <w:spacing w:val="1"/>
        </w:rPr>
        <w:t xml:space="preserve"> д</w:t>
      </w:r>
      <w:r w:rsidRPr="000B28D1">
        <w:rPr>
          <w:spacing w:val="-4"/>
        </w:rPr>
        <w:t>л</w:t>
      </w:r>
      <w:r w:rsidRPr="000B28D1">
        <w:t>я</w:t>
      </w:r>
      <w:r w:rsidRPr="000B28D1">
        <w:rPr>
          <w:spacing w:val="1"/>
        </w:rPr>
        <w:t xml:space="preserve"> </w:t>
      </w:r>
      <w:r w:rsidRPr="000B28D1">
        <w:t>о</w:t>
      </w:r>
      <w:r w:rsidRPr="000B28D1">
        <w:rPr>
          <w:spacing w:val="-1"/>
        </w:rPr>
        <w:t>т</w:t>
      </w:r>
      <w:r w:rsidRPr="000B28D1">
        <w:t>кр</w:t>
      </w:r>
      <w:r w:rsidRPr="000B28D1">
        <w:rPr>
          <w:spacing w:val="-2"/>
        </w:rPr>
        <w:t>ы</w:t>
      </w:r>
      <w:r w:rsidRPr="000B28D1">
        <w:rPr>
          <w:spacing w:val="-1"/>
        </w:rPr>
        <w:t>т</w:t>
      </w:r>
      <w:r w:rsidRPr="000B28D1">
        <w:rPr>
          <w:spacing w:val="-2"/>
        </w:rPr>
        <w:t>ы</w:t>
      </w:r>
      <w:r w:rsidRPr="000B28D1">
        <w:t xml:space="preserve">х </w:t>
      </w:r>
      <w:r w:rsidRPr="000B28D1">
        <w:rPr>
          <w:spacing w:val="1"/>
        </w:rPr>
        <w:t>с</w:t>
      </w:r>
      <w:r w:rsidRPr="000B28D1">
        <w:t>ис</w:t>
      </w:r>
      <w:r w:rsidRPr="000B28D1">
        <w:rPr>
          <w:spacing w:val="-1"/>
        </w:rPr>
        <w:t>т</w:t>
      </w:r>
      <w:r w:rsidRPr="000B28D1">
        <w:rPr>
          <w:spacing w:val="-3"/>
        </w:rPr>
        <w:t>е</w:t>
      </w:r>
      <w:r w:rsidRPr="000B28D1">
        <w:t xml:space="preserve">м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5"/>
        </w:rPr>
        <w:t>и</w:t>
      </w:r>
      <w:r w:rsidRPr="000B28D1">
        <w:t>я на</w:t>
      </w:r>
      <w:r w:rsidRPr="000B28D1">
        <w:rPr>
          <w:spacing w:val="52"/>
        </w:rPr>
        <w:t xml:space="preserve"> </w:t>
      </w:r>
      <w:r w:rsidRPr="000B28D1">
        <w:t>цели</w:t>
      </w:r>
      <w:r w:rsidRPr="000B28D1">
        <w:rPr>
          <w:spacing w:val="55"/>
        </w:rPr>
        <w:t xml:space="preserve"> </w:t>
      </w:r>
      <w:r w:rsidRPr="000B28D1">
        <w:t>о</w:t>
      </w:r>
      <w:r w:rsidRPr="000B28D1">
        <w:rPr>
          <w:spacing w:val="-1"/>
        </w:rPr>
        <w:t>т</w:t>
      </w:r>
      <w:r w:rsidRPr="000B28D1">
        <w:t>оплен</w:t>
      </w:r>
      <w:r w:rsidRPr="000B28D1">
        <w:rPr>
          <w:spacing w:val="-1"/>
        </w:rPr>
        <w:t>и</w:t>
      </w:r>
      <w:r w:rsidRPr="000B28D1">
        <w:rPr>
          <w:spacing w:val="1"/>
        </w:rPr>
        <w:t>я</w:t>
      </w:r>
      <w:r w:rsidRPr="000B28D1">
        <w:t>,</w:t>
      </w:r>
      <w:r w:rsidRPr="000B28D1">
        <w:rPr>
          <w:spacing w:val="55"/>
        </w:rPr>
        <w:t xml:space="preserve"> </w:t>
      </w:r>
      <w:r w:rsidRPr="000B28D1">
        <w:rPr>
          <w:spacing w:val="-6"/>
        </w:rPr>
        <w:t>в</w:t>
      </w:r>
      <w:r w:rsidRPr="000B28D1">
        <w:rPr>
          <w:spacing w:val="1"/>
        </w:rPr>
        <w:t>е</w:t>
      </w:r>
      <w:r w:rsidRPr="000B28D1">
        <w:t>н</w:t>
      </w:r>
      <w:r w:rsidRPr="000B28D1">
        <w:rPr>
          <w:spacing w:val="-2"/>
        </w:rPr>
        <w:t>т</w:t>
      </w:r>
      <w:r w:rsidRPr="000B28D1">
        <w:t>ил</w:t>
      </w:r>
      <w:r w:rsidRPr="000B28D1">
        <w:rPr>
          <w:spacing w:val="1"/>
        </w:rPr>
        <w:t>я</w:t>
      </w:r>
      <w:r w:rsidRPr="000B28D1">
        <w:t>ц</w:t>
      </w:r>
      <w:r w:rsidRPr="000B28D1">
        <w:rPr>
          <w:spacing w:val="-1"/>
        </w:rPr>
        <w:t>и</w:t>
      </w:r>
      <w:r w:rsidRPr="000B28D1">
        <w:t>и,</w:t>
      </w:r>
      <w:r w:rsidRPr="000B28D1">
        <w:rPr>
          <w:spacing w:val="55"/>
        </w:rPr>
        <w:t xml:space="preserve"> </w:t>
      </w:r>
      <w:r w:rsidRPr="000B28D1">
        <w:rPr>
          <w:spacing w:val="1"/>
        </w:rPr>
        <w:t>г</w:t>
      </w:r>
      <w:r w:rsidRPr="000B28D1">
        <w:t>ор</w:t>
      </w:r>
      <w:r w:rsidRPr="000B28D1">
        <w:rPr>
          <w:spacing w:val="1"/>
        </w:rPr>
        <w:t>я</w:t>
      </w:r>
      <w:r w:rsidRPr="000B28D1">
        <w:rPr>
          <w:spacing w:val="-1"/>
        </w:rPr>
        <w:t>ч</w:t>
      </w:r>
      <w:r w:rsidRPr="000B28D1">
        <w:rPr>
          <w:spacing w:val="-3"/>
        </w:rPr>
        <w:t>е</w:t>
      </w:r>
      <w:r w:rsidRPr="000B28D1">
        <w:rPr>
          <w:spacing w:val="1"/>
        </w:rPr>
        <w:t>г</w:t>
      </w:r>
      <w:r w:rsidRPr="000B28D1">
        <w:t>о</w:t>
      </w:r>
      <w:r w:rsidRPr="000B28D1">
        <w:rPr>
          <w:spacing w:val="55"/>
        </w:rPr>
        <w:t xml:space="preserve"> </w:t>
      </w:r>
      <w:r w:rsidRPr="000B28D1">
        <w:rPr>
          <w:spacing w:val="-2"/>
        </w:rPr>
        <w:t>в</w:t>
      </w:r>
      <w:r w:rsidRPr="000B28D1">
        <w:t>о</w:t>
      </w:r>
      <w:r w:rsidRPr="000B28D1">
        <w:rPr>
          <w:spacing w:val="1"/>
        </w:rPr>
        <w:t>д</w:t>
      </w:r>
      <w:r w:rsidRPr="000B28D1">
        <w:t>о</w:t>
      </w:r>
      <w:r w:rsidRPr="000B28D1">
        <w:rPr>
          <w:spacing w:val="1"/>
        </w:rPr>
        <w:t>с</w:t>
      </w:r>
      <w:r w:rsidRPr="000B28D1">
        <w:rPr>
          <w:spacing w:val="-5"/>
        </w:rPr>
        <w:t>н</w:t>
      </w:r>
      <w:r w:rsidRPr="000B28D1">
        <w:rPr>
          <w:spacing w:val="1"/>
        </w:rPr>
        <w:t>аб</w:t>
      </w:r>
      <w:r w:rsidRPr="000B28D1">
        <w:rPr>
          <w:spacing w:val="-2"/>
        </w:rPr>
        <w:t>ж</w:t>
      </w:r>
      <w:r w:rsidRPr="000B28D1">
        <w:rPr>
          <w:spacing w:val="1"/>
        </w:rPr>
        <w:t>е</w:t>
      </w:r>
      <w:r w:rsidRPr="000B28D1">
        <w:t>н</w:t>
      </w:r>
      <w:r w:rsidRPr="000B28D1">
        <w:rPr>
          <w:spacing w:val="-1"/>
        </w:rPr>
        <w:t>и</w:t>
      </w:r>
      <w:r w:rsidRPr="000B28D1">
        <w:t>я</w:t>
      </w:r>
      <w:r w:rsidRPr="000B28D1">
        <w:rPr>
          <w:spacing w:val="57"/>
        </w:rPr>
        <w:t xml:space="preserve"> </w:t>
      </w:r>
      <w:r w:rsidRPr="000B28D1">
        <w:t>и</w:t>
      </w:r>
      <w:r w:rsidRPr="000B28D1">
        <w:rPr>
          <w:spacing w:val="51"/>
        </w:rPr>
        <w:t xml:space="preserve"> </w:t>
      </w:r>
      <w:r w:rsidRPr="000B28D1">
        <w:rPr>
          <w:spacing w:val="-1"/>
        </w:rPr>
        <w:t>т</w:t>
      </w:r>
      <w:r w:rsidRPr="000B28D1">
        <w:rPr>
          <w:spacing w:val="1"/>
        </w:rPr>
        <w:t>е</w:t>
      </w:r>
      <w:r w:rsidRPr="000B28D1">
        <w:t>хноло</w:t>
      </w:r>
      <w:r w:rsidRPr="000B28D1">
        <w:rPr>
          <w:spacing w:val="1"/>
        </w:rPr>
        <w:t>г</w:t>
      </w:r>
      <w:r w:rsidRPr="000B28D1">
        <w:t>и</w:t>
      </w:r>
      <w:r w:rsidRPr="000B28D1">
        <w:rPr>
          <w:spacing w:val="-2"/>
        </w:rPr>
        <w:t>ч</w:t>
      </w:r>
      <w:r w:rsidRPr="000B28D1">
        <w:rPr>
          <w:spacing w:val="1"/>
        </w:rPr>
        <w:t>ес</w:t>
      </w:r>
      <w:r w:rsidRPr="000B28D1">
        <w:t>к</w:t>
      </w:r>
      <w:r w:rsidRPr="000B28D1">
        <w:rPr>
          <w:spacing w:val="-6"/>
        </w:rPr>
        <w:t>и</w:t>
      </w:r>
      <w:r w:rsidRPr="000B28D1">
        <w:t xml:space="preserve">е </w:t>
      </w:r>
      <w:r w:rsidRPr="000B28D1">
        <w:rPr>
          <w:spacing w:val="3"/>
        </w:rPr>
        <w:t>н</w:t>
      </w:r>
      <w:r w:rsidRPr="000B28D1">
        <w:rPr>
          <w:spacing w:val="-5"/>
        </w:rPr>
        <w:t>у</w:t>
      </w:r>
      <w:r w:rsidRPr="000B28D1">
        <w:rPr>
          <w:spacing w:val="-2"/>
        </w:rPr>
        <w:t>ж</w:t>
      </w:r>
      <w:r w:rsidRPr="000B28D1">
        <w:rPr>
          <w:spacing w:val="1"/>
        </w:rPr>
        <w:t>д</w:t>
      </w:r>
      <w:r w:rsidRPr="000B28D1">
        <w:rPr>
          <w:spacing w:val="-2"/>
        </w:rPr>
        <w:t>ы</w:t>
      </w:r>
      <w:r w:rsidRPr="000B28D1">
        <w:t>.</w:t>
      </w:r>
    </w:p>
    <w:p w:rsidR="00247297" w:rsidRPr="000B28D1" w:rsidRDefault="000159FD" w:rsidP="00247297">
      <w:pPr>
        <w:pStyle w:val="af"/>
        <w:spacing w:line="275" w:lineRule="exact"/>
        <w:ind w:left="824" w:firstLine="0"/>
      </w:pPr>
      <w:r w:rsidRPr="000B28D1">
        <w:rPr>
          <w:spacing w:val="-5"/>
        </w:rPr>
        <w:t>В</w:t>
      </w:r>
      <w:r w:rsidRPr="000B28D1">
        <w:rPr>
          <w:spacing w:val="1"/>
        </w:rPr>
        <w:t>с</w:t>
      </w:r>
      <w:r w:rsidRPr="000B28D1">
        <w:t>е</w:t>
      </w:r>
      <w:r w:rsidRPr="000B28D1">
        <w:rPr>
          <w:spacing w:val="41"/>
        </w:rPr>
        <w:t xml:space="preserve"> </w:t>
      </w:r>
      <w:r w:rsidRPr="000B28D1">
        <w:rPr>
          <w:spacing w:val="-2"/>
        </w:rPr>
        <w:t>в</w:t>
      </w:r>
      <w:r w:rsidRPr="000B28D1">
        <w:t>и</w:t>
      </w:r>
      <w:r w:rsidRPr="000B28D1">
        <w:rPr>
          <w:spacing w:val="1"/>
        </w:rPr>
        <w:t>д</w:t>
      </w:r>
      <w:r w:rsidRPr="000B28D1">
        <w:t>ы</w:t>
      </w:r>
      <w:r w:rsidRPr="000B28D1">
        <w:rPr>
          <w:spacing w:val="38"/>
        </w:rPr>
        <w:t xml:space="preserve"> </w:t>
      </w:r>
      <w:r w:rsidRPr="000B28D1">
        <w:rPr>
          <w:spacing w:val="-1"/>
        </w:rPr>
        <w:t>т</w:t>
      </w:r>
      <w:r w:rsidRPr="000B28D1">
        <w:rPr>
          <w:spacing w:val="1"/>
        </w:rPr>
        <w:t>е</w:t>
      </w:r>
      <w:r w:rsidRPr="000B28D1">
        <w:t>плопо</w:t>
      </w:r>
      <w:r w:rsidRPr="000B28D1">
        <w:rPr>
          <w:spacing w:val="-2"/>
        </w:rPr>
        <w:t>т</w:t>
      </w:r>
      <w:r w:rsidRPr="000B28D1">
        <w:t>р</w:t>
      </w:r>
      <w:r w:rsidRPr="000B28D1">
        <w:rPr>
          <w:spacing w:val="1"/>
        </w:rPr>
        <w:t>еб</w:t>
      </w:r>
      <w:r w:rsidRPr="000B28D1">
        <w:t>л</w:t>
      </w:r>
      <w:r w:rsidRPr="000B28D1">
        <w:rPr>
          <w:spacing w:val="1"/>
        </w:rPr>
        <w:t>е</w:t>
      </w:r>
      <w:r w:rsidRPr="000B28D1">
        <w:t>н</w:t>
      </w:r>
      <w:r w:rsidRPr="000B28D1">
        <w:rPr>
          <w:spacing w:val="-1"/>
        </w:rPr>
        <w:t>и</w:t>
      </w:r>
      <w:r w:rsidRPr="000B28D1">
        <w:t>я</w:t>
      </w:r>
      <w:r w:rsidRPr="000B28D1">
        <w:rPr>
          <w:spacing w:val="45"/>
        </w:rPr>
        <w:t xml:space="preserve"> </w:t>
      </w:r>
      <w:r w:rsidRPr="000B28D1">
        <w:rPr>
          <w:spacing w:val="-8"/>
        </w:rPr>
        <w:t>у</w:t>
      </w:r>
      <w:r w:rsidRPr="000B28D1">
        <w:rPr>
          <w:spacing w:val="-1"/>
        </w:rPr>
        <w:t>ч</w:t>
      </w:r>
      <w:r w:rsidRPr="000B28D1">
        <w:rPr>
          <w:spacing w:val="3"/>
        </w:rPr>
        <w:t>и</w:t>
      </w:r>
      <w:r w:rsidRPr="000B28D1">
        <w:rPr>
          <w:spacing w:val="-1"/>
        </w:rPr>
        <w:t>т</w:t>
      </w:r>
      <w:r w:rsidRPr="000B28D1">
        <w:rPr>
          <w:spacing w:val="-2"/>
        </w:rPr>
        <w:t>ыв</w:t>
      </w:r>
      <w:r w:rsidRPr="000B28D1">
        <w:rPr>
          <w:spacing w:val="5"/>
        </w:rPr>
        <w:t>а</w:t>
      </w:r>
      <w:r w:rsidRPr="000B28D1">
        <w:t>ю</w:t>
      </w:r>
      <w:r w:rsidRPr="000B28D1">
        <w:rPr>
          <w:spacing w:val="-1"/>
        </w:rPr>
        <w:t>т</w:t>
      </w:r>
      <w:r w:rsidRPr="000B28D1">
        <w:rPr>
          <w:spacing w:val="1"/>
        </w:rPr>
        <w:t>с</w:t>
      </w:r>
      <w:r w:rsidRPr="000B28D1">
        <w:t>я</w:t>
      </w:r>
      <w:r w:rsidRPr="000B28D1">
        <w:rPr>
          <w:spacing w:val="41"/>
        </w:rPr>
        <w:t xml:space="preserve"> </w:t>
      </w:r>
      <w:r w:rsidRPr="000B28D1">
        <w:t>и</w:t>
      </w:r>
      <w:r w:rsidRPr="000B28D1">
        <w:rPr>
          <w:spacing w:val="44"/>
        </w:rPr>
        <w:t xml:space="preserve"> </w:t>
      </w:r>
      <w:r w:rsidRPr="000B28D1">
        <w:t>прогнозир</w:t>
      </w:r>
      <w:r w:rsidRPr="000B28D1">
        <w:rPr>
          <w:spacing w:val="-9"/>
        </w:rPr>
        <w:t>у</w:t>
      </w:r>
      <w:r w:rsidRPr="000B28D1">
        <w:rPr>
          <w:spacing w:val="4"/>
        </w:rPr>
        <w:t>ю</w:t>
      </w:r>
      <w:r w:rsidRPr="000B28D1">
        <w:rPr>
          <w:spacing w:val="-1"/>
        </w:rPr>
        <w:t>т</w:t>
      </w:r>
      <w:r w:rsidRPr="000B28D1">
        <w:rPr>
          <w:spacing w:val="1"/>
        </w:rPr>
        <w:t>с</w:t>
      </w:r>
      <w:r w:rsidRPr="000B28D1">
        <w:t>я</w:t>
      </w:r>
      <w:r w:rsidRPr="000B28D1">
        <w:rPr>
          <w:spacing w:val="41"/>
        </w:rPr>
        <w:t xml:space="preserve"> </w:t>
      </w:r>
      <w:r w:rsidRPr="000B28D1">
        <w:rPr>
          <w:spacing w:val="1"/>
        </w:rPr>
        <w:t>д</w:t>
      </w:r>
      <w:r w:rsidRPr="000B28D1">
        <w:t>ля</w:t>
      </w:r>
      <w:r w:rsidRPr="000B28D1">
        <w:rPr>
          <w:spacing w:val="41"/>
        </w:rPr>
        <w:t xml:space="preserve"> </w:t>
      </w:r>
      <w:r w:rsidRPr="000B28D1">
        <w:rPr>
          <w:spacing w:val="1"/>
        </w:rPr>
        <w:t>д</w:t>
      </w:r>
      <w:r w:rsidRPr="000B28D1">
        <w:rPr>
          <w:spacing w:val="-2"/>
        </w:rPr>
        <w:t>в</w:t>
      </w:r>
      <w:r w:rsidRPr="000B28D1">
        <w:rPr>
          <w:spacing w:val="-8"/>
        </w:rPr>
        <w:t>у</w:t>
      </w:r>
      <w:r w:rsidRPr="000B28D1">
        <w:t>х</w:t>
      </w:r>
      <w:r w:rsidRPr="000B28D1">
        <w:rPr>
          <w:spacing w:val="39"/>
        </w:rPr>
        <w:t xml:space="preserve"> </w:t>
      </w:r>
      <w:r w:rsidRPr="000B28D1">
        <w:t>о</w:t>
      </w:r>
      <w:r w:rsidRPr="000B28D1">
        <w:rPr>
          <w:spacing w:val="1"/>
        </w:rPr>
        <w:t>с</w:t>
      </w:r>
      <w:r w:rsidRPr="000B28D1">
        <w:rPr>
          <w:spacing w:val="3"/>
        </w:rPr>
        <w:t>н</w:t>
      </w:r>
      <w:r w:rsidRPr="000B28D1">
        <w:t>о</w:t>
      </w:r>
      <w:r w:rsidRPr="000B28D1">
        <w:rPr>
          <w:spacing w:val="-2"/>
        </w:rPr>
        <w:t>в</w:t>
      </w:r>
      <w:r w:rsidRPr="000B28D1">
        <w:t>н</w:t>
      </w:r>
      <w:r w:rsidRPr="000B28D1">
        <w:rPr>
          <w:spacing w:val="-2"/>
        </w:rPr>
        <w:t>ы</w:t>
      </w:r>
      <w:r w:rsidRPr="000B28D1">
        <w:t>х</w:t>
      </w:r>
      <w:r w:rsidRPr="000B28D1">
        <w:rPr>
          <w:spacing w:val="39"/>
        </w:rPr>
        <w:t xml:space="preserve"> </w:t>
      </w:r>
      <w:r w:rsidRPr="000B28D1">
        <w:rPr>
          <w:spacing w:val="-2"/>
        </w:rPr>
        <w:t>в</w:t>
      </w:r>
      <w:r w:rsidRPr="000B28D1">
        <w:t>и</w:t>
      </w:r>
      <w:r w:rsidRPr="000B28D1">
        <w:rPr>
          <w:spacing w:val="1"/>
        </w:rPr>
        <w:t>д</w:t>
      </w:r>
      <w:r w:rsidRPr="000B28D1">
        <w:t>ов</w:t>
      </w:r>
    </w:p>
    <w:p w:rsidR="00247297" w:rsidRPr="000B28D1" w:rsidRDefault="000159FD" w:rsidP="00247297">
      <w:pPr>
        <w:pStyle w:val="af"/>
        <w:spacing w:before="56"/>
        <w:ind w:firstLine="0"/>
      </w:pPr>
      <w:r w:rsidRPr="000B28D1">
        <w:rPr>
          <w:spacing w:val="-1"/>
        </w:rPr>
        <w:t>т</w:t>
      </w:r>
      <w:r w:rsidRPr="000B28D1">
        <w:rPr>
          <w:spacing w:val="1"/>
        </w:rPr>
        <w:t>е</w:t>
      </w:r>
      <w:r w:rsidRPr="000B28D1">
        <w:t>плоноси</w:t>
      </w:r>
      <w:r w:rsidRPr="000B28D1">
        <w:rPr>
          <w:spacing w:val="-2"/>
        </w:rPr>
        <w:t>т</w:t>
      </w:r>
      <w:r w:rsidRPr="000B28D1">
        <w:rPr>
          <w:spacing w:val="1"/>
        </w:rPr>
        <w:t>е</w:t>
      </w:r>
      <w:r w:rsidRPr="000B28D1">
        <w:t>ля</w:t>
      </w:r>
      <w:r w:rsidRPr="000B28D1">
        <w:rPr>
          <w:spacing w:val="1"/>
        </w:rPr>
        <w:t xml:space="preserve"> </w:t>
      </w:r>
      <w:r w:rsidRPr="000B28D1">
        <w:t>(</w:t>
      </w:r>
      <w:r w:rsidRPr="000B28D1">
        <w:rPr>
          <w:spacing w:val="1"/>
        </w:rPr>
        <w:t>г</w:t>
      </w:r>
      <w:r w:rsidRPr="000B28D1">
        <w:t>о</w:t>
      </w:r>
      <w:r w:rsidRPr="000B28D1">
        <w:rPr>
          <w:spacing w:val="-5"/>
        </w:rPr>
        <w:t>р</w:t>
      </w:r>
      <w:r w:rsidRPr="000B28D1">
        <w:rPr>
          <w:spacing w:val="1"/>
        </w:rPr>
        <w:t>я</w:t>
      </w:r>
      <w:r w:rsidRPr="000B28D1">
        <w:rPr>
          <w:spacing w:val="-1"/>
        </w:rPr>
        <w:t>ч</w:t>
      </w:r>
      <w:r w:rsidRPr="000B28D1">
        <w:rPr>
          <w:spacing w:val="1"/>
        </w:rPr>
        <w:t>а</w:t>
      </w:r>
      <w:r w:rsidRPr="000B28D1">
        <w:t>я</w:t>
      </w:r>
      <w:r w:rsidRPr="000B28D1">
        <w:rPr>
          <w:spacing w:val="1"/>
        </w:rPr>
        <w:t xml:space="preserve"> </w:t>
      </w:r>
      <w:r w:rsidRPr="000B28D1">
        <w:rPr>
          <w:spacing w:val="-2"/>
        </w:rPr>
        <w:t>в</w:t>
      </w:r>
      <w:r w:rsidRPr="000B28D1">
        <w:t>о</w:t>
      </w:r>
      <w:r w:rsidRPr="000B28D1">
        <w:rPr>
          <w:spacing w:val="-3"/>
        </w:rPr>
        <w:t>д</w:t>
      </w:r>
      <w:r w:rsidRPr="000B28D1">
        <w:t>а</w:t>
      </w:r>
      <w:r w:rsidRPr="000B28D1">
        <w:rPr>
          <w:spacing w:val="1"/>
        </w:rPr>
        <w:t xml:space="preserve"> </w:t>
      </w:r>
      <w:r w:rsidRPr="000B28D1">
        <w:t xml:space="preserve">и </w:t>
      </w:r>
      <w:r w:rsidRPr="000B28D1">
        <w:rPr>
          <w:spacing w:val="-1"/>
        </w:rPr>
        <w:t>п</w:t>
      </w:r>
      <w:r w:rsidRPr="000B28D1">
        <w:rPr>
          <w:spacing w:val="1"/>
        </w:rPr>
        <w:t>а</w:t>
      </w:r>
      <w:r w:rsidRPr="000B28D1">
        <w:t>р).</w:t>
      </w:r>
    </w:p>
    <w:p w:rsidR="00247297" w:rsidRPr="000B28D1" w:rsidRDefault="000159FD" w:rsidP="00247297">
      <w:pPr>
        <w:pStyle w:val="af"/>
        <w:spacing w:before="56" w:line="288" w:lineRule="auto"/>
        <w:ind w:right="108"/>
        <w:jc w:val="both"/>
      </w:pPr>
      <w:r w:rsidRPr="000B28D1">
        <w:t>Для</w:t>
      </w:r>
      <w:r w:rsidRPr="000B28D1">
        <w:rPr>
          <w:spacing w:val="-3"/>
        </w:rPr>
        <w:t xml:space="preserve"> </w:t>
      </w:r>
      <w:r w:rsidRPr="000B28D1">
        <w:t>р</w:t>
      </w:r>
      <w:r w:rsidRPr="000B28D1">
        <w:rPr>
          <w:spacing w:val="1"/>
        </w:rPr>
        <w:t>а</w:t>
      </w:r>
      <w:r w:rsidRPr="000B28D1">
        <w:t>зр</w:t>
      </w:r>
      <w:r w:rsidRPr="000B28D1">
        <w:rPr>
          <w:spacing w:val="-3"/>
        </w:rPr>
        <w:t>а</w:t>
      </w:r>
      <w:r w:rsidRPr="000B28D1">
        <w:rPr>
          <w:spacing w:val="1"/>
        </w:rPr>
        <w:t>б</w:t>
      </w:r>
      <w:r w:rsidRPr="000B28D1">
        <w:t>о</w:t>
      </w:r>
      <w:r w:rsidRPr="000B28D1">
        <w:rPr>
          <w:spacing w:val="-1"/>
        </w:rPr>
        <w:t>т</w:t>
      </w:r>
      <w:r w:rsidRPr="000B28D1">
        <w:t>ки</w:t>
      </w:r>
      <w:r w:rsidRPr="000B28D1">
        <w:rPr>
          <w:spacing w:val="-6"/>
        </w:rPr>
        <w:t xml:space="preserve"> </w:t>
      </w:r>
      <w:r w:rsidRPr="000B28D1">
        <w:t>на</w:t>
      </w:r>
      <w:r w:rsidRPr="000B28D1">
        <w:rPr>
          <w:spacing w:val="1"/>
        </w:rPr>
        <w:t>с</w:t>
      </w:r>
      <w:r w:rsidRPr="000B28D1">
        <w:rPr>
          <w:spacing w:val="-1"/>
        </w:rPr>
        <w:t>т</w:t>
      </w:r>
      <w:r w:rsidRPr="000B28D1">
        <w:t>о</w:t>
      </w:r>
      <w:r w:rsidRPr="000B28D1">
        <w:rPr>
          <w:spacing w:val="1"/>
        </w:rPr>
        <w:t>я</w:t>
      </w:r>
      <w:r w:rsidRPr="000B28D1">
        <w:rPr>
          <w:spacing w:val="-1"/>
        </w:rPr>
        <w:t>щ</w:t>
      </w:r>
      <w:r w:rsidRPr="000B28D1">
        <w:rPr>
          <w:spacing w:val="1"/>
        </w:rPr>
        <w:t>ег</w:t>
      </w:r>
      <w:r w:rsidRPr="000B28D1">
        <w:t>о</w:t>
      </w:r>
      <w:r w:rsidRPr="000B28D1">
        <w:rPr>
          <w:spacing w:val="-5"/>
        </w:rPr>
        <w:t xml:space="preserve"> </w:t>
      </w:r>
      <w:r w:rsidRPr="000B28D1">
        <w:t>р</w:t>
      </w:r>
      <w:r w:rsidRPr="000B28D1">
        <w:rPr>
          <w:spacing w:val="1"/>
        </w:rPr>
        <w:t>а</w:t>
      </w:r>
      <w:r w:rsidRPr="000B28D1">
        <w:rPr>
          <w:spacing w:val="-3"/>
        </w:rPr>
        <w:t>з</w:t>
      </w:r>
      <w:r w:rsidRPr="000B28D1">
        <w:rPr>
          <w:spacing w:val="1"/>
        </w:rPr>
        <w:t>де</w:t>
      </w:r>
      <w:r w:rsidRPr="000B28D1">
        <w:rPr>
          <w:spacing w:val="-4"/>
        </w:rPr>
        <w:t>л</w:t>
      </w:r>
      <w:r w:rsidRPr="000B28D1">
        <w:t>а</w:t>
      </w:r>
      <w:r w:rsidRPr="000B28D1">
        <w:rPr>
          <w:spacing w:val="-3"/>
        </w:rPr>
        <w:t xml:space="preserve"> </w:t>
      </w:r>
      <w:r w:rsidRPr="000B28D1">
        <w:t>испол</w:t>
      </w:r>
      <w:r w:rsidRPr="000B28D1">
        <w:rPr>
          <w:spacing w:val="-2"/>
        </w:rPr>
        <w:t>ь</w:t>
      </w:r>
      <w:r w:rsidRPr="000B28D1">
        <w:rPr>
          <w:spacing w:val="5"/>
        </w:rPr>
        <w:t>з</w:t>
      </w:r>
      <w:r w:rsidRPr="000B28D1">
        <w:rPr>
          <w:spacing w:val="-8"/>
        </w:rPr>
        <w:t>у</w:t>
      </w:r>
      <w:r w:rsidRPr="000B28D1">
        <w:rPr>
          <w:spacing w:val="1"/>
        </w:rPr>
        <w:t>е</w:t>
      </w:r>
      <w:r w:rsidRPr="000B28D1">
        <w:rPr>
          <w:spacing w:val="-1"/>
        </w:rPr>
        <w:t>т</w:t>
      </w:r>
      <w:r w:rsidRPr="000B28D1">
        <w:rPr>
          <w:spacing w:val="1"/>
        </w:rPr>
        <w:t>с</w:t>
      </w:r>
      <w:r w:rsidRPr="000B28D1">
        <w:t>я</w:t>
      </w:r>
      <w:r w:rsidRPr="000B28D1">
        <w:rPr>
          <w:spacing w:val="-3"/>
        </w:rPr>
        <w:t xml:space="preserve"> </w:t>
      </w:r>
      <w:r w:rsidRPr="000B28D1">
        <w:t>и</w:t>
      </w:r>
      <w:r w:rsidRPr="000B28D1">
        <w:rPr>
          <w:spacing w:val="-1"/>
        </w:rPr>
        <w:t>н</w:t>
      </w:r>
      <w:r w:rsidRPr="000B28D1">
        <w:t>форм</w:t>
      </w:r>
      <w:r w:rsidRPr="000B28D1">
        <w:rPr>
          <w:spacing w:val="1"/>
        </w:rPr>
        <w:t>а</w:t>
      </w:r>
      <w:r w:rsidRPr="000B28D1">
        <w:t>ц</w:t>
      </w:r>
      <w:r w:rsidRPr="000B28D1">
        <w:rPr>
          <w:spacing w:val="-1"/>
        </w:rPr>
        <w:t>и</w:t>
      </w:r>
      <w:r w:rsidRPr="000B28D1">
        <w:t>я</w:t>
      </w:r>
      <w:r w:rsidRPr="000B28D1">
        <w:rPr>
          <w:spacing w:val="-3"/>
        </w:rPr>
        <w:t xml:space="preserve"> </w:t>
      </w:r>
      <w:r w:rsidRPr="000B28D1">
        <w:t>об</w:t>
      </w:r>
      <w:r w:rsidRPr="000B28D1">
        <w:rPr>
          <w:spacing w:val="1"/>
        </w:rPr>
        <w:t xml:space="preserve"> </w:t>
      </w:r>
      <w:r w:rsidRPr="000B28D1">
        <w:rPr>
          <w:spacing w:val="-5"/>
        </w:rPr>
        <w:t>у</w:t>
      </w:r>
      <w:r w:rsidRPr="000B28D1">
        <w:rPr>
          <w:spacing w:val="-1"/>
        </w:rPr>
        <w:t>т</w:t>
      </w:r>
      <w:r w:rsidRPr="000B28D1">
        <w:rPr>
          <w:spacing w:val="-2"/>
        </w:rPr>
        <w:t>в</w:t>
      </w:r>
      <w:r w:rsidRPr="000B28D1">
        <w:rPr>
          <w:spacing w:val="1"/>
        </w:rPr>
        <w:t>е</w:t>
      </w:r>
      <w:r w:rsidRPr="000B28D1">
        <w:t>р</w:t>
      </w:r>
      <w:r w:rsidRPr="000B28D1">
        <w:rPr>
          <w:spacing w:val="-2"/>
        </w:rPr>
        <w:t>ж</w:t>
      </w:r>
      <w:r w:rsidRPr="000B28D1">
        <w:rPr>
          <w:spacing w:val="1"/>
        </w:rPr>
        <w:t>де</w:t>
      </w:r>
      <w:r w:rsidRPr="000B28D1">
        <w:t>н</w:t>
      </w:r>
      <w:r w:rsidRPr="000B28D1">
        <w:rPr>
          <w:spacing w:val="-1"/>
        </w:rPr>
        <w:t>н</w:t>
      </w:r>
      <w:r w:rsidRPr="000B28D1">
        <w:rPr>
          <w:spacing w:val="2"/>
        </w:rPr>
        <w:t>ы</w:t>
      </w:r>
      <w:r w:rsidRPr="000B28D1">
        <w:t>х</w:t>
      </w:r>
      <w:r w:rsidRPr="000B28D1">
        <w:rPr>
          <w:spacing w:val="-5"/>
        </w:rPr>
        <w:t xml:space="preserve"> </w:t>
      </w:r>
      <w:r w:rsidRPr="000B28D1">
        <w:rPr>
          <w:spacing w:val="1"/>
        </w:rPr>
        <w:t>г</w:t>
      </w:r>
      <w:r w:rsidRPr="000B28D1">
        <w:t>р</w:t>
      </w:r>
      <w:r w:rsidRPr="000B28D1">
        <w:rPr>
          <w:spacing w:val="1"/>
        </w:rPr>
        <w:t>а</w:t>
      </w:r>
      <w:r w:rsidRPr="000B28D1">
        <w:t>н</w:t>
      </w:r>
      <w:r w:rsidRPr="000B28D1">
        <w:rPr>
          <w:spacing w:val="-1"/>
        </w:rPr>
        <w:t>и</w:t>
      </w:r>
      <w:r w:rsidRPr="000B28D1">
        <w:t>цах ка</w:t>
      </w:r>
      <w:r w:rsidRPr="000B28D1">
        <w:rPr>
          <w:spacing w:val="1"/>
        </w:rPr>
        <w:t>дас</w:t>
      </w:r>
      <w:r w:rsidRPr="000B28D1">
        <w:rPr>
          <w:spacing w:val="-1"/>
        </w:rPr>
        <w:t>т</w:t>
      </w:r>
      <w:r w:rsidRPr="000B28D1">
        <w:t>ро</w:t>
      </w:r>
      <w:r w:rsidRPr="000B28D1">
        <w:rPr>
          <w:spacing w:val="-2"/>
        </w:rPr>
        <w:t>в</w:t>
      </w:r>
      <w:r w:rsidRPr="000B28D1">
        <w:t>о</w:t>
      </w:r>
      <w:r w:rsidRPr="000B28D1">
        <w:rPr>
          <w:spacing w:val="1"/>
        </w:rPr>
        <w:t>г</w:t>
      </w:r>
      <w:r w:rsidRPr="000B28D1">
        <w:t>о</w:t>
      </w:r>
      <w:r w:rsidRPr="000B28D1">
        <w:rPr>
          <w:spacing w:val="27"/>
        </w:rPr>
        <w:t xml:space="preserve"> </w:t>
      </w:r>
      <w:r w:rsidRPr="000B28D1">
        <w:rPr>
          <w:spacing w:val="-3"/>
        </w:rPr>
        <w:t>д</w:t>
      </w:r>
      <w:r w:rsidRPr="000B28D1">
        <w:rPr>
          <w:spacing w:val="1"/>
        </w:rPr>
        <w:t>е</w:t>
      </w:r>
      <w:r w:rsidRPr="000B28D1">
        <w:t>л</w:t>
      </w:r>
      <w:r w:rsidRPr="000B28D1">
        <w:rPr>
          <w:spacing w:val="1"/>
        </w:rPr>
        <w:t>е</w:t>
      </w:r>
      <w:r w:rsidRPr="000B28D1">
        <w:t>н</w:t>
      </w:r>
      <w:r w:rsidRPr="000B28D1">
        <w:rPr>
          <w:spacing w:val="-1"/>
        </w:rPr>
        <w:t>и</w:t>
      </w:r>
      <w:r w:rsidRPr="000B28D1">
        <w:t>я</w:t>
      </w:r>
      <w:r w:rsidRPr="000B28D1">
        <w:rPr>
          <w:spacing w:val="29"/>
        </w:rPr>
        <w:t xml:space="preserve"> </w:t>
      </w:r>
      <w:r w:rsidRPr="000B28D1">
        <w:rPr>
          <w:spacing w:val="-1"/>
        </w:rPr>
        <w:t>т</w:t>
      </w:r>
      <w:r w:rsidRPr="000B28D1">
        <w:rPr>
          <w:spacing w:val="1"/>
        </w:rPr>
        <w:t>е</w:t>
      </w:r>
      <w:r w:rsidRPr="000B28D1">
        <w:t>рри</w:t>
      </w:r>
      <w:r w:rsidRPr="000B28D1">
        <w:rPr>
          <w:spacing w:val="-2"/>
        </w:rPr>
        <w:t>т</w:t>
      </w:r>
      <w:r w:rsidRPr="000B28D1">
        <w:t>ории</w:t>
      </w:r>
      <w:r w:rsidRPr="000B28D1">
        <w:rPr>
          <w:spacing w:val="27"/>
        </w:rPr>
        <w:t xml:space="preserve"> </w:t>
      </w:r>
      <w:r w:rsidRPr="000B28D1">
        <w:t>пос</w:t>
      </w:r>
      <w:r w:rsidRPr="000B28D1">
        <w:rPr>
          <w:spacing w:val="1"/>
        </w:rPr>
        <w:t>е</w:t>
      </w:r>
      <w:r w:rsidRPr="000B28D1">
        <w:t>л</w:t>
      </w:r>
      <w:r w:rsidRPr="000B28D1">
        <w:rPr>
          <w:spacing w:val="1"/>
        </w:rPr>
        <w:t>е</w:t>
      </w:r>
      <w:r w:rsidRPr="000B28D1">
        <w:t>н</w:t>
      </w:r>
      <w:r w:rsidRPr="000B28D1">
        <w:rPr>
          <w:spacing w:val="-1"/>
        </w:rPr>
        <w:t>и</w:t>
      </w:r>
      <w:r w:rsidRPr="000B28D1">
        <w:rPr>
          <w:spacing w:val="1"/>
        </w:rPr>
        <w:t>я</w:t>
      </w:r>
      <w:r w:rsidRPr="000B28D1">
        <w:t>,</w:t>
      </w:r>
      <w:r w:rsidRPr="000B28D1">
        <w:rPr>
          <w:spacing w:val="27"/>
        </w:rPr>
        <w:t xml:space="preserve"> </w:t>
      </w:r>
      <w:r w:rsidRPr="000B28D1">
        <w:rPr>
          <w:spacing w:val="1"/>
        </w:rPr>
        <w:t>г</w:t>
      </w:r>
      <w:r w:rsidRPr="000B28D1">
        <w:t>ор</w:t>
      </w:r>
      <w:r w:rsidRPr="000B28D1">
        <w:rPr>
          <w:spacing w:val="-5"/>
        </w:rPr>
        <w:t>о</w:t>
      </w:r>
      <w:r w:rsidRPr="000B28D1">
        <w:rPr>
          <w:spacing w:val="1"/>
        </w:rPr>
        <w:t>дс</w:t>
      </w:r>
      <w:r w:rsidRPr="000B28D1">
        <w:t>к</w:t>
      </w:r>
      <w:r w:rsidRPr="000B28D1">
        <w:rPr>
          <w:spacing w:val="-5"/>
        </w:rPr>
        <w:t>о</w:t>
      </w:r>
      <w:r w:rsidRPr="000B28D1">
        <w:rPr>
          <w:spacing w:val="1"/>
        </w:rPr>
        <w:t>г</w:t>
      </w:r>
      <w:r w:rsidRPr="000B28D1">
        <w:t>о</w:t>
      </w:r>
      <w:r w:rsidRPr="000B28D1">
        <w:rPr>
          <w:spacing w:val="27"/>
        </w:rPr>
        <w:t xml:space="preserve"> </w:t>
      </w:r>
      <w:r w:rsidRPr="000B28D1">
        <w:t>ок</w:t>
      </w:r>
      <w:r w:rsidRPr="000B28D1">
        <w:rPr>
          <w:spacing w:val="3"/>
        </w:rPr>
        <w:t>р</w:t>
      </w:r>
      <w:r w:rsidRPr="000B28D1">
        <w:rPr>
          <w:spacing w:val="-8"/>
        </w:rPr>
        <w:t>у</w:t>
      </w:r>
      <w:r w:rsidRPr="000B28D1">
        <w:rPr>
          <w:spacing w:val="1"/>
        </w:rPr>
        <w:t>га</w:t>
      </w:r>
      <w:r w:rsidRPr="000B28D1">
        <w:t>,</w:t>
      </w:r>
      <w:r w:rsidRPr="000B28D1">
        <w:rPr>
          <w:spacing w:val="27"/>
        </w:rPr>
        <w:t xml:space="preserve"> </w:t>
      </w:r>
      <w:r w:rsidRPr="000B28D1">
        <w:t>в</w:t>
      </w:r>
      <w:r w:rsidRPr="000B28D1">
        <w:rPr>
          <w:spacing w:val="26"/>
        </w:rPr>
        <w:t xml:space="preserve"> </w:t>
      </w:r>
      <w:r w:rsidRPr="000B28D1">
        <w:rPr>
          <w:spacing w:val="-1"/>
        </w:rPr>
        <w:t>т</w:t>
      </w:r>
      <w:r w:rsidRPr="000B28D1">
        <w:t>ом</w:t>
      </w:r>
      <w:r w:rsidRPr="000B28D1">
        <w:rPr>
          <w:spacing w:val="35"/>
        </w:rPr>
        <w:t xml:space="preserve"> </w:t>
      </w:r>
      <w:r w:rsidRPr="000B28D1">
        <w:rPr>
          <w:spacing w:val="-1"/>
        </w:rPr>
        <w:t>ч</w:t>
      </w:r>
      <w:r w:rsidRPr="000B28D1">
        <w:t>исле</w:t>
      </w:r>
      <w:r w:rsidRPr="000B28D1">
        <w:rPr>
          <w:spacing w:val="29"/>
        </w:rPr>
        <w:t xml:space="preserve"> </w:t>
      </w:r>
      <w:r w:rsidRPr="000B28D1">
        <w:t>о</w:t>
      </w:r>
      <w:r w:rsidRPr="000B28D1">
        <w:rPr>
          <w:spacing w:val="27"/>
        </w:rPr>
        <w:t xml:space="preserve"> </w:t>
      </w:r>
      <w:r w:rsidRPr="000B28D1">
        <w:rPr>
          <w:spacing w:val="1"/>
        </w:rPr>
        <w:t>г</w:t>
      </w:r>
      <w:r w:rsidRPr="000B28D1">
        <w:t>р</w:t>
      </w:r>
      <w:r w:rsidRPr="000B28D1">
        <w:rPr>
          <w:spacing w:val="1"/>
        </w:rPr>
        <w:t>а</w:t>
      </w:r>
      <w:r w:rsidRPr="000B28D1">
        <w:t>н</w:t>
      </w:r>
      <w:r w:rsidRPr="000B28D1">
        <w:rPr>
          <w:spacing w:val="-1"/>
        </w:rPr>
        <w:t>и</w:t>
      </w:r>
      <w:r w:rsidRPr="000B28D1">
        <w:t>ц</w:t>
      </w:r>
      <w:r w:rsidRPr="000B28D1">
        <w:rPr>
          <w:spacing w:val="-3"/>
        </w:rPr>
        <w:t>а</w:t>
      </w:r>
      <w:r w:rsidRPr="000B28D1">
        <w:t xml:space="preserve">х </w:t>
      </w:r>
      <w:r w:rsidRPr="000B28D1">
        <w:rPr>
          <w:spacing w:val="3"/>
        </w:rPr>
        <w:t>м</w:t>
      </w:r>
      <w:r w:rsidRPr="000B28D1">
        <w:rPr>
          <w:spacing w:val="-8"/>
        </w:rPr>
        <w:t>у</w:t>
      </w:r>
      <w:r w:rsidRPr="000B28D1">
        <w:t>н</w:t>
      </w:r>
      <w:r w:rsidRPr="000B28D1">
        <w:rPr>
          <w:spacing w:val="-1"/>
        </w:rPr>
        <w:t>и</w:t>
      </w:r>
      <w:r w:rsidRPr="000B28D1">
        <w:t>ц</w:t>
      </w:r>
      <w:r w:rsidRPr="000B28D1">
        <w:rPr>
          <w:spacing w:val="2"/>
        </w:rPr>
        <w:t>и</w:t>
      </w:r>
      <w:r w:rsidRPr="000B28D1">
        <w:t>пал</w:t>
      </w:r>
      <w:r w:rsidRPr="000B28D1">
        <w:rPr>
          <w:spacing w:val="-2"/>
        </w:rPr>
        <w:t>ь</w:t>
      </w:r>
      <w:r w:rsidRPr="000B28D1">
        <w:t>н</w:t>
      </w:r>
      <w:r w:rsidRPr="000B28D1">
        <w:rPr>
          <w:spacing w:val="-1"/>
        </w:rPr>
        <w:t>ы</w:t>
      </w:r>
      <w:r w:rsidRPr="000B28D1">
        <w:t>х</w:t>
      </w:r>
      <w:r w:rsidRPr="000B28D1">
        <w:rPr>
          <w:spacing w:val="51"/>
        </w:rPr>
        <w:t xml:space="preserve"> </w:t>
      </w:r>
      <w:r w:rsidRPr="000B28D1">
        <w:t>о</w:t>
      </w:r>
      <w:r w:rsidRPr="000B28D1">
        <w:rPr>
          <w:spacing w:val="1"/>
        </w:rPr>
        <w:t>б</w:t>
      </w:r>
      <w:r w:rsidRPr="000B28D1">
        <w:t>р</w:t>
      </w:r>
      <w:r w:rsidRPr="000B28D1">
        <w:rPr>
          <w:spacing w:val="1"/>
        </w:rPr>
        <w:t>а</w:t>
      </w:r>
      <w:r w:rsidRPr="000B28D1">
        <w:t>зо</w:t>
      </w:r>
      <w:r w:rsidRPr="000B28D1">
        <w:rPr>
          <w:spacing w:val="-2"/>
        </w:rPr>
        <w:t>в</w:t>
      </w:r>
      <w:r w:rsidRPr="000B28D1">
        <w:rPr>
          <w:spacing w:val="1"/>
        </w:rPr>
        <w:t>а</w:t>
      </w:r>
      <w:r w:rsidRPr="000B28D1">
        <w:t>н</w:t>
      </w:r>
      <w:r w:rsidRPr="000B28D1">
        <w:rPr>
          <w:spacing w:val="-1"/>
        </w:rPr>
        <w:t>и</w:t>
      </w:r>
      <w:r w:rsidRPr="000B28D1">
        <w:t>й,</w:t>
      </w:r>
      <w:r w:rsidRPr="000B28D1">
        <w:rPr>
          <w:spacing w:val="51"/>
        </w:rPr>
        <w:t xml:space="preserve"> </w:t>
      </w:r>
      <w:r w:rsidRPr="000B28D1">
        <w:t>на</w:t>
      </w:r>
      <w:r w:rsidRPr="000B28D1">
        <w:rPr>
          <w:spacing w:val="1"/>
        </w:rPr>
        <w:t>се</w:t>
      </w:r>
      <w:r w:rsidRPr="000B28D1">
        <w:rPr>
          <w:spacing w:val="-4"/>
        </w:rPr>
        <w:t>л</w:t>
      </w:r>
      <w:r w:rsidRPr="000B28D1">
        <w:rPr>
          <w:spacing w:val="1"/>
        </w:rPr>
        <w:t>е</w:t>
      </w:r>
      <w:r w:rsidRPr="000B28D1">
        <w:rPr>
          <w:spacing w:val="-5"/>
        </w:rPr>
        <w:t>н</w:t>
      </w:r>
      <w:r w:rsidRPr="000B28D1">
        <w:t>н</w:t>
      </w:r>
      <w:r w:rsidRPr="000B28D1">
        <w:rPr>
          <w:spacing w:val="-2"/>
        </w:rPr>
        <w:t>ы</w:t>
      </w:r>
      <w:r w:rsidRPr="000B28D1">
        <w:t>х</w:t>
      </w:r>
      <w:r w:rsidRPr="000B28D1">
        <w:rPr>
          <w:spacing w:val="51"/>
        </w:rPr>
        <w:t xml:space="preserve"> </w:t>
      </w:r>
      <w:r w:rsidRPr="000B28D1">
        <w:rPr>
          <w:spacing w:val="3"/>
        </w:rPr>
        <w:t>п</w:t>
      </w:r>
      <w:r w:rsidRPr="000B28D1">
        <w:rPr>
          <w:spacing w:val="-5"/>
        </w:rPr>
        <w:t>у</w:t>
      </w:r>
      <w:r w:rsidRPr="000B28D1">
        <w:t>н</w:t>
      </w:r>
      <w:r w:rsidRPr="000B28D1">
        <w:rPr>
          <w:spacing w:val="-1"/>
        </w:rPr>
        <w:t>кт</w:t>
      </w:r>
      <w:r w:rsidRPr="000B28D1">
        <w:t>о</w:t>
      </w:r>
      <w:r w:rsidRPr="000B28D1">
        <w:rPr>
          <w:spacing w:val="-2"/>
        </w:rPr>
        <w:t>в</w:t>
      </w:r>
      <w:r w:rsidRPr="000B28D1">
        <w:t>,</w:t>
      </w:r>
      <w:r w:rsidRPr="000B28D1">
        <w:rPr>
          <w:spacing w:val="51"/>
        </w:rPr>
        <w:t xml:space="preserve"> </w:t>
      </w:r>
      <w:r w:rsidRPr="000B28D1">
        <w:t>зон</w:t>
      </w:r>
      <w:r w:rsidRPr="000B28D1">
        <w:rPr>
          <w:spacing w:val="51"/>
        </w:rPr>
        <w:t xml:space="preserve"> </w:t>
      </w:r>
      <w:r w:rsidRPr="000B28D1">
        <w:t>с</w:t>
      </w:r>
      <w:r w:rsidRPr="000B28D1">
        <w:rPr>
          <w:spacing w:val="53"/>
        </w:rPr>
        <w:t xml:space="preserve"> </w:t>
      </w:r>
      <w:r w:rsidRPr="000B28D1">
        <w:t>о</w:t>
      </w:r>
      <w:r w:rsidRPr="000B28D1">
        <w:rPr>
          <w:spacing w:val="1"/>
        </w:rPr>
        <w:t>с</w:t>
      </w:r>
      <w:r w:rsidRPr="000B28D1">
        <w:t>о</w:t>
      </w:r>
      <w:r w:rsidRPr="000B28D1">
        <w:rPr>
          <w:spacing w:val="1"/>
        </w:rPr>
        <w:t>б</w:t>
      </w:r>
      <w:r w:rsidRPr="000B28D1">
        <w:rPr>
          <w:spacing w:val="-2"/>
        </w:rPr>
        <w:t>ы</w:t>
      </w:r>
      <w:r w:rsidRPr="000B28D1">
        <w:t>ми</w:t>
      </w:r>
      <w:r w:rsidRPr="000B28D1">
        <w:rPr>
          <w:spacing w:val="55"/>
        </w:rPr>
        <w:t xml:space="preserve"> </w:t>
      </w:r>
      <w:r w:rsidRPr="000B28D1">
        <w:rPr>
          <w:spacing w:val="-8"/>
        </w:rPr>
        <w:t>у</w:t>
      </w:r>
      <w:r w:rsidRPr="000B28D1">
        <w:rPr>
          <w:spacing w:val="1"/>
        </w:rPr>
        <w:t>с</w:t>
      </w:r>
      <w:r w:rsidRPr="000B28D1">
        <w:t>ло</w:t>
      </w:r>
      <w:r w:rsidRPr="000B28D1">
        <w:rPr>
          <w:spacing w:val="-1"/>
        </w:rPr>
        <w:t>в</w:t>
      </w:r>
      <w:r w:rsidRPr="000B28D1">
        <w:t>иями</w:t>
      </w:r>
      <w:r w:rsidRPr="000B28D1">
        <w:rPr>
          <w:spacing w:val="51"/>
        </w:rPr>
        <w:t xml:space="preserve"> </w:t>
      </w:r>
      <w:r w:rsidRPr="000B28D1">
        <w:t>испол</w:t>
      </w:r>
      <w:r w:rsidRPr="000B28D1">
        <w:rPr>
          <w:spacing w:val="-2"/>
        </w:rPr>
        <w:t>ь</w:t>
      </w:r>
      <w:r w:rsidRPr="000B28D1">
        <w:t>зо</w:t>
      </w:r>
      <w:r w:rsidRPr="000B28D1">
        <w:rPr>
          <w:spacing w:val="-2"/>
        </w:rPr>
        <w:t>в</w:t>
      </w:r>
      <w:r w:rsidRPr="000B28D1">
        <w:rPr>
          <w:spacing w:val="1"/>
        </w:rPr>
        <w:t>а</w:t>
      </w:r>
      <w:r w:rsidRPr="000B28D1">
        <w:t>н</w:t>
      </w:r>
      <w:r w:rsidRPr="000B28D1">
        <w:rPr>
          <w:spacing w:val="-1"/>
        </w:rPr>
        <w:t>и</w:t>
      </w:r>
      <w:r w:rsidRPr="000B28D1">
        <w:t xml:space="preserve">я </w:t>
      </w:r>
      <w:r w:rsidRPr="000B28D1">
        <w:rPr>
          <w:spacing w:val="-1"/>
        </w:rPr>
        <w:t>т</w:t>
      </w:r>
      <w:r w:rsidRPr="000B28D1">
        <w:rPr>
          <w:spacing w:val="1"/>
        </w:rPr>
        <w:t>е</w:t>
      </w:r>
      <w:r w:rsidRPr="000B28D1">
        <w:t>рри</w:t>
      </w:r>
      <w:r w:rsidRPr="000B28D1">
        <w:rPr>
          <w:spacing w:val="-2"/>
        </w:rPr>
        <w:t>т</w:t>
      </w:r>
      <w:r w:rsidRPr="000B28D1">
        <w:t>орий</w:t>
      </w:r>
      <w:r w:rsidRPr="000B28D1">
        <w:rPr>
          <w:spacing w:val="11"/>
        </w:rPr>
        <w:t xml:space="preserve"> </w:t>
      </w:r>
      <w:r w:rsidRPr="000B28D1">
        <w:t>и</w:t>
      </w:r>
      <w:r w:rsidRPr="000B28D1">
        <w:rPr>
          <w:spacing w:val="11"/>
        </w:rPr>
        <w:t xml:space="preserve"> </w:t>
      </w:r>
      <w:r w:rsidRPr="000B28D1">
        <w:t>з</w:t>
      </w:r>
      <w:r w:rsidRPr="000B28D1">
        <w:rPr>
          <w:spacing w:val="1"/>
        </w:rPr>
        <w:t>е</w:t>
      </w:r>
      <w:r w:rsidRPr="000B28D1">
        <w:t>м</w:t>
      </w:r>
      <w:r w:rsidRPr="000B28D1">
        <w:rPr>
          <w:spacing w:val="1"/>
        </w:rPr>
        <w:t>е</w:t>
      </w:r>
      <w:r w:rsidRPr="000B28D1">
        <w:t>л</w:t>
      </w:r>
      <w:r w:rsidRPr="000B28D1">
        <w:rPr>
          <w:spacing w:val="-2"/>
        </w:rPr>
        <w:t>ь</w:t>
      </w:r>
      <w:r w:rsidRPr="000B28D1">
        <w:t>н</w:t>
      </w:r>
      <w:r w:rsidRPr="000B28D1">
        <w:rPr>
          <w:spacing w:val="-2"/>
        </w:rPr>
        <w:t>ы</w:t>
      </w:r>
      <w:r w:rsidRPr="000B28D1">
        <w:t>х</w:t>
      </w:r>
      <w:r w:rsidRPr="000B28D1">
        <w:rPr>
          <w:spacing w:val="15"/>
        </w:rPr>
        <w:t xml:space="preserve"> </w:t>
      </w:r>
      <w:r w:rsidRPr="000B28D1">
        <w:rPr>
          <w:spacing w:val="-5"/>
        </w:rPr>
        <w:t>у</w:t>
      </w:r>
      <w:r w:rsidRPr="000B28D1">
        <w:rPr>
          <w:spacing w:val="-1"/>
        </w:rPr>
        <w:t>ч</w:t>
      </w:r>
      <w:r w:rsidRPr="000B28D1">
        <w:rPr>
          <w:spacing w:val="1"/>
        </w:rPr>
        <w:t>ас</w:t>
      </w:r>
      <w:r w:rsidRPr="000B28D1">
        <w:rPr>
          <w:spacing w:val="-1"/>
        </w:rPr>
        <w:t>т</w:t>
      </w:r>
      <w:r w:rsidRPr="000B28D1">
        <w:t>ко</w:t>
      </w:r>
      <w:r w:rsidRPr="000B28D1">
        <w:rPr>
          <w:spacing w:val="-2"/>
        </w:rPr>
        <w:t>в</w:t>
      </w:r>
      <w:r w:rsidRPr="000B28D1">
        <w:t>,</w:t>
      </w:r>
      <w:r w:rsidRPr="000B28D1">
        <w:rPr>
          <w:spacing w:val="15"/>
        </w:rPr>
        <w:t xml:space="preserve"> </w:t>
      </w:r>
      <w:r w:rsidRPr="000B28D1">
        <w:rPr>
          <w:spacing w:val="3"/>
        </w:rPr>
        <w:t>к</w:t>
      </w:r>
      <w:r w:rsidRPr="000B28D1">
        <w:t>он</w:t>
      </w:r>
      <w:r w:rsidRPr="000B28D1">
        <w:rPr>
          <w:spacing w:val="2"/>
        </w:rPr>
        <w:t>т</w:t>
      </w:r>
      <w:r w:rsidRPr="000B28D1">
        <w:rPr>
          <w:spacing w:val="-8"/>
        </w:rPr>
        <w:t>у</w:t>
      </w:r>
      <w:r w:rsidRPr="000B28D1">
        <w:rPr>
          <w:spacing w:val="3"/>
        </w:rPr>
        <w:t>р</w:t>
      </w:r>
      <w:r w:rsidRPr="000B28D1">
        <w:t>ы</w:t>
      </w:r>
      <w:r w:rsidRPr="000B28D1">
        <w:rPr>
          <w:spacing w:val="10"/>
        </w:rPr>
        <w:t xml:space="preserve"> </w:t>
      </w:r>
      <w:r w:rsidRPr="000B28D1">
        <w:t>з</w:t>
      </w:r>
      <w:r w:rsidRPr="000B28D1">
        <w:rPr>
          <w:spacing w:val="1"/>
        </w:rPr>
        <w:t>да</w:t>
      </w:r>
      <w:r w:rsidRPr="000B28D1">
        <w:t>н</w:t>
      </w:r>
      <w:r w:rsidRPr="000B28D1">
        <w:rPr>
          <w:spacing w:val="-1"/>
        </w:rPr>
        <w:t>и</w:t>
      </w:r>
      <w:r w:rsidRPr="000B28D1">
        <w:t>й,</w:t>
      </w:r>
      <w:r w:rsidRPr="000B28D1">
        <w:rPr>
          <w:spacing w:val="11"/>
        </w:rPr>
        <w:t xml:space="preserve"> </w:t>
      </w:r>
      <w:r w:rsidRPr="000B28D1">
        <w:rPr>
          <w:spacing w:val="1"/>
        </w:rPr>
        <w:t>с</w:t>
      </w:r>
      <w:r w:rsidRPr="000B28D1">
        <w:t>оо</w:t>
      </w:r>
      <w:r w:rsidRPr="000B28D1">
        <w:rPr>
          <w:spacing w:val="3"/>
        </w:rPr>
        <w:t>р</w:t>
      </w:r>
      <w:r w:rsidRPr="000B28D1">
        <w:rPr>
          <w:spacing w:val="-5"/>
        </w:rPr>
        <w:t>у</w:t>
      </w:r>
      <w:r w:rsidRPr="000B28D1">
        <w:rPr>
          <w:spacing w:val="-2"/>
        </w:rPr>
        <w:t>ж</w:t>
      </w:r>
      <w:r w:rsidRPr="000B28D1">
        <w:rPr>
          <w:spacing w:val="1"/>
        </w:rPr>
        <w:t>е</w:t>
      </w:r>
      <w:r w:rsidRPr="000B28D1">
        <w:t>н</w:t>
      </w:r>
      <w:r w:rsidRPr="000B28D1">
        <w:rPr>
          <w:spacing w:val="-1"/>
        </w:rPr>
        <w:t>и</w:t>
      </w:r>
      <w:r w:rsidRPr="000B28D1">
        <w:t>й,</w:t>
      </w:r>
      <w:r w:rsidRPr="000B28D1">
        <w:rPr>
          <w:spacing w:val="11"/>
        </w:rPr>
        <w:t xml:space="preserve"> </w:t>
      </w:r>
      <w:r w:rsidRPr="000B28D1">
        <w:t>о</w:t>
      </w:r>
      <w:r w:rsidRPr="000B28D1">
        <w:rPr>
          <w:spacing w:val="1"/>
        </w:rPr>
        <w:t>б</w:t>
      </w:r>
      <w:r w:rsidRPr="000B28D1">
        <w:t>ъ</w:t>
      </w:r>
      <w:r w:rsidRPr="000B28D1">
        <w:rPr>
          <w:spacing w:val="1"/>
        </w:rPr>
        <w:t>е</w:t>
      </w:r>
      <w:r w:rsidRPr="000B28D1">
        <w:t>к</w:t>
      </w:r>
      <w:r w:rsidRPr="000B28D1">
        <w:rPr>
          <w:spacing w:val="-2"/>
        </w:rPr>
        <w:t>т</w:t>
      </w:r>
      <w:r w:rsidRPr="000B28D1">
        <w:t>ов</w:t>
      </w:r>
      <w:r w:rsidRPr="000B28D1">
        <w:rPr>
          <w:spacing w:val="10"/>
        </w:rPr>
        <w:t xml:space="preserve"> </w:t>
      </w:r>
      <w:r w:rsidRPr="000B28D1">
        <w:t>нез</w:t>
      </w:r>
      <w:r w:rsidRPr="000B28D1">
        <w:rPr>
          <w:spacing w:val="1"/>
        </w:rPr>
        <w:t>а</w:t>
      </w:r>
      <w:r w:rsidRPr="000B28D1">
        <w:rPr>
          <w:spacing w:val="-2"/>
        </w:rPr>
        <w:t>в</w:t>
      </w:r>
      <w:r w:rsidRPr="000B28D1">
        <w:rPr>
          <w:spacing w:val="1"/>
        </w:rPr>
        <w:t>е</w:t>
      </w:r>
      <w:r w:rsidRPr="000B28D1">
        <w:t>р</w:t>
      </w:r>
      <w:r w:rsidRPr="000B28D1">
        <w:rPr>
          <w:spacing w:val="-1"/>
        </w:rPr>
        <w:t>ш</w:t>
      </w:r>
      <w:r w:rsidRPr="000B28D1">
        <w:rPr>
          <w:spacing w:val="1"/>
        </w:rPr>
        <w:t>е</w:t>
      </w:r>
      <w:r w:rsidRPr="000B28D1">
        <w:t>н</w:t>
      </w:r>
      <w:r w:rsidRPr="000B28D1">
        <w:rPr>
          <w:spacing w:val="-1"/>
        </w:rPr>
        <w:t>н</w:t>
      </w:r>
      <w:r w:rsidRPr="000B28D1">
        <w:t>о</w:t>
      </w:r>
      <w:r w:rsidRPr="000B28D1">
        <w:rPr>
          <w:spacing w:val="1"/>
        </w:rPr>
        <w:t>г</w:t>
      </w:r>
      <w:r w:rsidRPr="000B28D1">
        <w:t xml:space="preserve">о </w:t>
      </w:r>
      <w:r w:rsidRPr="000B28D1">
        <w:rPr>
          <w:spacing w:val="1"/>
        </w:rPr>
        <w:t>с</w:t>
      </w:r>
      <w:r w:rsidRPr="000B28D1">
        <w:rPr>
          <w:spacing w:val="-1"/>
        </w:rPr>
        <w:t>т</w:t>
      </w:r>
      <w:r w:rsidRPr="000B28D1">
        <w:t>рои</w:t>
      </w:r>
      <w:r w:rsidRPr="000B28D1">
        <w:rPr>
          <w:spacing w:val="-2"/>
        </w:rPr>
        <w:t>т</w:t>
      </w:r>
      <w:r w:rsidRPr="000B28D1">
        <w:rPr>
          <w:spacing w:val="1"/>
        </w:rPr>
        <w:t>е</w:t>
      </w:r>
      <w:r w:rsidRPr="000B28D1">
        <w:t>л</w:t>
      </w:r>
      <w:r w:rsidRPr="000B28D1">
        <w:rPr>
          <w:spacing w:val="-2"/>
        </w:rPr>
        <w:t>ь</w:t>
      </w:r>
      <w:r w:rsidRPr="000B28D1">
        <w:rPr>
          <w:spacing w:val="1"/>
        </w:rPr>
        <w:t>с</w:t>
      </w:r>
      <w:r w:rsidRPr="000B28D1">
        <w:rPr>
          <w:spacing w:val="-1"/>
        </w:rPr>
        <w:t>т</w:t>
      </w:r>
      <w:r w:rsidRPr="000B28D1">
        <w:rPr>
          <w:spacing w:val="-2"/>
        </w:rPr>
        <w:t>в</w:t>
      </w:r>
      <w:r w:rsidRPr="000B28D1">
        <w:t>а</w:t>
      </w:r>
      <w:r w:rsidRPr="000B28D1">
        <w:rPr>
          <w:spacing w:val="-3"/>
        </w:rPr>
        <w:t xml:space="preserve"> </w:t>
      </w:r>
      <w:r w:rsidRPr="000B28D1">
        <w:t>на</w:t>
      </w:r>
      <w:r w:rsidRPr="000B28D1">
        <w:rPr>
          <w:spacing w:val="-4"/>
        </w:rPr>
        <w:t xml:space="preserve"> </w:t>
      </w:r>
      <w:r w:rsidRPr="000B28D1">
        <w:t>з</w:t>
      </w:r>
      <w:r w:rsidRPr="000B28D1">
        <w:rPr>
          <w:spacing w:val="1"/>
        </w:rPr>
        <w:t>е</w:t>
      </w:r>
      <w:r w:rsidRPr="000B28D1">
        <w:rPr>
          <w:spacing w:val="-4"/>
        </w:rPr>
        <w:t>м</w:t>
      </w:r>
      <w:r w:rsidRPr="000B28D1">
        <w:rPr>
          <w:spacing w:val="1"/>
        </w:rPr>
        <w:t>е</w:t>
      </w:r>
      <w:r w:rsidRPr="000B28D1">
        <w:t>л</w:t>
      </w:r>
      <w:r w:rsidRPr="000B28D1">
        <w:rPr>
          <w:spacing w:val="-2"/>
        </w:rPr>
        <w:t>ь</w:t>
      </w:r>
      <w:r w:rsidRPr="000B28D1">
        <w:t>н</w:t>
      </w:r>
      <w:r w:rsidRPr="000B28D1">
        <w:rPr>
          <w:spacing w:val="-2"/>
        </w:rPr>
        <w:t>ы</w:t>
      </w:r>
      <w:r w:rsidRPr="000B28D1">
        <w:t xml:space="preserve">х </w:t>
      </w:r>
      <w:r w:rsidRPr="000B28D1">
        <w:rPr>
          <w:spacing w:val="-8"/>
        </w:rPr>
        <w:t>у</w:t>
      </w:r>
      <w:r w:rsidRPr="000B28D1">
        <w:rPr>
          <w:spacing w:val="-1"/>
        </w:rPr>
        <w:t>ч</w:t>
      </w:r>
      <w:r w:rsidRPr="000B28D1">
        <w:rPr>
          <w:spacing w:val="1"/>
        </w:rPr>
        <w:t>ас</w:t>
      </w:r>
      <w:r w:rsidRPr="000B28D1">
        <w:rPr>
          <w:spacing w:val="-1"/>
        </w:rPr>
        <w:t>т</w:t>
      </w:r>
      <w:r w:rsidRPr="000B28D1">
        <w:t>ках,</w:t>
      </w:r>
      <w:r w:rsidRPr="000B28D1">
        <w:rPr>
          <w:spacing w:val="-5"/>
        </w:rPr>
        <w:t xml:space="preserve"> </w:t>
      </w:r>
      <w:r w:rsidRPr="000B28D1">
        <w:t>номера</w:t>
      </w:r>
      <w:r w:rsidRPr="000B28D1">
        <w:rPr>
          <w:spacing w:val="-3"/>
        </w:rPr>
        <w:t xml:space="preserve"> е</w:t>
      </w:r>
      <w:r w:rsidRPr="000B28D1">
        <w:rPr>
          <w:spacing w:val="1"/>
        </w:rPr>
        <w:t>д</w:t>
      </w:r>
      <w:r w:rsidRPr="000B28D1">
        <w:t>и</w:t>
      </w:r>
      <w:r w:rsidRPr="000B28D1">
        <w:rPr>
          <w:spacing w:val="-1"/>
        </w:rPr>
        <w:t>н</w:t>
      </w:r>
      <w:r w:rsidRPr="000B28D1">
        <w:t>иц</w:t>
      </w:r>
      <w:r w:rsidRPr="000B28D1">
        <w:rPr>
          <w:spacing w:val="-5"/>
        </w:rPr>
        <w:t xml:space="preserve"> </w:t>
      </w:r>
      <w:r w:rsidRPr="000B28D1">
        <w:t>ка</w:t>
      </w:r>
      <w:r w:rsidRPr="000B28D1">
        <w:rPr>
          <w:spacing w:val="1"/>
        </w:rPr>
        <w:t>д</w:t>
      </w:r>
      <w:r w:rsidRPr="000B28D1">
        <w:rPr>
          <w:spacing w:val="-3"/>
        </w:rPr>
        <w:t>а</w:t>
      </w:r>
      <w:r w:rsidRPr="000B28D1">
        <w:rPr>
          <w:spacing w:val="1"/>
        </w:rPr>
        <w:t>с</w:t>
      </w:r>
      <w:r w:rsidRPr="000B28D1">
        <w:rPr>
          <w:spacing w:val="-1"/>
        </w:rPr>
        <w:t>т</w:t>
      </w:r>
      <w:r w:rsidRPr="000B28D1">
        <w:t>ро</w:t>
      </w:r>
      <w:r w:rsidRPr="000B28D1">
        <w:rPr>
          <w:spacing w:val="-2"/>
        </w:rPr>
        <w:t>в</w:t>
      </w:r>
      <w:r w:rsidRPr="000B28D1">
        <w:t>о</w:t>
      </w:r>
      <w:r w:rsidRPr="000B28D1">
        <w:rPr>
          <w:spacing w:val="1"/>
        </w:rPr>
        <w:t>г</w:t>
      </w:r>
      <w:r w:rsidRPr="000B28D1">
        <w:t>о</w:t>
      </w:r>
      <w:r w:rsidRPr="000B28D1">
        <w:rPr>
          <w:spacing w:val="-5"/>
        </w:rPr>
        <w:t xml:space="preserve"> </w:t>
      </w:r>
      <w:r w:rsidRPr="000B28D1">
        <w:rPr>
          <w:spacing w:val="1"/>
        </w:rPr>
        <w:t>д</w:t>
      </w:r>
      <w:r w:rsidRPr="000B28D1">
        <w:rPr>
          <w:spacing w:val="-3"/>
        </w:rPr>
        <w:t>е</w:t>
      </w:r>
      <w:r w:rsidRPr="000B28D1">
        <w:t>л</w:t>
      </w:r>
      <w:r w:rsidRPr="000B28D1">
        <w:rPr>
          <w:spacing w:val="1"/>
        </w:rPr>
        <w:t>е</w:t>
      </w:r>
      <w:r w:rsidRPr="000B28D1">
        <w:t>н</w:t>
      </w:r>
      <w:r w:rsidRPr="000B28D1">
        <w:rPr>
          <w:spacing w:val="-1"/>
        </w:rPr>
        <w:t>и</w:t>
      </w:r>
      <w:r w:rsidRPr="000B28D1">
        <w:rPr>
          <w:spacing w:val="1"/>
        </w:rPr>
        <w:t>я</w:t>
      </w:r>
      <w:r w:rsidRPr="000B28D1">
        <w:t>,</w:t>
      </w:r>
      <w:r w:rsidRPr="000B28D1">
        <w:rPr>
          <w:spacing w:val="-5"/>
        </w:rPr>
        <w:t xml:space="preserve"> к</w:t>
      </w:r>
      <w:r w:rsidRPr="000B28D1">
        <w:rPr>
          <w:spacing w:val="1"/>
        </w:rPr>
        <w:t>ад</w:t>
      </w:r>
      <w:r w:rsidRPr="000B28D1">
        <w:rPr>
          <w:spacing w:val="-3"/>
        </w:rPr>
        <w:t>а</w:t>
      </w:r>
      <w:r w:rsidRPr="000B28D1">
        <w:rPr>
          <w:spacing w:val="1"/>
        </w:rPr>
        <w:t>с</w:t>
      </w:r>
      <w:r w:rsidRPr="000B28D1">
        <w:rPr>
          <w:spacing w:val="-1"/>
        </w:rPr>
        <w:t>т</w:t>
      </w:r>
      <w:r w:rsidRPr="000B28D1">
        <w:t>ро</w:t>
      </w:r>
      <w:r w:rsidRPr="000B28D1">
        <w:rPr>
          <w:spacing w:val="-2"/>
        </w:rPr>
        <w:t>вы</w:t>
      </w:r>
      <w:r w:rsidRPr="000B28D1">
        <w:t>е</w:t>
      </w:r>
      <w:r w:rsidRPr="000B28D1">
        <w:rPr>
          <w:spacing w:val="-3"/>
        </w:rPr>
        <w:t xml:space="preserve"> </w:t>
      </w:r>
      <w:r w:rsidRPr="000B28D1">
        <w:t>номера з</w:t>
      </w:r>
      <w:r w:rsidRPr="000B28D1">
        <w:rPr>
          <w:spacing w:val="1"/>
        </w:rPr>
        <w:t>е</w:t>
      </w:r>
      <w:r w:rsidRPr="000B28D1">
        <w:t>м</w:t>
      </w:r>
      <w:r w:rsidRPr="000B28D1">
        <w:rPr>
          <w:spacing w:val="1"/>
        </w:rPr>
        <w:t>е</w:t>
      </w:r>
      <w:r w:rsidRPr="000B28D1">
        <w:t>л</w:t>
      </w:r>
      <w:r w:rsidRPr="000B28D1">
        <w:rPr>
          <w:spacing w:val="-1"/>
        </w:rPr>
        <w:t>ь</w:t>
      </w:r>
      <w:r w:rsidRPr="000B28D1">
        <w:t>н</w:t>
      </w:r>
      <w:r w:rsidRPr="000B28D1">
        <w:rPr>
          <w:spacing w:val="-2"/>
        </w:rPr>
        <w:t>ы</w:t>
      </w:r>
      <w:r w:rsidRPr="000B28D1">
        <w:t>х</w:t>
      </w:r>
      <w:r w:rsidRPr="000B28D1">
        <w:rPr>
          <w:spacing w:val="11"/>
        </w:rPr>
        <w:t xml:space="preserve"> </w:t>
      </w:r>
      <w:r w:rsidRPr="000B28D1">
        <w:rPr>
          <w:spacing w:val="-8"/>
        </w:rPr>
        <w:t>у</w:t>
      </w:r>
      <w:r w:rsidRPr="000B28D1">
        <w:rPr>
          <w:spacing w:val="-1"/>
        </w:rPr>
        <w:t>ч</w:t>
      </w:r>
      <w:r w:rsidRPr="000B28D1">
        <w:rPr>
          <w:spacing w:val="1"/>
        </w:rPr>
        <w:t>ас</w:t>
      </w:r>
      <w:r w:rsidRPr="000B28D1">
        <w:rPr>
          <w:spacing w:val="-1"/>
        </w:rPr>
        <w:t>т</w:t>
      </w:r>
      <w:r w:rsidRPr="000B28D1">
        <w:t>ко</w:t>
      </w:r>
      <w:r w:rsidRPr="000B28D1">
        <w:rPr>
          <w:spacing w:val="-2"/>
        </w:rPr>
        <w:t>в</w:t>
      </w:r>
      <w:r w:rsidRPr="000B28D1">
        <w:t>,</w:t>
      </w:r>
      <w:r w:rsidRPr="000B28D1">
        <w:rPr>
          <w:spacing w:val="7"/>
        </w:rPr>
        <w:t xml:space="preserve"> </w:t>
      </w:r>
      <w:r w:rsidRPr="000B28D1">
        <w:t>з</w:t>
      </w:r>
      <w:r w:rsidRPr="000B28D1">
        <w:rPr>
          <w:spacing w:val="1"/>
        </w:rPr>
        <w:t>да</w:t>
      </w:r>
      <w:r w:rsidRPr="000B28D1">
        <w:t>н</w:t>
      </w:r>
      <w:r w:rsidRPr="000B28D1">
        <w:rPr>
          <w:spacing w:val="-1"/>
        </w:rPr>
        <w:t>и</w:t>
      </w:r>
      <w:r w:rsidRPr="000B28D1">
        <w:t>й,</w:t>
      </w:r>
      <w:r w:rsidRPr="000B28D1">
        <w:rPr>
          <w:spacing w:val="7"/>
        </w:rPr>
        <w:t xml:space="preserve"> </w:t>
      </w:r>
      <w:r w:rsidRPr="000B28D1">
        <w:rPr>
          <w:spacing w:val="1"/>
        </w:rPr>
        <w:t>с</w:t>
      </w:r>
      <w:r w:rsidRPr="000B28D1">
        <w:t>оо</w:t>
      </w:r>
      <w:r w:rsidRPr="000B28D1">
        <w:rPr>
          <w:spacing w:val="3"/>
        </w:rPr>
        <w:t>р</w:t>
      </w:r>
      <w:r w:rsidRPr="000B28D1">
        <w:rPr>
          <w:spacing w:val="-8"/>
        </w:rPr>
        <w:t>у</w:t>
      </w:r>
      <w:r w:rsidRPr="000B28D1">
        <w:rPr>
          <w:spacing w:val="-2"/>
        </w:rPr>
        <w:t>ж</w:t>
      </w:r>
      <w:r w:rsidRPr="000B28D1">
        <w:rPr>
          <w:spacing w:val="1"/>
        </w:rPr>
        <w:t>е</w:t>
      </w:r>
      <w:r w:rsidRPr="000B28D1">
        <w:rPr>
          <w:spacing w:val="3"/>
        </w:rPr>
        <w:t>н</w:t>
      </w:r>
      <w:r w:rsidRPr="000B28D1">
        <w:t>и</w:t>
      </w:r>
      <w:r w:rsidRPr="000B28D1">
        <w:rPr>
          <w:spacing w:val="-1"/>
        </w:rPr>
        <w:t>й</w:t>
      </w:r>
      <w:r w:rsidRPr="000B28D1">
        <w:t>,</w:t>
      </w:r>
      <w:r w:rsidRPr="000B28D1">
        <w:rPr>
          <w:spacing w:val="7"/>
        </w:rPr>
        <w:t xml:space="preserve"> </w:t>
      </w:r>
      <w:r w:rsidRPr="000B28D1">
        <w:rPr>
          <w:spacing w:val="1"/>
        </w:rPr>
        <w:t>да</w:t>
      </w:r>
      <w:r w:rsidRPr="000B28D1">
        <w:t>н</w:t>
      </w:r>
      <w:r w:rsidRPr="000B28D1">
        <w:rPr>
          <w:spacing w:val="-1"/>
        </w:rPr>
        <w:t>н</w:t>
      </w:r>
      <w:r w:rsidRPr="000B28D1">
        <w:rPr>
          <w:spacing w:val="-2"/>
        </w:rPr>
        <w:t>ы</w:t>
      </w:r>
      <w:r w:rsidRPr="000B28D1">
        <w:t>е</w:t>
      </w:r>
      <w:r w:rsidRPr="000B28D1">
        <w:rPr>
          <w:spacing w:val="8"/>
        </w:rPr>
        <w:t xml:space="preserve"> </w:t>
      </w:r>
      <w:r w:rsidRPr="000B28D1">
        <w:t>о</w:t>
      </w:r>
      <w:r w:rsidRPr="000B28D1">
        <w:rPr>
          <w:spacing w:val="7"/>
        </w:rPr>
        <w:t xml:space="preserve"> </w:t>
      </w:r>
      <w:r w:rsidRPr="000B28D1">
        <w:rPr>
          <w:spacing w:val="-1"/>
        </w:rPr>
        <w:t>т</w:t>
      </w:r>
      <w:r w:rsidRPr="000B28D1">
        <w:rPr>
          <w:spacing w:val="1"/>
        </w:rPr>
        <w:t>е</w:t>
      </w:r>
      <w:r w:rsidRPr="000B28D1">
        <w:t>рри</w:t>
      </w:r>
      <w:r w:rsidRPr="000B28D1">
        <w:rPr>
          <w:spacing w:val="-2"/>
        </w:rPr>
        <w:t>т</w:t>
      </w:r>
      <w:r w:rsidRPr="000B28D1">
        <w:t>ориал</w:t>
      </w:r>
      <w:r w:rsidRPr="000B28D1">
        <w:rPr>
          <w:spacing w:val="-2"/>
        </w:rPr>
        <w:t>ь</w:t>
      </w:r>
      <w:r w:rsidRPr="000B28D1">
        <w:t>ном</w:t>
      </w:r>
      <w:r w:rsidRPr="000B28D1">
        <w:rPr>
          <w:spacing w:val="7"/>
        </w:rPr>
        <w:t xml:space="preserve"> </w:t>
      </w:r>
      <w:r w:rsidRPr="000B28D1">
        <w:rPr>
          <w:spacing w:val="1"/>
        </w:rPr>
        <w:t>де</w:t>
      </w:r>
      <w:r w:rsidRPr="000B28D1">
        <w:rPr>
          <w:spacing w:val="-4"/>
        </w:rPr>
        <w:t>л</w:t>
      </w:r>
      <w:r w:rsidRPr="000B28D1">
        <w:rPr>
          <w:spacing w:val="1"/>
        </w:rPr>
        <w:t>е</w:t>
      </w:r>
      <w:r w:rsidRPr="000B28D1">
        <w:t>н</w:t>
      </w:r>
      <w:r w:rsidRPr="000B28D1">
        <w:rPr>
          <w:spacing w:val="-1"/>
        </w:rPr>
        <w:t>и</w:t>
      </w:r>
      <w:r w:rsidRPr="000B28D1">
        <w:t>и,</w:t>
      </w:r>
      <w:r w:rsidRPr="000B28D1">
        <w:rPr>
          <w:spacing w:val="11"/>
        </w:rPr>
        <w:t xml:space="preserve"> </w:t>
      </w:r>
      <w:r w:rsidRPr="000B28D1">
        <w:rPr>
          <w:spacing w:val="-8"/>
        </w:rPr>
        <w:t>у</w:t>
      </w:r>
      <w:r w:rsidRPr="000B28D1">
        <w:rPr>
          <w:spacing w:val="1"/>
        </w:rPr>
        <w:t>с</w:t>
      </w:r>
      <w:r w:rsidRPr="000B28D1">
        <w:rPr>
          <w:spacing w:val="-1"/>
        </w:rPr>
        <w:t>т</w:t>
      </w:r>
      <w:r w:rsidRPr="000B28D1">
        <w:rPr>
          <w:spacing w:val="1"/>
        </w:rPr>
        <w:t>а</w:t>
      </w:r>
      <w:r w:rsidRPr="000B28D1">
        <w:t>но</w:t>
      </w:r>
      <w:r w:rsidRPr="000B28D1">
        <w:rPr>
          <w:spacing w:val="-2"/>
        </w:rPr>
        <w:t>в</w:t>
      </w:r>
      <w:r w:rsidRPr="000B28D1">
        <w:t>л</w:t>
      </w:r>
      <w:r w:rsidRPr="000B28D1">
        <w:rPr>
          <w:spacing w:val="1"/>
        </w:rPr>
        <w:t>е</w:t>
      </w:r>
      <w:r w:rsidRPr="000B28D1">
        <w:t>н</w:t>
      </w:r>
      <w:r w:rsidRPr="000B28D1">
        <w:rPr>
          <w:spacing w:val="-1"/>
        </w:rPr>
        <w:t>н</w:t>
      </w:r>
      <w:r w:rsidRPr="000B28D1">
        <w:rPr>
          <w:spacing w:val="-2"/>
        </w:rPr>
        <w:t>ы</w:t>
      </w:r>
      <w:r w:rsidRPr="000B28D1">
        <w:t>е</w:t>
      </w:r>
      <w:r w:rsidRPr="000B28D1">
        <w:rPr>
          <w:spacing w:val="8"/>
        </w:rPr>
        <w:t xml:space="preserve"> </w:t>
      </w:r>
      <w:r w:rsidRPr="000B28D1">
        <w:t xml:space="preserve">в </w:t>
      </w:r>
      <w:r w:rsidRPr="000B28D1">
        <w:rPr>
          <w:spacing w:val="-5"/>
        </w:rPr>
        <w:t>у</w:t>
      </w:r>
      <w:r w:rsidRPr="000B28D1">
        <w:rPr>
          <w:spacing w:val="2"/>
        </w:rPr>
        <w:t>т</w:t>
      </w:r>
      <w:r w:rsidRPr="000B28D1">
        <w:rPr>
          <w:spacing w:val="-2"/>
        </w:rPr>
        <w:t>в</w:t>
      </w:r>
      <w:r w:rsidRPr="000B28D1">
        <w:rPr>
          <w:spacing w:val="1"/>
        </w:rPr>
        <w:t>е</w:t>
      </w:r>
      <w:r w:rsidRPr="000B28D1">
        <w:t>р</w:t>
      </w:r>
      <w:r w:rsidRPr="000B28D1">
        <w:rPr>
          <w:spacing w:val="-2"/>
        </w:rPr>
        <w:t>ж</w:t>
      </w:r>
      <w:r w:rsidRPr="000B28D1">
        <w:rPr>
          <w:spacing w:val="1"/>
        </w:rPr>
        <w:t>де</w:t>
      </w:r>
      <w:r w:rsidRPr="000B28D1">
        <w:t>н</w:t>
      </w:r>
      <w:r w:rsidRPr="000B28D1">
        <w:rPr>
          <w:spacing w:val="-1"/>
        </w:rPr>
        <w:t>н</w:t>
      </w:r>
      <w:r w:rsidRPr="000B28D1">
        <w:t>ом</w:t>
      </w:r>
      <w:r w:rsidRPr="000B28D1">
        <w:rPr>
          <w:spacing w:val="31"/>
        </w:rPr>
        <w:t xml:space="preserve"> </w:t>
      </w:r>
      <w:r w:rsidRPr="000B28D1">
        <w:rPr>
          <w:spacing w:val="1"/>
        </w:rPr>
        <w:t>ге</w:t>
      </w:r>
      <w:r w:rsidRPr="000B28D1">
        <w:rPr>
          <w:spacing w:val="-5"/>
        </w:rPr>
        <w:t>н</w:t>
      </w:r>
      <w:r w:rsidRPr="000B28D1">
        <w:rPr>
          <w:spacing w:val="1"/>
        </w:rPr>
        <w:t>е</w:t>
      </w:r>
      <w:r w:rsidRPr="000B28D1">
        <w:t>р</w:t>
      </w:r>
      <w:r w:rsidRPr="000B28D1">
        <w:rPr>
          <w:spacing w:val="1"/>
        </w:rPr>
        <w:t>а</w:t>
      </w:r>
      <w:r w:rsidRPr="000B28D1">
        <w:t>л</w:t>
      </w:r>
      <w:r w:rsidRPr="000B28D1">
        <w:rPr>
          <w:spacing w:val="-2"/>
        </w:rPr>
        <w:t>ь</w:t>
      </w:r>
      <w:r w:rsidRPr="000B28D1">
        <w:t>ном</w:t>
      </w:r>
      <w:r w:rsidRPr="000B28D1">
        <w:rPr>
          <w:spacing w:val="31"/>
        </w:rPr>
        <w:t xml:space="preserve"> </w:t>
      </w:r>
      <w:r w:rsidRPr="000B28D1">
        <w:t>пла</w:t>
      </w:r>
      <w:r w:rsidRPr="000B28D1">
        <w:rPr>
          <w:spacing w:val="-5"/>
        </w:rPr>
        <w:t>н</w:t>
      </w:r>
      <w:r w:rsidRPr="000B28D1">
        <w:t>е</w:t>
      </w:r>
      <w:r w:rsidRPr="000B28D1">
        <w:rPr>
          <w:spacing w:val="32"/>
        </w:rPr>
        <w:t xml:space="preserve"> </w:t>
      </w:r>
      <w:r w:rsidRPr="000B28D1">
        <w:t>по</w:t>
      </w:r>
      <w:r w:rsidRPr="000B28D1">
        <w:rPr>
          <w:spacing w:val="-3"/>
        </w:rPr>
        <w:t>с</w:t>
      </w:r>
      <w:r w:rsidRPr="000B28D1">
        <w:rPr>
          <w:spacing w:val="1"/>
        </w:rPr>
        <w:t>е</w:t>
      </w:r>
      <w:r w:rsidRPr="000B28D1">
        <w:t>л</w:t>
      </w:r>
      <w:r w:rsidRPr="000B28D1">
        <w:rPr>
          <w:spacing w:val="1"/>
        </w:rPr>
        <w:t>е</w:t>
      </w:r>
      <w:r w:rsidRPr="000B28D1">
        <w:t>н</w:t>
      </w:r>
      <w:r w:rsidRPr="000B28D1">
        <w:rPr>
          <w:spacing w:val="-1"/>
        </w:rPr>
        <w:t>и</w:t>
      </w:r>
      <w:r w:rsidRPr="000B28D1">
        <w:rPr>
          <w:spacing w:val="1"/>
        </w:rPr>
        <w:t>я</w:t>
      </w:r>
      <w:r w:rsidRPr="000B28D1">
        <w:t>,</w:t>
      </w:r>
      <w:r w:rsidRPr="000B28D1">
        <w:rPr>
          <w:spacing w:val="27"/>
        </w:rPr>
        <w:t xml:space="preserve"> </w:t>
      </w:r>
      <w:r w:rsidRPr="000B28D1">
        <w:rPr>
          <w:spacing w:val="1"/>
        </w:rPr>
        <w:t>г</w:t>
      </w:r>
      <w:r w:rsidRPr="000B28D1">
        <w:t>оро</w:t>
      </w:r>
      <w:r w:rsidRPr="000B28D1">
        <w:rPr>
          <w:spacing w:val="-3"/>
        </w:rPr>
        <w:t>д</w:t>
      </w:r>
      <w:r w:rsidRPr="000B28D1">
        <w:rPr>
          <w:spacing w:val="1"/>
        </w:rPr>
        <w:t>с</w:t>
      </w:r>
      <w:r w:rsidRPr="000B28D1">
        <w:t>кого</w:t>
      </w:r>
      <w:r w:rsidRPr="000B28D1">
        <w:rPr>
          <w:spacing w:val="31"/>
        </w:rPr>
        <w:t xml:space="preserve"> </w:t>
      </w:r>
      <w:r w:rsidRPr="000B28D1">
        <w:t>окр</w:t>
      </w:r>
      <w:r w:rsidRPr="000B28D1">
        <w:rPr>
          <w:spacing w:val="-9"/>
        </w:rPr>
        <w:t>у</w:t>
      </w:r>
      <w:r w:rsidRPr="000B28D1">
        <w:rPr>
          <w:spacing w:val="1"/>
        </w:rPr>
        <w:t>г</w:t>
      </w:r>
      <w:r w:rsidRPr="000B28D1">
        <w:t>а</w:t>
      </w:r>
      <w:r w:rsidRPr="000B28D1">
        <w:rPr>
          <w:spacing w:val="32"/>
        </w:rPr>
        <w:t xml:space="preserve"> </w:t>
      </w:r>
      <w:r w:rsidRPr="000B28D1">
        <w:t>(</w:t>
      </w:r>
      <w:r w:rsidRPr="000B28D1">
        <w:rPr>
          <w:spacing w:val="1"/>
        </w:rPr>
        <w:t>да</w:t>
      </w:r>
      <w:r w:rsidRPr="000B28D1">
        <w:rPr>
          <w:spacing w:val="-4"/>
        </w:rPr>
        <w:t>л</w:t>
      </w:r>
      <w:r w:rsidRPr="000B28D1">
        <w:rPr>
          <w:spacing w:val="1"/>
        </w:rPr>
        <w:t>е</w:t>
      </w:r>
      <w:r w:rsidRPr="000B28D1">
        <w:t>е</w:t>
      </w:r>
      <w:r w:rsidRPr="000B28D1">
        <w:rPr>
          <w:spacing w:val="37"/>
        </w:rPr>
        <w:t xml:space="preserve"> </w:t>
      </w:r>
      <w:r w:rsidRPr="000B28D1">
        <w:t>-</w:t>
      </w:r>
      <w:r w:rsidRPr="000B28D1">
        <w:rPr>
          <w:spacing w:val="28"/>
        </w:rPr>
        <w:t xml:space="preserve"> </w:t>
      </w:r>
      <w:r w:rsidRPr="000B28D1">
        <w:rPr>
          <w:spacing w:val="1"/>
        </w:rPr>
        <w:t>ге</w:t>
      </w:r>
      <w:r w:rsidRPr="000B28D1">
        <w:rPr>
          <w:spacing w:val="-5"/>
        </w:rPr>
        <w:t>н</w:t>
      </w:r>
      <w:r w:rsidRPr="000B28D1">
        <w:rPr>
          <w:spacing w:val="1"/>
        </w:rPr>
        <w:t>е</w:t>
      </w:r>
      <w:r w:rsidRPr="000B28D1">
        <w:t>р</w:t>
      </w:r>
      <w:r w:rsidRPr="000B28D1">
        <w:rPr>
          <w:spacing w:val="1"/>
        </w:rPr>
        <w:t>а</w:t>
      </w:r>
      <w:r w:rsidRPr="000B28D1">
        <w:t>л</w:t>
      </w:r>
      <w:r w:rsidRPr="000B28D1">
        <w:rPr>
          <w:spacing w:val="-2"/>
        </w:rPr>
        <w:t>ь</w:t>
      </w:r>
      <w:r w:rsidRPr="000B28D1">
        <w:t>н</w:t>
      </w:r>
      <w:r w:rsidRPr="000B28D1">
        <w:rPr>
          <w:spacing w:val="-2"/>
        </w:rPr>
        <w:t>ы</w:t>
      </w:r>
      <w:r w:rsidRPr="000B28D1">
        <w:t>й</w:t>
      </w:r>
      <w:r w:rsidRPr="000B28D1">
        <w:rPr>
          <w:spacing w:val="31"/>
        </w:rPr>
        <w:t xml:space="preserve"> </w:t>
      </w:r>
      <w:r w:rsidRPr="000B28D1">
        <w:t>план),</w:t>
      </w:r>
      <w:r w:rsidRPr="000B28D1">
        <w:rPr>
          <w:spacing w:val="27"/>
        </w:rPr>
        <w:t xml:space="preserve"> </w:t>
      </w:r>
      <w:r w:rsidRPr="000B28D1">
        <w:t xml:space="preserve">с </w:t>
      </w:r>
      <w:r w:rsidRPr="000B28D1">
        <w:rPr>
          <w:spacing w:val="1"/>
        </w:rPr>
        <w:t>де</w:t>
      </w:r>
      <w:r w:rsidRPr="000B28D1">
        <w:rPr>
          <w:spacing w:val="-1"/>
        </w:rPr>
        <w:t>т</w:t>
      </w:r>
      <w:r w:rsidRPr="000B28D1">
        <w:rPr>
          <w:spacing w:val="1"/>
        </w:rPr>
        <w:t>а</w:t>
      </w:r>
      <w:r w:rsidRPr="000B28D1">
        <w:t>ли</w:t>
      </w:r>
      <w:r w:rsidRPr="000B28D1">
        <w:rPr>
          <w:spacing w:val="-3"/>
        </w:rPr>
        <w:t>з</w:t>
      </w:r>
      <w:r w:rsidRPr="000B28D1">
        <w:rPr>
          <w:spacing w:val="1"/>
        </w:rPr>
        <w:t>а</w:t>
      </w:r>
      <w:r w:rsidRPr="000B28D1">
        <w:t>ц</w:t>
      </w:r>
      <w:r w:rsidRPr="000B28D1">
        <w:rPr>
          <w:spacing w:val="-1"/>
        </w:rPr>
        <w:t>и</w:t>
      </w:r>
      <w:r w:rsidRPr="000B28D1">
        <w:rPr>
          <w:spacing w:val="1"/>
        </w:rPr>
        <w:t>е</w:t>
      </w:r>
      <w:r w:rsidRPr="000B28D1">
        <w:t>й</w:t>
      </w:r>
      <w:r w:rsidRPr="000B28D1">
        <w:rPr>
          <w:spacing w:val="11"/>
        </w:rPr>
        <w:t xml:space="preserve"> </w:t>
      </w:r>
      <w:r w:rsidRPr="000B28D1">
        <w:t>по</w:t>
      </w:r>
      <w:r w:rsidRPr="000B28D1">
        <w:rPr>
          <w:spacing w:val="7"/>
        </w:rPr>
        <w:t xml:space="preserve"> </w:t>
      </w:r>
      <w:r w:rsidRPr="000B28D1">
        <w:t>проек</w:t>
      </w:r>
      <w:r w:rsidRPr="000B28D1">
        <w:rPr>
          <w:spacing w:val="-2"/>
        </w:rPr>
        <w:t>т</w:t>
      </w:r>
      <w:r w:rsidRPr="000B28D1">
        <w:rPr>
          <w:spacing w:val="1"/>
        </w:rPr>
        <w:t>а</w:t>
      </w:r>
      <w:r w:rsidRPr="000B28D1">
        <w:t>м</w:t>
      </w:r>
      <w:r w:rsidRPr="000B28D1">
        <w:rPr>
          <w:spacing w:val="11"/>
        </w:rPr>
        <w:t xml:space="preserve"> </w:t>
      </w:r>
      <w:r w:rsidRPr="000B28D1">
        <w:t>п</w:t>
      </w:r>
      <w:r w:rsidRPr="000B28D1">
        <w:rPr>
          <w:spacing w:val="-5"/>
        </w:rPr>
        <w:t>л</w:t>
      </w:r>
      <w:r w:rsidRPr="000B28D1">
        <w:rPr>
          <w:spacing w:val="1"/>
        </w:rPr>
        <w:t>а</w:t>
      </w:r>
      <w:r w:rsidRPr="000B28D1">
        <w:t>н</w:t>
      </w:r>
      <w:r w:rsidRPr="000B28D1">
        <w:rPr>
          <w:spacing w:val="-1"/>
        </w:rPr>
        <w:t>и</w:t>
      </w:r>
      <w:r w:rsidRPr="000B28D1">
        <w:t>ро</w:t>
      </w:r>
      <w:r w:rsidRPr="000B28D1">
        <w:rPr>
          <w:spacing w:val="-2"/>
        </w:rPr>
        <w:t>в</w:t>
      </w:r>
      <w:r w:rsidRPr="000B28D1">
        <w:t>ок</w:t>
      </w:r>
      <w:r w:rsidRPr="000B28D1">
        <w:rPr>
          <w:spacing w:val="11"/>
        </w:rPr>
        <w:t xml:space="preserve"> </w:t>
      </w:r>
      <w:r w:rsidRPr="000B28D1">
        <w:t>и</w:t>
      </w:r>
      <w:r w:rsidRPr="000B28D1">
        <w:rPr>
          <w:spacing w:val="11"/>
        </w:rPr>
        <w:t xml:space="preserve"> </w:t>
      </w:r>
      <w:r w:rsidRPr="000B28D1">
        <w:t>м</w:t>
      </w:r>
      <w:r w:rsidRPr="000B28D1">
        <w:rPr>
          <w:spacing w:val="1"/>
        </w:rPr>
        <w:t>е</w:t>
      </w:r>
      <w:r w:rsidRPr="000B28D1">
        <w:rPr>
          <w:spacing w:val="-2"/>
        </w:rPr>
        <w:t>ж</w:t>
      </w:r>
      <w:r w:rsidRPr="000B28D1">
        <w:rPr>
          <w:spacing w:val="1"/>
        </w:rPr>
        <w:t>е</w:t>
      </w:r>
      <w:r w:rsidRPr="000B28D1">
        <w:rPr>
          <w:spacing w:val="-2"/>
        </w:rPr>
        <w:t>в</w:t>
      </w:r>
      <w:r w:rsidRPr="000B28D1">
        <w:rPr>
          <w:spacing w:val="1"/>
        </w:rPr>
        <w:t>а</w:t>
      </w:r>
      <w:r w:rsidRPr="000B28D1">
        <w:t>н</w:t>
      </w:r>
      <w:r w:rsidRPr="000B28D1">
        <w:rPr>
          <w:spacing w:val="-1"/>
        </w:rPr>
        <w:t>и</w:t>
      </w:r>
      <w:r w:rsidRPr="000B28D1">
        <w:t>я</w:t>
      </w:r>
      <w:r w:rsidRPr="000B28D1">
        <w:rPr>
          <w:spacing w:val="9"/>
        </w:rPr>
        <w:t xml:space="preserve"> </w:t>
      </w:r>
      <w:r w:rsidRPr="000B28D1">
        <w:rPr>
          <w:spacing w:val="-1"/>
        </w:rPr>
        <w:t>т</w:t>
      </w:r>
      <w:r w:rsidRPr="000B28D1">
        <w:rPr>
          <w:spacing w:val="1"/>
        </w:rPr>
        <w:t>е</w:t>
      </w:r>
      <w:r w:rsidRPr="000B28D1">
        <w:t>рри</w:t>
      </w:r>
      <w:r w:rsidRPr="000B28D1">
        <w:rPr>
          <w:spacing w:val="-2"/>
        </w:rPr>
        <w:t>т</w:t>
      </w:r>
      <w:r w:rsidRPr="000B28D1">
        <w:t>ори</w:t>
      </w:r>
      <w:r w:rsidRPr="000B28D1">
        <w:rPr>
          <w:spacing w:val="-1"/>
        </w:rPr>
        <w:t>и</w:t>
      </w:r>
      <w:r w:rsidRPr="000B28D1">
        <w:t>,</w:t>
      </w:r>
      <w:r w:rsidRPr="000B28D1">
        <w:rPr>
          <w:spacing w:val="11"/>
        </w:rPr>
        <w:t xml:space="preserve"> </w:t>
      </w:r>
      <w:r w:rsidRPr="000B28D1">
        <w:rPr>
          <w:spacing w:val="-8"/>
        </w:rPr>
        <w:t>у</w:t>
      </w:r>
      <w:r w:rsidRPr="000B28D1">
        <w:rPr>
          <w:spacing w:val="2"/>
        </w:rPr>
        <w:t>т</w:t>
      </w:r>
      <w:r w:rsidRPr="000B28D1">
        <w:rPr>
          <w:spacing w:val="-2"/>
        </w:rPr>
        <w:t>в</w:t>
      </w:r>
      <w:r w:rsidRPr="000B28D1">
        <w:rPr>
          <w:spacing w:val="1"/>
        </w:rPr>
        <w:t>е</w:t>
      </w:r>
      <w:r w:rsidRPr="000B28D1">
        <w:t>р</w:t>
      </w:r>
      <w:r w:rsidRPr="000B28D1">
        <w:rPr>
          <w:spacing w:val="-2"/>
        </w:rPr>
        <w:t>ж</w:t>
      </w:r>
      <w:r w:rsidRPr="000B28D1">
        <w:rPr>
          <w:spacing w:val="1"/>
        </w:rPr>
        <w:t>де</w:t>
      </w:r>
      <w:r w:rsidRPr="000B28D1">
        <w:t>н</w:t>
      </w:r>
      <w:r w:rsidRPr="000B28D1">
        <w:rPr>
          <w:spacing w:val="-1"/>
        </w:rPr>
        <w:t>н</w:t>
      </w:r>
      <w:r w:rsidRPr="000B28D1">
        <w:rPr>
          <w:spacing w:val="-2"/>
        </w:rPr>
        <w:t>ы</w:t>
      </w:r>
      <w:r w:rsidRPr="000B28D1">
        <w:t>х</w:t>
      </w:r>
      <w:r w:rsidRPr="000B28D1">
        <w:rPr>
          <w:spacing w:val="11"/>
        </w:rPr>
        <w:t xml:space="preserve"> </w:t>
      </w:r>
      <w:r w:rsidRPr="000B28D1">
        <w:t>в</w:t>
      </w:r>
      <w:r w:rsidRPr="000B28D1">
        <w:rPr>
          <w:spacing w:val="10"/>
        </w:rPr>
        <w:t xml:space="preserve"> </w:t>
      </w:r>
      <w:r w:rsidRPr="000B28D1">
        <w:t>проек</w:t>
      </w:r>
      <w:r w:rsidRPr="000B28D1">
        <w:rPr>
          <w:spacing w:val="-2"/>
        </w:rPr>
        <w:t>т</w:t>
      </w:r>
      <w:r w:rsidRPr="000B28D1">
        <w:rPr>
          <w:spacing w:val="10"/>
        </w:rPr>
        <w:t>а</w:t>
      </w:r>
      <w:r w:rsidRPr="000B28D1">
        <w:t>х р</w:t>
      </w:r>
      <w:r w:rsidRPr="000B28D1">
        <w:rPr>
          <w:spacing w:val="1"/>
        </w:rPr>
        <w:t>еа</w:t>
      </w:r>
      <w:r w:rsidRPr="000B28D1">
        <w:t>лиз</w:t>
      </w:r>
      <w:r w:rsidRPr="000B28D1">
        <w:rPr>
          <w:spacing w:val="1"/>
        </w:rPr>
        <w:t>а</w:t>
      </w:r>
      <w:r w:rsidRPr="000B28D1">
        <w:t>ц</w:t>
      </w:r>
      <w:r w:rsidRPr="000B28D1">
        <w:rPr>
          <w:spacing w:val="-1"/>
        </w:rPr>
        <w:t>и</w:t>
      </w:r>
      <w:r w:rsidRPr="000B28D1">
        <w:t xml:space="preserve">и </w:t>
      </w:r>
      <w:r w:rsidRPr="000B28D1">
        <w:rPr>
          <w:spacing w:val="-3"/>
        </w:rPr>
        <w:t>г</w:t>
      </w:r>
      <w:r w:rsidRPr="000B28D1">
        <w:rPr>
          <w:spacing w:val="1"/>
        </w:rPr>
        <w:t>е</w:t>
      </w:r>
      <w:r w:rsidRPr="000B28D1">
        <w:t>нер</w:t>
      </w:r>
      <w:r w:rsidRPr="000B28D1">
        <w:rPr>
          <w:spacing w:val="1"/>
        </w:rPr>
        <w:t>а</w:t>
      </w:r>
      <w:r w:rsidRPr="000B28D1">
        <w:t>л</w:t>
      </w:r>
      <w:r w:rsidRPr="000B28D1">
        <w:rPr>
          <w:spacing w:val="-2"/>
        </w:rPr>
        <w:t>ь</w:t>
      </w:r>
      <w:r w:rsidRPr="000B28D1">
        <w:t>ного п</w:t>
      </w:r>
      <w:r w:rsidRPr="000B28D1">
        <w:rPr>
          <w:spacing w:val="-5"/>
        </w:rPr>
        <w:t>л</w:t>
      </w:r>
      <w:r w:rsidRPr="000B28D1">
        <w:rPr>
          <w:spacing w:val="1"/>
        </w:rPr>
        <w:t>а</w:t>
      </w:r>
      <w:r w:rsidRPr="000B28D1">
        <w:t>на.</w:t>
      </w:r>
    </w:p>
    <w:p w:rsidR="00247297" w:rsidRPr="000B28D1" w:rsidRDefault="000159FD" w:rsidP="00247297">
      <w:pPr>
        <w:pStyle w:val="af"/>
        <w:spacing w:before="3"/>
        <w:ind w:left="824" w:firstLine="0"/>
      </w:pPr>
      <w:r w:rsidRPr="000B28D1">
        <w:rPr>
          <w:spacing w:val="1"/>
        </w:rPr>
        <w:t>Та</w:t>
      </w:r>
      <w:r w:rsidRPr="000B28D1">
        <w:t>к</w:t>
      </w:r>
      <w:r w:rsidRPr="000B28D1">
        <w:rPr>
          <w:spacing w:val="-3"/>
        </w:rPr>
        <w:t>ж</w:t>
      </w:r>
      <w:r w:rsidRPr="000B28D1">
        <w:t>е</w:t>
      </w:r>
      <w:r w:rsidRPr="000B28D1">
        <w:rPr>
          <w:spacing w:val="1"/>
        </w:rPr>
        <w:t xml:space="preserve"> д</w:t>
      </w:r>
      <w:r w:rsidRPr="000B28D1">
        <w:t>ля</w:t>
      </w:r>
      <w:r w:rsidRPr="000B28D1">
        <w:rPr>
          <w:spacing w:val="1"/>
        </w:rPr>
        <w:t xml:space="preserve"> </w:t>
      </w:r>
      <w:r w:rsidRPr="000B28D1">
        <w:rPr>
          <w:spacing w:val="-5"/>
        </w:rPr>
        <w:t>р</w:t>
      </w:r>
      <w:r w:rsidRPr="000B28D1">
        <w:rPr>
          <w:spacing w:val="1"/>
        </w:rPr>
        <w:t>а</w:t>
      </w:r>
      <w:r w:rsidRPr="000B28D1">
        <w:t>зр</w:t>
      </w:r>
      <w:r w:rsidRPr="000B28D1">
        <w:rPr>
          <w:spacing w:val="-3"/>
        </w:rPr>
        <w:t>а</w:t>
      </w:r>
      <w:r w:rsidRPr="000B28D1">
        <w:rPr>
          <w:spacing w:val="1"/>
        </w:rPr>
        <w:t>б</w:t>
      </w:r>
      <w:r w:rsidRPr="000B28D1">
        <w:t>о</w:t>
      </w:r>
      <w:r w:rsidRPr="000B28D1">
        <w:rPr>
          <w:spacing w:val="-1"/>
        </w:rPr>
        <w:t>т</w:t>
      </w:r>
      <w:r w:rsidRPr="000B28D1">
        <w:t>ки</w:t>
      </w:r>
      <w:r w:rsidRPr="000B28D1">
        <w:rPr>
          <w:spacing w:val="-1"/>
        </w:rPr>
        <w:t xml:space="preserve"> </w:t>
      </w:r>
      <w:r w:rsidRPr="000B28D1">
        <w:rPr>
          <w:spacing w:val="1"/>
        </w:rPr>
        <w:t>с</w:t>
      </w:r>
      <w:r w:rsidRPr="000B28D1">
        <w:t>х</w:t>
      </w:r>
      <w:r w:rsidRPr="000B28D1">
        <w:rPr>
          <w:spacing w:val="1"/>
        </w:rPr>
        <w:t>е</w:t>
      </w:r>
      <w:r w:rsidRPr="000B28D1">
        <w:t>мы</w:t>
      </w:r>
      <w:r w:rsidRPr="000B28D1">
        <w:rPr>
          <w:spacing w:val="-2"/>
        </w:rPr>
        <w:t xml:space="preserve"> </w:t>
      </w:r>
      <w:r w:rsidRPr="000B28D1">
        <w:rPr>
          <w:spacing w:val="-1"/>
        </w:rPr>
        <w:t>т</w:t>
      </w:r>
      <w:r w:rsidRPr="000B28D1">
        <w:rPr>
          <w:spacing w:val="1"/>
        </w:rPr>
        <w:t>е</w:t>
      </w:r>
      <w:r w:rsidRPr="000B28D1">
        <w:t>плос</w:t>
      </w:r>
      <w:r w:rsidRPr="000B28D1">
        <w:rPr>
          <w:spacing w:val="-5"/>
        </w:rPr>
        <w:t>н</w:t>
      </w:r>
      <w:r w:rsidRPr="000B28D1">
        <w:rPr>
          <w:spacing w:val="1"/>
        </w:rPr>
        <w:t>а</w:t>
      </w:r>
      <w:r w:rsidRPr="000B28D1">
        <w:rPr>
          <w:spacing w:val="-3"/>
        </w:rPr>
        <w:t>б</w:t>
      </w:r>
      <w:r w:rsidRPr="000B28D1">
        <w:rPr>
          <w:spacing w:val="-2"/>
        </w:rPr>
        <w:t>ж</w:t>
      </w:r>
      <w:r w:rsidRPr="000B28D1">
        <w:rPr>
          <w:spacing w:val="1"/>
        </w:rPr>
        <w:t>е</w:t>
      </w:r>
      <w:r w:rsidRPr="000B28D1">
        <w:t>н</w:t>
      </w:r>
      <w:r w:rsidRPr="000B28D1">
        <w:rPr>
          <w:spacing w:val="-1"/>
        </w:rPr>
        <w:t>и</w:t>
      </w:r>
      <w:r w:rsidRPr="000B28D1">
        <w:t>я</w:t>
      </w:r>
      <w:r w:rsidRPr="000B28D1">
        <w:rPr>
          <w:spacing w:val="1"/>
        </w:rPr>
        <w:t xml:space="preserve"> </w:t>
      </w:r>
      <w:r w:rsidRPr="000B28D1">
        <w:t>испол</w:t>
      </w:r>
      <w:r w:rsidRPr="000B28D1">
        <w:rPr>
          <w:spacing w:val="-2"/>
        </w:rPr>
        <w:t>ь</w:t>
      </w:r>
      <w:r w:rsidRPr="000B28D1">
        <w:t>зо</w:t>
      </w:r>
      <w:r w:rsidRPr="000B28D1">
        <w:rPr>
          <w:spacing w:val="-2"/>
        </w:rPr>
        <w:t>в</w:t>
      </w:r>
      <w:r w:rsidRPr="000B28D1">
        <w:rPr>
          <w:spacing w:val="1"/>
        </w:rPr>
        <w:t>а</w:t>
      </w:r>
      <w:r w:rsidRPr="000B28D1">
        <w:t>л</w:t>
      </w:r>
      <w:r w:rsidRPr="000B28D1">
        <w:rPr>
          <w:spacing w:val="1"/>
        </w:rPr>
        <w:t>ас</w:t>
      </w:r>
      <w:r w:rsidRPr="000B28D1">
        <w:t>ь</w:t>
      </w:r>
      <w:r w:rsidRPr="000B28D1">
        <w:rPr>
          <w:spacing w:val="-2"/>
        </w:rPr>
        <w:t xml:space="preserve"> </w:t>
      </w:r>
      <w:r w:rsidRPr="000B28D1">
        <w:rPr>
          <w:spacing w:val="1"/>
        </w:rPr>
        <w:t>с</w:t>
      </w:r>
      <w:r w:rsidRPr="000B28D1">
        <w:rPr>
          <w:spacing w:val="-4"/>
        </w:rPr>
        <w:t>л</w:t>
      </w:r>
      <w:r w:rsidRPr="000B28D1">
        <w:rPr>
          <w:spacing w:val="1"/>
        </w:rPr>
        <w:t>ед</w:t>
      </w:r>
      <w:r w:rsidRPr="000B28D1">
        <w:rPr>
          <w:spacing w:val="-8"/>
        </w:rPr>
        <w:t>у</w:t>
      </w:r>
      <w:r w:rsidRPr="000B28D1">
        <w:t>ю</w:t>
      </w:r>
      <w:r w:rsidRPr="000B28D1">
        <w:rPr>
          <w:spacing w:val="-1"/>
        </w:rPr>
        <w:t>щ</w:t>
      </w:r>
      <w:r w:rsidRPr="000B28D1">
        <w:rPr>
          <w:spacing w:val="1"/>
        </w:rPr>
        <w:t>а</w:t>
      </w:r>
      <w:r w:rsidRPr="000B28D1">
        <w:t>я</w:t>
      </w:r>
      <w:r w:rsidRPr="000B28D1">
        <w:rPr>
          <w:spacing w:val="1"/>
        </w:rPr>
        <w:t xml:space="preserve"> </w:t>
      </w:r>
      <w:r w:rsidRPr="000B28D1">
        <w:t>и</w:t>
      </w:r>
      <w:r w:rsidRPr="000B28D1">
        <w:rPr>
          <w:spacing w:val="-1"/>
        </w:rPr>
        <w:t>н</w:t>
      </w:r>
      <w:r w:rsidRPr="000B28D1">
        <w:t>форм</w:t>
      </w:r>
      <w:r w:rsidRPr="000B28D1">
        <w:rPr>
          <w:spacing w:val="1"/>
        </w:rPr>
        <w:t>а</w:t>
      </w:r>
      <w:r w:rsidRPr="000B28D1">
        <w:t>ц</w:t>
      </w:r>
      <w:r w:rsidRPr="000B28D1">
        <w:rPr>
          <w:spacing w:val="-1"/>
        </w:rPr>
        <w:t>и</w:t>
      </w:r>
      <w:r w:rsidRPr="000B28D1">
        <w:rPr>
          <w:spacing w:val="1"/>
        </w:rPr>
        <w:t>я</w:t>
      </w:r>
      <w:r w:rsidRPr="000B28D1">
        <w:t>:</w:t>
      </w:r>
    </w:p>
    <w:p w:rsidR="00247297" w:rsidRPr="000B28D1" w:rsidRDefault="000159FD" w:rsidP="000159FD">
      <w:pPr>
        <w:pStyle w:val="af"/>
        <w:widowControl/>
        <w:numPr>
          <w:ilvl w:val="0"/>
          <w:numId w:val="1"/>
        </w:numPr>
        <w:tabs>
          <w:tab w:val="left" w:pos="1544"/>
        </w:tabs>
        <w:autoSpaceDE/>
        <w:autoSpaceDN/>
        <w:adjustRightInd/>
        <w:spacing w:before="58"/>
        <w:ind w:left="1545"/>
      </w:pPr>
      <w:r w:rsidRPr="000B28D1">
        <w:t>поя</w:t>
      </w:r>
      <w:r w:rsidRPr="000B28D1">
        <w:rPr>
          <w:spacing w:val="1"/>
        </w:rPr>
        <w:t>с</w:t>
      </w:r>
      <w:r w:rsidRPr="000B28D1">
        <w:t>н</w:t>
      </w:r>
      <w:r w:rsidRPr="000B28D1">
        <w:rPr>
          <w:spacing w:val="-1"/>
        </w:rPr>
        <w:t>ит</w:t>
      </w:r>
      <w:r w:rsidRPr="000B28D1">
        <w:rPr>
          <w:spacing w:val="1"/>
        </w:rPr>
        <w:t>е</w:t>
      </w:r>
      <w:r w:rsidRPr="000B28D1">
        <w:t>л</w:t>
      </w:r>
      <w:r w:rsidRPr="000B28D1">
        <w:rPr>
          <w:spacing w:val="-2"/>
        </w:rPr>
        <w:t>ь</w:t>
      </w:r>
      <w:r w:rsidRPr="000B28D1">
        <w:t>ная</w:t>
      </w:r>
      <w:r w:rsidRPr="000B28D1">
        <w:rPr>
          <w:spacing w:val="1"/>
        </w:rPr>
        <w:t xml:space="preserve"> </w:t>
      </w:r>
      <w:r w:rsidRPr="000B28D1">
        <w:rPr>
          <w:spacing w:val="-3"/>
        </w:rPr>
        <w:t>з</w:t>
      </w:r>
      <w:r w:rsidRPr="000B28D1">
        <w:rPr>
          <w:spacing w:val="1"/>
        </w:rPr>
        <w:t>а</w:t>
      </w:r>
      <w:r w:rsidRPr="000B28D1">
        <w:t>п</w:t>
      </w:r>
      <w:r w:rsidRPr="000B28D1">
        <w:rPr>
          <w:spacing w:val="-1"/>
        </w:rPr>
        <w:t>и</w:t>
      </w:r>
      <w:r w:rsidRPr="000B28D1">
        <w:rPr>
          <w:spacing w:val="1"/>
        </w:rPr>
        <w:t>с</w:t>
      </w:r>
      <w:r w:rsidRPr="000B28D1">
        <w:t xml:space="preserve">ка к </w:t>
      </w:r>
      <w:r w:rsidRPr="000B28D1">
        <w:rPr>
          <w:spacing w:val="-9"/>
        </w:rPr>
        <w:t>у</w:t>
      </w:r>
      <w:r w:rsidRPr="000B28D1">
        <w:rPr>
          <w:spacing w:val="2"/>
        </w:rPr>
        <w:t>т</w:t>
      </w:r>
      <w:r w:rsidRPr="000B28D1">
        <w:rPr>
          <w:spacing w:val="-2"/>
        </w:rPr>
        <w:t>в</w:t>
      </w:r>
      <w:r w:rsidRPr="000B28D1">
        <w:rPr>
          <w:spacing w:val="1"/>
        </w:rPr>
        <w:t>е</w:t>
      </w:r>
      <w:r w:rsidRPr="000B28D1">
        <w:t>р</w:t>
      </w:r>
      <w:r w:rsidRPr="000B28D1">
        <w:rPr>
          <w:spacing w:val="-2"/>
        </w:rPr>
        <w:t>ж</w:t>
      </w:r>
      <w:r w:rsidRPr="000B28D1">
        <w:rPr>
          <w:spacing w:val="1"/>
        </w:rPr>
        <w:t>де</w:t>
      </w:r>
      <w:r w:rsidRPr="000B28D1">
        <w:t>н</w:t>
      </w:r>
      <w:r w:rsidRPr="000B28D1">
        <w:rPr>
          <w:spacing w:val="-1"/>
        </w:rPr>
        <w:t>н</w:t>
      </w:r>
      <w:r w:rsidRPr="000B28D1">
        <w:t>ому</w:t>
      </w:r>
      <w:r w:rsidRPr="000B28D1">
        <w:rPr>
          <w:spacing w:val="-4"/>
        </w:rPr>
        <w:t xml:space="preserve"> </w:t>
      </w:r>
      <w:r w:rsidRPr="000B28D1">
        <w:rPr>
          <w:spacing w:val="1"/>
        </w:rPr>
        <w:t>ге</w:t>
      </w:r>
      <w:r w:rsidRPr="000B28D1">
        <w:t>нер</w:t>
      </w:r>
      <w:r w:rsidRPr="000B28D1">
        <w:rPr>
          <w:spacing w:val="1"/>
        </w:rPr>
        <w:t>а</w:t>
      </w:r>
      <w:r w:rsidRPr="000B28D1">
        <w:t>л</w:t>
      </w:r>
      <w:r w:rsidRPr="000B28D1">
        <w:rPr>
          <w:spacing w:val="-2"/>
        </w:rPr>
        <w:t>ь</w:t>
      </w:r>
      <w:r w:rsidRPr="000B28D1">
        <w:t>но</w:t>
      </w:r>
      <w:r w:rsidRPr="000B28D1">
        <w:rPr>
          <w:spacing w:val="3"/>
        </w:rPr>
        <w:t>м</w:t>
      </w:r>
      <w:r w:rsidRPr="000B28D1">
        <w:t>у</w:t>
      </w:r>
      <w:r w:rsidRPr="000B28D1">
        <w:rPr>
          <w:spacing w:val="-8"/>
        </w:rPr>
        <w:t xml:space="preserve"> </w:t>
      </w:r>
      <w:r w:rsidRPr="000B28D1">
        <w:t>пла</w:t>
      </w:r>
      <w:r w:rsidRPr="000B28D1">
        <w:rPr>
          <w:spacing w:val="3"/>
        </w:rPr>
        <w:t>н</w:t>
      </w:r>
      <w:r w:rsidRPr="000B28D1">
        <w:rPr>
          <w:spacing w:val="-8"/>
        </w:rPr>
        <w:t>у</w:t>
      </w:r>
      <w:r w:rsidRPr="000B28D1">
        <w:t>;</w:t>
      </w:r>
    </w:p>
    <w:p w:rsidR="00247297" w:rsidRPr="000B28D1" w:rsidRDefault="000159FD" w:rsidP="000159FD">
      <w:pPr>
        <w:pStyle w:val="af"/>
        <w:widowControl/>
        <w:numPr>
          <w:ilvl w:val="0"/>
          <w:numId w:val="1"/>
        </w:numPr>
        <w:tabs>
          <w:tab w:val="left" w:pos="1544"/>
        </w:tabs>
        <w:autoSpaceDE/>
        <w:autoSpaceDN/>
        <w:adjustRightInd/>
        <w:spacing w:before="54" w:line="281" w:lineRule="auto"/>
        <w:ind w:left="1545" w:right="118"/>
        <w:jc w:val="both"/>
      </w:pPr>
      <w:r w:rsidRPr="000B28D1">
        <w:t>опор</w:t>
      </w:r>
      <w:r w:rsidRPr="000B28D1">
        <w:rPr>
          <w:spacing w:val="-1"/>
        </w:rPr>
        <w:t>н</w:t>
      </w:r>
      <w:r w:rsidRPr="000B28D1">
        <w:rPr>
          <w:spacing w:val="-2"/>
        </w:rPr>
        <w:t>ы</w:t>
      </w:r>
      <w:r w:rsidRPr="000B28D1">
        <w:t>й</w:t>
      </w:r>
      <w:r w:rsidRPr="000B28D1">
        <w:rPr>
          <w:spacing w:val="-5"/>
        </w:rPr>
        <w:t xml:space="preserve"> </w:t>
      </w:r>
      <w:r w:rsidRPr="000B28D1">
        <w:t>план</w:t>
      </w:r>
      <w:r w:rsidRPr="000B28D1">
        <w:rPr>
          <w:spacing w:val="-5"/>
        </w:rPr>
        <w:t xml:space="preserve"> </w:t>
      </w:r>
      <w:r w:rsidRPr="000B28D1">
        <w:t>(кар</w:t>
      </w:r>
      <w:r w:rsidRPr="000B28D1">
        <w:rPr>
          <w:spacing w:val="-1"/>
        </w:rPr>
        <w:t>т</w:t>
      </w:r>
      <w:r w:rsidRPr="000B28D1">
        <w:rPr>
          <w:spacing w:val="1"/>
        </w:rPr>
        <w:t>а</w:t>
      </w:r>
      <w:r w:rsidRPr="000B28D1">
        <w:t>)</w:t>
      </w:r>
      <w:r w:rsidRPr="000B28D1">
        <w:rPr>
          <w:spacing w:val="-4"/>
        </w:rPr>
        <w:t xml:space="preserve"> </w:t>
      </w:r>
      <w:r w:rsidRPr="000B28D1">
        <w:rPr>
          <w:spacing w:val="-1"/>
        </w:rPr>
        <w:t>т</w:t>
      </w:r>
      <w:r w:rsidRPr="000B28D1">
        <w:rPr>
          <w:spacing w:val="1"/>
        </w:rPr>
        <w:t>е</w:t>
      </w:r>
      <w:r w:rsidRPr="000B28D1">
        <w:t>рри</w:t>
      </w:r>
      <w:r w:rsidRPr="000B28D1">
        <w:rPr>
          <w:spacing w:val="-2"/>
        </w:rPr>
        <w:t>т</w:t>
      </w:r>
      <w:r w:rsidRPr="000B28D1">
        <w:t>ории</w:t>
      </w:r>
      <w:r w:rsidRPr="000B28D1">
        <w:rPr>
          <w:spacing w:val="-5"/>
        </w:rPr>
        <w:t xml:space="preserve"> </w:t>
      </w:r>
      <w:r w:rsidRPr="000B28D1">
        <w:t>пос</w:t>
      </w:r>
      <w:r w:rsidRPr="000B28D1">
        <w:rPr>
          <w:spacing w:val="1"/>
        </w:rPr>
        <w:t>е</w:t>
      </w:r>
      <w:r w:rsidRPr="000B28D1">
        <w:t>л</w:t>
      </w:r>
      <w:r w:rsidRPr="000B28D1">
        <w:rPr>
          <w:spacing w:val="1"/>
        </w:rPr>
        <w:t>е</w:t>
      </w:r>
      <w:r w:rsidRPr="000B28D1">
        <w:t>н</w:t>
      </w:r>
      <w:r w:rsidRPr="000B28D1">
        <w:rPr>
          <w:spacing w:val="-1"/>
        </w:rPr>
        <w:t>и</w:t>
      </w:r>
      <w:r w:rsidRPr="000B28D1">
        <w:rPr>
          <w:spacing w:val="1"/>
        </w:rPr>
        <w:t>я</w:t>
      </w:r>
      <w:r w:rsidRPr="000B28D1">
        <w:t>,</w:t>
      </w:r>
      <w:r w:rsidRPr="000B28D1">
        <w:rPr>
          <w:spacing w:val="-5"/>
        </w:rPr>
        <w:t xml:space="preserve"> </w:t>
      </w:r>
      <w:r w:rsidRPr="000B28D1">
        <w:rPr>
          <w:spacing w:val="1"/>
        </w:rPr>
        <w:t>г</w:t>
      </w:r>
      <w:r w:rsidRPr="000B28D1">
        <w:t>оро</w:t>
      </w:r>
      <w:r w:rsidRPr="000B28D1">
        <w:rPr>
          <w:spacing w:val="-3"/>
        </w:rPr>
        <w:t>д</w:t>
      </w:r>
      <w:r w:rsidRPr="000B28D1">
        <w:rPr>
          <w:spacing w:val="1"/>
        </w:rPr>
        <w:t>с</w:t>
      </w:r>
      <w:r w:rsidRPr="000B28D1">
        <w:t>кого</w:t>
      </w:r>
      <w:r w:rsidRPr="000B28D1">
        <w:rPr>
          <w:spacing w:val="-5"/>
        </w:rPr>
        <w:t xml:space="preserve"> </w:t>
      </w:r>
      <w:r w:rsidRPr="000B28D1">
        <w:t>окр</w:t>
      </w:r>
      <w:r w:rsidRPr="000B28D1">
        <w:rPr>
          <w:spacing w:val="-9"/>
        </w:rPr>
        <w:t>у</w:t>
      </w:r>
      <w:r w:rsidRPr="000B28D1">
        <w:rPr>
          <w:spacing w:val="1"/>
        </w:rPr>
        <w:t>га</w:t>
      </w:r>
      <w:r w:rsidRPr="000B28D1">
        <w:t>,</w:t>
      </w:r>
      <w:r w:rsidRPr="000B28D1">
        <w:rPr>
          <w:spacing w:val="-5"/>
        </w:rPr>
        <w:t xml:space="preserve"> </w:t>
      </w:r>
      <w:r w:rsidRPr="000B28D1">
        <w:rPr>
          <w:spacing w:val="-2"/>
        </w:rPr>
        <w:t>в</w:t>
      </w:r>
      <w:r w:rsidRPr="000B28D1">
        <w:t>хо</w:t>
      </w:r>
      <w:r w:rsidRPr="000B28D1">
        <w:rPr>
          <w:spacing w:val="1"/>
        </w:rPr>
        <w:t>дя</w:t>
      </w:r>
      <w:r w:rsidRPr="000B28D1">
        <w:rPr>
          <w:spacing w:val="-1"/>
        </w:rPr>
        <w:t>щ</w:t>
      </w:r>
      <w:r w:rsidRPr="000B28D1">
        <w:rPr>
          <w:spacing w:val="1"/>
        </w:rPr>
        <w:t>а</w:t>
      </w:r>
      <w:r w:rsidRPr="000B28D1">
        <w:t>я</w:t>
      </w:r>
      <w:r w:rsidRPr="000B28D1">
        <w:rPr>
          <w:spacing w:val="-3"/>
        </w:rPr>
        <w:t xml:space="preserve"> </w:t>
      </w:r>
      <w:r w:rsidRPr="000B28D1">
        <w:t>в</w:t>
      </w:r>
      <w:r w:rsidRPr="000B28D1">
        <w:rPr>
          <w:spacing w:val="-6"/>
        </w:rPr>
        <w:t xml:space="preserve"> </w:t>
      </w:r>
      <w:r w:rsidRPr="000B28D1">
        <w:rPr>
          <w:spacing w:val="1"/>
        </w:rPr>
        <w:t>с</w:t>
      </w:r>
      <w:r w:rsidRPr="000B28D1">
        <w:rPr>
          <w:spacing w:val="-5"/>
        </w:rPr>
        <w:t>о</w:t>
      </w:r>
      <w:r w:rsidRPr="000B28D1">
        <w:rPr>
          <w:spacing w:val="1"/>
        </w:rPr>
        <w:t>с</w:t>
      </w:r>
      <w:r w:rsidRPr="000B28D1">
        <w:rPr>
          <w:spacing w:val="-1"/>
        </w:rPr>
        <w:t>т</w:t>
      </w:r>
      <w:r w:rsidRPr="000B28D1">
        <w:rPr>
          <w:spacing w:val="1"/>
        </w:rPr>
        <w:t>а</w:t>
      </w:r>
      <w:r w:rsidRPr="000B28D1">
        <w:t xml:space="preserve">в </w:t>
      </w:r>
      <w:r w:rsidRPr="000B28D1">
        <w:rPr>
          <w:spacing w:val="1"/>
        </w:rPr>
        <w:t>ге</w:t>
      </w:r>
      <w:r w:rsidRPr="000B28D1">
        <w:t>нер</w:t>
      </w:r>
      <w:r w:rsidRPr="000B28D1">
        <w:rPr>
          <w:spacing w:val="1"/>
        </w:rPr>
        <w:t>а</w:t>
      </w:r>
      <w:r w:rsidRPr="000B28D1">
        <w:t>л</w:t>
      </w:r>
      <w:r w:rsidRPr="000B28D1">
        <w:rPr>
          <w:spacing w:val="-2"/>
        </w:rPr>
        <w:t>ь</w:t>
      </w:r>
      <w:r w:rsidRPr="000B28D1">
        <w:t>ного п</w:t>
      </w:r>
      <w:r w:rsidRPr="000B28D1">
        <w:rPr>
          <w:spacing w:val="-5"/>
        </w:rPr>
        <w:t>л</w:t>
      </w:r>
      <w:r w:rsidRPr="000B28D1">
        <w:rPr>
          <w:spacing w:val="1"/>
        </w:rPr>
        <w:t>а</w:t>
      </w:r>
      <w:r w:rsidRPr="000B28D1">
        <w:t>на;</w:t>
      </w:r>
    </w:p>
    <w:p w:rsidR="00247297" w:rsidRPr="000B28D1" w:rsidRDefault="000159FD" w:rsidP="000159FD">
      <w:pPr>
        <w:pStyle w:val="af"/>
        <w:widowControl/>
        <w:numPr>
          <w:ilvl w:val="0"/>
          <w:numId w:val="1"/>
        </w:numPr>
        <w:tabs>
          <w:tab w:val="left" w:pos="1544"/>
        </w:tabs>
        <w:autoSpaceDE/>
        <w:autoSpaceDN/>
        <w:adjustRightInd/>
        <w:spacing w:before="13" w:line="281" w:lineRule="auto"/>
        <w:ind w:left="1545" w:right="116"/>
        <w:jc w:val="both"/>
      </w:pPr>
      <w:r w:rsidRPr="000B28D1">
        <w:t>планы</w:t>
      </w:r>
      <w:r w:rsidRPr="000B28D1">
        <w:rPr>
          <w:spacing w:val="50"/>
        </w:rPr>
        <w:t xml:space="preserve"> </w:t>
      </w:r>
      <w:r w:rsidRPr="000B28D1">
        <w:t>(кар</w:t>
      </w:r>
      <w:r w:rsidRPr="000B28D1">
        <w:rPr>
          <w:spacing w:val="-1"/>
        </w:rPr>
        <w:t>т</w:t>
      </w:r>
      <w:r w:rsidRPr="000B28D1">
        <w:rPr>
          <w:spacing w:val="-2"/>
        </w:rPr>
        <w:t>ы</w:t>
      </w:r>
      <w:r w:rsidRPr="000B28D1">
        <w:t>)</w:t>
      </w:r>
      <w:r w:rsidRPr="000B28D1">
        <w:rPr>
          <w:spacing w:val="51"/>
        </w:rPr>
        <w:t xml:space="preserve"> </w:t>
      </w:r>
      <w:r w:rsidRPr="000B28D1">
        <w:t>р</w:t>
      </w:r>
      <w:r w:rsidRPr="000B28D1">
        <w:rPr>
          <w:spacing w:val="1"/>
        </w:rPr>
        <w:t>а</w:t>
      </w:r>
      <w:r w:rsidRPr="000B28D1">
        <w:t>з</w:t>
      </w:r>
      <w:r w:rsidRPr="000B28D1">
        <w:rPr>
          <w:spacing w:val="-2"/>
        </w:rPr>
        <w:t>в</w:t>
      </w:r>
      <w:r w:rsidRPr="000B28D1">
        <w:t>и</w:t>
      </w:r>
      <w:r w:rsidRPr="000B28D1">
        <w:rPr>
          <w:spacing w:val="-2"/>
        </w:rPr>
        <w:t>т</w:t>
      </w:r>
      <w:r w:rsidRPr="000B28D1">
        <w:t>ия</w:t>
      </w:r>
      <w:r w:rsidRPr="000B28D1">
        <w:rPr>
          <w:spacing w:val="52"/>
        </w:rPr>
        <w:t xml:space="preserve"> </w:t>
      </w:r>
      <w:r w:rsidRPr="000B28D1">
        <w:rPr>
          <w:spacing w:val="-1"/>
        </w:rPr>
        <w:t>т</w:t>
      </w:r>
      <w:r w:rsidRPr="000B28D1">
        <w:rPr>
          <w:spacing w:val="1"/>
        </w:rPr>
        <w:t>е</w:t>
      </w:r>
      <w:r w:rsidRPr="000B28D1">
        <w:t>рри</w:t>
      </w:r>
      <w:r w:rsidRPr="000B28D1">
        <w:rPr>
          <w:spacing w:val="-2"/>
        </w:rPr>
        <w:t>т</w:t>
      </w:r>
      <w:r w:rsidRPr="000B28D1">
        <w:t>ории</w:t>
      </w:r>
      <w:r w:rsidRPr="000B28D1">
        <w:rPr>
          <w:spacing w:val="51"/>
        </w:rPr>
        <w:t xml:space="preserve"> </w:t>
      </w:r>
      <w:r w:rsidRPr="000B28D1">
        <w:rPr>
          <w:spacing w:val="3"/>
        </w:rPr>
        <w:t>п</w:t>
      </w:r>
      <w:r w:rsidRPr="000B28D1">
        <w:t>о</w:t>
      </w:r>
      <w:r w:rsidRPr="000B28D1">
        <w:rPr>
          <w:spacing w:val="1"/>
        </w:rPr>
        <w:t>се</w:t>
      </w:r>
      <w:r w:rsidRPr="000B28D1">
        <w:t>л</w:t>
      </w:r>
      <w:r w:rsidRPr="000B28D1">
        <w:rPr>
          <w:spacing w:val="1"/>
        </w:rPr>
        <w:t>е</w:t>
      </w:r>
      <w:r w:rsidRPr="000B28D1">
        <w:t>н</w:t>
      </w:r>
      <w:r w:rsidRPr="000B28D1">
        <w:rPr>
          <w:spacing w:val="-1"/>
        </w:rPr>
        <w:t>и</w:t>
      </w:r>
      <w:r w:rsidRPr="000B28D1">
        <w:rPr>
          <w:spacing w:val="1"/>
        </w:rPr>
        <w:t>я</w:t>
      </w:r>
      <w:r w:rsidRPr="000B28D1">
        <w:t>,</w:t>
      </w:r>
      <w:r w:rsidRPr="000B28D1">
        <w:rPr>
          <w:spacing w:val="47"/>
        </w:rPr>
        <w:t xml:space="preserve"> </w:t>
      </w:r>
      <w:r w:rsidRPr="000B28D1">
        <w:rPr>
          <w:spacing w:val="1"/>
        </w:rPr>
        <w:t>г</w:t>
      </w:r>
      <w:r w:rsidRPr="000B28D1">
        <w:t>оро</w:t>
      </w:r>
      <w:r w:rsidRPr="000B28D1">
        <w:rPr>
          <w:spacing w:val="1"/>
        </w:rPr>
        <w:t>дс</w:t>
      </w:r>
      <w:r w:rsidRPr="000B28D1">
        <w:t>к</w:t>
      </w:r>
      <w:r w:rsidRPr="000B28D1">
        <w:rPr>
          <w:spacing w:val="-5"/>
        </w:rPr>
        <w:t>о</w:t>
      </w:r>
      <w:r w:rsidRPr="000B28D1">
        <w:rPr>
          <w:spacing w:val="1"/>
        </w:rPr>
        <w:t>г</w:t>
      </w:r>
      <w:r w:rsidRPr="000B28D1">
        <w:t>о</w:t>
      </w:r>
      <w:r w:rsidRPr="000B28D1">
        <w:rPr>
          <w:spacing w:val="51"/>
        </w:rPr>
        <w:t xml:space="preserve"> </w:t>
      </w:r>
      <w:r w:rsidRPr="000B28D1">
        <w:t>ок</w:t>
      </w:r>
      <w:r w:rsidRPr="000B28D1">
        <w:rPr>
          <w:spacing w:val="3"/>
        </w:rPr>
        <w:t>р</w:t>
      </w:r>
      <w:r w:rsidRPr="000B28D1">
        <w:rPr>
          <w:spacing w:val="-8"/>
        </w:rPr>
        <w:t>у</w:t>
      </w:r>
      <w:r w:rsidRPr="000B28D1">
        <w:rPr>
          <w:spacing w:val="1"/>
        </w:rPr>
        <w:t>г</w:t>
      </w:r>
      <w:r w:rsidRPr="000B28D1">
        <w:t>а</w:t>
      </w:r>
      <w:r w:rsidRPr="000B28D1">
        <w:rPr>
          <w:spacing w:val="53"/>
        </w:rPr>
        <w:t xml:space="preserve"> </w:t>
      </w:r>
      <w:r w:rsidRPr="000B28D1">
        <w:t>по</w:t>
      </w:r>
      <w:r w:rsidRPr="000B28D1">
        <w:rPr>
          <w:spacing w:val="51"/>
        </w:rPr>
        <w:t xml:space="preserve"> </w:t>
      </w:r>
      <w:r w:rsidRPr="000B28D1">
        <w:t>о</w:t>
      </w:r>
      <w:r w:rsidRPr="000B28D1">
        <w:rPr>
          <w:spacing w:val="-1"/>
        </w:rPr>
        <w:t>ч</w:t>
      </w:r>
      <w:r w:rsidRPr="000B28D1">
        <w:rPr>
          <w:spacing w:val="1"/>
        </w:rPr>
        <w:t>е</w:t>
      </w:r>
      <w:r w:rsidRPr="000B28D1">
        <w:t>р</w:t>
      </w:r>
      <w:r w:rsidRPr="000B28D1">
        <w:rPr>
          <w:spacing w:val="1"/>
        </w:rPr>
        <w:t>едя</w:t>
      </w:r>
      <w:r w:rsidRPr="000B28D1">
        <w:t xml:space="preserve">м </w:t>
      </w:r>
      <w:r w:rsidRPr="000B28D1">
        <w:rPr>
          <w:spacing w:val="1"/>
        </w:rPr>
        <w:t>с</w:t>
      </w:r>
      <w:r w:rsidRPr="000B28D1">
        <w:rPr>
          <w:spacing w:val="-1"/>
        </w:rPr>
        <w:t>т</w:t>
      </w:r>
      <w:r w:rsidRPr="000B28D1">
        <w:t>рои</w:t>
      </w:r>
      <w:r w:rsidRPr="000B28D1">
        <w:rPr>
          <w:spacing w:val="-2"/>
        </w:rPr>
        <w:t>т</w:t>
      </w:r>
      <w:r w:rsidRPr="000B28D1">
        <w:rPr>
          <w:spacing w:val="1"/>
        </w:rPr>
        <w:t>е</w:t>
      </w:r>
      <w:r w:rsidRPr="000B28D1">
        <w:t>л</w:t>
      </w:r>
      <w:r w:rsidRPr="000B28D1">
        <w:rPr>
          <w:spacing w:val="-2"/>
        </w:rPr>
        <w:t>ь</w:t>
      </w:r>
      <w:r w:rsidRPr="000B28D1">
        <w:rPr>
          <w:spacing w:val="1"/>
        </w:rPr>
        <w:t>с</w:t>
      </w:r>
      <w:r w:rsidRPr="000B28D1">
        <w:rPr>
          <w:spacing w:val="-1"/>
        </w:rPr>
        <w:t>т</w:t>
      </w:r>
      <w:r w:rsidRPr="000B28D1">
        <w:rPr>
          <w:spacing w:val="-2"/>
        </w:rPr>
        <w:t>в</w:t>
      </w:r>
      <w:r w:rsidRPr="000B28D1">
        <w:rPr>
          <w:spacing w:val="1"/>
        </w:rPr>
        <w:t>а</w:t>
      </w:r>
      <w:r w:rsidRPr="000B28D1">
        <w:t>;</w:t>
      </w:r>
    </w:p>
    <w:p w:rsidR="00247297" w:rsidRPr="000B28D1" w:rsidRDefault="000159FD" w:rsidP="000159FD">
      <w:pPr>
        <w:pStyle w:val="af"/>
        <w:widowControl/>
        <w:numPr>
          <w:ilvl w:val="0"/>
          <w:numId w:val="1"/>
        </w:numPr>
        <w:tabs>
          <w:tab w:val="left" w:pos="1544"/>
          <w:tab w:val="left" w:pos="2020"/>
        </w:tabs>
        <w:autoSpaceDE/>
        <w:autoSpaceDN/>
        <w:adjustRightInd/>
        <w:spacing w:before="13" w:line="286" w:lineRule="auto"/>
        <w:ind w:left="1545" w:right="112"/>
        <w:jc w:val="both"/>
      </w:pPr>
      <w:r w:rsidRPr="000B28D1">
        <w:rPr>
          <w:spacing w:val="1"/>
        </w:rPr>
        <w:t>ба</w:t>
      </w:r>
      <w:r w:rsidRPr="000B28D1">
        <w:t>зы</w:t>
      </w:r>
      <w:r w:rsidRPr="000B28D1">
        <w:rPr>
          <w:spacing w:val="14"/>
        </w:rPr>
        <w:t xml:space="preserve"> </w:t>
      </w:r>
      <w:r w:rsidRPr="000B28D1">
        <w:rPr>
          <w:spacing w:val="1"/>
        </w:rPr>
        <w:t>да</w:t>
      </w:r>
      <w:r w:rsidRPr="000B28D1">
        <w:t>н</w:t>
      </w:r>
      <w:r w:rsidRPr="000B28D1">
        <w:rPr>
          <w:spacing w:val="-1"/>
        </w:rPr>
        <w:t>н</w:t>
      </w:r>
      <w:r w:rsidRPr="000B28D1">
        <w:rPr>
          <w:spacing w:val="-2"/>
        </w:rPr>
        <w:t>ы</w:t>
      </w:r>
      <w:r w:rsidRPr="000B28D1">
        <w:t>х</w:t>
      </w:r>
      <w:r w:rsidRPr="000B28D1">
        <w:rPr>
          <w:spacing w:val="19"/>
        </w:rPr>
        <w:t xml:space="preserve"> </w:t>
      </w:r>
      <w:r w:rsidRPr="000B28D1">
        <w:rPr>
          <w:spacing w:val="-1"/>
        </w:rPr>
        <w:t>т</w:t>
      </w:r>
      <w:r w:rsidRPr="000B28D1">
        <w:rPr>
          <w:spacing w:val="1"/>
        </w:rPr>
        <w:t>е</w:t>
      </w:r>
      <w:r w:rsidRPr="000B28D1">
        <w:t>плос</w:t>
      </w:r>
      <w:r w:rsidRPr="000B28D1">
        <w:rPr>
          <w:spacing w:val="-5"/>
        </w:rPr>
        <w:t>н</w:t>
      </w:r>
      <w:r w:rsidRPr="000B28D1">
        <w:rPr>
          <w:spacing w:val="1"/>
        </w:rPr>
        <w:t>аб</w:t>
      </w:r>
      <w:r w:rsidRPr="000B28D1">
        <w:rPr>
          <w:spacing w:val="-2"/>
        </w:rPr>
        <w:t>ж</w:t>
      </w:r>
      <w:r w:rsidRPr="000B28D1">
        <w:rPr>
          <w:spacing w:val="1"/>
        </w:rPr>
        <w:t>а</w:t>
      </w:r>
      <w:r w:rsidRPr="000B28D1">
        <w:t>ю</w:t>
      </w:r>
      <w:r w:rsidRPr="000B28D1">
        <w:rPr>
          <w:spacing w:val="-1"/>
        </w:rPr>
        <w:t>щ</w:t>
      </w:r>
      <w:r w:rsidRPr="000B28D1">
        <w:t>их</w:t>
      </w:r>
      <w:r w:rsidRPr="000B28D1">
        <w:rPr>
          <w:spacing w:val="19"/>
        </w:rPr>
        <w:t xml:space="preserve"> </w:t>
      </w:r>
      <w:r w:rsidRPr="000B28D1">
        <w:t>о</w:t>
      </w:r>
      <w:r w:rsidRPr="000B28D1">
        <w:rPr>
          <w:spacing w:val="-5"/>
        </w:rPr>
        <w:t>р</w:t>
      </w:r>
      <w:r w:rsidRPr="000B28D1">
        <w:rPr>
          <w:spacing w:val="1"/>
        </w:rPr>
        <w:t>га</w:t>
      </w:r>
      <w:r w:rsidRPr="000B28D1">
        <w:t>н</w:t>
      </w:r>
      <w:r w:rsidRPr="000B28D1">
        <w:rPr>
          <w:spacing w:val="-1"/>
        </w:rPr>
        <w:t>и</w:t>
      </w:r>
      <w:r w:rsidRPr="000B28D1">
        <w:t>з</w:t>
      </w:r>
      <w:r w:rsidRPr="000B28D1">
        <w:rPr>
          <w:spacing w:val="1"/>
        </w:rPr>
        <w:t>а</w:t>
      </w:r>
      <w:r w:rsidRPr="000B28D1">
        <w:t>ц</w:t>
      </w:r>
      <w:r w:rsidRPr="000B28D1">
        <w:rPr>
          <w:spacing w:val="-1"/>
        </w:rPr>
        <w:t>и</w:t>
      </w:r>
      <w:r w:rsidRPr="000B28D1">
        <w:t>й,</w:t>
      </w:r>
      <w:r w:rsidRPr="000B28D1">
        <w:rPr>
          <w:spacing w:val="15"/>
        </w:rPr>
        <w:t xml:space="preserve"> </w:t>
      </w:r>
      <w:r w:rsidRPr="000B28D1">
        <w:rPr>
          <w:spacing w:val="1"/>
        </w:rPr>
        <w:t>де</w:t>
      </w:r>
      <w:r w:rsidRPr="000B28D1">
        <w:t>йс</w:t>
      </w:r>
      <w:r w:rsidRPr="000B28D1">
        <w:rPr>
          <w:spacing w:val="-1"/>
        </w:rPr>
        <w:t>т</w:t>
      </w:r>
      <w:r w:rsidRPr="000B28D1">
        <w:rPr>
          <w:spacing w:val="-2"/>
        </w:rPr>
        <w:t>в</w:t>
      </w:r>
      <w:r w:rsidRPr="000B28D1">
        <w:rPr>
          <w:spacing w:val="-8"/>
        </w:rPr>
        <w:t>у</w:t>
      </w:r>
      <w:r w:rsidRPr="000B28D1">
        <w:t>ю</w:t>
      </w:r>
      <w:r w:rsidRPr="000B28D1">
        <w:rPr>
          <w:spacing w:val="-1"/>
        </w:rPr>
        <w:t>щ</w:t>
      </w:r>
      <w:r w:rsidRPr="000B28D1">
        <w:t>их</w:t>
      </w:r>
      <w:r w:rsidRPr="000B28D1">
        <w:rPr>
          <w:spacing w:val="19"/>
        </w:rPr>
        <w:t xml:space="preserve"> </w:t>
      </w:r>
      <w:r w:rsidRPr="000B28D1">
        <w:t>на</w:t>
      </w:r>
      <w:r w:rsidRPr="000B28D1">
        <w:rPr>
          <w:spacing w:val="20"/>
        </w:rPr>
        <w:t xml:space="preserve"> </w:t>
      </w:r>
      <w:r w:rsidRPr="000B28D1">
        <w:rPr>
          <w:spacing w:val="-1"/>
        </w:rPr>
        <w:t>т</w:t>
      </w:r>
      <w:r w:rsidRPr="000B28D1">
        <w:rPr>
          <w:spacing w:val="1"/>
        </w:rPr>
        <w:t>е</w:t>
      </w:r>
      <w:r w:rsidRPr="000B28D1">
        <w:t>рри</w:t>
      </w:r>
      <w:r w:rsidRPr="000B28D1">
        <w:rPr>
          <w:spacing w:val="-2"/>
        </w:rPr>
        <w:t>т</w:t>
      </w:r>
      <w:r w:rsidRPr="000B28D1">
        <w:t>о</w:t>
      </w:r>
      <w:r w:rsidRPr="000B28D1">
        <w:rPr>
          <w:spacing w:val="8"/>
        </w:rPr>
        <w:t>р</w:t>
      </w:r>
      <w:r w:rsidRPr="000B28D1">
        <w:rPr>
          <w:spacing w:val="-1"/>
        </w:rPr>
        <w:t xml:space="preserve">ии </w:t>
      </w:r>
      <w:r w:rsidRPr="000B28D1">
        <w:t>пос</w:t>
      </w:r>
      <w:r w:rsidRPr="000B28D1">
        <w:rPr>
          <w:spacing w:val="1"/>
        </w:rPr>
        <w:t>е</w:t>
      </w:r>
      <w:r w:rsidRPr="000B28D1">
        <w:t>л</w:t>
      </w:r>
      <w:r w:rsidRPr="000B28D1">
        <w:rPr>
          <w:spacing w:val="1"/>
        </w:rPr>
        <w:t>е</w:t>
      </w:r>
      <w:r w:rsidRPr="000B28D1">
        <w:t>н</w:t>
      </w:r>
      <w:r w:rsidRPr="000B28D1">
        <w:rPr>
          <w:spacing w:val="-1"/>
        </w:rPr>
        <w:t>и</w:t>
      </w:r>
      <w:r w:rsidRPr="000B28D1">
        <w:rPr>
          <w:spacing w:val="1"/>
        </w:rPr>
        <w:t>я</w:t>
      </w:r>
      <w:r w:rsidRPr="000B28D1">
        <w:t>,</w:t>
      </w:r>
      <w:r w:rsidRPr="000B28D1">
        <w:rPr>
          <w:spacing w:val="7"/>
        </w:rPr>
        <w:t xml:space="preserve"> </w:t>
      </w:r>
      <w:r w:rsidRPr="000B28D1">
        <w:rPr>
          <w:spacing w:val="1"/>
        </w:rPr>
        <w:t>г</w:t>
      </w:r>
      <w:r w:rsidRPr="000B28D1">
        <w:t>оро</w:t>
      </w:r>
      <w:r w:rsidRPr="000B28D1">
        <w:rPr>
          <w:spacing w:val="-3"/>
        </w:rPr>
        <w:t>д</w:t>
      </w:r>
      <w:r w:rsidRPr="000B28D1">
        <w:rPr>
          <w:spacing w:val="1"/>
        </w:rPr>
        <w:t>с</w:t>
      </w:r>
      <w:r w:rsidRPr="000B28D1">
        <w:t>кого</w:t>
      </w:r>
      <w:r w:rsidRPr="000B28D1">
        <w:rPr>
          <w:spacing w:val="11"/>
        </w:rPr>
        <w:t xml:space="preserve"> </w:t>
      </w:r>
      <w:r w:rsidRPr="000B28D1">
        <w:t>окр</w:t>
      </w:r>
      <w:r w:rsidRPr="000B28D1">
        <w:rPr>
          <w:spacing w:val="-9"/>
        </w:rPr>
        <w:t>у</w:t>
      </w:r>
      <w:r w:rsidRPr="000B28D1">
        <w:rPr>
          <w:spacing w:val="1"/>
        </w:rPr>
        <w:t>га</w:t>
      </w:r>
      <w:r w:rsidRPr="000B28D1">
        <w:t>,</w:t>
      </w:r>
      <w:r w:rsidRPr="000B28D1">
        <w:rPr>
          <w:spacing w:val="11"/>
        </w:rPr>
        <w:t xml:space="preserve"> </w:t>
      </w:r>
      <w:r w:rsidRPr="000B28D1">
        <w:t>об</w:t>
      </w:r>
      <w:r w:rsidRPr="000B28D1">
        <w:rPr>
          <w:spacing w:val="13"/>
        </w:rPr>
        <w:t xml:space="preserve"> </w:t>
      </w:r>
      <w:r w:rsidRPr="000B28D1">
        <w:t>о</w:t>
      </w:r>
      <w:r w:rsidRPr="000B28D1">
        <w:rPr>
          <w:spacing w:val="-3"/>
        </w:rPr>
        <w:t>б</w:t>
      </w:r>
      <w:r w:rsidRPr="000B28D1">
        <w:t>ъ</w:t>
      </w:r>
      <w:r w:rsidRPr="000B28D1">
        <w:rPr>
          <w:spacing w:val="1"/>
        </w:rPr>
        <w:t>е</w:t>
      </w:r>
      <w:r w:rsidRPr="000B28D1">
        <w:t>к</w:t>
      </w:r>
      <w:r w:rsidRPr="000B28D1">
        <w:rPr>
          <w:spacing w:val="-2"/>
        </w:rPr>
        <w:t>т</w:t>
      </w:r>
      <w:r w:rsidRPr="000B28D1">
        <w:rPr>
          <w:spacing w:val="1"/>
        </w:rPr>
        <w:t>а</w:t>
      </w:r>
      <w:r w:rsidRPr="000B28D1">
        <w:t>х,</w:t>
      </w:r>
      <w:r w:rsidRPr="000B28D1">
        <w:rPr>
          <w:spacing w:val="11"/>
        </w:rPr>
        <w:t xml:space="preserve"> </w:t>
      </w:r>
      <w:r w:rsidRPr="000B28D1">
        <w:t>пр</w:t>
      </w:r>
      <w:r w:rsidRPr="000B28D1">
        <w:rPr>
          <w:spacing w:val="-1"/>
        </w:rPr>
        <w:t>и</w:t>
      </w:r>
      <w:r w:rsidRPr="000B28D1">
        <w:rPr>
          <w:spacing w:val="1"/>
        </w:rPr>
        <w:t>с</w:t>
      </w:r>
      <w:r w:rsidRPr="000B28D1">
        <w:t>о</w:t>
      </w:r>
      <w:r w:rsidRPr="000B28D1">
        <w:rPr>
          <w:spacing w:val="-3"/>
        </w:rPr>
        <w:t>е</w:t>
      </w:r>
      <w:r w:rsidRPr="000B28D1">
        <w:rPr>
          <w:spacing w:val="1"/>
        </w:rPr>
        <w:t>д</w:t>
      </w:r>
      <w:r w:rsidRPr="000B28D1">
        <w:t>и</w:t>
      </w:r>
      <w:r w:rsidRPr="000B28D1">
        <w:rPr>
          <w:spacing w:val="-1"/>
        </w:rPr>
        <w:t>н</w:t>
      </w:r>
      <w:r w:rsidRPr="000B28D1">
        <w:rPr>
          <w:spacing w:val="1"/>
        </w:rPr>
        <w:t>е</w:t>
      </w:r>
      <w:r w:rsidRPr="000B28D1">
        <w:t>н</w:t>
      </w:r>
      <w:r w:rsidRPr="000B28D1">
        <w:rPr>
          <w:spacing w:val="-1"/>
        </w:rPr>
        <w:t>н</w:t>
      </w:r>
      <w:r w:rsidRPr="000B28D1">
        <w:rPr>
          <w:spacing w:val="-2"/>
        </w:rPr>
        <w:t>ы</w:t>
      </w:r>
      <w:r w:rsidRPr="000B28D1">
        <w:t>х</w:t>
      </w:r>
      <w:r w:rsidRPr="000B28D1">
        <w:rPr>
          <w:spacing w:val="11"/>
        </w:rPr>
        <w:t xml:space="preserve"> </w:t>
      </w:r>
      <w:r w:rsidRPr="000B28D1">
        <w:t>к</w:t>
      </w:r>
      <w:r w:rsidRPr="000B28D1">
        <w:rPr>
          <w:spacing w:val="11"/>
        </w:rPr>
        <w:t xml:space="preserve"> </w:t>
      </w:r>
      <w:r w:rsidRPr="000B28D1">
        <w:t>коллек</w:t>
      </w:r>
      <w:r w:rsidRPr="000B28D1">
        <w:rPr>
          <w:spacing w:val="-2"/>
        </w:rPr>
        <w:t>т</w:t>
      </w:r>
      <w:r w:rsidRPr="000B28D1">
        <w:t>о</w:t>
      </w:r>
      <w:r w:rsidRPr="000B28D1">
        <w:rPr>
          <w:spacing w:val="-5"/>
        </w:rPr>
        <w:t>р</w:t>
      </w:r>
      <w:r w:rsidRPr="000B28D1">
        <w:rPr>
          <w:spacing w:val="1"/>
        </w:rPr>
        <w:t>а</w:t>
      </w:r>
      <w:r w:rsidRPr="000B28D1">
        <w:t>м</w:t>
      </w:r>
      <w:r w:rsidRPr="000B28D1">
        <w:rPr>
          <w:spacing w:val="11"/>
        </w:rPr>
        <w:t xml:space="preserve"> </w:t>
      </w:r>
      <w:r w:rsidRPr="000B28D1">
        <w:t xml:space="preserve">и </w:t>
      </w:r>
      <w:r w:rsidRPr="000B28D1">
        <w:rPr>
          <w:spacing w:val="-1"/>
        </w:rPr>
        <w:t>т</w:t>
      </w:r>
      <w:r w:rsidRPr="000B28D1">
        <w:rPr>
          <w:spacing w:val="1"/>
        </w:rPr>
        <w:t>е</w:t>
      </w:r>
      <w:r w:rsidRPr="000B28D1">
        <w:t>пло</w:t>
      </w:r>
      <w:r w:rsidRPr="000B28D1">
        <w:rPr>
          <w:spacing w:val="-2"/>
        </w:rPr>
        <w:t>вы</w:t>
      </w:r>
      <w:r w:rsidRPr="000B28D1">
        <w:t>м</w:t>
      </w:r>
      <w:r w:rsidRPr="000B28D1">
        <w:rPr>
          <w:spacing w:val="-4"/>
        </w:rPr>
        <w:t xml:space="preserve"> </w:t>
      </w:r>
      <w:r w:rsidRPr="000B28D1">
        <w:rPr>
          <w:spacing w:val="1"/>
        </w:rPr>
        <w:t>се</w:t>
      </w:r>
      <w:r w:rsidRPr="000B28D1">
        <w:rPr>
          <w:spacing w:val="-1"/>
        </w:rPr>
        <w:t>т</w:t>
      </w:r>
      <w:r w:rsidRPr="000B28D1">
        <w:rPr>
          <w:spacing w:val="1"/>
        </w:rPr>
        <w:t>я</w:t>
      </w:r>
      <w:r w:rsidRPr="000B28D1">
        <w:t>м,</w:t>
      </w:r>
      <w:r w:rsidRPr="000B28D1">
        <w:rPr>
          <w:spacing w:val="-4"/>
        </w:rPr>
        <w:t xml:space="preserve"> </w:t>
      </w:r>
      <w:r w:rsidRPr="000B28D1">
        <w:rPr>
          <w:spacing w:val="-2"/>
        </w:rPr>
        <w:t>в</w:t>
      </w:r>
      <w:r w:rsidRPr="000B28D1">
        <w:t>хо</w:t>
      </w:r>
      <w:r w:rsidRPr="000B28D1">
        <w:rPr>
          <w:spacing w:val="1"/>
        </w:rPr>
        <w:t>дя</w:t>
      </w:r>
      <w:r w:rsidRPr="000B28D1">
        <w:rPr>
          <w:spacing w:val="-1"/>
        </w:rPr>
        <w:t>щ</w:t>
      </w:r>
      <w:r w:rsidRPr="000B28D1">
        <w:t>им</w:t>
      </w:r>
      <w:r w:rsidRPr="000B28D1">
        <w:rPr>
          <w:spacing w:val="-5"/>
        </w:rPr>
        <w:t xml:space="preserve"> </w:t>
      </w:r>
      <w:r w:rsidRPr="000B28D1">
        <w:t>в</w:t>
      </w:r>
      <w:r w:rsidRPr="000B28D1">
        <w:rPr>
          <w:spacing w:val="-6"/>
        </w:rPr>
        <w:t xml:space="preserve"> </w:t>
      </w:r>
      <w:r w:rsidRPr="000B28D1">
        <w:t>зо</w:t>
      </w:r>
      <w:r w:rsidRPr="000B28D1">
        <w:rPr>
          <w:spacing w:val="3"/>
        </w:rPr>
        <w:t>н</w:t>
      </w:r>
      <w:r w:rsidRPr="000B28D1">
        <w:t>у</w:t>
      </w:r>
      <w:r w:rsidRPr="000B28D1">
        <w:rPr>
          <w:spacing w:val="-12"/>
        </w:rPr>
        <w:t xml:space="preserve"> </w:t>
      </w:r>
      <w:r w:rsidRPr="000B28D1">
        <w:t>о</w:t>
      </w:r>
      <w:r w:rsidRPr="000B28D1">
        <w:rPr>
          <w:spacing w:val="2"/>
        </w:rPr>
        <w:t>т</w:t>
      </w:r>
      <w:r w:rsidRPr="000B28D1">
        <w:rPr>
          <w:spacing w:val="-2"/>
        </w:rPr>
        <w:t>в</w:t>
      </w:r>
      <w:r w:rsidRPr="000B28D1">
        <w:rPr>
          <w:spacing w:val="1"/>
        </w:rPr>
        <w:t>е</w:t>
      </w:r>
      <w:r w:rsidRPr="000B28D1">
        <w:rPr>
          <w:spacing w:val="-1"/>
        </w:rPr>
        <w:t>т</w:t>
      </w:r>
      <w:r w:rsidRPr="000B28D1">
        <w:rPr>
          <w:spacing w:val="1"/>
        </w:rPr>
        <w:t>с</w:t>
      </w:r>
      <w:r w:rsidRPr="000B28D1">
        <w:rPr>
          <w:spacing w:val="-1"/>
        </w:rPr>
        <w:t>т</w:t>
      </w:r>
      <w:r w:rsidRPr="000B28D1">
        <w:rPr>
          <w:spacing w:val="-2"/>
        </w:rPr>
        <w:t>в</w:t>
      </w:r>
      <w:r w:rsidRPr="000B28D1">
        <w:rPr>
          <w:spacing w:val="1"/>
        </w:rPr>
        <w:t>е</w:t>
      </w:r>
      <w:r w:rsidRPr="000B28D1">
        <w:t>н</w:t>
      </w:r>
      <w:r w:rsidRPr="000B28D1">
        <w:rPr>
          <w:spacing w:val="-1"/>
        </w:rPr>
        <w:t>н</w:t>
      </w:r>
      <w:r w:rsidRPr="000B28D1">
        <w:t>о</w:t>
      </w:r>
      <w:r w:rsidRPr="000B28D1">
        <w:rPr>
          <w:spacing w:val="1"/>
        </w:rPr>
        <w:t>с</w:t>
      </w:r>
      <w:r w:rsidRPr="000B28D1">
        <w:rPr>
          <w:spacing w:val="-1"/>
        </w:rPr>
        <w:t>т</w:t>
      </w:r>
      <w:r w:rsidRPr="000B28D1">
        <w:t>и</w:t>
      </w:r>
      <w:r w:rsidRPr="000B28D1">
        <w:rPr>
          <w:spacing w:val="-5"/>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а</w:t>
      </w:r>
      <w:r w:rsidRPr="000B28D1">
        <w:t>ю</w:t>
      </w:r>
      <w:r w:rsidRPr="000B28D1">
        <w:rPr>
          <w:spacing w:val="-1"/>
        </w:rPr>
        <w:t>щ</w:t>
      </w:r>
      <w:r w:rsidRPr="000B28D1">
        <w:t>их</w:t>
      </w:r>
      <w:r w:rsidRPr="000B28D1">
        <w:rPr>
          <w:spacing w:val="-5"/>
        </w:rPr>
        <w:t xml:space="preserve"> </w:t>
      </w:r>
      <w:r w:rsidRPr="000B28D1">
        <w:t>ком</w:t>
      </w:r>
      <w:r w:rsidRPr="000B28D1">
        <w:rPr>
          <w:spacing w:val="-1"/>
        </w:rPr>
        <w:t>п</w:t>
      </w:r>
      <w:r w:rsidRPr="000B28D1">
        <w:rPr>
          <w:spacing w:val="1"/>
        </w:rPr>
        <w:t>а</w:t>
      </w:r>
      <w:r w:rsidRPr="000B28D1">
        <w:rPr>
          <w:spacing w:val="-5"/>
        </w:rPr>
        <w:t>н</w:t>
      </w:r>
      <w:r w:rsidRPr="000B28D1">
        <w:t>и</w:t>
      </w:r>
      <w:r w:rsidRPr="000B28D1">
        <w:rPr>
          <w:spacing w:val="-1"/>
        </w:rPr>
        <w:t>й</w:t>
      </w:r>
      <w:r w:rsidRPr="000B28D1">
        <w:t>,</w:t>
      </w:r>
      <w:r w:rsidRPr="000B28D1">
        <w:rPr>
          <w:spacing w:val="-5"/>
        </w:rPr>
        <w:t xml:space="preserve"> </w:t>
      </w:r>
      <w:r w:rsidRPr="000B28D1">
        <w:t>и их</w:t>
      </w:r>
      <w:r w:rsidRPr="000B28D1">
        <w:tab/>
      </w:r>
      <w:r w:rsidRPr="000B28D1">
        <w:rPr>
          <w:spacing w:val="-1"/>
        </w:rPr>
        <w:t>т</w:t>
      </w:r>
      <w:r w:rsidRPr="000B28D1">
        <w:rPr>
          <w:spacing w:val="1"/>
        </w:rPr>
        <w:t>е</w:t>
      </w:r>
      <w:r w:rsidRPr="000B28D1">
        <w:t>пло</w:t>
      </w:r>
      <w:r w:rsidRPr="000B28D1">
        <w:rPr>
          <w:spacing w:val="-2"/>
        </w:rPr>
        <w:t>в</w:t>
      </w:r>
      <w:r w:rsidRPr="000B28D1">
        <w:t>ой</w:t>
      </w:r>
      <w:r w:rsidRPr="000B28D1">
        <w:rPr>
          <w:spacing w:val="47"/>
        </w:rPr>
        <w:t xml:space="preserve"> </w:t>
      </w:r>
      <w:r w:rsidRPr="000B28D1">
        <w:t>на</w:t>
      </w:r>
      <w:r w:rsidRPr="000B28D1">
        <w:rPr>
          <w:spacing w:val="1"/>
        </w:rPr>
        <w:t>г</w:t>
      </w:r>
      <w:r w:rsidRPr="000B28D1">
        <w:rPr>
          <w:spacing w:val="3"/>
        </w:rPr>
        <w:t>р</w:t>
      </w:r>
      <w:r w:rsidRPr="000B28D1">
        <w:rPr>
          <w:spacing w:val="-8"/>
        </w:rPr>
        <w:t>у</w:t>
      </w:r>
      <w:r w:rsidRPr="000B28D1">
        <w:t>зки</w:t>
      </w:r>
      <w:r w:rsidRPr="000B28D1">
        <w:rPr>
          <w:spacing w:val="46"/>
        </w:rPr>
        <w:t xml:space="preserve"> </w:t>
      </w:r>
      <w:r w:rsidRPr="000B28D1">
        <w:t>в</w:t>
      </w:r>
      <w:r w:rsidRPr="000B28D1">
        <w:rPr>
          <w:spacing w:val="46"/>
        </w:rPr>
        <w:t xml:space="preserve"> </w:t>
      </w:r>
      <w:r w:rsidRPr="000B28D1">
        <w:rPr>
          <w:spacing w:val="1"/>
        </w:rPr>
        <w:t>г</w:t>
      </w:r>
      <w:r w:rsidRPr="000B28D1">
        <w:t>ор</w:t>
      </w:r>
      <w:r w:rsidRPr="000B28D1">
        <w:rPr>
          <w:spacing w:val="1"/>
        </w:rPr>
        <w:t>я</w:t>
      </w:r>
      <w:r w:rsidRPr="000B28D1">
        <w:rPr>
          <w:spacing w:val="-1"/>
        </w:rPr>
        <w:t>ч</w:t>
      </w:r>
      <w:r w:rsidRPr="000B28D1">
        <w:rPr>
          <w:spacing w:val="1"/>
        </w:rPr>
        <w:t>е</w:t>
      </w:r>
      <w:r w:rsidRPr="000B28D1">
        <w:t>й</w:t>
      </w:r>
      <w:r w:rsidRPr="000B28D1">
        <w:rPr>
          <w:spacing w:val="47"/>
        </w:rPr>
        <w:t xml:space="preserve"> </w:t>
      </w:r>
      <w:r w:rsidRPr="000B28D1">
        <w:rPr>
          <w:spacing w:val="-2"/>
        </w:rPr>
        <w:t>в</w:t>
      </w:r>
      <w:r w:rsidRPr="000B28D1">
        <w:t>о</w:t>
      </w:r>
      <w:r w:rsidRPr="000B28D1">
        <w:rPr>
          <w:spacing w:val="1"/>
        </w:rPr>
        <w:t>де</w:t>
      </w:r>
      <w:r w:rsidRPr="000B28D1">
        <w:t>,</w:t>
      </w:r>
      <w:r w:rsidRPr="000B28D1">
        <w:rPr>
          <w:spacing w:val="47"/>
        </w:rPr>
        <w:t xml:space="preserve"> </w:t>
      </w:r>
      <w:r w:rsidRPr="000B28D1">
        <w:t>з</w:t>
      </w:r>
      <w:r w:rsidRPr="000B28D1">
        <w:rPr>
          <w:spacing w:val="1"/>
        </w:rPr>
        <w:t>а</w:t>
      </w:r>
      <w:r w:rsidRPr="000B28D1">
        <w:t>фиксиро</w:t>
      </w:r>
      <w:r w:rsidRPr="000B28D1">
        <w:rPr>
          <w:spacing w:val="-2"/>
        </w:rPr>
        <w:t>в</w:t>
      </w:r>
      <w:r w:rsidRPr="000B28D1">
        <w:rPr>
          <w:spacing w:val="1"/>
        </w:rPr>
        <w:t>а</w:t>
      </w:r>
      <w:r w:rsidRPr="000B28D1">
        <w:t>н</w:t>
      </w:r>
      <w:r w:rsidRPr="000B28D1">
        <w:rPr>
          <w:spacing w:val="-1"/>
        </w:rPr>
        <w:t>н</w:t>
      </w:r>
      <w:r w:rsidRPr="000B28D1">
        <w:t>ой</w:t>
      </w:r>
      <w:r w:rsidRPr="000B28D1">
        <w:rPr>
          <w:spacing w:val="47"/>
        </w:rPr>
        <w:t xml:space="preserve"> </w:t>
      </w:r>
      <w:r w:rsidRPr="000B28D1">
        <w:t>в</w:t>
      </w:r>
      <w:r w:rsidRPr="000B28D1">
        <w:rPr>
          <w:spacing w:val="46"/>
        </w:rPr>
        <w:t xml:space="preserve"> </w:t>
      </w:r>
      <w:r w:rsidRPr="000B28D1">
        <w:rPr>
          <w:spacing w:val="1"/>
        </w:rPr>
        <w:t>д</w:t>
      </w:r>
      <w:r w:rsidRPr="000B28D1">
        <w:rPr>
          <w:spacing w:val="-5"/>
        </w:rPr>
        <w:t>о</w:t>
      </w:r>
      <w:r w:rsidRPr="000B28D1">
        <w:rPr>
          <w:spacing w:val="1"/>
        </w:rPr>
        <w:t>г</w:t>
      </w:r>
      <w:r w:rsidRPr="000B28D1">
        <w:t>о</w:t>
      </w:r>
      <w:r w:rsidRPr="000B28D1">
        <w:rPr>
          <w:spacing w:val="-2"/>
        </w:rPr>
        <w:t>в</w:t>
      </w:r>
      <w:r w:rsidRPr="000B28D1">
        <w:t>оре</w:t>
      </w:r>
      <w:r w:rsidRPr="000B28D1">
        <w:rPr>
          <w:spacing w:val="48"/>
        </w:rPr>
        <w:t xml:space="preserve"> </w:t>
      </w:r>
      <w:r w:rsidRPr="000B28D1">
        <w:t xml:space="preserve">о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и</w:t>
      </w:r>
      <w:r w:rsidRPr="000B28D1">
        <w:rPr>
          <w:spacing w:val="27"/>
        </w:rPr>
        <w:t xml:space="preserve"> </w:t>
      </w:r>
      <w:r w:rsidRPr="000B28D1">
        <w:t>с</w:t>
      </w:r>
      <w:r w:rsidRPr="000B28D1">
        <w:rPr>
          <w:spacing w:val="32"/>
        </w:rPr>
        <w:t xml:space="preserve"> </w:t>
      </w:r>
      <w:r w:rsidRPr="000B28D1">
        <w:rPr>
          <w:spacing w:val="-3"/>
        </w:rPr>
        <w:t>е</w:t>
      </w:r>
      <w:r w:rsidRPr="000B28D1">
        <w:t>е</w:t>
      </w:r>
      <w:r w:rsidRPr="000B28D1">
        <w:rPr>
          <w:spacing w:val="32"/>
        </w:rPr>
        <w:t xml:space="preserve"> </w:t>
      </w:r>
      <w:r w:rsidRPr="000B28D1">
        <w:rPr>
          <w:spacing w:val="-5"/>
        </w:rPr>
        <w:t>р</w:t>
      </w:r>
      <w:r w:rsidRPr="000B28D1">
        <w:rPr>
          <w:spacing w:val="1"/>
        </w:rPr>
        <w:t>а</w:t>
      </w:r>
      <w:r w:rsidRPr="000B28D1">
        <w:t>з</w:t>
      </w:r>
      <w:r w:rsidRPr="000B28D1">
        <w:rPr>
          <w:spacing w:val="-3"/>
        </w:rPr>
        <w:t>д</w:t>
      </w:r>
      <w:r w:rsidRPr="000B28D1">
        <w:rPr>
          <w:spacing w:val="1"/>
        </w:rPr>
        <w:t>е</w:t>
      </w:r>
      <w:r w:rsidRPr="000B28D1">
        <w:t>л</w:t>
      </w:r>
      <w:r w:rsidRPr="000B28D1">
        <w:rPr>
          <w:spacing w:val="1"/>
        </w:rPr>
        <w:t>е</w:t>
      </w:r>
      <w:r w:rsidRPr="000B28D1">
        <w:t>н</w:t>
      </w:r>
      <w:r w:rsidRPr="000B28D1">
        <w:rPr>
          <w:spacing w:val="-1"/>
        </w:rPr>
        <w:t>и</w:t>
      </w:r>
      <w:r w:rsidRPr="000B28D1">
        <w:rPr>
          <w:spacing w:val="1"/>
        </w:rPr>
        <w:t>е</w:t>
      </w:r>
      <w:r w:rsidRPr="000B28D1">
        <w:t>м</w:t>
      </w:r>
      <w:r w:rsidRPr="000B28D1">
        <w:rPr>
          <w:spacing w:val="27"/>
        </w:rPr>
        <w:t xml:space="preserve"> </w:t>
      </w:r>
      <w:r w:rsidRPr="000B28D1">
        <w:t>на</w:t>
      </w:r>
      <w:r w:rsidRPr="000B28D1">
        <w:rPr>
          <w:spacing w:val="24"/>
        </w:rPr>
        <w:t xml:space="preserve"> </w:t>
      </w:r>
      <w:r w:rsidRPr="000B28D1">
        <w:rPr>
          <w:spacing w:val="-1"/>
        </w:rPr>
        <w:t>т</w:t>
      </w:r>
      <w:r w:rsidRPr="000B28D1">
        <w:rPr>
          <w:spacing w:val="6"/>
        </w:rPr>
        <w:t>е</w:t>
      </w:r>
      <w:r w:rsidRPr="000B28D1">
        <w:t>пло</w:t>
      </w:r>
      <w:r w:rsidRPr="000B28D1">
        <w:rPr>
          <w:spacing w:val="2"/>
        </w:rPr>
        <w:t>в</w:t>
      </w:r>
      <w:r w:rsidRPr="000B28D1">
        <w:rPr>
          <w:spacing w:val="-8"/>
        </w:rPr>
        <w:t>у</w:t>
      </w:r>
      <w:r w:rsidRPr="000B28D1">
        <w:t>ю</w:t>
      </w:r>
      <w:r w:rsidRPr="000B28D1">
        <w:rPr>
          <w:spacing w:val="32"/>
        </w:rPr>
        <w:t xml:space="preserve"> </w:t>
      </w:r>
      <w:r w:rsidRPr="000B28D1">
        <w:t>на</w:t>
      </w:r>
      <w:r w:rsidRPr="000B28D1">
        <w:rPr>
          <w:spacing w:val="1"/>
        </w:rPr>
        <w:t>г</w:t>
      </w:r>
      <w:r w:rsidRPr="000B28D1">
        <w:rPr>
          <w:spacing w:val="3"/>
        </w:rPr>
        <w:t>р</w:t>
      </w:r>
      <w:r w:rsidRPr="000B28D1">
        <w:rPr>
          <w:spacing w:val="-8"/>
        </w:rPr>
        <w:t>у</w:t>
      </w:r>
      <w:r w:rsidRPr="000B28D1">
        <w:t>з</w:t>
      </w:r>
      <w:r w:rsidRPr="000B28D1">
        <w:rPr>
          <w:spacing w:val="3"/>
        </w:rPr>
        <w:t>к</w:t>
      </w:r>
      <w:r w:rsidRPr="000B28D1">
        <w:t>у</w:t>
      </w:r>
      <w:r w:rsidRPr="000B28D1">
        <w:rPr>
          <w:spacing w:val="23"/>
        </w:rPr>
        <w:t xml:space="preserve"> </w:t>
      </w:r>
      <w:r w:rsidRPr="000B28D1">
        <w:rPr>
          <w:spacing w:val="3"/>
        </w:rPr>
        <w:t>о</w:t>
      </w:r>
      <w:r w:rsidRPr="000B28D1">
        <w:rPr>
          <w:spacing w:val="-1"/>
        </w:rPr>
        <w:t>т</w:t>
      </w:r>
      <w:r w:rsidRPr="000B28D1">
        <w:t>оплен</w:t>
      </w:r>
      <w:r w:rsidRPr="000B28D1">
        <w:rPr>
          <w:spacing w:val="-1"/>
        </w:rPr>
        <w:t>и</w:t>
      </w:r>
      <w:r w:rsidRPr="000B28D1">
        <w:rPr>
          <w:spacing w:val="1"/>
        </w:rPr>
        <w:t>я</w:t>
      </w:r>
      <w:r w:rsidRPr="000B28D1">
        <w:t>,</w:t>
      </w:r>
      <w:r w:rsidRPr="000B28D1">
        <w:rPr>
          <w:spacing w:val="31"/>
        </w:rPr>
        <w:t xml:space="preserve"> </w:t>
      </w:r>
      <w:r w:rsidRPr="000B28D1">
        <w:rPr>
          <w:spacing w:val="-2"/>
        </w:rPr>
        <w:t>в</w:t>
      </w:r>
      <w:r w:rsidRPr="000B28D1">
        <w:rPr>
          <w:spacing w:val="1"/>
        </w:rPr>
        <w:t>е</w:t>
      </w:r>
      <w:r w:rsidRPr="000B28D1">
        <w:t>н</w:t>
      </w:r>
      <w:r w:rsidRPr="000B28D1">
        <w:rPr>
          <w:spacing w:val="-2"/>
        </w:rPr>
        <w:t>т</w:t>
      </w:r>
      <w:r w:rsidRPr="000B28D1">
        <w:t>ил</w:t>
      </w:r>
      <w:r w:rsidRPr="000B28D1">
        <w:rPr>
          <w:spacing w:val="1"/>
        </w:rPr>
        <w:t>я</w:t>
      </w:r>
      <w:r w:rsidRPr="000B28D1">
        <w:t>ц</w:t>
      </w:r>
      <w:r w:rsidRPr="000B28D1">
        <w:rPr>
          <w:spacing w:val="-1"/>
        </w:rPr>
        <w:t>и</w:t>
      </w:r>
      <w:r w:rsidRPr="000B28D1">
        <w:t xml:space="preserve">и, </w:t>
      </w:r>
      <w:r w:rsidRPr="000B28D1">
        <w:rPr>
          <w:spacing w:val="1"/>
        </w:rPr>
        <w:t>г</w:t>
      </w:r>
      <w:r w:rsidRPr="000B28D1">
        <w:t>ор</w:t>
      </w:r>
      <w:r w:rsidRPr="000B28D1">
        <w:rPr>
          <w:spacing w:val="1"/>
        </w:rPr>
        <w:t>я</w:t>
      </w:r>
      <w:r w:rsidRPr="000B28D1">
        <w:rPr>
          <w:spacing w:val="-1"/>
        </w:rPr>
        <w:t>ч</w:t>
      </w:r>
      <w:r w:rsidRPr="000B28D1">
        <w:rPr>
          <w:spacing w:val="1"/>
        </w:rPr>
        <w:t>ег</w:t>
      </w:r>
      <w:r w:rsidRPr="000B28D1">
        <w:t xml:space="preserve">о </w:t>
      </w:r>
      <w:r w:rsidRPr="000B28D1">
        <w:rPr>
          <w:spacing w:val="-2"/>
        </w:rPr>
        <w:t>в</w:t>
      </w:r>
      <w:r w:rsidRPr="000B28D1">
        <w:rPr>
          <w:spacing w:val="-5"/>
        </w:rPr>
        <w:t>о</w:t>
      </w:r>
      <w:r w:rsidRPr="000B28D1">
        <w:rPr>
          <w:spacing w:val="1"/>
        </w:rPr>
        <w:t>д</w:t>
      </w:r>
      <w:r w:rsidRPr="000B28D1">
        <w:t>о</w:t>
      </w:r>
      <w:r w:rsidRPr="000B28D1">
        <w:rPr>
          <w:spacing w:val="1"/>
        </w:rPr>
        <w:t>с</w:t>
      </w:r>
      <w:r w:rsidRPr="000B28D1">
        <w:t>н</w:t>
      </w:r>
      <w:r w:rsidRPr="000B28D1">
        <w:rPr>
          <w:spacing w:val="-3"/>
        </w:rPr>
        <w:t>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я</w:t>
      </w:r>
      <w:r w:rsidRPr="000B28D1">
        <w:rPr>
          <w:spacing w:val="1"/>
        </w:rPr>
        <w:t xml:space="preserve"> </w:t>
      </w:r>
      <w:r w:rsidRPr="000B28D1">
        <w:t xml:space="preserve">и </w:t>
      </w:r>
      <w:r w:rsidRPr="000B28D1">
        <w:rPr>
          <w:spacing w:val="-2"/>
        </w:rPr>
        <w:t>т</w:t>
      </w:r>
      <w:r w:rsidRPr="000B28D1">
        <w:rPr>
          <w:spacing w:val="1"/>
        </w:rPr>
        <w:t>е</w:t>
      </w:r>
      <w:r w:rsidRPr="000B28D1">
        <w:t>хноло</w:t>
      </w:r>
      <w:r w:rsidRPr="000B28D1">
        <w:rPr>
          <w:spacing w:val="1"/>
        </w:rPr>
        <w:t>г</w:t>
      </w:r>
      <w:r w:rsidRPr="000B28D1">
        <w:t>и</w:t>
      </w:r>
      <w:r w:rsidRPr="000B28D1">
        <w:rPr>
          <w:spacing w:val="-1"/>
        </w:rPr>
        <w:t>и</w:t>
      </w:r>
      <w:r w:rsidRPr="000B28D1">
        <w:t>.</w:t>
      </w:r>
    </w:p>
    <w:p w:rsidR="00BD2E18" w:rsidRDefault="00BD2E18">
      <w:pPr>
        <w:spacing w:after="160" w:line="259" w:lineRule="auto"/>
      </w:pPr>
      <w:r>
        <w:br w:type="page"/>
      </w:r>
    </w:p>
    <w:p w:rsidR="00247297" w:rsidRPr="000B28D1" w:rsidRDefault="00F476CE" w:rsidP="00247297">
      <w:pPr>
        <w:pStyle w:val="2"/>
        <w:spacing w:before="69"/>
        <w:ind w:left="0" w:firstLine="0"/>
        <w:rPr>
          <w:rFonts w:eastAsia="Times New Roman"/>
          <w:sz w:val="24"/>
          <w:szCs w:val="24"/>
        </w:rPr>
      </w:pPr>
      <w:hyperlink w:anchor="bookmark2" w:history="1">
        <w:bookmarkStart w:id="1" w:name="_Toc30146942"/>
        <w:bookmarkStart w:id="2" w:name="_Toc35951401"/>
        <w:bookmarkStart w:id="3" w:name="_Toc184722013"/>
        <w:r w:rsidR="000159FD" w:rsidRPr="000B28D1">
          <w:rPr>
            <w:rFonts w:eastAsia="Times New Roman"/>
            <w:sz w:val="24"/>
            <w:szCs w:val="24"/>
          </w:rPr>
          <w:t>Часть 1. Величины существующей отапливаемой площади строительных фондов и приросты</w:t>
        </w:r>
      </w:hyperlink>
      <w:r w:rsidR="000159FD" w:rsidRPr="000B28D1">
        <w:rPr>
          <w:rFonts w:eastAsia="Times New Roman"/>
          <w:sz w:val="24"/>
          <w:szCs w:val="24"/>
        </w:rPr>
        <w:t xml:space="preserve"> </w:t>
      </w:r>
      <w:hyperlink w:anchor="bookmark2" w:history="1">
        <w:r w:rsidR="000159FD" w:rsidRPr="000B28D1">
          <w:rPr>
            <w:rFonts w:eastAsia="Times New Roman"/>
            <w:sz w:val="24"/>
            <w:szCs w:val="24"/>
          </w:rPr>
          <w:t>отапливаемой площади строительных фондов по расчетным элементам территориального</w:t>
        </w:r>
      </w:hyperlink>
      <w:r w:rsidR="000159FD" w:rsidRPr="000B28D1">
        <w:rPr>
          <w:rFonts w:eastAsia="Times New Roman"/>
          <w:sz w:val="24"/>
          <w:szCs w:val="24"/>
        </w:rPr>
        <w:t xml:space="preserve"> </w:t>
      </w:r>
      <w:hyperlink w:anchor="bookmark2" w:history="1">
        <w:r w:rsidR="000159FD" w:rsidRPr="000B28D1">
          <w:rPr>
            <w:rFonts w:eastAsia="Times New Roman"/>
            <w:sz w:val="24"/>
            <w:szCs w:val="24"/>
          </w:rPr>
          <w:t>деления с разделением объектов строительства на многоквартирные дома, индивидуальные</w:t>
        </w:r>
      </w:hyperlink>
      <w:r w:rsidR="000159FD" w:rsidRPr="000B28D1">
        <w:rPr>
          <w:rFonts w:eastAsia="Times New Roman"/>
          <w:sz w:val="24"/>
          <w:szCs w:val="24"/>
        </w:rPr>
        <w:t xml:space="preserve"> </w:t>
      </w:r>
      <w:hyperlink w:anchor="bookmark2" w:history="1">
        <w:r w:rsidR="000159FD" w:rsidRPr="000B28D1">
          <w:rPr>
            <w:rFonts w:eastAsia="Times New Roman"/>
            <w:sz w:val="24"/>
            <w:szCs w:val="24"/>
          </w:rPr>
          <w:t>жилые дома, общественные здания и производственные здания промышленных предприятий</w:t>
        </w:r>
      </w:hyperlink>
      <w:r w:rsidR="000159FD" w:rsidRPr="000B28D1">
        <w:rPr>
          <w:rFonts w:eastAsia="Times New Roman"/>
          <w:sz w:val="24"/>
          <w:szCs w:val="24"/>
        </w:rPr>
        <w:t xml:space="preserve"> </w:t>
      </w:r>
      <w:hyperlink w:anchor="bookmark2" w:history="1">
        <w:r w:rsidR="000159FD" w:rsidRPr="000B28D1">
          <w:rPr>
            <w:rFonts w:eastAsia="Times New Roman"/>
            <w:sz w:val="24"/>
            <w:szCs w:val="24"/>
          </w:rPr>
          <w:t>по этапам - на каждый год первого 5-летнего периода и на последующие 5-летние периоды</w:t>
        </w:r>
        <w:bookmarkEnd w:id="1"/>
        <w:bookmarkEnd w:id="2"/>
        <w:bookmarkEnd w:id="3"/>
        <w:r w:rsidR="000159FD" w:rsidRPr="000B28D1">
          <w:rPr>
            <w:rFonts w:eastAsia="Times New Roman"/>
            <w:sz w:val="24"/>
            <w:szCs w:val="24"/>
          </w:rPr>
          <w:t xml:space="preserve"> </w:t>
        </w:r>
      </w:hyperlink>
    </w:p>
    <w:p w:rsidR="00247297" w:rsidRPr="000B28D1" w:rsidRDefault="00247297" w:rsidP="00247297"/>
    <w:p w:rsidR="00247297" w:rsidRPr="000B28D1" w:rsidRDefault="00F476CE" w:rsidP="00247297">
      <w:pPr>
        <w:pStyle w:val="a0"/>
        <w:ind w:firstLine="567"/>
        <w:rPr>
          <w:rFonts w:cs="Times New Roman"/>
        </w:rPr>
      </w:pPr>
      <w:hyperlink w:anchor="bookmark2" w:history="1">
        <w:r w:rsidR="000159FD" w:rsidRPr="000B28D1">
          <w:rPr>
            <w:rFonts w:eastAsia="Times New Roman"/>
            <w:szCs w:val="24"/>
          </w:rPr>
          <w:t>Данных о величине существующей отапливаемой площади строительных фондов</w:t>
        </w:r>
      </w:hyperlink>
      <w:hyperlink w:anchor="bookmark2" w:history="1">
        <w:r w:rsidR="000159FD" w:rsidRPr="000B28D1">
          <w:rPr>
            <w:rFonts w:eastAsia="Times New Roman"/>
            <w:szCs w:val="24"/>
          </w:rPr>
          <w:t xml:space="preserve"> с разделением объектов строительства на многоквартирные дома, индивидуальные</w:t>
        </w:r>
      </w:hyperlink>
      <w:r w:rsidR="000159FD" w:rsidRPr="000B28D1">
        <w:rPr>
          <w:rFonts w:eastAsia="Times New Roman"/>
          <w:szCs w:val="24"/>
        </w:rPr>
        <w:t xml:space="preserve"> </w:t>
      </w:r>
      <w:hyperlink w:anchor="bookmark2" w:history="1">
        <w:r w:rsidR="000159FD" w:rsidRPr="000B28D1">
          <w:rPr>
            <w:rFonts w:eastAsia="Times New Roman"/>
            <w:szCs w:val="24"/>
          </w:rPr>
          <w:t>жилые дома, общественные здания и производственные здания промышленных предприятий</w:t>
        </w:r>
      </w:hyperlink>
      <w:r w:rsidR="000159FD" w:rsidRPr="000B28D1">
        <w:rPr>
          <w:rFonts w:eastAsia="Times New Roman"/>
          <w:szCs w:val="24"/>
        </w:rPr>
        <w:t>, отсутствуют.</w:t>
      </w:r>
    </w:p>
    <w:p w:rsidR="00247297" w:rsidRPr="000B28D1" w:rsidRDefault="00247297" w:rsidP="00247297">
      <w:pPr>
        <w:pStyle w:val="a0"/>
      </w:pPr>
    </w:p>
    <w:p w:rsidR="008A7CD1" w:rsidRPr="000B28D1" w:rsidRDefault="008A7CD1">
      <w:pPr>
        <w:sectPr w:rsidR="008A7CD1" w:rsidRPr="000B28D1">
          <w:pgSz w:w="11906" w:h="16838"/>
          <w:pgMar w:top="1134" w:right="850" w:bottom="1134" w:left="1701" w:header="708" w:footer="708" w:gutter="0"/>
          <w:cols w:space="708"/>
          <w:docGrid w:linePitch="360"/>
        </w:sectPr>
      </w:pPr>
    </w:p>
    <w:p w:rsidR="00247297" w:rsidRPr="000B28D1" w:rsidRDefault="00F476CE" w:rsidP="00247297">
      <w:pPr>
        <w:pStyle w:val="2"/>
        <w:spacing w:before="69"/>
        <w:ind w:left="0" w:firstLine="0"/>
        <w:rPr>
          <w:rFonts w:eastAsia="Times New Roman"/>
          <w:sz w:val="24"/>
          <w:szCs w:val="24"/>
        </w:rPr>
      </w:pPr>
      <w:hyperlink w:anchor="bookmark3" w:history="1">
        <w:bookmarkStart w:id="4" w:name="_Toc30146943"/>
        <w:bookmarkStart w:id="5" w:name="_Toc35951402"/>
        <w:bookmarkStart w:id="6" w:name="_Toc184722014"/>
        <w:r w:rsidR="000159FD" w:rsidRPr="000B28D1">
          <w:rPr>
            <w:rFonts w:eastAsia="Times New Roman"/>
            <w:sz w:val="24"/>
            <w:szCs w:val="24"/>
          </w:rPr>
          <w:t>Часть 2. Существующие и перспективные объемы потребления тепловой энергии (мощности)</w:t>
        </w:r>
      </w:hyperlink>
      <w:r w:rsidR="000159FD" w:rsidRPr="000B28D1">
        <w:rPr>
          <w:rFonts w:eastAsia="Times New Roman"/>
          <w:sz w:val="24"/>
          <w:szCs w:val="24"/>
        </w:rPr>
        <w:t xml:space="preserve"> </w:t>
      </w:r>
      <w:hyperlink w:anchor="bookmark3" w:history="1">
        <w:r w:rsidR="000159FD" w:rsidRPr="000B28D1">
          <w:rPr>
            <w:rFonts w:eastAsia="Times New Roman"/>
            <w:sz w:val="24"/>
            <w:szCs w:val="24"/>
          </w:rPr>
          <w:t>и теплоносителя с разделением по видам теплопотребления в каждом расчетном элементе</w:t>
        </w:r>
      </w:hyperlink>
      <w:r w:rsidR="000159FD" w:rsidRPr="000B28D1">
        <w:rPr>
          <w:rFonts w:eastAsia="Times New Roman"/>
          <w:sz w:val="24"/>
          <w:szCs w:val="24"/>
        </w:rPr>
        <w:t xml:space="preserve"> </w:t>
      </w:r>
      <w:hyperlink w:anchor="bookmark3" w:history="1">
        <w:r w:rsidR="000159FD" w:rsidRPr="000B28D1">
          <w:rPr>
            <w:rFonts w:eastAsia="Times New Roman"/>
            <w:sz w:val="24"/>
            <w:szCs w:val="24"/>
          </w:rPr>
          <w:t>территориального деления на каждом этапе</w:t>
        </w:r>
        <w:bookmarkEnd w:id="4"/>
        <w:bookmarkEnd w:id="5"/>
        <w:bookmarkEnd w:id="6"/>
      </w:hyperlink>
    </w:p>
    <w:p w:rsidR="008A7CD1" w:rsidRPr="000B28D1" w:rsidRDefault="000159FD">
      <w:pPr>
        <w:spacing w:before="400" w:after="200"/>
      </w:pPr>
      <w:r w:rsidRPr="000B28D1">
        <w:rPr>
          <w:b/>
        </w:rPr>
        <w:t>Таблица 1.2.1 - Существующие и перспективное потребление тепловой энергии(мощности) и теплоносителя с разделением по видам, Гкал/ч</w:t>
      </w:r>
    </w:p>
    <w:tbl>
      <w:tblPr>
        <w:tblStyle w:val="a9"/>
        <w:tblW w:w="4996" w:type="pct"/>
        <w:jc w:val="center"/>
        <w:tblLook w:val="04A0"/>
      </w:tblPr>
      <w:tblGrid>
        <w:gridCol w:w="2796"/>
        <w:gridCol w:w="2803"/>
        <w:gridCol w:w="1814"/>
        <w:gridCol w:w="1814"/>
        <w:gridCol w:w="1814"/>
        <w:gridCol w:w="1814"/>
        <w:gridCol w:w="1820"/>
      </w:tblGrid>
      <w:tr w:rsidR="00247297" w:rsidRPr="000B28D1" w:rsidTr="00247297">
        <w:trPr>
          <w:trHeight w:val="340"/>
          <w:jc w:val="center"/>
        </w:trPr>
        <w:tc>
          <w:tcPr>
            <w:tcW w:w="953" w:type="pct"/>
            <w:shd w:val="clear" w:color="auto" w:fill="F2F2F2"/>
            <w:tcMar>
              <w:top w:w="120" w:type="dxa"/>
              <w:left w:w="200" w:type="dxa"/>
              <w:bottom w:w="120" w:type="dxa"/>
              <w:right w:w="200" w:type="dxa"/>
            </w:tcMar>
            <w:vAlign w:val="center"/>
          </w:tcPr>
          <w:p w:rsidR="00247297" w:rsidRPr="000B28D1" w:rsidRDefault="00247297">
            <w:pPr>
              <w:jc w:val="center"/>
            </w:pPr>
            <w:r w:rsidRPr="000B28D1">
              <w:rPr>
                <w:rFonts w:eastAsia="Times New Roman" w:cs="Times New Roman"/>
              </w:rPr>
              <w:t>Источник тепловой энергии</w:t>
            </w:r>
          </w:p>
        </w:tc>
        <w:tc>
          <w:tcPr>
            <w:tcW w:w="955" w:type="pct"/>
            <w:shd w:val="clear" w:color="auto" w:fill="F2F2F2"/>
            <w:tcMar>
              <w:top w:w="120" w:type="dxa"/>
              <w:left w:w="200" w:type="dxa"/>
              <w:bottom w:w="120" w:type="dxa"/>
              <w:right w:w="200" w:type="dxa"/>
            </w:tcMar>
            <w:vAlign w:val="center"/>
          </w:tcPr>
          <w:p w:rsidR="00247297" w:rsidRPr="000B28D1" w:rsidRDefault="00247297">
            <w:pPr>
              <w:jc w:val="center"/>
            </w:pPr>
            <w:r w:rsidRPr="000B28D1">
              <w:rPr>
                <w:rFonts w:eastAsia="Times New Roman" w:cs="Times New Roman"/>
              </w:rPr>
              <w:t>Показатель</w:t>
            </w:r>
          </w:p>
        </w:tc>
        <w:tc>
          <w:tcPr>
            <w:tcW w:w="618" w:type="pct"/>
            <w:shd w:val="clear" w:color="auto" w:fill="F2F2F2"/>
            <w:tcMar>
              <w:top w:w="120" w:type="dxa"/>
              <w:left w:w="200" w:type="dxa"/>
              <w:bottom w:w="120" w:type="dxa"/>
              <w:right w:w="200" w:type="dxa"/>
            </w:tcMar>
            <w:vAlign w:val="center"/>
          </w:tcPr>
          <w:p w:rsidR="00247297" w:rsidRPr="000B28D1" w:rsidRDefault="00247297">
            <w:pPr>
              <w:jc w:val="center"/>
            </w:pPr>
            <w:r w:rsidRPr="000B28D1">
              <w:rPr>
                <w:rFonts w:eastAsia="Times New Roman" w:cs="Times New Roman"/>
              </w:rPr>
              <w:t>2023</w:t>
            </w:r>
          </w:p>
        </w:tc>
        <w:tc>
          <w:tcPr>
            <w:tcW w:w="618" w:type="pct"/>
            <w:shd w:val="clear" w:color="auto" w:fill="F2F2F2"/>
            <w:tcMar>
              <w:top w:w="120" w:type="dxa"/>
              <w:left w:w="200" w:type="dxa"/>
              <w:bottom w:w="120" w:type="dxa"/>
              <w:right w:w="200" w:type="dxa"/>
            </w:tcMar>
            <w:vAlign w:val="center"/>
          </w:tcPr>
          <w:p w:rsidR="00247297" w:rsidRPr="000B28D1" w:rsidRDefault="00247297">
            <w:pPr>
              <w:jc w:val="center"/>
            </w:pPr>
            <w:r w:rsidRPr="000B28D1">
              <w:rPr>
                <w:rFonts w:eastAsia="Times New Roman" w:cs="Times New Roman"/>
              </w:rPr>
              <w:t>2024</w:t>
            </w:r>
          </w:p>
        </w:tc>
        <w:tc>
          <w:tcPr>
            <w:tcW w:w="618" w:type="pct"/>
            <w:shd w:val="clear" w:color="auto" w:fill="F2F2F2"/>
            <w:tcMar>
              <w:top w:w="120" w:type="dxa"/>
              <w:left w:w="200" w:type="dxa"/>
              <w:bottom w:w="120" w:type="dxa"/>
              <w:right w:w="200" w:type="dxa"/>
            </w:tcMar>
            <w:vAlign w:val="center"/>
          </w:tcPr>
          <w:p w:rsidR="00247297" w:rsidRPr="000B28D1" w:rsidRDefault="00247297">
            <w:pPr>
              <w:jc w:val="center"/>
            </w:pPr>
            <w:r w:rsidRPr="000B28D1">
              <w:rPr>
                <w:rFonts w:eastAsia="Times New Roman" w:cs="Times New Roman"/>
              </w:rPr>
              <w:t>2025</w:t>
            </w:r>
          </w:p>
        </w:tc>
        <w:tc>
          <w:tcPr>
            <w:tcW w:w="618" w:type="pct"/>
            <w:shd w:val="clear" w:color="auto" w:fill="F2F2F2"/>
            <w:tcMar>
              <w:top w:w="120" w:type="dxa"/>
              <w:left w:w="200" w:type="dxa"/>
              <w:bottom w:w="120" w:type="dxa"/>
              <w:right w:w="200" w:type="dxa"/>
            </w:tcMar>
            <w:vAlign w:val="center"/>
          </w:tcPr>
          <w:p w:rsidR="00247297" w:rsidRPr="000B28D1" w:rsidRDefault="00247297">
            <w:pPr>
              <w:jc w:val="center"/>
            </w:pPr>
            <w:r w:rsidRPr="000B28D1">
              <w:rPr>
                <w:rFonts w:eastAsia="Times New Roman" w:cs="Times New Roman"/>
              </w:rPr>
              <w:t>2026</w:t>
            </w:r>
          </w:p>
        </w:tc>
        <w:tc>
          <w:tcPr>
            <w:tcW w:w="620" w:type="pct"/>
            <w:shd w:val="clear" w:color="auto" w:fill="F2F2F2"/>
            <w:tcMar>
              <w:top w:w="120" w:type="dxa"/>
              <w:left w:w="200" w:type="dxa"/>
              <w:bottom w:w="120" w:type="dxa"/>
              <w:right w:w="200" w:type="dxa"/>
            </w:tcMar>
            <w:vAlign w:val="center"/>
          </w:tcPr>
          <w:p w:rsidR="00247297" w:rsidRPr="000B28D1" w:rsidRDefault="00247297">
            <w:pPr>
              <w:jc w:val="center"/>
            </w:pPr>
            <w:r w:rsidRPr="000B28D1">
              <w:rPr>
                <w:rFonts w:eastAsia="Times New Roman" w:cs="Times New Roman"/>
              </w:rPr>
              <w:t>2027</w:t>
            </w:r>
          </w:p>
        </w:tc>
      </w:tr>
      <w:tr w:rsidR="00247297" w:rsidRPr="000B28D1" w:rsidTr="00247297">
        <w:trPr>
          <w:trHeight w:val="116"/>
          <w:jc w:val="center"/>
        </w:trPr>
        <w:tc>
          <w:tcPr>
            <w:tcW w:w="5000" w:type="pct"/>
            <w:gridSpan w:val="7"/>
            <w:shd w:val="clear" w:color="auto" w:fill="DBE5F1"/>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АО “КРАСЭКО»</w:t>
            </w:r>
          </w:p>
        </w:tc>
      </w:tr>
      <w:tr w:rsidR="00247297" w:rsidRPr="000B28D1" w:rsidTr="00247297">
        <w:trPr>
          <w:trHeight w:val="130"/>
          <w:jc w:val="center"/>
        </w:trPr>
        <w:tc>
          <w:tcPr>
            <w:tcW w:w="953" w:type="pct"/>
            <w:vMerge w:val="restart"/>
            <w:shd w:val="clear" w:color="auto" w:fill="FFFFFF"/>
            <w:tcMar>
              <w:top w:w="40" w:type="dxa"/>
              <w:left w:w="200" w:type="dxa"/>
              <w:bottom w:w="40" w:type="dxa"/>
              <w:right w:w="200" w:type="dxa"/>
            </w:tcMar>
            <w:vAlign w:val="center"/>
          </w:tcPr>
          <w:p w:rsidR="00247297" w:rsidRPr="000B28D1" w:rsidRDefault="00247297">
            <w:r w:rsidRPr="000B28D1">
              <w:rPr>
                <w:rFonts w:eastAsia="Times New Roman" w:cs="Times New Roman"/>
              </w:rPr>
              <w:t>Котельная п. Кедровый</w:t>
            </w:r>
          </w:p>
        </w:tc>
        <w:tc>
          <w:tcPr>
            <w:tcW w:w="955"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Отопление</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11,7650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11,7650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11,7650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11,7650</w:t>
            </w:r>
          </w:p>
        </w:tc>
        <w:tc>
          <w:tcPr>
            <w:tcW w:w="620"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11,7650</w:t>
            </w:r>
          </w:p>
        </w:tc>
      </w:tr>
      <w:tr w:rsidR="00247297" w:rsidRPr="000B28D1" w:rsidTr="00247297">
        <w:trPr>
          <w:trHeight w:val="152"/>
          <w:jc w:val="center"/>
        </w:trPr>
        <w:tc>
          <w:tcPr>
            <w:tcW w:w="953" w:type="pct"/>
            <w:vMerge/>
          </w:tcPr>
          <w:p w:rsidR="00247297" w:rsidRPr="000B28D1" w:rsidRDefault="00247297"/>
        </w:tc>
        <w:tc>
          <w:tcPr>
            <w:tcW w:w="955"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ГВС</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2,1700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2,1700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2,1700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2,1700</w:t>
            </w:r>
          </w:p>
        </w:tc>
        <w:tc>
          <w:tcPr>
            <w:tcW w:w="620"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2,1700</w:t>
            </w:r>
          </w:p>
        </w:tc>
      </w:tr>
      <w:tr w:rsidR="00247297" w:rsidRPr="000B28D1" w:rsidTr="00247297">
        <w:trPr>
          <w:trHeight w:val="144"/>
          <w:jc w:val="center"/>
        </w:trPr>
        <w:tc>
          <w:tcPr>
            <w:tcW w:w="953" w:type="pct"/>
            <w:vMerge/>
          </w:tcPr>
          <w:p w:rsidR="00247297" w:rsidRPr="000B28D1" w:rsidRDefault="00247297"/>
        </w:tc>
        <w:tc>
          <w:tcPr>
            <w:tcW w:w="955"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Вентиляция</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0,5760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0,5760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0,5760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0,5760</w:t>
            </w:r>
          </w:p>
        </w:tc>
        <w:tc>
          <w:tcPr>
            <w:tcW w:w="620"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0,5760</w:t>
            </w:r>
          </w:p>
        </w:tc>
      </w:tr>
      <w:tr w:rsidR="00247297" w:rsidRPr="000B28D1" w:rsidTr="00247297">
        <w:trPr>
          <w:trHeight w:val="152"/>
          <w:jc w:val="center"/>
        </w:trPr>
        <w:tc>
          <w:tcPr>
            <w:tcW w:w="953" w:type="pct"/>
            <w:vMerge/>
          </w:tcPr>
          <w:p w:rsidR="00247297" w:rsidRPr="000B28D1" w:rsidRDefault="00247297"/>
        </w:tc>
        <w:tc>
          <w:tcPr>
            <w:tcW w:w="955"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Пар</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0,0000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0,0000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0,0000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0,0000</w:t>
            </w:r>
          </w:p>
        </w:tc>
        <w:tc>
          <w:tcPr>
            <w:tcW w:w="620"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0,0000</w:t>
            </w:r>
          </w:p>
        </w:tc>
      </w:tr>
      <w:tr w:rsidR="00247297" w:rsidRPr="000B28D1" w:rsidTr="00247297">
        <w:trPr>
          <w:trHeight w:val="137"/>
          <w:jc w:val="center"/>
        </w:trPr>
        <w:tc>
          <w:tcPr>
            <w:tcW w:w="953" w:type="pct"/>
            <w:vMerge/>
          </w:tcPr>
          <w:p w:rsidR="00247297" w:rsidRPr="000B28D1" w:rsidRDefault="00247297"/>
        </w:tc>
        <w:tc>
          <w:tcPr>
            <w:tcW w:w="955"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Итого</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14,5110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14,5110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14,5110</w:t>
            </w:r>
          </w:p>
        </w:tc>
        <w:tc>
          <w:tcPr>
            <w:tcW w:w="618"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14,5110</w:t>
            </w:r>
          </w:p>
        </w:tc>
        <w:tc>
          <w:tcPr>
            <w:tcW w:w="620" w:type="pct"/>
            <w:shd w:val="clear" w:color="auto" w:fill="FFFFFF"/>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14,5110</w:t>
            </w:r>
          </w:p>
        </w:tc>
      </w:tr>
      <w:tr w:rsidR="00247297" w:rsidRPr="000B28D1" w:rsidTr="00247297">
        <w:trPr>
          <w:trHeight w:val="116"/>
          <w:jc w:val="center"/>
        </w:trPr>
        <w:tc>
          <w:tcPr>
            <w:tcW w:w="1908" w:type="pct"/>
            <w:gridSpan w:val="2"/>
            <w:shd w:val="clear" w:color="auto" w:fill="F2F2F2"/>
            <w:tcMar>
              <w:top w:w="40" w:type="dxa"/>
              <w:left w:w="200" w:type="dxa"/>
              <w:bottom w:w="40" w:type="dxa"/>
              <w:right w:w="200" w:type="dxa"/>
            </w:tcMar>
            <w:vAlign w:val="center"/>
          </w:tcPr>
          <w:p w:rsidR="00247297" w:rsidRPr="000B28D1" w:rsidRDefault="00247297">
            <w:pPr>
              <w:jc w:val="right"/>
            </w:pPr>
            <w:r w:rsidRPr="000B28D1">
              <w:rPr>
                <w:rFonts w:eastAsia="Times New Roman" w:cs="Times New Roman"/>
              </w:rPr>
              <w:t>Всего по МО:</w:t>
            </w:r>
          </w:p>
        </w:tc>
        <w:tc>
          <w:tcPr>
            <w:tcW w:w="618" w:type="pct"/>
            <w:shd w:val="clear" w:color="auto" w:fill="F2F2F2"/>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14,5110</w:t>
            </w:r>
          </w:p>
        </w:tc>
        <w:tc>
          <w:tcPr>
            <w:tcW w:w="618" w:type="pct"/>
            <w:shd w:val="clear" w:color="auto" w:fill="F2F2F2"/>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14,5110</w:t>
            </w:r>
          </w:p>
        </w:tc>
        <w:tc>
          <w:tcPr>
            <w:tcW w:w="618" w:type="pct"/>
            <w:shd w:val="clear" w:color="auto" w:fill="F2F2F2"/>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14,5110</w:t>
            </w:r>
          </w:p>
        </w:tc>
        <w:tc>
          <w:tcPr>
            <w:tcW w:w="618" w:type="pct"/>
            <w:shd w:val="clear" w:color="auto" w:fill="F2F2F2"/>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14,5110</w:t>
            </w:r>
          </w:p>
        </w:tc>
        <w:tc>
          <w:tcPr>
            <w:tcW w:w="620" w:type="pct"/>
            <w:shd w:val="clear" w:color="auto" w:fill="F2F2F2"/>
            <w:tcMar>
              <w:top w:w="40" w:type="dxa"/>
              <w:left w:w="200" w:type="dxa"/>
              <w:bottom w:w="40" w:type="dxa"/>
              <w:right w:w="200" w:type="dxa"/>
            </w:tcMar>
            <w:vAlign w:val="center"/>
          </w:tcPr>
          <w:p w:rsidR="00247297" w:rsidRPr="000B28D1" w:rsidRDefault="00247297">
            <w:pPr>
              <w:jc w:val="center"/>
            </w:pPr>
            <w:r w:rsidRPr="000B28D1">
              <w:rPr>
                <w:rFonts w:eastAsia="Times New Roman" w:cs="Times New Roman"/>
              </w:rPr>
              <w:t>14,5110</w:t>
            </w:r>
          </w:p>
        </w:tc>
      </w:tr>
    </w:tbl>
    <w:p w:rsidR="00247297" w:rsidRPr="000B28D1" w:rsidRDefault="00247297" w:rsidP="00247297">
      <w:pPr>
        <w:pStyle w:val="a0"/>
        <w:rPr>
          <w:lang w:val="en-US"/>
        </w:rPr>
      </w:pPr>
    </w:p>
    <w:p w:rsidR="008A7CD1" w:rsidRPr="000B28D1" w:rsidRDefault="008A7CD1">
      <w:pPr>
        <w:sectPr w:rsidR="008A7CD1" w:rsidRPr="000B28D1">
          <w:pgSz w:w="16838" w:h="11906" w:orient="landscape"/>
          <w:pgMar w:top="1134" w:right="850" w:bottom="1134" w:left="1701" w:header="708" w:footer="708" w:gutter="0"/>
          <w:cols w:space="708"/>
          <w:docGrid w:linePitch="360"/>
        </w:sectPr>
      </w:pPr>
    </w:p>
    <w:p w:rsidR="00247297" w:rsidRPr="000B28D1" w:rsidRDefault="00F476CE" w:rsidP="00247297">
      <w:pPr>
        <w:pStyle w:val="2"/>
        <w:spacing w:before="69"/>
        <w:ind w:left="0" w:firstLine="0"/>
        <w:rPr>
          <w:rFonts w:eastAsia="Times New Roman"/>
          <w:sz w:val="24"/>
          <w:szCs w:val="24"/>
        </w:rPr>
      </w:pPr>
      <w:hyperlink w:anchor="bookmark4" w:history="1">
        <w:bookmarkStart w:id="7" w:name="_Toc30146944"/>
        <w:bookmarkStart w:id="8" w:name="_Toc35951403"/>
        <w:bookmarkStart w:id="9" w:name="_Toc184722015"/>
        <w:r w:rsidR="000159FD" w:rsidRPr="000B28D1">
          <w:rPr>
            <w:rFonts w:eastAsia="Times New Roman"/>
            <w:sz w:val="24"/>
            <w:szCs w:val="24"/>
          </w:rPr>
          <w:t>Часть 3. Существующие и перспективные объемы потребления тепловой энергии (мощности)</w:t>
        </w:r>
      </w:hyperlink>
      <w:r w:rsidR="000159FD" w:rsidRPr="000B28D1">
        <w:rPr>
          <w:rFonts w:eastAsia="Times New Roman"/>
          <w:sz w:val="24"/>
          <w:szCs w:val="24"/>
        </w:rPr>
        <w:t xml:space="preserve"> </w:t>
      </w:r>
      <w:hyperlink w:anchor="bookmark4" w:history="1">
        <w:r w:rsidR="000159FD" w:rsidRPr="000B28D1">
          <w:rPr>
            <w:rFonts w:eastAsia="Times New Roman"/>
            <w:sz w:val="24"/>
            <w:szCs w:val="24"/>
          </w:rPr>
          <w:t>и теплоносителя объектами, расположенными в производственных зонах, на каждом этапе</w:t>
        </w:r>
        <w:bookmarkEnd w:id="7"/>
        <w:bookmarkEnd w:id="8"/>
        <w:bookmarkEnd w:id="9"/>
        <w:r w:rsidR="000159FD" w:rsidRPr="000B28D1">
          <w:rPr>
            <w:rFonts w:eastAsia="Times New Roman"/>
            <w:sz w:val="24"/>
            <w:szCs w:val="24"/>
          </w:rPr>
          <w:t xml:space="preserve"> </w:t>
        </w:r>
      </w:hyperlink>
    </w:p>
    <w:p w:rsidR="00247297" w:rsidRPr="000B28D1" w:rsidRDefault="00247297" w:rsidP="00247297">
      <w:pPr>
        <w:pStyle w:val="af"/>
        <w:spacing w:line="288" w:lineRule="auto"/>
        <w:ind w:right="125"/>
        <w:jc w:val="both"/>
      </w:pPr>
    </w:p>
    <w:p w:rsidR="00247297" w:rsidRPr="000B28D1" w:rsidRDefault="000159FD" w:rsidP="00247297">
      <w:pPr>
        <w:pStyle w:val="af"/>
        <w:ind w:left="0"/>
        <w:jc w:val="both"/>
      </w:pPr>
      <w:r w:rsidRPr="000B28D1">
        <w:t>В</w:t>
      </w:r>
      <w:r w:rsidRPr="000B28D1">
        <w:rPr>
          <w:spacing w:val="-5"/>
        </w:rPr>
        <w:t xml:space="preserve"> </w:t>
      </w:r>
      <w:r w:rsidRPr="000B28D1">
        <w:t>хо</w:t>
      </w:r>
      <w:r w:rsidRPr="000B28D1">
        <w:rPr>
          <w:spacing w:val="1"/>
        </w:rPr>
        <w:t>д</w:t>
      </w:r>
      <w:r w:rsidRPr="000B28D1">
        <w:t>е</w:t>
      </w:r>
      <w:r w:rsidRPr="000B28D1">
        <w:rPr>
          <w:spacing w:val="1"/>
        </w:rPr>
        <w:t xml:space="preserve"> </w:t>
      </w:r>
      <w:r w:rsidRPr="000B28D1">
        <w:t>про</w:t>
      </w:r>
      <w:r w:rsidRPr="000B28D1">
        <w:rPr>
          <w:spacing w:val="-2"/>
        </w:rPr>
        <w:t>в</w:t>
      </w:r>
      <w:r w:rsidRPr="000B28D1">
        <w:rPr>
          <w:spacing w:val="1"/>
        </w:rPr>
        <w:t>е</w:t>
      </w:r>
      <w:r w:rsidRPr="000B28D1">
        <w:rPr>
          <w:spacing w:val="-3"/>
        </w:rPr>
        <w:t>д</w:t>
      </w:r>
      <w:r w:rsidRPr="000B28D1">
        <w:rPr>
          <w:spacing w:val="1"/>
        </w:rPr>
        <w:t>е</w:t>
      </w:r>
      <w:r w:rsidRPr="000B28D1">
        <w:t>н</w:t>
      </w:r>
      <w:r w:rsidRPr="000B28D1">
        <w:rPr>
          <w:spacing w:val="-1"/>
        </w:rPr>
        <w:t>н</w:t>
      </w:r>
      <w:r w:rsidRPr="000B28D1">
        <w:t>о</w:t>
      </w:r>
      <w:r w:rsidRPr="000B28D1">
        <w:rPr>
          <w:spacing w:val="1"/>
        </w:rPr>
        <w:t>г</w:t>
      </w:r>
      <w:r w:rsidRPr="000B28D1">
        <w:t>о</w:t>
      </w:r>
      <w:r w:rsidRPr="000B28D1">
        <w:rPr>
          <w:spacing w:val="-5"/>
        </w:rPr>
        <w:t xml:space="preserve"> </w:t>
      </w:r>
      <w:r w:rsidRPr="000B28D1">
        <w:rPr>
          <w:spacing w:val="1"/>
        </w:rPr>
        <w:t>а</w:t>
      </w:r>
      <w:r w:rsidRPr="000B28D1">
        <w:t>нали</w:t>
      </w:r>
      <w:r w:rsidRPr="000B28D1">
        <w:rPr>
          <w:spacing w:val="-3"/>
        </w:rPr>
        <w:t>з</w:t>
      </w:r>
      <w:r w:rsidRPr="000B28D1">
        <w:t>а</w:t>
      </w:r>
      <w:r w:rsidRPr="000B28D1">
        <w:rPr>
          <w:spacing w:val="1"/>
        </w:rPr>
        <w:t xml:space="preserve"> </w:t>
      </w:r>
      <w:r w:rsidRPr="000B28D1">
        <w:rPr>
          <w:spacing w:val="-8"/>
        </w:rPr>
        <w:t>у</w:t>
      </w:r>
      <w:r w:rsidRPr="000B28D1">
        <w:rPr>
          <w:spacing w:val="1"/>
        </w:rPr>
        <w:t>с</w:t>
      </w:r>
      <w:r w:rsidRPr="000B28D1">
        <w:rPr>
          <w:spacing w:val="-1"/>
        </w:rPr>
        <w:t>т</w:t>
      </w:r>
      <w:r w:rsidRPr="000B28D1">
        <w:rPr>
          <w:spacing w:val="1"/>
        </w:rPr>
        <w:t>а</w:t>
      </w:r>
      <w:r w:rsidRPr="000B28D1">
        <w:t>но</w:t>
      </w:r>
      <w:r w:rsidRPr="000B28D1">
        <w:rPr>
          <w:spacing w:val="-2"/>
        </w:rPr>
        <w:t>в</w:t>
      </w:r>
      <w:r w:rsidRPr="000B28D1">
        <w:t>л</w:t>
      </w:r>
      <w:r w:rsidRPr="000B28D1">
        <w:rPr>
          <w:spacing w:val="1"/>
        </w:rPr>
        <w:t>е</w:t>
      </w:r>
      <w:r w:rsidRPr="000B28D1">
        <w:t>но,</w:t>
      </w:r>
      <w:r w:rsidRPr="000B28D1">
        <w:rPr>
          <w:spacing w:val="-5"/>
        </w:rPr>
        <w:t xml:space="preserve"> </w:t>
      </w:r>
      <w:r w:rsidRPr="000B28D1">
        <w:rPr>
          <w:spacing w:val="-1"/>
        </w:rPr>
        <w:t>чт</w:t>
      </w:r>
      <w:r w:rsidRPr="000B28D1">
        <w:t>о на</w:t>
      </w:r>
      <w:r w:rsidRPr="000B28D1">
        <w:rPr>
          <w:spacing w:val="-4"/>
        </w:rPr>
        <w:t xml:space="preserve"> </w:t>
      </w:r>
      <w:r w:rsidRPr="000B28D1">
        <w:rPr>
          <w:spacing w:val="1"/>
        </w:rPr>
        <w:t>б</w:t>
      </w:r>
      <w:r w:rsidRPr="000B28D1">
        <w:t>ли</w:t>
      </w:r>
      <w:r w:rsidRPr="000B28D1">
        <w:rPr>
          <w:spacing w:val="-2"/>
        </w:rPr>
        <w:t>ж</w:t>
      </w:r>
      <w:r w:rsidRPr="000B28D1">
        <w:rPr>
          <w:spacing w:val="1"/>
        </w:rPr>
        <w:t>а</w:t>
      </w:r>
      <w:r w:rsidRPr="000B28D1">
        <w:t>й</w:t>
      </w:r>
      <w:r w:rsidRPr="000B28D1">
        <w:rPr>
          <w:spacing w:val="2"/>
        </w:rPr>
        <w:t>ш</w:t>
      </w:r>
      <w:r w:rsidRPr="000B28D1">
        <w:rPr>
          <w:spacing w:val="-5"/>
        </w:rPr>
        <w:t>у</w:t>
      </w:r>
      <w:r w:rsidRPr="000B28D1">
        <w:t>ю пер</w:t>
      </w:r>
      <w:r w:rsidRPr="000B28D1">
        <w:rPr>
          <w:spacing w:val="1"/>
        </w:rPr>
        <w:t>с</w:t>
      </w:r>
      <w:r w:rsidRPr="000B28D1">
        <w:t>пек</w:t>
      </w:r>
      <w:r w:rsidRPr="000B28D1">
        <w:rPr>
          <w:spacing w:val="-2"/>
        </w:rPr>
        <w:t>т</w:t>
      </w:r>
      <w:r w:rsidRPr="000B28D1">
        <w:t>и</w:t>
      </w:r>
      <w:r w:rsidRPr="000B28D1">
        <w:rPr>
          <w:spacing w:val="2"/>
        </w:rPr>
        <w:t>в</w:t>
      </w:r>
      <w:r w:rsidRPr="000B28D1">
        <w:t>у</w:t>
      </w:r>
      <w:r w:rsidRPr="000B28D1">
        <w:rPr>
          <w:spacing w:val="-12"/>
        </w:rPr>
        <w:t xml:space="preserve"> </w:t>
      </w:r>
      <w:r w:rsidRPr="000B28D1">
        <w:rPr>
          <w:spacing w:val="1"/>
        </w:rPr>
        <w:t>с</w:t>
      </w:r>
      <w:r w:rsidRPr="000B28D1">
        <w:rPr>
          <w:spacing w:val="-1"/>
        </w:rPr>
        <w:t>т</w:t>
      </w:r>
      <w:r w:rsidRPr="000B28D1">
        <w:rPr>
          <w:spacing w:val="3"/>
        </w:rPr>
        <w:t>р</w:t>
      </w:r>
      <w:r w:rsidRPr="000B28D1">
        <w:t>ои</w:t>
      </w:r>
      <w:r w:rsidRPr="000B28D1">
        <w:rPr>
          <w:spacing w:val="-2"/>
        </w:rPr>
        <w:t>т</w:t>
      </w:r>
      <w:r w:rsidRPr="000B28D1">
        <w:rPr>
          <w:spacing w:val="1"/>
        </w:rPr>
        <w:t>е</w:t>
      </w:r>
      <w:r w:rsidRPr="000B28D1">
        <w:t>л</w:t>
      </w:r>
      <w:r w:rsidRPr="000B28D1">
        <w:rPr>
          <w:spacing w:val="-2"/>
        </w:rPr>
        <w:t>ь</w:t>
      </w:r>
      <w:r w:rsidRPr="000B28D1">
        <w:rPr>
          <w:spacing w:val="1"/>
        </w:rPr>
        <w:t>с</w:t>
      </w:r>
      <w:r w:rsidRPr="000B28D1">
        <w:rPr>
          <w:spacing w:val="-1"/>
        </w:rPr>
        <w:t>т</w:t>
      </w:r>
      <w:r w:rsidRPr="000B28D1">
        <w:rPr>
          <w:spacing w:val="-2"/>
        </w:rPr>
        <w:t>в</w:t>
      </w:r>
      <w:r w:rsidRPr="000B28D1">
        <w:t>о но</w:t>
      </w:r>
      <w:r w:rsidRPr="000B28D1">
        <w:rPr>
          <w:spacing w:val="-2"/>
        </w:rPr>
        <w:t>вы</w:t>
      </w:r>
      <w:r w:rsidRPr="000B28D1">
        <w:t>х пре</w:t>
      </w:r>
      <w:r w:rsidRPr="000B28D1">
        <w:rPr>
          <w:spacing w:val="1"/>
        </w:rPr>
        <w:t>д</w:t>
      </w:r>
      <w:r w:rsidRPr="000B28D1">
        <w:t>пр</w:t>
      </w:r>
      <w:r w:rsidRPr="000B28D1">
        <w:rPr>
          <w:spacing w:val="-1"/>
        </w:rPr>
        <w:t>и</w:t>
      </w:r>
      <w:r w:rsidRPr="000B28D1">
        <w:rPr>
          <w:spacing w:val="1"/>
        </w:rPr>
        <w:t>я</w:t>
      </w:r>
      <w:r w:rsidRPr="000B28D1">
        <w:rPr>
          <w:spacing w:val="-1"/>
        </w:rPr>
        <w:t>т</w:t>
      </w:r>
      <w:r w:rsidRPr="000B28D1">
        <w:t>ий</w:t>
      </w:r>
      <w:r w:rsidRPr="000B28D1">
        <w:rPr>
          <w:spacing w:val="-1"/>
        </w:rPr>
        <w:t xml:space="preserve"> </w:t>
      </w:r>
      <w:r w:rsidRPr="000B28D1">
        <w:t>в</w:t>
      </w:r>
      <w:r w:rsidRPr="000B28D1">
        <w:rPr>
          <w:spacing w:val="-2"/>
        </w:rPr>
        <w:t xml:space="preserve"> </w:t>
      </w:r>
      <w:r w:rsidRPr="000B28D1">
        <w:rPr>
          <w:spacing w:val="3"/>
        </w:rPr>
        <w:t>м</w:t>
      </w:r>
      <w:r w:rsidRPr="000B28D1">
        <w:rPr>
          <w:spacing w:val="-5"/>
        </w:rPr>
        <w:t>у</w:t>
      </w:r>
      <w:r w:rsidRPr="000B28D1">
        <w:t>н</w:t>
      </w:r>
      <w:r w:rsidRPr="000B28D1">
        <w:rPr>
          <w:spacing w:val="-1"/>
        </w:rPr>
        <w:t>и</w:t>
      </w:r>
      <w:r w:rsidRPr="000B28D1">
        <w:t>ц</w:t>
      </w:r>
      <w:r w:rsidRPr="000B28D1">
        <w:rPr>
          <w:spacing w:val="-1"/>
        </w:rPr>
        <w:t>и</w:t>
      </w:r>
      <w:r w:rsidRPr="000B28D1">
        <w:t>пал</w:t>
      </w:r>
      <w:r w:rsidRPr="000B28D1">
        <w:rPr>
          <w:spacing w:val="-2"/>
        </w:rPr>
        <w:t>ь</w:t>
      </w:r>
      <w:r w:rsidRPr="000B28D1">
        <w:t xml:space="preserve">ном </w:t>
      </w:r>
      <w:r w:rsidRPr="000B28D1">
        <w:rPr>
          <w:spacing w:val="3"/>
        </w:rPr>
        <w:t>о</w:t>
      </w:r>
      <w:r w:rsidRPr="000B28D1">
        <w:rPr>
          <w:spacing w:val="1"/>
        </w:rPr>
        <w:t>б</w:t>
      </w:r>
      <w:r w:rsidRPr="000B28D1">
        <w:t>р</w:t>
      </w:r>
      <w:r w:rsidRPr="000B28D1">
        <w:rPr>
          <w:spacing w:val="1"/>
        </w:rPr>
        <w:t>а</w:t>
      </w:r>
      <w:r w:rsidRPr="000B28D1">
        <w:t>зо</w:t>
      </w:r>
      <w:r w:rsidRPr="000B28D1">
        <w:rPr>
          <w:spacing w:val="-2"/>
        </w:rPr>
        <w:t>в</w:t>
      </w:r>
      <w:r w:rsidRPr="000B28D1">
        <w:rPr>
          <w:spacing w:val="1"/>
        </w:rPr>
        <w:t>а</w:t>
      </w:r>
      <w:r w:rsidRPr="000B28D1">
        <w:t>н</w:t>
      </w:r>
      <w:r w:rsidRPr="000B28D1">
        <w:rPr>
          <w:spacing w:val="-1"/>
        </w:rPr>
        <w:t>и</w:t>
      </w:r>
      <w:r w:rsidRPr="000B28D1">
        <w:t xml:space="preserve">и </w:t>
      </w:r>
      <w:r w:rsidRPr="000B28D1">
        <w:rPr>
          <w:spacing w:val="-1"/>
        </w:rPr>
        <w:t>н</w:t>
      </w:r>
      <w:r w:rsidRPr="000B28D1">
        <w:t>е</w:t>
      </w:r>
      <w:r w:rsidRPr="000B28D1">
        <w:rPr>
          <w:spacing w:val="1"/>
        </w:rPr>
        <w:t xml:space="preserve"> </w:t>
      </w:r>
      <w:r w:rsidRPr="000B28D1">
        <w:t>план</w:t>
      </w:r>
      <w:r w:rsidRPr="000B28D1">
        <w:rPr>
          <w:spacing w:val="-1"/>
        </w:rPr>
        <w:t>и</w:t>
      </w:r>
      <w:r w:rsidRPr="000B28D1">
        <w:t>р</w:t>
      </w:r>
      <w:r w:rsidRPr="000B28D1">
        <w:rPr>
          <w:spacing w:val="-8"/>
        </w:rPr>
        <w:t>у</w:t>
      </w:r>
      <w:r w:rsidRPr="000B28D1">
        <w:rPr>
          <w:spacing w:val="1"/>
        </w:rPr>
        <w:t>е</w:t>
      </w:r>
      <w:r w:rsidRPr="000B28D1">
        <w:rPr>
          <w:spacing w:val="3"/>
        </w:rPr>
        <w:t>т</w:t>
      </w:r>
      <w:r w:rsidRPr="000B28D1">
        <w:rPr>
          <w:spacing w:val="1"/>
        </w:rPr>
        <w:t>ся</w:t>
      </w:r>
      <w:r w:rsidRPr="000B28D1">
        <w:t>.</w:t>
      </w:r>
    </w:p>
    <w:p w:rsidR="00247297" w:rsidRPr="000B28D1" w:rsidRDefault="000159FD" w:rsidP="00247297">
      <w:pPr>
        <w:pStyle w:val="af"/>
        <w:spacing w:before="3"/>
        <w:ind w:left="0"/>
        <w:jc w:val="both"/>
      </w:pPr>
      <w:r w:rsidRPr="000B28D1">
        <w:rPr>
          <w:spacing w:val="-6"/>
        </w:rPr>
        <w:t>П</w:t>
      </w:r>
      <w:r w:rsidRPr="000B28D1">
        <w:rPr>
          <w:spacing w:val="1"/>
        </w:rPr>
        <w:t>е</w:t>
      </w:r>
      <w:r w:rsidRPr="000B28D1">
        <w:t>р</w:t>
      </w:r>
      <w:r w:rsidRPr="000B28D1">
        <w:rPr>
          <w:spacing w:val="1"/>
        </w:rPr>
        <w:t>с</w:t>
      </w:r>
      <w:r w:rsidRPr="000B28D1">
        <w:t>пек</w:t>
      </w:r>
      <w:r w:rsidRPr="000B28D1">
        <w:rPr>
          <w:spacing w:val="-2"/>
        </w:rPr>
        <w:t>т</w:t>
      </w:r>
      <w:r w:rsidRPr="000B28D1">
        <w:t>и</w:t>
      </w:r>
      <w:r w:rsidRPr="000B28D1">
        <w:rPr>
          <w:spacing w:val="-2"/>
        </w:rPr>
        <w:t>в</w:t>
      </w:r>
      <w:r w:rsidRPr="000B28D1">
        <w:t>ное</w:t>
      </w:r>
      <w:r w:rsidRPr="000B28D1">
        <w:rPr>
          <w:spacing w:val="4"/>
        </w:rPr>
        <w:t xml:space="preserve"> </w:t>
      </w:r>
      <w:r w:rsidRPr="000B28D1">
        <w:t>р</w:t>
      </w:r>
      <w:r w:rsidRPr="000B28D1">
        <w:rPr>
          <w:spacing w:val="1"/>
        </w:rPr>
        <w:t>а</w:t>
      </w:r>
      <w:r w:rsidRPr="000B28D1">
        <w:t>з</w:t>
      </w:r>
      <w:r w:rsidRPr="000B28D1">
        <w:rPr>
          <w:spacing w:val="-2"/>
        </w:rPr>
        <w:t>в</w:t>
      </w:r>
      <w:r w:rsidRPr="000B28D1">
        <w:t>и</w:t>
      </w:r>
      <w:r w:rsidRPr="000B28D1">
        <w:rPr>
          <w:spacing w:val="-2"/>
        </w:rPr>
        <w:t>т</w:t>
      </w:r>
      <w:r w:rsidRPr="000B28D1">
        <w:t>ие</w:t>
      </w:r>
      <w:r w:rsidRPr="000B28D1">
        <w:rPr>
          <w:spacing w:val="4"/>
        </w:rPr>
        <w:t xml:space="preserve"> </w:t>
      </w:r>
      <w:r w:rsidRPr="000B28D1">
        <w:t>пром</w:t>
      </w:r>
      <w:r w:rsidRPr="000B28D1">
        <w:rPr>
          <w:spacing w:val="-2"/>
        </w:rPr>
        <w:t>ы</w:t>
      </w:r>
      <w:r w:rsidRPr="000B28D1">
        <w:rPr>
          <w:spacing w:val="-1"/>
        </w:rPr>
        <w:t>ш</w:t>
      </w:r>
      <w:r w:rsidRPr="000B28D1">
        <w:t>л</w:t>
      </w:r>
      <w:r w:rsidRPr="000B28D1">
        <w:rPr>
          <w:spacing w:val="1"/>
        </w:rPr>
        <w:t>е</w:t>
      </w:r>
      <w:r w:rsidRPr="000B28D1">
        <w:rPr>
          <w:spacing w:val="3"/>
        </w:rPr>
        <w:t>н</w:t>
      </w:r>
      <w:r w:rsidRPr="000B28D1">
        <w:t>нос</w:t>
      </w:r>
      <w:r w:rsidRPr="000B28D1">
        <w:rPr>
          <w:spacing w:val="-1"/>
        </w:rPr>
        <w:t>т</w:t>
      </w:r>
      <w:r w:rsidRPr="000B28D1">
        <w:t>и</w:t>
      </w:r>
      <w:r w:rsidRPr="000B28D1">
        <w:rPr>
          <w:spacing w:val="3"/>
        </w:rPr>
        <w:t xml:space="preserve"> м</w:t>
      </w:r>
      <w:r w:rsidRPr="000B28D1">
        <w:rPr>
          <w:spacing w:val="-8"/>
        </w:rPr>
        <w:t>у</w:t>
      </w:r>
      <w:r w:rsidRPr="000B28D1">
        <w:t>н</w:t>
      </w:r>
      <w:r w:rsidRPr="000B28D1">
        <w:rPr>
          <w:spacing w:val="-1"/>
        </w:rPr>
        <w:t>и</w:t>
      </w:r>
      <w:r w:rsidRPr="000B28D1">
        <w:rPr>
          <w:spacing w:val="3"/>
        </w:rPr>
        <w:t>ц</w:t>
      </w:r>
      <w:r w:rsidRPr="000B28D1">
        <w:t>и</w:t>
      </w:r>
      <w:r w:rsidRPr="000B28D1">
        <w:rPr>
          <w:spacing w:val="-1"/>
        </w:rPr>
        <w:t>п</w:t>
      </w:r>
      <w:r w:rsidRPr="000B28D1">
        <w:rPr>
          <w:spacing w:val="1"/>
        </w:rPr>
        <w:t>а</w:t>
      </w:r>
      <w:r w:rsidRPr="000B28D1">
        <w:t>л</w:t>
      </w:r>
      <w:r w:rsidRPr="000B28D1">
        <w:rPr>
          <w:spacing w:val="-2"/>
        </w:rPr>
        <w:t>ь</w:t>
      </w:r>
      <w:r w:rsidRPr="000B28D1">
        <w:t>ного</w:t>
      </w:r>
      <w:r w:rsidRPr="000B28D1">
        <w:rPr>
          <w:spacing w:val="3"/>
        </w:rPr>
        <w:t xml:space="preserve"> </w:t>
      </w:r>
      <w:r w:rsidRPr="000B28D1">
        <w:t>о</w:t>
      </w:r>
      <w:r w:rsidRPr="000B28D1">
        <w:rPr>
          <w:spacing w:val="1"/>
        </w:rPr>
        <w:t>б</w:t>
      </w:r>
      <w:r w:rsidRPr="000B28D1">
        <w:t>р</w:t>
      </w:r>
      <w:r w:rsidRPr="000B28D1">
        <w:rPr>
          <w:spacing w:val="1"/>
        </w:rPr>
        <w:t>а</w:t>
      </w:r>
      <w:r w:rsidRPr="000B28D1">
        <w:t>зо</w:t>
      </w:r>
      <w:r w:rsidRPr="000B28D1">
        <w:rPr>
          <w:spacing w:val="-2"/>
        </w:rPr>
        <w:t>в</w:t>
      </w:r>
      <w:r w:rsidRPr="000B28D1">
        <w:rPr>
          <w:spacing w:val="1"/>
        </w:rPr>
        <w:t>а</w:t>
      </w:r>
      <w:r w:rsidRPr="000B28D1">
        <w:t>н</w:t>
      </w:r>
      <w:r w:rsidRPr="000B28D1">
        <w:rPr>
          <w:spacing w:val="-1"/>
        </w:rPr>
        <w:t>и</w:t>
      </w:r>
      <w:r w:rsidRPr="000B28D1">
        <w:t>я</w:t>
      </w:r>
      <w:r w:rsidRPr="000B28D1">
        <w:rPr>
          <w:spacing w:val="1"/>
        </w:rPr>
        <w:t xml:space="preserve"> с</w:t>
      </w:r>
      <w:r w:rsidRPr="000B28D1">
        <w:t>о</w:t>
      </w:r>
      <w:r w:rsidRPr="000B28D1">
        <w:rPr>
          <w:spacing w:val="1"/>
        </w:rPr>
        <w:t>с</w:t>
      </w:r>
      <w:r w:rsidRPr="000B28D1">
        <w:rPr>
          <w:spacing w:val="-1"/>
        </w:rPr>
        <w:t>т</w:t>
      </w:r>
      <w:r w:rsidRPr="000B28D1">
        <w:t>оит</w:t>
      </w:r>
      <w:r w:rsidRPr="000B28D1">
        <w:rPr>
          <w:spacing w:val="2"/>
        </w:rPr>
        <w:t xml:space="preserve"> </w:t>
      </w:r>
      <w:r w:rsidRPr="000B28D1">
        <w:t>в р</w:t>
      </w:r>
      <w:r w:rsidRPr="000B28D1">
        <w:rPr>
          <w:spacing w:val="1"/>
        </w:rPr>
        <w:t>а</w:t>
      </w:r>
      <w:r w:rsidRPr="000B28D1">
        <w:t>з</w:t>
      </w:r>
      <w:r w:rsidRPr="000B28D1">
        <w:rPr>
          <w:spacing w:val="-2"/>
        </w:rPr>
        <w:t>в</w:t>
      </w:r>
      <w:r w:rsidRPr="000B28D1">
        <w:t>и</w:t>
      </w:r>
      <w:r w:rsidRPr="000B28D1">
        <w:rPr>
          <w:spacing w:val="-2"/>
        </w:rPr>
        <w:t>т</w:t>
      </w:r>
      <w:r w:rsidRPr="000B28D1">
        <w:t>и</w:t>
      </w:r>
      <w:r w:rsidRPr="000B28D1">
        <w:rPr>
          <w:spacing w:val="-1"/>
        </w:rPr>
        <w:t>и</w:t>
      </w:r>
      <w:r w:rsidRPr="000B28D1">
        <w:t>,</w:t>
      </w:r>
      <w:r w:rsidRPr="000B28D1">
        <w:rPr>
          <w:spacing w:val="59"/>
        </w:rPr>
        <w:t xml:space="preserve"> </w:t>
      </w:r>
      <w:r w:rsidRPr="000B28D1">
        <w:t>мо</w:t>
      </w:r>
      <w:r w:rsidRPr="000B28D1">
        <w:rPr>
          <w:spacing w:val="1"/>
        </w:rPr>
        <w:t>де</w:t>
      </w:r>
      <w:r w:rsidRPr="000B28D1">
        <w:t>рн</w:t>
      </w:r>
      <w:r w:rsidRPr="000B28D1">
        <w:rPr>
          <w:spacing w:val="-1"/>
        </w:rPr>
        <w:t>и</w:t>
      </w:r>
      <w:r w:rsidRPr="000B28D1">
        <w:t>з</w:t>
      </w:r>
      <w:r w:rsidRPr="000B28D1">
        <w:rPr>
          <w:spacing w:val="1"/>
        </w:rPr>
        <w:t>а</w:t>
      </w:r>
      <w:r w:rsidRPr="000B28D1">
        <w:t>ц</w:t>
      </w:r>
      <w:r w:rsidRPr="000B28D1">
        <w:rPr>
          <w:spacing w:val="-1"/>
        </w:rPr>
        <w:t>и</w:t>
      </w:r>
      <w:r w:rsidRPr="000B28D1">
        <w:t>и</w:t>
      </w:r>
      <w:r w:rsidRPr="000B28D1">
        <w:rPr>
          <w:spacing w:val="59"/>
        </w:rPr>
        <w:t xml:space="preserve"> </w:t>
      </w:r>
      <w:r w:rsidRPr="000B28D1">
        <w:t>и</w:t>
      </w:r>
      <w:r w:rsidRPr="000B28D1">
        <w:rPr>
          <w:spacing w:val="59"/>
        </w:rPr>
        <w:t xml:space="preserve"> </w:t>
      </w:r>
      <w:r w:rsidRPr="000B28D1">
        <w:t>р</w:t>
      </w:r>
      <w:r w:rsidRPr="000B28D1">
        <w:rPr>
          <w:spacing w:val="1"/>
        </w:rPr>
        <w:t>е</w:t>
      </w:r>
      <w:r w:rsidRPr="000B28D1">
        <w:t>ко</w:t>
      </w:r>
      <w:r w:rsidRPr="000B28D1">
        <w:rPr>
          <w:spacing w:val="-1"/>
        </w:rPr>
        <w:t>н</w:t>
      </w:r>
      <w:r w:rsidRPr="000B28D1">
        <w:rPr>
          <w:spacing w:val="1"/>
        </w:rPr>
        <w:t>с</w:t>
      </w:r>
      <w:r w:rsidRPr="000B28D1">
        <w:rPr>
          <w:spacing w:val="-1"/>
        </w:rPr>
        <w:t>т</w:t>
      </w:r>
      <w:r w:rsidRPr="000B28D1">
        <w:t>р</w:t>
      </w:r>
      <w:r w:rsidRPr="000B28D1">
        <w:rPr>
          <w:spacing w:val="-5"/>
        </w:rPr>
        <w:t>у</w:t>
      </w:r>
      <w:r w:rsidRPr="000B28D1">
        <w:t>к</w:t>
      </w:r>
      <w:r w:rsidRPr="000B28D1">
        <w:rPr>
          <w:spacing w:val="-1"/>
        </w:rPr>
        <w:t>ц</w:t>
      </w:r>
      <w:r w:rsidRPr="000B28D1">
        <w:t>ии</w:t>
      </w:r>
      <w:r w:rsidRPr="000B28D1">
        <w:rPr>
          <w:spacing w:val="2"/>
        </w:rPr>
        <w:t xml:space="preserve"> </w:t>
      </w:r>
      <w:r w:rsidRPr="000B28D1">
        <w:rPr>
          <w:spacing w:val="5"/>
        </w:rPr>
        <w:t>с</w:t>
      </w:r>
      <w:r w:rsidRPr="000B28D1">
        <w:rPr>
          <w:spacing w:val="-5"/>
        </w:rPr>
        <w:t>у</w:t>
      </w:r>
      <w:r w:rsidRPr="000B28D1">
        <w:rPr>
          <w:spacing w:val="-1"/>
        </w:rPr>
        <w:t>щ</w:t>
      </w:r>
      <w:r w:rsidRPr="000B28D1">
        <w:rPr>
          <w:spacing w:val="1"/>
        </w:rPr>
        <w:t>ес</w:t>
      </w:r>
      <w:r w:rsidRPr="000B28D1">
        <w:rPr>
          <w:spacing w:val="-1"/>
        </w:rPr>
        <w:t>т</w:t>
      </w:r>
      <w:r w:rsidRPr="000B28D1">
        <w:rPr>
          <w:spacing w:val="2"/>
        </w:rPr>
        <w:t>в</w:t>
      </w:r>
      <w:r w:rsidRPr="000B28D1">
        <w:rPr>
          <w:spacing w:val="-8"/>
        </w:rPr>
        <w:t>у</w:t>
      </w:r>
      <w:r w:rsidRPr="000B28D1">
        <w:rPr>
          <w:spacing w:val="4"/>
        </w:rPr>
        <w:t>ю</w:t>
      </w:r>
      <w:r w:rsidRPr="000B28D1">
        <w:rPr>
          <w:spacing w:val="-1"/>
        </w:rPr>
        <w:t>щ</w:t>
      </w:r>
      <w:r w:rsidRPr="000B28D1">
        <w:t>их</w:t>
      </w:r>
      <w:r w:rsidRPr="000B28D1">
        <w:rPr>
          <w:spacing w:val="59"/>
        </w:rPr>
        <w:t xml:space="preserve"> </w:t>
      </w:r>
      <w:r w:rsidRPr="000B28D1">
        <w:t>пре</w:t>
      </w:r>
      <w:r w:rsidRPr="000B28D1">
        <w:rPr>
          <w:spacing w:val="1"/>
        </w:rPr>
        <w:t>д</w:t>
      </w:r>
      <w:r w:rsidRPr="000B28D1">
        <w:t>пр</w:t>
      </w:r>
      <w:r w:rsidRPr="000B28D1">
        <w:rPr>
          <w:spacing w:val="-1"/>
        </w:rPr>
        <w:t>и</w:t>
      </w:r>
      <w:r w:rsidRPr="000B28D1">
        <w:rPr>
          <w:spacing w:val="1"/>
        </w:rPr>
        <w:t>я</w:t>
      </w:r>
      <w:r w:rsidRPr="000B28D1">
        <w:rPr>
          <w:spacing w:val="-1"/>
        </w:rPr>
        <w:t>т</w:t>
      </w:r>
      <w:r w:rsidRPr="000B28D1">
        <w:t>и</w:t>
      </w:r>
      <w:r w:rsidRPr="000B28D1">
        <w:rPr>
          <w:spacing w:val="-1"/>
        </w:rPr>
        <w:t>й</w:t>
      </w:r>
      <w:r w:rsidRPr="000B28D1">
        <w:t>,</w:t>
      </w:r>
      <w:r w:rsidRPr="000B28D1">
        <w:rPr>
          <w:spacing w:val="3"/>
        </w:rPr>
        <w:t xml:space="preserve"> </w:t>
      </w:r>
      <w:r w:rsidRPr="000B28D1">
        <w:t>о</w:t>
      </w:r>
      <w:r w:rsidRPr="000B28D1">
        <w:rPr>
          <w:spacing w:val="5"/>
        </w:rPr>
        <w:t>с</w:t>
      </w:r>
      <w:r w:rsidRPr="000B28D1">
        <w:rPr>
          <w:spacing w:val="-8"/>
        </w:rPr>
        <w:t>у</w:t>
      </w:r>
      <w:r w:rsidRPr="000B28D1">
        <w:rPr>
          <w:spacing w:val="-1"/>
        </w:rPr>
        <w:t>щ</w:t>
      </w:r>
      <w:r w:rsidRPr="000B28D1">
        <w:rPr>
          <w:spacing w:val="1"/>
        </w:rPr>
        <w:t>ес</w:t>
      </w:r>
      <w:r w:rsidRPr="000B28D1">
        <w:rPr>
          <w:spacing w:val="-1"/>
        </w:rPr>
        <w:t>т</w:t>
      </w:r>
      <w:r w:rsidRPr="000B28D1">
        <w:rPr>
          <w:spacing w:val="-2"/>
        </w:rPr>
        <w:t>в</w:t>
      </w:r>
      <w:r w:rsidRPr="000B28D1">
        <w:t>л</w:t>
      </w:r>
      <w:r w:rsidRPr="000B28D1">
        <w:rPr>
          <w:spacing w:val="1"/>
        </w:rPr>
        <w:t>я</w:t>
      </w:r>
      <w:r w:rsidRPr="000B28D1">
        <w:t>ю</w:t>
      </w:r>
      <w:r w:rsidRPr="000B28D1">
        <w:rPr>
          <w:spacing w:val="-1"/>
        </w:rPr>
        <w:t>щ</w:t>
      </w:r>
      <w:r w:rsidRPr="000B28D1">
        <w:t xml:space="preserve">их </w:t>
      </w:r>
      <w:r w:rsidRPr="000B28D1">
        <w:rPr>
          <w:spacing w:val="1"/>
        </w:rPr>
        <w:t>дея</w:t>
      </w:r>
      <w:r w:rsidRPr="000B28D1">
        <w:rPr>
          <w:spacing w:val="-1"/>
        </w:rPr>
        <w:t>т</w:t>
      </w:r>
      <w:r w:rsidRPr="000B28D1">
        <w:rPr>
          <w:spacing w:val="1"/>
        </w:rPr>
        <w:t>е</w:t>
      </w:r>
      <w:r w:rsidRPr="000B28D1">
        <w:t>л</w:t>
      </w:r>
      <w:r w:rsidRPr="000B28D1">
        <w:rPr>
          <w:spacing w:val="-2"/>
        </w:rPr>
        <w:t>ь</w:t>
      </w:r>
      <w:r w:rsidRPr="000B28D1">
        <w:t>нос</w:t>
      </w:r>
      <w:r w:rsidRPr="000B28D1">
        <w:rPr>
          <w:spacing w:val="-1"/>
        </w:rPr>
        <w:t>т</w:t>
      </w:r>
      <w:r w:rsidRPr="000B28D1">
        <w:t>ь</w:t>
      </w:r>
      <w:r w:rsidRPr="000B28D1">
        <w:rPr>
          <w:spacing w:val="-2"/>
        </w:rPr>
        <w:t xml:space="preserve"> </w:t>
      </w:r>
      <w:r w:rsidRPr="000B28D1">
        <w:t xml:space="preserve">на </w:t>
      </w:r>
      <w:r w:rsidRPr="000B28D1">
        <w:rPr>
          <w:spacing w:val="-1"/>
        </w:rPr>
        <w:t>т</w:t>
      </w:r>
      <w:r w:rsidRPr="000B28D1">
        <w:rPr>
          <w:spacing w:val="1"/>
        </w:rPr>
        <w:t>е</w:t>
      </w:r>
      <w:r w:rsidRPr="000B28D1">
        <w:t>рри</w:t>
      </w:r>
      <w:r w:rsidRPr="000B28D1">
        <w:rPr>
          <w:spacing w:val="-2"/>
        </w:rPr>
        <w:t>т</w:t>
      </w:r>
      <w:r w:rsidRPr="000B28D1">
        <w:t>ории</w:t>
      </w:r>
      <w:r w:rsidRPr="000B28D1">
        <w:rPr>
          <w:spacing w:val="-1"/>
        </w:rPr>
        <w:t xml:space="preserve"> </w:t>
      </w:r>
      <w:r w:rsidRPr="000B28D1">
        <w:t>м</w:t>
      </w:r>
      <w:r w:rsidRPr="000B28D1">
        <w:rPr>
          <w:spacing w:val="-8"/>
        </w:rPr>
        <w:t>у</w:t>
      </w:r>
      <w:r w:rsidRPr="000B28D1">
        <w:rPr>
          <w:spacing w:val="3"/>
        </w:rPr>
        <w:t>н</w:t>
      </w:r>
      <w:r w:rsidRPr="000B28D1">
        <w:t>и</w:t>
      </w:r>
      <w:r w:rsidRPr="000B28D1">
        <w:rPr>
          <w:spacing w:val="-1"/>
        </w:rPr>
        <w:t>ц</w:t>
      </w:r>
      <w:r w:rsidRPr="000B28D1">
        <w:t>и</w:t>
      </w:r>
      <w:r w:rsidRPr="000B28D1">
        <w:rPr>
          <w:spacing w:val="-1"/>
        </w:rPr>
        <w:t>п</w:t>
      </w:r>
      <w:r w:rsidRPr="000B28D1">
        <w:rPr>
          <w:spacing w:val="1"/>
        </w:rPr>
        <w:t>а</w:t>
      </w:r>
      <w:r w:rsidRPr="000B28D1">
        <w:t>л</w:t>
      </w:r>
      <w:r w:rsidRPr="000B28D1">
        <w:rPr>
          <w:spacing w:val="-2"/>
        </w:rPr>
        <w:t>ь</w:t>
      </w:r>
      <w:r w:rsidRPr="000B28D1">
        <w:t>ного о</w:t>
      </w:r>
      <w:r w:rsidRPr="000B28D1">
        <w:rPr>
          <w:spacing w:val="1"/>
        </w:rPr>
        <w:t>б</w:t>
      </w:r>
      <w:r w:rsidRPr="000B28D1">
        <w:t>р</w:t>
      </w:r>
      <w:r w:rsidRPr="000B28D1">
        <w:rPr>
          <w:spacing w:val="1"/>
        </w:rPr>
        <w:t>а</w:t>
      </w:r>
      <w:r w:rsidRPr="000B28D1">
        <w:t>зо</w:t>
      </w:r>
      <w:r w:rsidRPr="000B28D1">
        <w:rPr>
          <w:spacing w:val="-2"/>
        </w:rPr>
        <w:t>в</w:t>
      </w:r>
      <w:r w:rsidRPr="000B28D1">
        <w:rPr>
          <w:spacing w:val="1"/>
        </w:rPr>
        <w:t>а</w:t>
      </w:r>
      <w:r w:rsidRPr="000B28D1">
        <w:t>н</w:t>
      </w:r>
      <w:r w:rsidRPr="000B28D1">
        <w:rPr>
          <w:spacing w:val="-1"/>
        </w:rPr>
        <w:t>и</w:t>
      </w:r>
      <w:r w:rsidRPr="000B28D1">
        <w:rPr>
          <w:spacing w:val="1"/>
        </w:rPr>
        <w:t>я</w:t>
      </w:r>
      <w:r w:rsidRPr="000B28D1">
        <w:t>.</w:t>
      </w:r>
    </w:p>
    <w:p w:rsidR="00247297" w:rsidRPr="000B28D1" w:rsidRDefault="00247297" w:rsidP="00247297">
      <w:pPr>
        <w:pStyle w:val="af"/>
        <w:spacing w:before="3"/>
        <w:ind w:left="0"/>
        <w:jc w:val="both"/>
      </w:pPr>
    </w:p>
    <w:p w:rsidR="00247297" w:rsidRPr="000B28D1" w:rsidRDefault="000159FD" w:rsidP="00247297">
      <w:pPr>
        <w:pStyle w:val="2"/>
        <w:spacing w:before="69"/>
        <w:ind w:left="0" w:firstLine="0"/>
        <w:rPr>
          <w:rFonts w:eastAsia="Times New Roman"/>
          <w:sz w:val="24"/>
          <w:szCs w:val="24"/>
        </w:rPr>
      </w:pPr>
      <w:bookmarkStart w:id="10" w:name="_Toc35951404"/>
      <w:bookmarkStart w:id="11" w:name="_Toc184722016"/>
      <w:r w:rsidRPr="000B28D1">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0"/>
      <w:bookmarkEnd w:id="11"/>
    </w:p>
    <w:p w:rsidR="008A7CD1" w:rsidRPr="000B28D1" w:rsidRDefault="000159FD">
      <w:pPr>
        <w:spacing w:before="400" w:after="200"/>
      </w:pPr>
      <w:r w:rsidRPr="000B28D1">
        <w:rPr>
          <w:b/>
        </w:rPr>
        <w:t>Таблица 1.4.1 - Существующая средневзвешенная плотность тепловой нагрузки</w:t>
      </w:r>
    </w:p>
    <w:tbl>
      <w:tblPr>
        <w:tblStyle w:val="a9"/>
        <w:tblW w:w="5000" w:type="pct"/>
        <w:jc w:val="center"/>
        <w:tblLook w:val="04A0"/>
      </w:tblPr>
      <w:tblGrid>
        <w:gridCol w:w="257"/>
        <w:gridCol w:w="1415"/>
        <w:gridCol w:w="2158"/>
        <w:gridCol w:w="1915"/>
        <w:gridCol w:w="1596"/>
        <w:gridCol w:w="2234"/>
      </w:tblGrid>
      <w:tr w:rsidR="008A7CD1" w:rsidRPr="000B28D1" w:rsidTr="00366411">
        <w:trPr>
          <w:jc w:val="center"/>
        </w:trPr>
        <w:tc>
          <w:tcPr>
            <w:tcW w:w="251" w:type="dxa"/>
            <w:shd w:val="clear" w:color="auto" w:fill="F2F2F2"/>
            <w:tcMar>
              <w:top w:w="120" w:type="dxa"/>
              <w:left w:w="20" w:type="dxa"/>
              <w:bottom w:w="120" w:type="dxa"/>
              <w:right w:w="20" w:type="dxa"/>
            </w:tcMar>
            <w:vAlign w:val="center"/>
          </w:tcPr>
          <w:p w:rsidR="008A7CD1" w:rsidRPr="000B28D1" w:rsidRDefault="000159FD">
            <w:pPr>
              <w:jc w:val="center"/>
            </w:pPr>
            <w:r w:rsidRPr="000B28D1">
              <w:rPr>
                <w:rFonts w:eastAsia="Times New Roman" w:cs="Times New Roman"/>
              </w:rPr>
              <w:t>№</w:t>
            </w:r>
          </w:p>
        </w:tc>
        <w:tc>
          <w:tcPr>
            <w:tcW w:w="1381"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Источник тепловой энергии</w:t>
            </w:r>
          </w:p>
        </w:tc>
        <w:tc>
          <w:tcPr>
            <w:tcW w:w="2106"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Зона территориального деления</w:t>
            </w:r>
          </w:p>
        </w:tc>
        <w:tc>
          <w:tcPr>
            <w:tcW w:w="1869"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Существующая тепловая нагрузка, Гкал/ч</w:t>
            </w:r>
          </w:p>
        </w:tc>
        <w:tc>
          <w:tcPr>
            <w:tcW w:w="1558"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Площадь территории S, м²</w:t>
            </w:r>
          </w:p>
        </w:tc>
        <w:tc>
          <w:tcPr>
            <w:tcW w:w="218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Средневзвешенная плотность, Гкал/ч / м²</w:t>
            </w:r>
          </w:p>
        </w:tc>
      </w:tr>
      <w:tr w:rsidR="008A7CD1" w:rsidRPr="000B28D1" w:rsidTr="00366411">
        <w:trPr>
          <w:jc w:val="center"/>
        </w:trPr>
        <w:tc>
          <w:tcPr>
            <w:tcW w:w="9345" w:type="dxa"/>
            <w:gridSpan w:val="6"/>
            <w:shd w:val="clear" w:color="auto" w:fill="DBE5F1"/>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АО “КРАСЭКО»</w:t>
            </w:r>
          </w:p>
        </w:tc>
      </w:tr>
      <w:tr w:rsidR="008A7CD1" w:rsidRPr="000B28D1" w:rsidTr="00366411">
        <w:trPr>
          <w:jc w:val="center"/>
        </w:trPr>
        <w:tc>
          <w:tcPr>
            <w:tcW w:w="251"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w:t>
            </w:r>
          </w:p>
        </w:tc>
        <w:tc>
          <w:tcPr>
            <w:tcW w:w="1381"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Котельная п. Кедровый</w:t>
            </w:r>
          </w:p>
        </w:tc>
        <w:tc>
          <w:tcPr>
            <w:tcW w:w="2106"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п. Кедровый</w:t>
            </w:r>
          </w:p>
        </w:tc>
        <w:tc>
          <w:tcPr>
            <w:tcW w:w="1869" w:type="dxa"/>
            <w:shd w:val="clear" w:color="auto" w:fill="FFFFFF"/>
            <w:tcMar>
              <w:top w:w="40" w:type="dxa"/>
              <w:left w:w="200" w:type="dxa"/>
              <w:bottom w:w="40" w:type="dxa"/>
              <w:right w:w="200" w:type="dxa"/>
            </w:tcMar>
            <w:vAlign w:val="center"/>
          </w:tcPr>
          <w:p w:rsidR="008A7CD1" w:rsidRPr="000B28D1" w:rsidRDefault="00366411">
            <w:pPr>
              <w:jc w:val="center"/>
            </w:pPr>
            <w:r w:rsidRPr="000B28D1">
              <w:rPr>
                <w:rFonts w:eastAsia="Times New Roman" w:cs="Times New Roman"/>
              </w:rPr>
              <w:t>14,5110</w:t>
            </w:r>
          </w:p>
        </w:tc>
        <w:tc>
          <w:tcPr>
            <w:tcW w:w="1558"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118831,4000</w:t>
            </w:r>
          </w:p>
        </w:tc>
        <w:tc>
          <w:tcPr>
            <w:tcW w:w="2180" w:type="dxa"/>
            <w:shd w:val="clear" w:color="auto" w:fill="FFFFFF"/>
            <w:tcMar>
              <w:top w:w="40" w:type="dxa"/>
              <w:left w:w="200" w:type="dxa"/>
              <w:bottom w:w="40" w:type="dxa"/>
              <w:right w:w="200" w:type="dxa"/>
            </w:tcMar>
            <w:vAlign w:val="center"/>
          </w:tcPr>
          <w:p w:rsidR="008A7CD1" w:rsidRPr="000B28D1" w:rsidRDefault="00366411">
            <w:pPr>
              <w:jc w:val="center"/>
            </w:pPr>
            <w:r w:rsidRPr="000B28D1">
              <w:rPr>
                <w:rFonts w:eastAsia="Times New Roman" w:cs="Times New Roman"/>
              </w:rPr>
              <w:t>0,0001</w:t>
            </w:r>
          </w:p>
        </w:tc>
      </w:tr>
      <w:tr w:rsidR="00366411" w:rsidRPr="000B28D1" w:rsidTr="00366411">
        <w:trPr>
          <w:jc w:val="center"/>
        </w:trPr>
        <w:tc>
          <w:tcPr>
            <w:tcW w:w="3738" w:type="dxa"/>
            <w:gridSpan w:val="3"/>
            <w:shd w:val="clear" w:color="auto" w:fill="FBD4B4"/>
            <w:tcMar>
              <w:top w:w="40" w:type="dxa"/>
              <w:left w:w="20" w:type="dxa"/>
              <w:bottom w:w="40" w:type="dxa"/>
              <w:right w:w="20" w:type="dxa"/>
            </w:tcMar>
            <w:vAlign w:val="center"/>
          </w:tcPr>
          <w:p w:rsidR="00366411" w:rsidRPr="000B28D1" w:rsidRDefault="00366411" w:rsidP="00366411">
            <w:pPr>
              <w:jc w:val="center"/>
            </w:pPr>
            <w:r w:rsidRPr="000B28D1">
              <w:rPr>
                <w:rFonts w:eastAsia="Times New Roman" w:cs="Times New Roman"/>
                <w:b/>
                <w:color w:val="000000"/>
              </w:rPr>
              <w:t>Итого:</w:t>
            </w:r>
          </w:p>
        </w:tc>
        <w:tc>
          <w:tcPr>
            <w:tcW w:w="1869" w:type="dxa"/>
            <w:shd w:val="clear" w:color="auto" w:fill="FBD4B4"/>
            <w:tcMar>
              <w:top w:w="40" w:type="dxa"/>
              <w:left w:w="200" w:type="dxa"/>
              <w:bottom w:w="40" w:type="dxa"/>
              <w:right w:w="200" w:type="dxa"/>
            </w:tcMar>
            <w:vAlign w:val="center"/>
          </w:tcPr>
          <w:p w:rsidR="00366411" w:rsidRPr="000B28D1" w:rsidRDefault="00366411" w:rsidP="00366411">
            <w:pPr>
              <w:jc w:val="center"/>
            </w:pPr>
            <w:r w:rsidRPr="000B28D1">
              <w:rPr>
                <w:rFonts w:eastAsia="Times New Roman" w:cs="Times New Roman"/>
              </w:rPr>
              <w:t>14,5110</w:t>
            </w:r>
          </w:p>
        </w:tc>
        <w:tc>
          <w:tcPr>
            <w:tcW w:w="1558" w:type="dxa"/>
            <w:shd w:val="clear" w:color="auto" w:fill="FBD4B4"/>
            <w:tcMar>
              <w:top w:w="40" w:type="dxa"/>
              <w:left w:w="200" w:type="dxa"/>
              <w:bottom w:w="40" w:type="dxa"/>
              <w:right w:w="200" w:type="dxa"/>
            </w:tcMar>
            <w:vAlign w:val="center"/>
          </w:tcPr>
          <w:p w:rsidR="00366411" w:rsidRPr="000B28D1" w:rsidRDefault="00366411" w:rsidP="00366411">
            <w:pPr>
              <w:jc w:val="center"/>
            </w:pPr>
            <w:r w:rsidRPr="000B28D1">
              <w:rPr>
                <w:rFonts w:eastAsia="Times New Roman" w:cs="Times New Roman"/>
                <w:color w:val="000000"/>
              </w:rPr>
              <w:t>118831,4000</w:t>
            </w:r>
          </w:p>
        </w:tc>
        <w:tc>
          <w:tcPr>
            <w:tcW w:w="2180" w:type="dxa"/>
            <w:shd w:val="clear" w:color="auto" w:fill="FBD4B4"/>
            <w:tcMar>
              <w:top w:w="40" w:type="dxa"/>
              <w:left w:w="200" w:type="dxa"/>
              <w:bottom w:w="40" w:type="dxa"/>
              <w:right w:w="200" w:type="dxa"/>
            </w:tcMar>
            <w:vAlign w:val="center"/>
          </w:tcPr>
          <w:p w:rsidR="00366411" w:rsidRPr="000B28D1" w:rsidRDefault="00366411" w:rsidP="00366411">
            <w:pPr>
              <w:jc w:val="center"/>
            </w:pPr>
            <w:r w:rsidRPr="000B28D1">
              <w:rPr>
                <w:rFonts w:eastAsia="Times New Roman" w:cs="Times New Roman"/>
              </w:rPr>
              <w:t>0,0001</w:t>
            </w:r>
          </w:p>
        </w:tc>
      </w:tr>
      <w:tr w:rsidR="00366411" w:rsidRPr="000B28D1" w:rsidTr="00366411">
        <w:trPr>
          <w:jc w:val="center"/>
        </w:trPr>
        <w:tc>
          <w:tcPr>
            <w:tcW w:w="3738" w:type="dxa"/>
            <w:gridSpan w:val="3"/>
            <w:shd w:val="clear" w:color="auto" w:fill="F2F2F2"/>
            <w:tcMar>
              <w:top w:w="40" w:type="dxa"/>
              <w:left w:w="200" w:type="dxa"/>
              <w:bottom w:w="40" w:type="dxa"/>
              <w:right w:w="200" w:type="dxa"/>
            </w:tcMar>
            <w:vAlign w:val="center"/>
          </w:tcPr>
          <w:p w:rsidR="00366411" w:rsidRPr="000B28D1" w:rsidRDefault="00366411" w:rsidP="00366411">
            <w:pPr>
              <w:jc w:val="right"/>
            </w:pPr>
            <w:r w:rsidRPr="000B28D1">
              <w:rPr>
                <w:rFonts w:eastAsia="Times New Roman" w:cs="Times New Roman"/>
              </w:rPr>
              <w:t>Итого по МО:</w:t>
            </w:r>
          </w:p>
        </w:tc>
        <w:tc>
          <w:tcPr>
            <w:tcW w:w="1869" w:type="dxa"/>
            <w:shd w:val="clear" w:color="auto" w:fill="F2F2F2"/>
            <w:tcMar>
              <w:top w:w="40" w:type="dxa"/>
              <w:left w:w="200" w:type="dxa"/>
              <w:bottom w:w="40" w:type="dxa"/>
              <w:right w:w="200" w:type="dxa"/>
            </w:tcMar>
            <w:vAlign w:val="center"/>
          </w:tcPr>
          <w:p w:rsidR="00366411" w:rsidRPr="000B28D1" w:rsidRDefault="00366411" w:rsidP="00366411">
            <w:pPr>
              <w:jc w:val="center"/>
            </w:pPr>
            <w:r w:rsidRPr="000B28D1">
              <w:rPr>
                <w:rFonts w:eastAsia="Times New Roman" w:cs="Times New Roman"/>
              </w:rPr>
              <w:t>14,5110</w:t>
            </w:r>
          </w:p>
        </w:tc>
        <w:tc>
          <w:tcPr>
            <w:tcW w:w="1558" w:type="dxa"/>
            <w:shd w:val="clear" w:color="auto" w:fill="F2F2F2"/>
            <w:tcMar>
              <w:top w:w="40" w:type="dxa"/>
              <w:left w:w="200" w:type="dxa"/>
              <w:bottom w:w="40" w:type="dxa"/>
              <w:right w:w="200" w:type="dxa"/>
            </w:tcMar>
            <w:vAlign w:val="center"/>
          </w:tcPr>
          <w:p w:rsidR="00366411" w:rsidRPr="000B28D1" w:rsidRDefault="00366411" w:rsidP="00366411">
            <w:pPr>
              <w:jc w:val="center"/>
            </w:pPr>
            <w:r w:rsidRPr="000B28D1">
              <w:rPr>
                <w:rFonts w:eastAsia="Times New Roman" w:cs="Times New Roman"/>
              </w:rPr>
              <w:t>118831,4000</w:t>
            </w:r>
          </w:p>
        </w:tc>
        <w:tc>
          <w:tcPr>
            <w:tcW w:w="2180" w:type="dxa"/>
            <w:shd w:val="clear" w:color="auto" w:fill="F2F2F2"/>
            <w:tcMar>
              <w:top w:w="40" w:type="dxa"/>
              <w:left w:w="200" w:type="dxa"/>
              <w:bottom w:w="40" w:type="dxa"/>
              <w:right w:w="200" w:type="dxa"/>
            </w:tcMar>
            <w:vAlign w:val="center"/>
          </w:tcPr>
          <w:p w:rsidR="00366411" w:rsidRPr="000B28D1" w:rsidRDefault="00366411" w:rsidP="00366411">
            <w:pPr>
              <w:jc w:val="center"/>
            </w:pPr>
            <w:r w:rsidRPr="000B28D1">
              <w:rPr>
                <w:rFonts w:eastAsia="Times New Roman" w:cs="Times New Roman"/>
              </w:rPr>
              <w:t>0,0001</w:t>
            </w:r>
          </w:p>
        </w:tc>
      </w:tr>
    </w:tbl>
    <w:p w:rsidR="008A7CD1" w:rsidRPr="000B28D1" w:rsidRDefault="000159FD">
      <w:pPr>
        <w:spacing w:before="400" w:after="200"/>
      </w:pPr>
      <w:r w:rsidRPr="000B28D1">
        <w:rPr>
          <w:b/>
        </w:rPr>
        <w:t>Таблица 1.4.2 - Перспективная средневзвешенная плотность тепловой нагрузки</w:t>
      </w:r>
    </w:p>
    <w:tbl>
      <w:tblPr>
        <w:tblStyle w:val="a9"/>
        <w:tblW w:w="5000" w:type="pct"/>
        <w:jc w:val="center"/>
        <w:tblLook w:val="04A0"/>
      </w:tblPr>
      <w:tblGrid>
        <w:gridCol w:w="3111"/>
        <w:gridCol w:w="3114"/>
        <w:gridCol w:w="1176"/>
        <w:gridCol w:w="1176"/>
        <w:gridCol w:w="1178"/>
      </w:tblGrid>
      <w:tr w:rsidR="00366411" w:rsidRPr="000B28D1" w:rsidTr="00366411">
        <w:trPr>
          <w:trHeight w:val="389"/>
          <w:jc w:val="center"/>
        </w:trPr>
        <w:tc>
          <w:tcPr>
            <w:tcW w:w="1594" w:type="pct"/>
            <w:vMerge w:val="restar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Источник тепловой энергии</w:t>
            </w:r>
          </w:p>
        </w:tc>
        <w:tc>
          <w:tcPr>
            <w:tcW w:w="3406" w:type="pct"/>
            <w:gridSpan w:val="4"/>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Средневзвешенная плотность тепловой нагрузки, Гкал/ч/м2</w:t>
            </w:r>
          </w:p>
        </w:tc>
      </w:tr>
      <w:tr w:rsidR="00366411" w:rsidRPr="000B28D1" w:rsidTr="00366411">
        <w:trPr>
          <w:trHeight w:val="245"/>
          <w:jc w:val="center"/>
        </w:trPr>
        <w:tc>
          <w:tcPr>
            <w:tcW w:w="1594" w:type="pct"/>
            <w:vMerge/>
          </w:tcPr>
          <w:p w:rsidR="00366411" w:rsidRPr="000B28D1" w:rsidRDefault="00366411"/>
        </w:tc>
        <w:tc>
          <w:tcPr>
            <w:tcW w:w="1596"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2024</w:t>
            </w:r>
          </w:p>
        </w:tc>
        <w:tc>
          <w:tcPr>
            <w:tcW w:w="603"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2025</w:t>
            </w:r>
          </w:p>
        </w:tc>
        <w:tc>
          <w:tcPr>
            <w:tcW w:w="603"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2026</w:t>
            </w:r>
          </w:p>
        </w:tc>
        <w:tc>
          <w:tcPr>
            <w:tcW w:w="603"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2027</w:t>
            </w:r>
          </w:p>
        </w:tc>
      </w:tr>
      <w:tr w:rsidR="00366411" w:rsidRPr="000B28D1" w:rsidTr="00366411">
        <w:trPr>
          <w:trHeight w:val="163"/>
          <w:jc w:val="center"/>
        </w:trPr>
        <w:tc>
          <w:tcPr>
            <w:tcW w:w="5000" w:type="pct"/>
            <w:gridSpan w:val="5"/>
            <w:shd w:val="clear" w:color="auto" w:fill="DBE5F1"/>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АО “КРАСЭКО»</w:t>
            </w:r>
          </w:p>
        </w:tc>
      </w:tr>
      <w:tr w:rsidR="00366411" w:rsidRPr="000B28D1" w:rsidTr="00366411">
        <w:trPr>
          <w:trHeight w:val="163"/>
          <w:jc w:val="center"/>
        </w:trPr>
        <w:tc>
          <w:tcPr>
            <w:tcW w:w="1594" w:type="pc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Котельная п. Кедровый</w:t>
            </w:r>
          </w:p>
        </w:tc>
        <w:tc>
          <w:tcPr>
            <w:tcW w:w="1596"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0,0001</w:t>
            </w:r>
          </w:p>
        </w:tc>
        <w:tc>
          <w:tcPr>
            <w:tcW w:w="603"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0,0001</w:t>
            </w:r>
          </w:p>
        </w:tc>
        <w:tc>
          <w:tcPr>
            <w:tcW w:w="603"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0,0001</w:t>
            </w:r>
          </w:p>
        </w:tc>
        <w:tc>
          <w:tcPr>
            <w:tcW w:w="603"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0,0001</w:t>
            </w:r>
          </w:p>
        </w:tc>
      </w:tr>
      <w:tr w:rsidR="00366411" w:rsidRPr="000B28D1" w:rsidTr="00366411">
        <w:trPr>
          <w:trHeight w:val="163"/>
          <w:jc w:val="center"/>
        </w:trPr>
        <w:tc>
          <w:tcPr>
            <w:tcW w:w="1594" w:type="pct"/>
            <w:shd w:val="clear" w:color="auto" w:fill="FBD4B4"/>
            <w:tcMar>
              <w:top w:w="40" w:type="dxa"/>
              <w:left w:w="200" w:type="dxa"/>
              <w:bottom w:w="40" w:type="dxa"/>
              <w:right w:w="200" w:type="dxa"/>
            </w:tcMar>
            <w:vAlign w:val="center"/>
          </w:tcPr>
          <w:p w:rsidR="00366411" w:rsidRPr="000B28D1" w:rsidRDefault="00366411">
            <w:r w:rsidRPr="000B28D1">
              <w:rPr>
                <w:rFonts w:eastAsia="Times New Roman" w:cs="Times New Roman"/>
                <w:b/>
                <w:color w:val="000000"/>
              </w:rPr>
              <w:t>Итого:</w:t>
            </w:r>
          </w:p>
        </w:tc>
        <w:tc>
          <w:tcPr>
            <w:tcW w:w="1596" w:type="pct"/>
            <w:shd w:val="clear" w:color="auto" w:fill="FBD4B4"/>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color w:val="000000"/>
              </w:rPr>
              <w:t>0,0001</w:t>
            </w:r>
          </w:p>
        </w:tc>
        <w:tc>
          <w:tcPr>
            <w:tcW w:w="603" w:type="pct"/>
            <w:shd w:val="clear" w:color="auto" w:fill="FBD4B4"/>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color w:val="000000"/>
              </w:rPr>
              <w:t>0,0001</w:t>
            </w:r>
          </w:p>
        </w:tc>
        <w:tc>
          <w:tcPr>
            <w:tcW w:w="603" w:type="pct"/>
            <w:shd w:val="clear" w:color="auto" w:fill="FBD4B4"/>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color w:val="000000"/>
              </w:rPr>
              <w:t>0,0001</w:t>
            </w:r>
          </w:p>
        </w:tc>
        <w:tc>
          <w:tcPr>
            <w:tcW w:w="603" w:type="pct"/>
            <w:shd w:val="clear" w:color="auto" w:fill="FBD4B4"/>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color w:val="000000"/>
              </w:rPr>
              <w:t>0,0001</w:t>
            </w:r>
          </w:p>
        </w:tc>
      </w:tr>
      <w:tr w:rsidR="00366411" w:rsidRPr="000B28D1" w:rsidTr="00366411">
        <w:trPr>
          <w:trHeight w:val="153"/>
          <w:jc w:val="center"/>
        </w:trPr>
        <w:tc>
          <w:tcPr>
            <w:tcW w:w="1594" w:type="pct"/>
            <w:shd w:val="clear" w:color="auto" w:fill="F2F2F2"/>
            <w:tcMar>
              <w:top w:w="40" w:type="dxa"/>
              <w:left w:w="200" w:type="dxa"/>
              <w:bottom w:w="40" w:type="dxa"/>
              <w:right w:w="200" w:type="dxa"/>
            </w:tcMar>
            <w:vAlign w:val="center"/>
          </w:tcPr>
          <w:p w:rsidR="00366411" w:rsidRPr="000B28D1" w:rsidRDefault="00366411">
            <w:pPr>
              <w:jc w:val="right"/>
            </w:pPr>
            <w:r w:rsidRPr="000B28D1">
              <w:rPr>
                <w:rFonts w:eastAsia="Times New Roman" w:cs="Times New Roman"/>
              </w:rPr>
              <w:t>Итого по МО:</w:t>
            </w:r>
          </w:p>
        </w:tc>
        <w:tc>
          <w:tcPr>
            <w:tcW w:w="1596" w:type="pct"/>
            <w:shd w:val="clear" w:color="auto" w:fill="F2F2F2"/>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0,0001</w:t>
            </w:r>
          </w:p>
        </w:tc>
        <w:tc>
          <w:tcPr>
            <w:tcW w:w="603" w:type="pct"/>
            <w:shd w:val="clear" w:color="auto" w:fill="F2F2F2"/>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0,0001</w:t>
            </w:r>
          </w:p>
        </w:tc>
        <w:tc>
          <w:tcPr>
            <w:tcW w:w="603" w:type="pct"/>
            <w:shd w:val="clear" w:color="auto" w:fill="F2F2F2"/>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0,0001</w:t>
            </w:r>
          </w:p>
        </w:tc>
        <w:tc>
          <w:tcPr>
            <w:tcW w:w="603" w:type="pct"/>
            <w:shd w:val="clear" w:color="auto" w:fill="F2F2F2"/>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0,0001</w:t>
            </w:r>
          </w:p>
        </w:tc>
      </w:tr>
    </w:tbl>
    <w:p w:rsidR="00366411" w:rsidRPr="000B28D1" w:rsidRDefault="00366411" w:rsidP="00247297">
      <w:pPr>
        <w:pStyle w:val="a0"/>
        <w:rPr>
          <w:lang w:val="en-US"/>
        </w:rPr>
      </w:pPr>
    </w:p>
    <w:p w:rsidR="00366411" w:rsidRPr="000B28D1" w:rsidRDefault="00366411" w:rsidP="00366411">
      <w:pPr>
        <w:pStyle w:val="a0"/>
        <w:rPr>
          <w:lang w:val="en-US"/>
        </w:rPr>
      </w:pPr>
      <w:r w:rsidRPr="000B28D1">
        <w:rPr>
          <w:lang w:val="en-US"/>
        </w:rPr>
        <w:br w:type="page"/>
      </w:r>
    </w:p>
    <w:p w:rsidR="00247297" w:rsidRPr="000B28D1" w:rsidRDefault="00F476CE" w:rsidP="00247297">
      <w:pPr>
        <w:pStyle w:val="1"/>
        <w:spacing w:before="64"/>
        <w:ind w:left="0" w:firstLine="0"/>
        <w:jc w:val="both"/>
      </w:pPr>
      <w:hyperlink w:anchor="bookmark5" w:history="1">
        <w:bookmarkStart w:id="12" w:name="_Toc184722017"/>
        <w:r w:rsidR="000159FD" w:rsidRPr="000B28D1">
          <w:rPr>
            <w:rFonts w:eastAsia="Times New Roman"/>
            <w:sz w:val="28"/>
            <w:szCs w:val="28"/>
          </w:rPr>
          <w:t>РАЗДЕЛ 2. СУЩЕСТВУЮЩИЕ И ПЕРСПЕКТИВНЫЕ БАЛАНСЫ ТЕПЛОВОЙ МОЩНОСТИ</w:t>
        </w:r>
      </w:hyperlink>
      <w:r w:rsidR="000159FD" w:rsidRPr="000B28D1">
        <w:rPr>
          <w:rFonts w:eastAsia="Times New Roman"/>
          <w:sz w:val="28"/>
          <w:szCs w:val="28"/>
        </w:rPr>
        <w:t xml:space="preserve"> </w:t>
      </w:r>
      <w:hyperlink w:anchor="bookmark5" w:history="1">
        <w:r w:rsidR="000159FD" w:rsidRPr="000B28D1">
          <w:rPr>
            <w:rFonts w:eastAsia="Times New Roman"/>
            <w:sz w:val="28"/>
            <w:szCs w:val="28"/>
          </w:rPr>
          <w:t>ИСТОЧНИКОВ ТЕПЛОВОЙ ЭНЕРГИИ И ТЕПЛОВОЙ НАГРУЗКИ ПОТРЕБИТЕЛЕЙ</w:t>
        </w:r>
        <w:bookmarkEnd w:id="12"/>
      </w:hyperlink>
    </w:p>
    <w:p w:rsidR="00247297" w:rsidRPr="000B28D1" w:rsidRDefault="00247297" w:rsidP="00247297"/>
    <w:p w:rsidR="00247297" w:rsidRPr="00BD2E18" w:rsidRDefault="00F476CE" w:rsidP="00BD2E18">
      <w:pPr>
        <w:pStyle w:val="2"/>
        <w:spacing w:before="69"/>
        <w:ind w:left="0" w:firstLine="0"/>
        <w:rPr>
          <w:rFonts w:eastAsia="Times New Roman"/>
          <w:sz w:val="24"/>
          <w:szCs w:val="24"/>
        </w:rPr>
      </w:pPr>
      <w:hyperlink w:anchor="bookmark6" w:history="1">
        <w:bookmarkStart w:id="13" w:name="_Toc184722018"/>
        <w:r w:rsidR="000159FD" w:rsidRPr="00BD2E18">
          <w:rPr>
            <w:rFonts w:eastAsia="Times New Roman"/>
            <w:sz w:val="24"/>
            <w:szCs w:val="24"/>
          </w:rPr>
          <w:t>Часть 1. Описание существующих и перспективных зон действия систем теплоснабжения и</w:t>
        </w:r>
      </w:hyperlink>
      <w:r w:rsidR="000159FD" w:rsidRPr="00BD2E18">
        <w:rPr>
          <w:rFonts w:eastAsia="Times New Roman"/>
          <w:sz w:val="24"/>
          <w:szCs w:val="24"/>
        </w:rPr>
        <w:t xml:space="preserve"> </w:t>
      </w:r>
      <w:hyperlink w:anchor="bookmark6" w:history="1">
        <w:r w:rsidR="000159FD" w:rsidRPr="00BD2E18">
          <w:rPr>
            <w:rFonts w:eastAsia="Times New Roman"/>
            <w:sz w:val="24"/>
            <w:szCs w:val="24"/>
          </w:rPr>
          <w:t>источников тепловой энергии</w:t>
        </w:r>
        <w:bookmarkEnd w:id="13"/>
      </w:hyperlink>
    </w:p>
    <w:p w:rsidR="008A7CD1" w:rsidRPr="000B28D1" w:rsidRDefault="000159FD">
      <w:pPr>
        <w:spacing w:before="400" w:after="200"/>
      </w:pPr>
      <w:r w:rsidRPr="000B28D1">
        <w:rPr>
          <w:b/>
        </w:rPr>
        <w:t>Таблица 2.1.1 - Существующие и перспективные зоны действия систем теплоснабжения</w:t>
      </w:r>
    </w:p>
    <w:tbl>
      <w:tblPr>
        <w:tblStyle w:val="a9"/>
        <w:tblW w:w="5000" w:type="pct"/>
        <w:jc w:val="center"/>
        <w:tblLook w:val="04A0"/>
      </w:tblPr>
      <w:tblGrid>
        <w:gridCol w:w="608"/>
        <w:gridCol w:w="4537"/>
        <w:gridCol w:w="4430"/>
      </w:tblGrid>
      <w:tr w:rsidR="008A7CD1" w:rsidRPr="000B28D1">
        <w:trPr>
          <w:jc w:val="center"/>
        </w:trPr>
        <w:tc>
          <w:tcPr>
            <w:tcW w:w="0" w:type="dxa"/>
            <w:shd w:val="clear" w:color="auto" w:fill="F2F2F2"/>
            <w:tcMar>
              <w:top w:w="120" w:type="dxa"/>
              <w:left w:w="20" w:type="dxa"/>
              <w:bottom w:w="120" w:type="dxa"/>
              <w:right w:w="20" w:type="dxa"/>
            </w:tcMar>
            <w:vAlign w:val="center"/>
          </w:tcPr>
          <w:p w:rsidR="008A7CD1" w:rsidRPr="000B28D1" w:rsidRDefault="000159FD">
            <w:pPr>
              <w:jc w:val="center"/>
            </w:pPr>
            <w:r w:rsidRPr="000B28D1">
              <w:rPr>
                <w:rFonts w:eastAsia="Times New Roman" w:cs="Times New Roman"/>
              </w:rPr>
              <w:t>№</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Существующая зона действия источника</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Перспективная зона действия источника</w:t>
            </w:r>
          </w:p>
        </w:tc>
      </w:tr>
      <w:tr w:rsidR="008A7CD1" w:rsidRPr="000B28D1">
        <w:trPr>
          <w:jc w:val="center"/>
        </w:trPr>
        <w:tc>
          <w:tcPr>
            <w:tcW w:w="0" w:type="dxa"/>
            <w:gridSpan w:val="3"/>
            <w:shd w:val="clear" w:color="auto" w:fill="DBE5F1"/>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Котельная п. Кедровый</w:t>
            </w:r>
          </w:p>
        </w:tc>
      </w:tr>
      <w:tr w:rsidR="008A7CD1" w:rsidRPr="000B28D1">
        <w:trPr>
          <w:jc w:val="center"/>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п. Кедровый, ул. Багирова, 28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п. Кедровый, ул. Багирова, 28</w:t>
            </w:r>
          </w:p>
        </w:tc>
      </w:tr>
    </w:tbl>
    <w:p w:rsidR="00247297" w:rsidRPr="000B28D1" w:rsidRDefault="00247297" w:rsidP="00247297">
      <w:pPr>
        <w:pStyle w:val="a0"/>
        <w:rPr>
          <w:lang w:eastAsia="ru-RU"/>
        </w:rPr>
      </w:pPr>
    </w:p>
    <w:p w:rsidR="00247297" w:rsidRPr="000B28D1" w:rsidRDefault="00F476CE" w:rsidP="00247297">
      <w:pPr>
        <w:pStyle w:val="2"/>
        <w:spacing w:before="69"/>
        <w:ind w:left="0" w:firstLine="0"/>
        <w:rPr>
          <w:rFonts w:eastAsia="Times New Roman"/>
          <w:sz w:val="24"/>
          <w:szCs w:val="24"/>
        </w:rPr>
      </w:pPr>
      <w:hyperlink w:anchor="bookmark10" w:history="1">
        <w:bookmarkStart w:id="14" w:name="_Toc30146950"/>
        <w:bookmarkStart w:id="15" w:name="_Toc35951410"/>
        <w:bookmarkStart w:id="16" w:name="_Toc184722019"/>
        <w:r w:rsidR="000159FD" w:rsidRPr="000B28D1">
          <w:rPr>
            <w:rFonts w:eastAsia="Times New Roman"/>
            <w:sz w:val="24"/>
            <w:szCs w:val="24"/>
          </w:rPr>
          <w:t>Часть 2.</w:t>
        </w:r>
        <w:r w:rsidR="000B28D1">
          <w:rPr>
            <w:rFonts w:eastAsia="Times New Roman"/>
            <w:sz w:val="24"/>
            <w:szCs w:val="24"/>
          </w:rPr>
          <w:t xml:space="preserve"> </w:t>
        </w:r>
        <w:r w:rsidR="000159FD" w:rsidRPr="000B28D1">
          <w:rPr>
            <w:rFonts w:eastAsia="Times New Roman"/>
            <w:sz w:val="24"/>
            <w:szCs w:val="24"/>
          </w:rPr>
          <w:t>Описание</w:t>
        </w:r>
        <w:r w:rsidR="000B28D1">
          <w:rPr>
            <w:rFonts w:eastAsia="Times New Roman"/>
            <w:sz w:val="24"/>
            <w:szCs w:val="24"/>
          </w:rPr>
          <w:t xml:space="preserve"> </w:t>
        </w:r>
        <w:r w:rsidR="000159FD" w:rsidRPr="000B28D1">
          <w:rPr>
            <w:rFonts w:eastAsia="Times New Roman"/>
            <w:sz w:val="24"/>
            <w:szCs w:val="24"/>
          </w:rPr>
          <w:t>существующих</w:t>
        </w:r>
        <w:r w:rsidR="000B28D1">
          <w:rPr>
            <w:rFonts w:eastAsia="Times New Roman"/>
            <w:sz w:val="24"/>
            <w:szCs w:val="24"/>
          </w:rPr>
          <w:t xml:space="preserve"> </w:t>
        </w:r>
        <w:r w:rsidR="000159FD" w:rsidRPr="000B28D1">
          <w:rPr>
            <w:rFonts w:eastAsia="Times New Roman"/>
            <w:sz w:val="24"/>
            <w:szCs w:val="24"/>
          </w:rPr>
          <w:t>и</w:t>
        </w:r>
        <w:r w:rsidR="000B28D1">
          <w:rPr>
            <w:rFonts w:eastAsia="Times New Roman"/>
            <w:sz w:val="24"/>
            <w:szCs w:val="24"/>
          </w:rPr>
          <w:t xml:space="preserve"> </w:t>
        </w:r>
        <w:r w:rsidR="000159FD" w:rsidRPr="000B28D1">
          <w:rPr>
            <w:rFonts w:eastAsia="Times New Roman"/>
            <w:sz w:val="24"/>
            <w:szCs w:val="24"/>
          </w:rPr>
          <w:t>перспективных</w:t>
        </w:r>
        <w:r w:rsidR="000B28D1">
          <w:rPr>
            <w:rFonts w:eastAsia="Times New Roman"/>
            <w:sz w:val="24"/>
            <w:szCs w:val="24"/>
          </w:rPr>
          <w:t xml:space="preserve"> </w:t>
        </w:r>
        <w:r w:rsidR="000159FD" w:rsidRPr="000B28D1">
          <w:rPr>
            <w:rFonts w:eastAsia="Times New Roman"/>
            <w:sz w:val="24"/>
            <w:szCs w:val="24"/>
          </w:rPr>
          <w:t>зон</w:t>
        </w:r>
        <w:r w:rsidR="000B28D1">
          <w:rPr>
            <w:rFonts w:eastAsia="Times New Roman"/>
            <w:sz w:val="24"/>
            <w:szCs w:val="24"/>
          </w:rPr>
          <w:t xml:space="preserve"> </w:t>
        </w:r>
        <w:r w:rsidR="000159FD" w:rsidRPr="000B28D1">
          <w:rPr>
            <w:rFonts w:eastAsia="Times New Roman"/>
            <w:sz w:val="24"/>
            <w:szCs w:val="24"/>
          </w:rPr>
          <w:t>действия</w:t>
        </w:r>
        <w:r w:rsidR="000B28D1">
          <w:rPr>
            <w:rFonts w:eastAsia="Times New Roman"/>
            <w:sz w:val="24"/>
            <w:szCs w:val="24"/>
          </w:rPr>
          <w:t xml:space="preserve"> </w:t>
        </w:r>
        <w:r w:rsidR="000159FD" w:rsidRPr="000B28D1">
          <w:rPr>
            <w:rFonts w:eastAsia="Times New Roman"/>
            <w:sz w:val="24"/>
            <w:szCs w:val="24"/>
          </w:rPr>
          <w:t>индивидуальных</w:t>
        </w:r>
      </w:hyperlink>
      <w:r w:rsidR="000159FD" w:rsidRPr="000B28D1">
        <w:rPr>
          <w:rFonts w:eastAsia="Times New Roman"/>
          <w:sz w:val="24"/>
          <w:szCs w:val="24"/>
        </w:rPr>
        <w:t xml:space="preserve"> </w:t>
      </w:r>
      <w:hyperlink w:anchor="bookmark10" w:history="1">
        <w:r w:rsidR="000159FD" w:rsidRPr="000B28D1">
          <w:rPr>
            <w:rFonts w:eastAsia="Times New Roman"/>
            <w:sz w:val="24"/>
            <w:szCs w:val="24"/>
          </w:rPr>
          <w:t>источников энергии</w:t>
        </w:r>
        <w:bookmarkEnd w:id="14"/>
        <w:bookmarkEnd w:id="15"/>
        <w:bookmarkEnd w:id="16"/>
      </w:hyperlink>
    </w:p>
    <w:p w:rsidR="00247297" w:rsidRPr="000B28D1" w:rsidRDefault="00247297" w:rsidP="00247297">
      <w:pPr>
        <w:pStyle w:val="af"/>
        <w:ind w:left="0" w:firstLine="709"/>
        <w:jc w:val="both"/>
      </w:pPr>
    </w:p>
    <w:p w:rsidR="00247297" w:rsidRPr="000B28D1" w:rsidRDefault="000159FD" w:rsidP="00247297">
      <w:pPr>
        <w:pStyle w:val="af"/>
        <w:ind w:left="0" w:firstLine="709"/>
        <w:jc w:val="both"/>
      </w:pPr>
      <w:r w:rsidRPr="000B28D1">
        <w:t>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теплогенераторы на газовом топливе, электронагревательные установки.</w:t>
      </w:r>
    </w:p>
    <w:p w:rsidR="00247297" w:rsidRPr="000B28D1" w:rsidRDefault="000159FD" w:rsidP="00247297">
      <w:pPr>
        <w:pStyle w:val="af"/>
        <w:ind w:left="0" w:firstLine="709"/>
        <w:jc w:val="both"/>
      </w:pPr>
      <w:r w:rsidRPr="000B28D1">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rsidR="00247297" w:rsidRPr="000B28D1" w:rsidRDefault="00247297" w:rsidP="00247297">
      <w:pPr>
        <w:pStyle w:val="af"/>
        <w:spacing w:line="288" w:lineRule="auto"/>
        <w:ind w:right="125" w:firstLine="451"/>
        <w:jc w:val="both"/>
      </w:pPr>
    </w:p>
    <w:p w:rsidR="00247297" w:rsidRPr="000B28D1" w:rsidRDefault="00247297" w:rsidP="00247297">
      <w:pPr>
        <w:pStyle w:val="a0"/>
      </w:pPr>
    </w:p>
    <w:p w:rsidR="008A7CD1" w:rsidRPr="000B28D1" w:rsidRDefault="008A7CD1">
      <w:pPr>
        <w:sectPr w:rsidR="008A7CD1" w:rsidRPr="000B28D1">
          <w:pgSz w:w="11906" w:h="16838"/>
          <w:pgMar w:top="1134" w:right="850" w:bottom="1134" w:left="1701" w:header="708" w:footer="708" w:gutter="0"/>
          <w:cols w:space="708"/>
          <w:docGrid w:linePitch="360"/>
        </w:sectPr>
      </w:pPr>
    </w:p>
    <w:p w:rsidR="00247297" w:rsidRPr="000B28D1" w:rsidRDefault="00F476CE" w:rsidP="00247297">
      <w:pPr>
        <w:pStyle w:val="2"/>
        <w:spacing w:before="69"/>
        <w:ind w:left="0" w:firstLine="0"/>
        <w:rPr>
          <w:rFonts w:eastAsia="Times New Roman"/>
          <w:sz w:val="24"/>
          <w:szCs w:val="24"/>
        </w:rPr>
      </w:pPr>
      <w:hyperlink w:anchor="bookmark11" w:history="1">
        <w:bookmarkStart w:id="17" w:name="_Toc30146951"/>
        <w:bookmarkStart w:id="18" w:name="_Toc35951411"/>
        <w:bookmarkStart w:id="19" w:name="_Toc184722020"/>
        <w:r w:rsidR="000159FD" w:rsidRPr="000B28D1">
          <w:rPr>
            <w:rFonts w:eastAsia="Times New Roman"/>
            <w:sz w:val="24"/>
            <w:szCs w:val="24"/>
          </w:rPr>
          <w:t>Часть 3. Существующие и перспективные балансы тепловой мощности и тепловой нагрузки</w:t>
        </w:r>
      </w:hyperlink>
      <w:r w:rsidR="000159FD" w:rsidRPr="000B28D1">
        <w:rPr>
          <w:rFonts w:eastAsia="Times New Roman"/>
          <w:sz w:val="24"/>
          <w:szCs w:val="24"/>
        </w:rPr>
        <w:t xml:space="preserve"> </w:t>
      </w:r>
      <w:hyperlink w:anchor="bookmark11" w:history="1">
        <w:r w:rsidR="000159FD" w:rsidRPr="000B28D1">
          <w:rPr>
            <w:rFonts w:eastAsia="Times New Roman"/>
            <w:sz w:val="24"/>
            <w:szCs w:val="24"/>
          </w:rPr>
          <w:t>потребителей в зонах действия источников тепловой энергии, в том числе работающих на</w:t>
        </w:r>
      </w:hyperlink>
      <w:r w:rsidR="000159FD" w:rsidRPr="000B28D1">
        <w:rPr>
          <w:rFonts w:eastAsia="Times New Roman"/>
          <w:sz w:val="24"/>
          <w:szCs w:val="24"/>
        </w:rPr>
        <w:t xml:space="preserve"> </w:t>
      </w:r>
      <w:hyperlink w:anchor="bookmark11" w:history="1">
        <w:r w:rsidR="000159FD" w:rsidRPr="000B28D1">
          <w:rPr>
            <w:rFonts w:eastAsia="Times New Roman"/>
            <w:sz w:val="24"/>
            <w:szCs w:val="24"/>
          </w:rPr>
          <w:t>единую тепловую сеть, на каждом этапе</w:t>
        </w:r>
        <w:bookmarkEnd w:id="17"/>
        <w:bookmarkEnd w:id="18"/>
        <w:bookmarkEnd w:id="19"/>
      </w:hyperlink>
    </w:p>
    <w:p w:rsidR="008A7CD1" w:rsidRPr="000B28D1" w:rsidRDefault="000159FD">
      <w:pPr>
        <w:spacing w:before="400" w:after="200"/>
      </w:pPr>
      <w:r w:rsidRPr="000B28D1">
        <w:rPr>
          <w:b/>
        </w:rPr>
        <w:t>Таблица 2.3.1 - Существующий и перспективный баланс тепловой мощности и подключенной нагрузки</w:t>
      </w:r>
    </w:p>
    <w:tbl>
      <w:tblPr>
        <w:tblStyle w:val="a9"/>
        <w:tblW w:w="5000" w:type="pct"/>
        <w:jc w:val="center"/>
        <w:tblLook w:val="04A0"/>
      </w:tblPr>
      <w:tblGrid>
        <w:gridCol w:w="3615"/>
        <w:gridCol w:w="3620"/>
        <w:gridCol w:w="1189"/>
        <w:gridCol w:w="1308"/>
        <w:gridCol w:w="1308"/>
        <w:gridCol w:w="1308"/>
        <w:gridCol w:w="1308"/>
        <w:gridCol w:w="1314"/>
      </w:tblGrid>
      <w:tr w:rsidR="00366411" w:rsidRPr="000B28D1" w:rsidTr="00366411">
        <w:trPr>
          <w:trHeight w:val="285"/>
          <w:jc w:val="center"/>
        </w:trPr>
        <w:tc>
          <w:tcPr>
            <w:tcW w:w="1207"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Источник тепловой энергии</w:t>
            </w:r>
          </w:p>
        </w:tc>
        <w:tc>
          <w:tcPr>
            <w:tcW w:w="1209"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Показатель</w:t>
            </w:r>
          </w:p>
        </w:tc>
        <w:tc>
          <w:tcPr>
            <w:tcW w:w="397"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Ед. изм.</w:t>
            </w:r>
          </w:p>
        </w:tc>
        <w:tc>
          <w:tcPr>
            <w:tcW w:w="437"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2023</w:t>
            </w:r>
          </w:p>
        </w:tc>
        <w:tc>
          <w:tcPr>
            <w:tcW w:w="437"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2024</w:t>
            </w:r>
          </w:p>
        </w:tc>
        <w:tc>
          <w:tcPr>
            <w:tcW w:w="437"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2025</w:t>
            </w:r>
          </w:p>
        </w:tc>
        <w:tc>
          <w:tcPr>
            <w:tcW w:w="437"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2026</w:t>
            </w:r>
          </w:p>
        </w:tc>
        <w:tc>
          <w:tcPr>
            <w:tcW w:w="438"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2027</w:t>
            </w:r>
          </w:p>
        </w:tc>
      </w:tr>
      <w:tr w:rsidR="00366411" w:rsidRPr="000B28D1" w:rsidTr="00366411">
        <w:trPr>
          <w:trHeight w:val="147"/>
          <w:jc w:val="center"/>
        </w:trPr>
        <w:tc>
          <w:tcPr>
            <w:tcW w:w="5000" w:type="pct"/>
            <w:gridSpan w:val="8"/>
            <w:shd w:val="clear" w:color="auto" w:fill="DBE5F1"/>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АО “КРАСЭКО»</w:t>
            </w:r>
          </w:p>
        </w:tc>
      </w:tr>
      <w:tr w:rsidR="00366411" w:rsidRPr="000B28D1" w:rsidTr="00366411">
        <w:trPr>
          <w:trHeight w:val="313"/>
          <w:jc w:val="center"/>
        </w:trPr>
        <w:tc>
          <w:tcPr>
            <w:tcW w:w="1207" w:type="pct"/>
            <w:vMerge w:val="restar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Котельная п. Кедровый</w:t>
            </w:r>
          </w:p>
        </w:tc>
        <w:tc>
          <w:tcPr>
            <w:tcW w:w="1209" w:type="pc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Установленная тепловая мощность</w:t>
            </w:r>
          </w:p>
        </w:tc>
        <w:tc>
          <w:tcPr>
            <w:tcW w:w="39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Гкал/ч</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40,0000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40,0000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40,0000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40,0000</w:t>
            </w:r>
          </w:p>
        </w:tc>
        <w:tc>
          <w:tcPr>
            <w:tcW w:w="438"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40,0000</w:t>
            </w:r>
          </w:p>
        </w:tc>
      </w:tr>
      <w:tr w:rsidR="00366411" w:rsidRPr="000B28D1" w:rsidTr="00366411">
        <w:trPr>
          <w:trHeight w:val="331"/>
          <w:jc w:val="center"/>
        </w:trPr>
        <w:tc>
          <w:tcPr>
            <w:tcW w:w="1207" w:type="pct"/>
            <w:vMerge/>
          </w:tcPr>
          <w:p w:rsidR="00366411" w:rsidRPr="000B28D1" w:rsidRDefault="00366411"/>
        </w:tc>
        <w:tc>
          <w:tcPr>
            <w:tcW w:w="1209" w:type="pc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Располагаемая тепловая мощность</w:t>
            </w:r>
          </w:p>
        </w:tc>
        <w:tc>
          <w:tcPr>
            <w:tcW w:w="39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Гкал/ч</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22,0000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22,0000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22,0000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22,0000</w:t>
            </w:r>
          </w:p>
        </w:tc>
        <w:tc>
          <w:tcPr>
            <w:tcW w:w="438"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22,0000</w:t>
            </w:r>
          </w:p>
        </w:tc>
      </w:tr>
      <w:tr w:rsidR="00366411" w:rsidRPr="000B28D1" w:rsidTr="00366411">
        <w:trPr>
          <w:trHeight w:val="331"/>
          <w:jc w:val="center"/>
        </w:trPr>
        <w:tc>
          <w:tcPr>
            <w:tcW w:w="1207" w:type="pct"/>
            <w:vMerge/>
          </w:tcPr>
          <w:p w:rsidR="00366411" w:rsidRPr="000B28D1" w:rsidRDefault="00366411"/>
        </w:tc>
        <w:tc>
          <w:tcPr>
            <w:tcW w:w="1209" w:type="pc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Расход тепла на собственные нужды</w:t>
            </w:r>
          </w:p>
        </w:tc>
        <w:tc>
          <w:tcPr>
            <w:tcW w:w="39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Гкал/ч</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0,9600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0,9600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0,9600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0,9600</w:t>
            </w:r>
          </w:p>
        </w:tc>
        <w:tc>
          <w:tcPr>
            <w:tcW w:w="438"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0,9600</w:t>
            </w:r>
          </w:p>
        </w:tc>
      </w:tr>
      <w:tr w:rsidR="00366411" w:rsidRPr="000B28D1" w:rsidTr="00366411">
        <w:trPr>
          <w:trHeight w:val="193"/>
          <w:jc w:val="center"/>
        </w:trPr>
        <w:tc>
          <w:tcPr>
            <w:tcW w:w="1207" w:type="pct"/>
            <w:vMerge/>
          </w:tcPr>
          <w:p w:rsidR="00366411" w:rsidRPr="000B28D1" w:rsidRDefault="00366411"/>
        </w:tc>
        <w:tc>
          <w:tcPr>
            <w:tcW w:w="1209" w:type="pc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Тепловая мощность нетто</w:t>
            </w:r>
          </w:p>
        </w:tc>
        <w:tc>
          <w:tcPr>
            <w:tcW w:w="39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Гкал/ч</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21,0400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21,0400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21,0400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21,0400</w:t>
            </w:r>
          </w:p>
        </w:tc>
        <w:tc>
          <w:tcPr>
            <w:tcW w:w="438"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21,0400</w:t>
            </w:r>
          </w:p>
        </w:tc>
      </w:tr>
      <w:tr w:rsidR="00366411" w:rsidRPr="000B28D1" w:rsidTr="00366411">
        <w:trPr>
          <w:trHeight w:val="340"/>
          <w:jc w:val="center"/>
        </w:trPr>
        <w:tc>
          <w:tcPr>
            <w:tcW w:w="1207" w:type="pct"/>
            <w:vMerge/>
          </w:tcPr>
          <w:p w:rsidR="00366411" w:rsidRPr="000B28D1" w:rsidRDefault="00366411"/>
        </w:tc>
        <w:tc>
          <w:tcPr>
            <w:tcW w:w="1209" w:type="pc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Тепловая нагрузка потребителей</w:t>
            </w:r>
          </w:p>
        </w:tc>
        <w:tc>
          <w:tcPr>
            <w:tcW w:w="39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Гкал/ч</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14,5110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14,5110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14,5110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14,5110</w:t>
            </w:r>
          </w:p>
        </w:tc>
        <w:tc>
          <w:tcPr>
            <w:tcW w:w="438"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14,5110</w:t>
            </w:r>
          </w:p>
        </w:tc>
      </w:tr>
      <w:tr w:rsidR="00366411" w:rsidRPr="000B28D1" w:rsidTr="00366411">
        <w:trPr>
          <w:trHeight w:val="193"/>
          <w:jc w:val="center"/>
        </w:trPr>
        <w:tc>
          <w:tcPr>
            <w:tcW w:w="1207" w:type="pct"/>
            <w:vMerge/>
          </w:tcPr>
          <w:p w:rsidR="00366411" w:rsidRPr="000B28D1" w:rsidRDefault="00366411"/>
        </w:tc>
        <w:tc>
          <w:tcPr>
            <w:tcW w:w="1209" w:type="pc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Потери в тепловых сетях</w:t>
            </w:r>
          </w:p>
        </w:tc>
        <w:tc>
          <w:tcPr>
            <w:tcW w:w="39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Гкал/ч</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0,8400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0,8400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0,8400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0,8400</w:t>
            </w:r>
          </w:p>
        </w:tc>
        <w:tc>
          <w:tcPr>
            <w:tcW w:w="438"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0,8400</w:t>
            </w:r>
          </w:p>
        </w:tc>
      </w:tr>
      <w:tr w:rsidR="00366411" w:rsidRPr="000B28D1" w:rsidTr="00366411">
        <w:trPr>
          <w:trHeight w:val="193"/>
          <w:jc w:val="center"/>
        </w:trPr>
        <w:tc>
          <w:tcPr>
            <w:tcW w:w="1207" w:type="pct"/>
            <w:vMerge/>
          </w:tcPr>
          <w:p w:rsidR="00366411" w:rsidRPr="000B28D1" w:rsidRDefault="00366411"/>
        </w:tc>
        <w:tc>
          <w:tcPr>
            <w:tcW w:w="1209" w:type="pct"/>
            <w:vMerge w:val="restar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Резерв(+)/Дефицит(-) источника</w:t>
            </w:r>
          </w:p>
        </w:tc>
        <w:tc>
          <w:tcPr>
            <w:tcW w:w="39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Гкал/ч</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5,6890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5,6890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5,6890</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5,6890</w:t>
            </w:r>
          </w:p>
        </w:tc>
        <w:tc>
          <w:tcPr>
            <w:tcW w:w="438"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5,6890</w:t>
            </w:r>
          </w:p>
        </w:tc>
      </w:tr>
      <w:tr w:rsidR="00366411" w:rsidRPr="000B28D1" w:rsidTr="00366411">
        <w:trPr>
          <w:trHeight w:val="166"/>
          <w:jc w:val="center"/>
        </w:trPr>
        <w:tc>
          <w:tcPr>
            <w:tcW w:w="1207" w:type="pct"/>
            <w:vMerge/>
          </w:tcPr>
          <w:p w:rsidR="00366411" w:rsidRPr="000B28D1" w:rsidRDefault="00366411"/>
        </w:tc>
        <w:tc>
          <w:tcPr>
            <w:tcW w:w="1209" w:type="pct"/>
            <w:vMerge/>
          </w:tcPr>
          <w:p w:rsidR="00366411" w:rsidRPr="000B28D1" w:rsidRDefault="00366411"/>
        </w:tc>
        <w:tc>
          <w:tcPr>
            <w:tcW w:w="39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25,8591</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25,8591</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25,8591</w:t>
            </w:r>
          </w:p>
        </w:tc>
        <w:tc>
          <w:tcPr>
            <w:tcW w:w="437"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25,8591</w:t>
            </w:r>
          </w:p>
        </w:tc>
        <w:tc>
          <w:tcPr>
            <w:tcW w:w="438"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25,8591</w:t>
            </w:r>
          </w:p>
        </w:tc>
      </w:tr>
    </w:tbl>
    <w:p w:rsidR="00247297" w:rsidRPr="000B28D1" w:rsidRDefault="00247297" w:rsidP="00247297">
      <w:pPr>
        <w:pStyle w:val="a0"/>
        <w:rPr>
          <w:lang w:val="en-US"/>
        </w:rPr>
      </w:pPr>
    </w:p>
    <w:p w:rsidR="008A7CD1" w:rsidRPr="000B28D1" w:rsidRDefault="008A7CD1">
      <w:pPr>
        <w:sectPr w:rsidR="008A7CD1" w:rsidRPr="000B28D1" w:rsidSect="00247297">
          <w:pgSz w:w="16838" w:h="11906" w:orient="landscape"/>
          <w:pgMar w:top="1701" w:right="1134" w:bottom="850" w:left="1134" w:header="708" w:footer="708" w:gutter="0"/>
          <w:cols w:space="708"/>
          <w:docGrid w:linePitch="360"/>
        </w:sectPr>
      </w:pPr>
    </w:p>
    <w:p w:rsidR="00247297" w:rsidRPr="000B28D1" w:rsidRDefault="000159FD" w:rsidP="00247297">
      <w:pPr>
        <w:pStyle w:val="2"/>
        <w:spacing w:before="69"/>
        <w:ind w:left="0" w:firstLine="0"/>
        <w:rPr>
          <w:rFonts w:eastAsia="Times New Roman"/>
          <w:sz w:val="24"/>
          <w:szCs w:val="24"/>
        </w:rPr>
      </w:pPr>
      <w:bookmarkStart w:id="20" w:name="_Toc30146956"/>
      <w:bookmarkStart w:id="21" w:name="_Toc35951416"/>
      <w:bookmarkStart w:id="22" w:name="_Toc184722021"/>
      <w:r w:rsidRPr="000B28D1">
        <w:rPr>
          <w:rFonts w:eastAsia="Times New Roman"/>
          <w:sz w:val="24"/>
          <w:szCs w:val="24"/>
        </w:rPr>
        <w:lastRenderedPageBreak/>
        <w:t>Часть 4.</w:t>
      </w:r>
      <w:r w:rsidR="000B28D1">
        <w:rPr>
          <w:rFonts w:eastAsia="Times New Roman"/>
          <w:sz w:val="24"/>
          <w:szCs w:val="24"/>
        </w:rPr>
        <w:t xml:space="preserve"> </w:t>
      </w:r>
      <w:r w:rsidRPr="000B28D1">
        <w:rPr>
          <w:rFonts w:eastAsia="Times New Roman"/>
          <w:sz w:val="24"/>
          <w:szCs w:val="24"/>
        </w:rPr>
        <w:t>Перспективные</w:t>
      </w:r>
      <w:r w:rsidR="000B28D1">
        <w:rPr>
          <w:rFonts w:eastAsia="Times New Roman"/>
          <w:sz w:val="24"/>
          <w:szCs w:val="24"/>
        </w:rPr>
        <w:t xml:space="preserve"> </w:t>
      </w:r>
      <w:r w:rsidRPr="000B28D1">
        <w:rPr>
          <w:rFonts w:eastAsia="Times New Roman"/>
          <w:sz w:val="24"/>
          <w:szCs w:val="24"/>
        </w:rPr>
        <w:t>балансы</w:t>
      </w:r>
      <w:r w:rsidR="000B28D1">
        <w:rPr>
          <w:rFonts w:eastAsia="Times New Roman"/>
          <w:sz w:val="24"/>
          <w:szCs w:val="24"/>
        </w:rPr>
        <w:t xml:space="preserve"> </w:t>
      </w:r>
      <w:r w:rsidRPr="000B28D1">
        <w:rPr>
          <w:rFonts w:eastAsia="Times New Roman"/>
          <w:sz w:val="24"/>
          <w:szCs w:val="24"/>
        </w:rPr>
        <w:t>тепловой</w:t>
      </w:r>
      <w:r w:rsidR="000B28D1">
        <w:rPr>
          <w:rFonts w:eastAsia="Times New Roman"/>
          <w:sz w:val="24"/>
          <w:szCs w:val="24"/>
        </w:rPr>
        <w:t xml:space="preserve"> </w:t>
      </w:r>
      <w:r w:rsidRPr="000B28D1">
        <w:rPr>
          <w:rFonts w:eastAsia="Times New Roman"/>
          <w:sz w:val="24"/>
          <w:szCs w:val="24"/>
        </w:rPr>
        <w:t>мощности</w:t>
      </w:r>
      <w:r w:rsidR="000B28D1">
        <w:rPr>
          <w:rFonts w:eastAsia="Times New Roman"/>
          <w:sz w:val="24"/>
          <w:szCs w:val="24"/>
        </w:rPr>
        <w:t xml:space="preserve"> </w:t>
      </w:r>
      <w:r w:rsidRPr="000B28D1">
        <w:rPr>
          <w:rFonts w:eastAsia="Times New Roman"/>
          <w:sz w:val="24"/>
          <w:szCs w:val="24"/>
        </w:rPr>
        <w:t>источников</w:t>
      </w:r>
      <w:r w:rsidR="000B28D1">
        <w:rPr>
          <w:rFonts w:eastAsia="Times New Roman"/>
          <w:sz w:val="24"/>
          <w:szCs w:val="24"/>
        </w:rPr>
        <w:t xml:space="preserve"> </w:t>
      </w:r>
      <w:r w:rsidRPr="000B28D1">
        <w:rPr>
          <w:rFonts w:eastAsia="Times New Roman"/>
          <w:sz w:val="24"/>
          <w:szCs w:val="24"/>
        </w:rPr>
        <w:t>тепловой</w:t>
      </w:r>
      <w:r w:rsidR="000B28D1">
        <w:rPr>
          <w:rFonts w:eastAsia="Times New Roman"/>
          <w:sz w:val="24"/>
          <w:szCs w:val="24"/>
        </w:rPr>
        <w:t xml:space="preserve"> </w:t>
      </w:r>
      <w:r w:rsidRPr="000B28D1">
        <w:rPr>
          <w:rFonts w:eastAsia="Times New Roman"/>
          <w:sz w:val="24"/>
          <w:szCs w:val="24"/>
        </w:rPr>
        <w:t>энергии</w:t>
      </w:r>
      <w:r w:rsidR="000B28D1">
        <w:rPr>
          <w:rFonts w:eastAsia="Times New Roman"/>
          <w:sz w:val="24"/>
          <w:szCs w:val="24"/>
        </w:rPr>
        <w:t xml:space="preserve"> </w:t>
      </w:r>
      <w:r w:rsidRPr="000B28D1">
        <w:rPr>
          <w:rFonts w:eastAsia="Times New Roman"/>
          <w:sz w:val="24"/>
          <w:szCs w:val="24"/>
        </w:rPr>
        <w:t>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20"/>
      <w:bookmarkEnd w:id="21"/>
      <w:bookmarkEnd w:id="22"/>
    </w:p>
    <w:p w:rsidR="00247297" w:rsidRPr="000B28D1" w:rsidRDefault="00247297" w:rsidP="00247297">
      <w:pPr>
        <w:pStyle w:val="a0"/>
      </w:pPr>
    </w:p>
    <w:p w:rsidR="00247297" w:rsidRPr="000B28D1" w:rsidRDefault="000159FD" w:rsidP="00247297">
      <w:pPr>
        <w:pStyle w:val="af"/>
        <w:ind w:left="0" w:firstLine="709"/>
        <w:jc w:val="both"/>
      </w:pPr>
      <w:r w:rsidRPr="000B28D1">
        <w:t>Зона</w:t>
      </w:r>
      <w:r w:rsidRPr="000B28D1">
        <w:rPr>
          <w:spacing w:val="36"/>
        </w:rPr>
        <w:t xml:space="preserve"> </w:t>
      </w:r>
      <w:r w:rsidRPr="000B28D1">
        <w:rPr>
          <w:spacing w:val="1"/>
        </w:rPr>
        <w:t>де</w:t>
      </w:r>
      <w:r w:rsidRPr="000B28D1">
        <w:t>йс</w:t>
      </w:r>
      <w:r w:rsidRPr="000B28D1">
        <w:rPr>
          <w:spacing w:val="-1"/>
        </w:rPr>
        <w:t>т</w:t>
      </w:r>
      <w:r w:rsidRPr="000B28D1">
        <w:rPr>
          <w:spacing w:val="-2"/>
        </w:rPr>
        <w:t>в</w:t>
      </w:r>
      <w:r w:rsidRPr="000B28D1">
        <w:t>ия</w:t>
      </w:r>
      <w:r w:rsidRPr="000B28D1">
        <w:rPr>
          <w:spacing w:val="36"/>
        </w:rPr>
        <w:t xml:space="preserve"> </w:t>
      </w:r>
      <w:r w:rsidRPr="000B28D1">
        <w:t xml:space="preserve">источника тепловой энергии, расположенная в границах двух или более поселений на территории </w:t>
      </w:r>
      <w:r w:rsidR="00861255" w:rsidRPr="000B28D1">
        <w:t xml:space="preserve">п. </w:t>
      </w:r>
      <w:r w:rsidRPr="000B28D1">
        <w:t>Кедровый отсутствует.</w:t>
      </w:r>
    </w:p>
    <w:p w:rsidR="00247297" w:rsidRPr="000B28D1" w:rsidRDefault="00247297" w:rsidP="00247297">
      <w:pPr>
        <w:pStyle w:val="a0"/>
      </w:pPr>
    </w:p>
    <w:p w:rsidR="00247297" w:rsidRPr="000B28D1" w:rsidRDefault="000159FD" w:rsidP="00247297">
      <w:pPr>
        <w:pStyle w:val="2"/>
        <w:spacing w:before="69"/>
        <w:ind w:left="0" w:firstLine="0"/>
        <w:rPr>
          <w:rFonts w:eastAsia="Times New Roman"/>
          <w:sz w:val="24"/>
          <w:szCs w:val="24"/>
        </w:rPr>
      </w:pPr>
      <w:bookmarkStart w:id="23" w:name="_Toc184722022"/>
      <w:r w:rsidRPr="000B28D1">
        <w:rPr>
          <w:rFonts w:eastAsia="Times New Roman"/>
          <w:sz w:val="24"/>
          <w:szCs w:val="24"/>
        </w:rPr>
        <w:t>Часть 5.</w:t>
      </w:r>
      <w:r w:rsidR="000B28D1">
        <w:rPr>
          <w:rFonts w:eastAsia="Times New Roman"/>
          <w:sz w:val="24"/>
          <w:szCs w:val="24"/>
        </w:rPr>
        <w:t xml:space="preserve"> </w:t>
      </w:r>
      <w:r w:rsidRPr="000B28D1">
        <w:rPr>
          <w:rFonts w:eastAsia="Times New Roman"/>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23"/>
    </w:p>
    <w:p w:rsidR="00247297" w:rsidRPr="000B28D1" w:rsidRDefault="00247297" w:rsidP="00247297">
      <w:pPr>
        <w:pStyle w:val="a0"/>
      </w:pPr>
    </w:p>
    <w:p w:rsidR="00247297" w:rsidRPr="000B28D1" w:rsidRDefault="000159FD" w:rsidP="00247297">
      <w:pPr>
        <w:pStyle w:val="af"/>
        <w:ind w:left="0" w:firstLine="709"/>
        <w:jc w:val="both"/>
      </w:pPr>
      <w:r w:rsidRPr="000B28D1">
        <w:rPr>
          <w:spacing w:val="-2"/>
        </w:rPr>
        <w:t>Р</w:t>
      </w:r>
      <w:r w:rsidRPr="000B28D1">
        <w:rPr>
          <w:spacing w:val="1"/>
        </w:rPr>
        <w:t>ад</w:t>
      </w:r>
      <w:r w:rsidRPr="000B28D1">
        <w:rPr>
          <w:spacing w:val="3"/>
        </w:rPr>
        <w:t>и</w:t>
      </w:r>
      <w:r w:rsidRPr="000B28D1">
        <w:rPr>
          <w:spacing w:val="-8"/>
        </w:rPr>
        <w:t>у</w:t>
      </w:r>
      <w:r w:rsidRPr="000B28D1">
        <w:t>с</w:t>
      </w:r>
      <w:r w:rsidRPr="000B28D1">
        <w:rPr>
          <w:spacing w:val="41"/>
        </w:rPr>
        <w:t xml:space="preserve"> </w:t>
      </w:r>
      <w:r w:rsidRPr="000B28D1">
        <w:t>эфф</w:t>
      </w:r>
      <w:r w:rsidRPr="000B28D1">
        <w:rPr>
          <w:spacing w:val="1"/>
        </w:rPr>
        <w:t>е</w:t>
      </w:r>
      <w:r w:rsidRPr="000B28D1">
        <w:t>к</w:t>
      </w:r>
      <w:r w:rsidRPr="000B28D1">
        <w:rPr>
          <w:spacing w:val="-2"/>
        </w:rPr>
        <w:t>т</w:t>
      </w:r>
      <w:r w:rsidRPr="000B28D1">
        <w:t>и</w:t>
      </w:r>
      <w:r w:rsidRPr="000B28D1">
        <w:rPr>
          <w:spacing w:val="-2"/>
        </w:rPr>
        <w:t>в</w:t>
      </w:r>
      <w:r w:rsidRPr="000B28D1">
        <w:t>ного</w:t>
      </w:r>
      <w:r w:rsidRPr="000B28D1">
        <w:rPr>
          <w:spacing w:val="39"/>
        </w:rPr>
        <w:t xml:space="preserve"> </w:t>
      </w:r>
      <w:r w:rsidRPr="000B28D1">
        <w:rPr>
          <w:spacing w:val="-1"/>
        </w:rPr>
        <w:t>т</w:t>
      </w:r>
      <w:r w:rsidRPr="000B28D1">
        <w:rPr>
          <w:spacing w:val="1"/>
        </w:rPr>
        <w:t>е</w:t>
      </w:r>
      <w:r w:rsidRPr="000B28D1">
        <w:t>плосн</w:t>
      </w:r>
      <w:r w:rsidRPr="000B28D1">
        <w:rPr>
          <w:spacing w:val="-3"/>
        </w:rPr>
        <w:t>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я</w:t>
      </w:r>
      <w:r w:rsidRPr="000B28D1">
        <w:rPr>
          <w:spacing w:val="41"/>
        </w:rPr>
        <w:t xml:space="preserve"> </w:t>
      </w:r>
      <w:r w:rsidRPr="000B28D1">
        <w:t>поз</w:t>
      </w:r>
      <w:r w:rsidRPr="000B28D1">
        <w:rPr>
          <w:spacing w:val="-2"/>
        </w:rPr>
        <w:t>в</w:t>
      </w:r>
      <w:r w:rsidRPr="000B28D1">
        <w:t>ол</w:t>
      </w:r>
      <w:r w:rsidRPr="000B28D1">
        <w:rPr>
          <w:spacing w:val="1"/>
        </w:rPr>
        <w:t>яе</w:t>
      </w:r>
      <w:r w:rsidRPr="000B28D1">
        <w:t>т</w:t>
      </w:r>
      <w:r w:rsidRPr="000B28D1">
        <w:rPr>
          <w:spacing w:val="38"/>
        </w:rPr>
        <w:t xml:space="preserve"> </w:t>
      </w:r>
      <w:r w:rsidRPr="000B28D1">
        <w:t>опр</w:t>
      </w:r>
      <w:r w:rsidRPr="000B28D1">
        <w:rPr>
          <w:spacing w:val="-3"/>
        </w:rPr>
        <w:t>е</w:t>
      </w:r>
      <w:r w:rsidRPr="000B28D1">
        <w:rPr>
          <w:spacing w:val="1"/>
        </w:rPr>
        <w:t>де</w:t>
      </w:r>
      <w:r w:rsidRPr="000B28D1">
        <w:t>ли</w:t>
      </w:r>
      <w:r w:rsidRPr="000B28D1">
        <w:rPr>
          <w:spacing w:val="-1"/>
        </w:rPr>
        <w:t>т</w:t>
      </w:r>
      <w:r w:rsidRPr="000B28D1">
        <w:t>ь</w:t>
      </w:r>
      <w:r w:rsidRPr="000B28D1">
        <w:rPr>
          <w:spacing w:val="38"/>
        </w:rPr>
        <w:t xml:space="preserve"> </w:t>
      </w:r>
      <w:r w:rsidRPr="000B28D1">
        <w:rPr>
          <w:spacing w:val="-8"/>
        </w:rPr>
        <w:t>у</w:t>
      </w:r>
      <w:r w:rsidRPr="000B28D1">
        <w:rPr>
          <w:spacing w:val="1"/>
        </w:rPr>
        <w:t>с</w:t>
      </w:r>
      <w:r w:rsidRPr="000B28D1">
        <w:t>ло</w:t>
      </w:r>
      <w:r w:rsidRPr="000B28D1">
        <w:rPr>
          <w:spacing w:val="-1"/>
        </w:rPr>
        <w:t>в</w:t>
      </w:r>
      <w:r w:rsidRPr="000B28D1">
        <w:t>ия,</w:t>
      </w:r>
      <w:r w:rsidRPr="000B28D1">
        <w:rPr>
          <w:spacing w:val="39"/>
        </w:rPr>
        <w:t xml:space="preserve"> </w:t>
      </w:r>
      <w:r w:rsidRPr="000B28D1">
        <w:t>п</w:t>
      </w:r>
      <w:r w:rsidRPr="000B28D1">
        <w:rPr>
          <w:spacing w:val="3"/>
        </w:rPr>
        <w:t>р</w:t>
      </w:r>
      <w:r w:rsidRPr="000B28D1">
        <w:t>и</w:t>
      </w:r>
      <w:r w:rsidRPr="000B28D1">
        <w:rPr>
          <w:spacing w:val="39"/>
        </w:rPr>
        <w:t xml:space="preserve"> </w:t>
      </w:r>
      <w:r w:rsidRPr="000B28D1">
        <w:t>ко</w:t>
      </w:r>
      <w:r w:rsidRPr="000B28D1">
        <w:rPr>
          <w:spacing w:val="-2"/>
        </w:rPr>
        <w:t>т</w:t>
      </w:r>
      <w:r w:rsidRPr="000B28D1">
        <w:t>ор</w:t>
      </w:r>
      <w:r w:rsidRPr="000B28D1">
        <w:rPr>
          <w:spacing w:val="-2"/>
        </w:rPr>
        <w:t>ы</w:t>
      </w:r>
      <w:r w:rsidRPr="000B28D1">
        <w:t>х по</w:t>
      </w:r>
      <w:r w:rsidRPr="000B28D1">
        <w:rPr>
          <w:spacing w:val="1"/>
        </w:rPr>
        <w:t>д</w:t>
      </w:r>
      <w:r w:rsidRPr="000B28D1">
        <w:t>ключен</w:t>
      </w:r>
      <w:r w:rsidRPr="000B28D1">
        <w:rPr>
          <w:spacing w:val="-1"/>
        </w:rPr>
        <w:t>и</w:t>
      </w:r>
      <w:r w:rsidRPr="000B28D1">
        <w:t>е</w:t>
      </w:r>
      <w:r w:rsidRPr="000B28D1">
        <w:rPr>
          <w:spacing w:val="32"/>
        </w:rPr>
        <w:t xml:space="preserve"> </w:t>
      </w:r>
      <w:r w:rsidRPr="000B28D1">
        <w:t>но</w:t>
      </w:r>
      <w:r w:rsidRPr="000B28D1">
        <w:rPr>
          <w:spacing w:val="-2"/>
        </w:rPr>
        <w:t>вы</w:t>
      </w:r>
      <w:r w:rsidRPr="000B28D1">
        <w:t>х</w:t>
      </w:r>
      <w:r w:rsidRPr="000B28D1">
        <w:rPr>
          <w:spacing w:val="31"/>
        </w:rPr>
        <w:t xml:space="preserve"> </w:t>
      </w:r>
      <w:r w:rsidRPr="000B28D1">
        <w:t>или</w:t>
      </w:r>
      <w:r w:rsidRPr="000B28D1">
        <w:rPr>
          <w:spacing w:val="35"/>
        </w:rPr>
        <w:t xml:space="preserve"> </w:t>
      </w:r>
      <w:r w:rsidRPr="000B28D1">
        <w:rPr>
          <w:spacing w:val="-5"/>
        </w:rPr>
        <w:t>у</w:t>
      </w:r>
      <w:r w:rsidRPr="000B28D1">
        <w:rPr>
          <w:spacing w:val="-2"/>
        </w:rPr>
        <w:t>в</w:t>
      </w:r>
      <w:r w:rsidRPr="000B28D1">
        <w:rPr>
          <w:spacing w:val="1"/>
        </w:rPr>
        <w:t>е</w:t>
      </w:r>
      <w:r w:rsidRPr="000B28D1">
        <w:t>ли</w:t>
      </w:r>
      <w:r w:rsidRPr="000B28D1">
        <w:rPr>
          <w:spacing w:val="-1"/>
        </w:rPr>
        <w:t>ч</w:t>
      </w:r>
      <w:r w:rsidRPr="000B28D1">
        <w:t>и</w:t>
      </w:r>
      <w:r w:rsidRPr="000B28D1">
        <w:rPr>
          <w:spacing w:val="-2"/>
        </w:rPr>
        <w:t>в</w:t>
      </w:r>
      <w:r w:rsidRPr="000B28D1">
        <w:rPr>
          <w:spacing w:val="1"/>
        </w:rPr>
        <w:t>а</w:t>
      </w:r>
      <w:r w:rsidRPr="000B28D1">
        <w:t>ю</w:t>
      </w:r>
      <w:r w:rsidRPr="000B28D1">
        <w:rPr>
          <w:spacing w:val="-1"/>
        </w:rPr>
        <w:t>щ</w:t>
      </w:r>
      <w:r w:rsidRPr="000B28D1">
        <w:t>их</w:t>
      </w:r>
      <w:r w:rsidRPr="000B28D1">
        <w:rPr>
          <w:spacing w:val="31"/>
        </w:rPr>
        <w:t xml:space="preserve"> </w:t>
      </w:r>
      <w:r w:rsidRPr="000B28D1">
        <w:rPr>
          <w:spacing w:val="-1"/>
        </w:rPr>
        <w:t>т</w:t>
      </w:r>
      <w:r w:rsidRPr="000B28D1">
        <w:rPr>
          <w:spacing w:val="1"/>
        </w:rPr>
        <w:t>е</w:t>
      </w:r>
      <w:r w:rsidRPr="000B28D1">
        <w:t>пло</w:t>
      </w:r>
      <w:r w:rsidRPr="000B28D1">
        <w:rPr>
          <w:spacing w:val="2"/>
        </w:rPr>
        <w:t>в</w:t>
      </w:r>
      <w:r w:rsidRPr="000B28D1">
        <w:rPr>
          <w:spacing w:val="-8"/>
        </w:rPr>
        <w:t>у</w:t>
      </w:r>
      <w:r w:rsidRPr="000B28D1">
        <w:t>ю</w:t>
      </w:r>
      <w:r w:rsidRPr="000B28D1">
        <w:rPr>
          <w:spacing w:val="36"/>
        </w:rPr>
        <w:t xml:space="preserve"> </w:t>
      </w:r>
      <w:r w:rsidRPr="000B28D1">
        <w:t>на</w:t>
      </w:r>
      <w:r w:rsidRPr="000B28D1">
        <w:rPr>
          <w:spacing w:val="1"/>
        </w:rPr>
        <w:t>г</w:t>
      </w:r>
      <w:r w:rsidRPr="000B28D1">
        <w:rPr>
          <w:spacing w:val="3"/>
        </w:rPr>
        <w:t>р</w:t>
      </w:r>
      <w:r w:rsidRPr="000B28D1">
        <w:rPr>
          <w:spacing w:val="-8"/>
        </w:rPr>
        <w:t>у</w:t>
      </w:r>
      <w:r w:rsidRPr="000B28D1">
        <w:t>з</w:t>
      </w:r>
      <w:r w:rsidRPr="000B28D1">
        <w:rPr>
          <w:spacing w:val="3"/>
        </w:rPr>
        <w:t>к</w:t>
      </w:r>
      <w:r w:rsidRPr="000B28D1">
        <w:t>у</w:t>
      </w:r>
      <w:r w:rsidRPr="000B28D1">
        <w:rPr>
          <w:spacing w:val="27"/>
        </w:rPr>
        <w:t xml:space="preserve"> </w:t>
      </w:r>
      <w:r w:rsidRPr="000B28D1">
        <w:rPr>
          <w:spacing w:val="-1"/>
        </w:rPr>
        <w:t>т</w:t>
      </w:r>
      <w:r w:rsidRPr="000B28D1">
        <w:rPr>
          <w:spacing w:val="1"/>
        </w:rPr>
        <w:t>е</w:t>
      </w:r>
      <w:r w:rsidRPr="000B28D1">
        <w:t>плопо</w:t>
      </w:r>
      <w:r w:rsidRPr="000B28D1">
        <w:rPr>
          <w:spacing w:val="-2"/>
        </w:rPr>
        <w:t>т</w:t>
      </w:r>
      <w:r w:rsidRPr="000B28D1">
        <w:t>р</w:t>
      </w:r>
      <w:r w:rsidRPr="000B28D1">
        <w:rPr>
          <w:spacing w:val="1"/>
        </w:rPr>
        <w:t>еб</w:t>
      </w:r>
      <w:r w:rsidRPr="000B28D1">
        <w:t>л</w:t>
      </w:r>
      <w:r w:rsidRPr="000B28D1">
        <w:rPr>
          <w:spacing w:val="1"/>
        </w:rPr>
        <w:t>я</w:t>
      </w:r>
      <w:r w:rsidRPr="000B28D1">
        <w:t>ю</w:t>
      </w:r>
      <w:r w:rsidRPr="000B28D1">
        <w:rPr>
          <w:spacing w:val="-1"/>
        </w:rPr>
        <w:t>щ</w:t>
      </w:r>
      <w:r w:rsidRPr="000B28D1">
        <w:t>их</w:t>
      </w:r>
      <w:r w:rsidRPr="000B28D1">
        <w:rPr>
          <w:spacing w:val="35"/>
        </w:rPr>
        <w:t xml:space="preserve"> </w:t>
      </w:r>
      <w:r w:rsidRPr="000B28D1">
        <w:rPr>
          <w:spacing w:val="-8"/>
        </w:rPr>
        <w:t>у</w:t>
      </w:r>
      <w:r w:rsidRPr="000B28D1">
        <w:rPr>
          <w:spacing w:val="1"/>
        </w:rPr>
        <w:t>с</w:t>
      </w:r>
      <w:r w:rsidRPr="000B28D1">
        <w:rPr>
          <w:spacing w:val="-1"/>
        </w:rPr>
        <w:t>т</w:t>
      </w:r>
      <w:r w:rsidRPr="000B28D1">
        <w:rPr>
          <w:spacing w:val="1"/>
        </w:rPr>
        <w:t>а</w:t>
      </w:r>
      <w:r w:rsidRPr="000B28D1">
        <w:t>но</w:t>
      </w:r>
      <w:r w:rsidRPr="000B28D1">
        <w:rPr>
          <w:spacing w:val="-2"/>
        </w:rPr>
        <w:t>в</w:t>
      </w:r>
      <w:r w:rsidRPr="000B28D1">
        <w:t>ок</w:t>
      </w:r>
      <w:r w:rsidRPr="000B28D1">
        <w:rPr>
          <w:spacing w:val="31"/>
        </w:rPr>
        <w:t xml:space="preserve"> </w:t>
      </w:r>
      <w:r w:rsidRPr="000B28D1">
        <w:t xml:space="preserve">к </w:t>
      </w:r>
      <w:r w:rsidRPr="000B28D1">
        <w:rPr>
          <w:spacing w:val="1"/>
        </w:rPr>
        <w:t>с</w:t>
      </w:r>
      <w:r w:rsidRPr="000B28D1">
        <w:t>ис</w:t>
      </w:r>
      <w:r w:rsidRPr="000B28D1">
        <w:rPr>
          <w:spacing w:val="-1"/>
        </w:rPr>
        <w:t>т</w:t>
      </w:r>
      <w:r w:rsidRPr="000B28D1">
        <w:rPr>
          <w:spacing w:val="1"/>
        </w:rPr>
        <w:t>е</w:t>
      </w:r>
      <w:r w:rsidRPr="000B28D1">
        <w:t>ме</w:t>
      </w:r>
      <w:r w:rsidRPr="000B28D1">
        <w:rPr>
          <w:spacing w:val="45"/>
        </w:rPr>
        <w:t xml:space="preserve"> </w:t>
      </w:r>
      <w:r w:rsidRPr="000B28D1">
        <w:rPr>
          <w:spacing w:val="-1"/>
        </w:rPr>
        <w:t>т</w:t>
      </w:r>
      <w:r w:rsidRPr="000B28D1">
        <w:rPr>
          <w:spacing w:val="1"/>
        </w:rPr>
        <w:t>е</w:t>
      </w:r>
      <w:r w:rsidRPr="000B28D1">
        <w:t>плосн</w:t>
      </w:r>
      <w:r w:rsidRPr="000B28D1">
        <w:rPr>
          <w:spacing w:val="-3"/>
        </w:rPr>
        <w:t>а</w:t>
      </w:r>
      <w:r w:rsidRPr="000B28D1">
        <w:rPr>
          <w:spacing w:val="1"/>
        </w:rPr>
        <w:t>б</w:t>
      </w:r>
      <w:r w:rsidRPr="000B28D1">
        <w:rPr>
          <w:spacing w:val="-2"/>
        </w:rPr>
        <w:t>ж</w:t>
      </w:r>
      <w:r w:rsidRPr="000B28D1">
        <w:rPr>
          <w:spacing w:val="1"/>
        </w:rPr>
        <w:t>е</w:t>
      </w:r>
      <w:r w:rsidRPr="000B28D1">
        <w:rPr>
          <w:spacing w:val="2"/>
        </w:rPr>
        <w:t>н</w:t>
      </w:r>
      <w:r w:rsidRPr="000B28D1">
        <w:t>ия</w:t>
      </w:r>
      <w:r w:rsidRPr="000B28D1">
        <w:rPr>
          <w:spacing w:val="48"/>
        </w:rPr>
        <w:t xml:space="preserve"> </w:t>
      </w:r>
      <w:r w:rsidRPr="000B28D1">
        <w:rPr>
          <w:spacing w:val="-5"/>
        </w:rPr>
        <w:t>н</w:t>
      </w:r>
      <w:r w:rsidRPr="000B28D1">
        <w:rPr>
          <w:spacing w:val="1"/>
        </w:rPr>
        <w:t>е</w:t>
      </w:r>
      <w:r w:rsidRPr="000B28D1">
        <w:t>цел</w:t>
      </w:r>
      <w:r w:rsidRPr="000B28D1">
        <w:rPr>
          <w:spacing w:val="-3"/>
        </w:rPr>
        <w:t>е</w:t>
      </w:r>
      <w:r w:rsidRPr="000B28D1">
        <w:rPr>
          <w:spacing w:val="1"/>
        </w:rPr>
        <w:t>с</w:t>
      </w:r>
      <w:r w:rsidRPr="000B28D1">
        <w:t>оо</w:t>
      </w:r>
      <w:r w:rsidRPr="000B28D1">
        <w:rPr>
          <w:spacing w:val="-3"/>
        </w:rPr>
        <w:t>б</w:t>
      </w:r>
      <w:r w:rsidRPr="000B28D1">
        <w:t>р</w:t>
      </w:r>
      <w:r w:rsidRPr="000B28D1">
        <w:rPr>
          <w:spacing w:val="1"/>
        </w:rPr>
        <w:t>а</w:t>
      </w:r>
      <w:r w:rsidRPr="000B28D1">
        <w:t>зно</w:t>
      </w:r>
      <w:r w:rsidRPr="000B28D1">
        <w:rPr>
          <w:spacing w:val="47"/>
        </w:rPr>
        <w:t xml:space="preserve"> </w:t>
      </w:r>
      <w:r w:rsidRPr="000B28D1">
        <w:rPr>
          <w:spacing w:val="-2"/>
        </w:rPr>
        <w:t>в</w:t>
      </w:r>
      <w:r w:rsidRPr="000B28D1">
        <w:rPr>
          <w:spacing w:val="1"/>
        </w:rPr>
        <w:t>с</w:t>
      </w:r>
      <w:r w:rsidRPr="000B28D1">
        <w:rPr>
          <w:spacing w:val="-4"/>
        </w:rPr>
        <w:t>л</w:t>
      </w:r>
      <w:r w:rsidRPr="000B28D1">
        <w:rPr>
          <w:spacing w:val="1"/>
        </w:rPr>
        <w:t>едс</w:t>
      </w:r>
      <w:r w:rsidRPr="000B28D1">
        <w:rPr>
          <w:spacing w:val="-1"/>
        </w:rPr>
        <w:t>т</w:t>
      </w:r>
      <w:r w:rsidRPr="000B28D1">
        <w:rPr>
          <w:spacing w:val="-2"/>
        </w:rPr>
        <w:t>в</w:t>
      </w:r>
      <w:r w:rsidRPr="000B28D1">
        <w:t>ие</w:t>
      </w:r>
      <w:r w:rsidRPr="000B28D1">
        <w:rPr>
          <w:spacing w:val="44"/>
        </w:rPr>
        <w:t xml:space="preserve"> </w:t>
      </w:r>
      <w:r w:rsidRPr="000B28D1">
        <w:rPr>
          <w:spacing w:val="-5"/>
        </w:rPr>
        <w:t>у</w:t>
      </w:r>
      <w:r w:rsidRPr="000B28D1">
        <w:rPr>
          <w:spacing w:val="-2"/>
        </w:rPr>
        <w:t>в</w:t>
      </w:r>
      <w:r w:rsidRPr="000B28D1">
        <w:rPr>
          <w:spacing w:val="1"/>
        </w:rPr>
        <w:t>е</w:t>
      </w:r>
      <w:r w:rsidRPr="000B28D1">
        <w:t>ли</w:t>
      </w:r>
      <w:r w:rsidRPr="000B28D1">
        <w:rPr>
          <w:spacing w:val="-1"/>
        </w:rPr>
        <w:t>ч</w:t>
      </w:r>
      <w:r w:rsidRPr="000B28D1">
        <w:rPr>
          <w:spacing w:val="1"/>
        </w:rPr>
        <w:t>е</w:t>
      </w:r>
      <w:r w:rsidRPr="000B28D1">
        <w:t>н</w:t>
      </w:r>
      <w:r w:rsidRPr="000B28D1">
        <w:rPr>
          <w:spacing w:val="-1"/>
        </w:rPr>
        <w:t>и</w:t>
      </w:r>
      <w:r w:rsidRPr="000B28D1">
        <w:t>я</w:t>
      </w:r>
      <w:r w:rsidRPr="000B28D1">
        <w:rPr>
          <w:spacing w:val="49"/>
        </w:rPr>
        <w:t xml:space="preserve"> </w:t>
      </w:r>
      <w:r w:rsidRPr="000B28D1">
        <w:rPr>
          <w:spacing w:val="1"/>
        </w:rPr>
        <w:t>с</w:t>
      </w:r>
      <w:r w:rsidRPr="000B28D1">
        <w:t>о</w:t>
      </w:r>
      <w:r w:rsidRPr="000B28D1">
        <w:rPr>
          <w:spacing w:val="-2"/>
        </w:rPr>
        <w:t>в</w:t>
      </w:r>
      <w:r w:rsidRPr="000B28D1">
        <w:t>о</w:t>
      </w:r>
      <w:r w:rsidRPr="000B28D1">
        <w:rPr>
          <w:spacing w:val="3"/>
        </w:rPr>
        <w:t>к</w:t>
      </w:r>
      <w:r w:rsidRPr="000B28D1">
        <w:rPr>
          <w:spacing w:val="-5"/>
        </w:rPr>
        <w:t>у</w:t>
      </w:r>
      <w:r w:rsidRPr="000B28D1">
        <w:t>п</w:t>
      </w:r>
      <w:r w:rsidRPr="000B28D1">
        <w:rPr>
          <w:spacing w:val="-1"/>
        </w:rPr>
        <w:t>н</w:t>
      </w:r>
      <w:r w:rsidRPr="000B28D1">
        <w:rPr>
          <w:spacing w:val="-2"/>
        </w:rPr>
        <w:t>ы</w:t>
      </w:r>
      <w:r w:rsidRPr="000B28D1">
        <w:t>х</w:t>
      </w:r>
      <w:r w:rsidRPr="000B28D1">
        <w:rPr>
          <w:spacing w:val="47"/>
        </w:rPr>
        <w:t xml:space="preserve"> </w:t>
      </w:r>
      <w:r w:rsidRPr="000B28D1">
        <w:t>р</w:t>
      </w:r>
      <w:r w:rsidRPr="000B28D1">
        <w:rPr>
          <w:spacing w:val="1"/>
        </w:rPr>
        <w:t>ас</w:t>
      </w:r>
      <w:r w:rsidRPr="000B28D1">
        <w:t>хо</w:t>
      </w:r>
      <w:r w:rsidRPr="000B28D1">
        <w:rPr>
          <w:spacing w:val="1"/>
        </w:rPr>
        <w:t>д</w:t>
      </w:r>
      <w:r w:rsidRPr="000B28D1">
        <w:t>ов</w:t>
      </w:r>
      <w:r w:rsidRPr="000B28D1">
        <w:rPr>
          <w:spacing w:val="42"/>
        </w:rPr>
        <w:t xml:space="preserve"> </w:t>
      </w:r>
      <w:r w:rsidRPr="000B28D1">
        <w:t xml:space="preserve">в </w:t>
      </w:r>
      <w:r w:rsidRPr="000B28D1">
        <w:rPr>
          <w:spacing w:val="-5"/>
        </w:rPr>
        <w:t>у</w:t>
      </w:r>
      <w:r w:rsidRPr="000B28D1">
        <w:t>каз</w:t>
      </w:r>
      <w:r w:rsidRPr="000B28D1">
        <w:rPr>
          <w:spacing w:val="1"/>
        </w:rPr>
        <w:t>а</w:t>
      </w:r>
      <w:r w:rsidRPr="000B28D1">
        <w:t>н</w:t>
      </w:r>
      <w:r w:rsidRPr="000B28D1">
        <w:rPr>
          <w:spacing w:val="-1"/>
        </w:rPr>
        <w:t>н</w:t>
      </w:r>
      <w:r w:rsidRPr="000B28D1">
        <w:t>ой</w:t>
      </w:r>
      <w:r w:rsidRPr="000B28D1">
        <w:rPr>
          <w:spacing w:val="31"/>
        </w:rPr>
        <w:t xml:space="preserve"> </w:t>
      </w:r>
      <w:r w:rsidRPr="000B28D1">
        <w:rPr>
          <w:spacing w:val="1"/>
        </w:rPr>
        <w:t>с</w:t>
      </w:r>
      <w:r w:rsidRPr="000B28D1">
        <w:t>ис</w:t>
      </w:r>
      <w:r w:rsidRPr="000B28D1">
        <w:rPr>
          <w:spacing w:val="-1"/>
        </w:rPr>
        <w:t>т</w:t>
      </w:r>
      <w:r w:rsidRPr="000B28D1">
        <w:rPr>
          <w:spacing w:val="1"/>
        </w:rPr>
        <w:t>е</w:t>
      </w:r>
      <w:r w:rsidRPr="000B28D1">
        <w:t>ме</w:t>
      </w:r>
      <w:r w:rsidRPr="000B28D1">
        <w:rPr>
          <w:spacing w:val="32"/>
        </w:rPr>
        <w:t xml:space="preserve"> </w:t>
      </w:r>
      <w:r w:rsidRPr="000B28D1">
        <w:rPr>
          <w:spacing w:val="-5"/>
        </w:rPr>
        <w:t>н</w:t>
      </w:r>
      <w:r w:rsidRPr="000B28D1">
        <w:t>а</w:t>
      </w:r>
      <w:r w:rsidRPr="000B28D1">
        <w:rPr>
          <w:spacing w:val="32"/>
        </w:rPr>
        <w:t xml:space="preserve"> </w:t>
      </w:r>
      <w:r w:rsidRPr="000B28D1">
        <w:rPr>
          <w:spacing w:val="-3"/>
        </w:rPr>
        <w:t>е</w:t>
      </w:r>
      <w:r w:rsidRPr="000B28D1">
        <w:rPr>
          <w:spacing w:val="1"/>
        </w:rPr>
        <w:t>д</w:t>
      </w:r>
      <w:r w:rsidRPr="000B28D1">
        <w:t>и</w:t>
      </w:r>
      <w:r w:rsidRPr="000B28D1">
        <w:rPr>
          <w:spacing w:val="-1"/>
        </w:rPr>
        <w:t>н</w:t>
      </w:r>
      <w:r w:rsidRPr="000B28D1">
        <w:t>и</w:t>
      </w:r>
      <w:r w:rsidRPr="000B28D1">
        <w:rPr>
          <w:spacing w:val="2"/>
        </w:rPr>
        <w:t>ц</w:t>
      </w:r>
      <w:r w:rsidRPr="000B28D1">
        <w:t>у</w:t>
      </w:r>
      <w:r w:rsidRPr="000B28D1">
        <w:rPr>
          <w:spacing w:val="23"/>
        </w:rPr>
        <w:t xml:space="preserve"> </w:t>
      </w:r>
      <w:r w:rsidRPr="000B28D1">
        <w:rPr>
          <w:spacing w:val="-1"/>
        </w:rPr>
        <w:t>т</w:t>
      </w:r>
      <w:r w:rsidRPr="000B28D1">
        <w:rPr>
          <w:spacing w:val="1"/>
        </w:rPr>
        <w:t>е</w:t>
      </w:r>
      <w:r w:rsidRPr="000B28D1">
        <w:t>пло</w:t>
      </w:r>
      <w:r w:rsidRPr="000B28D1">
        <w:rPr>
          <w:spacing w:val="-2"/>
        </w:rPr>
        <w:t>в</w:t>
      </w:r>
      <w:r w:rsidRPr="000B28D1">
        <w:t>ой</w:t>
      </w:r>
      <w:r w:rsidRPr="000B28D1">
        <w:rPr>
          <w:spacing w:val="31"/>
        </w:rPr>
        <w:t xml:space="preserve"> </w:t>
      </w:r>
      <w:r w:rsidRPr="000B28D1">
        <w:t>мощ</w:t>
      </w:r>
      <w:r w:rsidRPr="000B28D1">
        <w:rPr>
          <w:spacing w:val="-2"/>
        </w:rPr>
        <w:t>н</w:t>
      </w:r>
      <w:r w:rsidRPr="000B28D1">
        <w:t>о</w:t>
      </w:r>
      <w:r w:rsidRPr="000B28D1">
        <w:rPr>
          <w:spacing w:val="1"/>
        </w:rPr>
        <w:t>с</w:t>
      </w:r>
      <w:r w:rsidRPr="000B28D1">
        <w:rPr>
          <w:spacing w:val="-1"/>
        </w:rPr>
        <w:t>т</w:t>
      </w:r>
      <w:r w:rsidRPr="000B28D1">
        <w:t>и,</w:t>
      </w:r>
      <w:r w:rsidRPr="000B28D1">
        <w:rPr>
          <w:spacing w:val="31"/>
        </w:rPr>
        <w:t xml:space="preserve"> </w:t>
      </w:r>
      <w:r w:rsidRPr="000B28D1">
        <w:t>опре</w:t>
      </w:r>
      <w:r w:rsidRPr="000B28D1">
        <w:rPr>
          <w:spacing w:val="1"/>
        </w:rPr>
        <w:t>д</w:t>
      </w:r>
      <w:r w:rsidRPr="000B28D1">
        <w:rPr>
          <w:spacing w:val="-3"/>
        </w:rPr>
        <w:t>е</w:t>
      </w:r>
      <w:r w:rsidRPr="000B28D1">
        <w:t>л</w:t>
      </w:r>
      <w:r w:rsidRPr="000B28D1">
        <w:rPr>
          <w:spacing w:val="1"/>
        </w:rPr>
        <w:t>яе</w:t>
      </w:r>
      <w:r w:rsidRPr="000B28D1">
        <w:t>мой</w:t>
      </w:r>
      <w:r w:rsidRPr="000B28D1">
        <w:rPr>
          <w:spacing w:val="27"/>
        </w:rPr>
        <w:t xml:space="preserve"> </w:t>
      </w:r>
      <w:r w:rsidRPr="000B28D1">
        <w:rPr>
          <w:spacing w:val="1"/>
        </w:rPr>
        <w:t>д</w:t>
      </w:r>
      <w:r w:rsidRPr="000B28D1">
        <w:rPr>
          <w:spacing w:val="-4"/>
        </w:rPr>
        <w:t>л</w:t>
      </w:r>
      <w:r w:rsidRPr="000B28D1">
        <w:t>я</w:t>
      </w:r>
      <w:r w:rsidRPr="000B28D1">
        <w:rPr>
          <w:spacing w:val="33"/>
        </w:rPr>
        <w:t xml:space="preserve"> </w:t>
      </w:r>
      <w:r w:rsidRPr="000B28D1">
        <w:t>зоны</w:t>
      </w:r>
      <w:r w:rsidRPr="000B28D1">
        <w:rPr>
          <w:spacing w:val="25"/>
        </w:rPr>
        <w:t xml:space="preserve"> </w:t>
      </w:r>
      <w:r w:rsidRPr="000B28D1">
        <w:rPr>
          <w:spacing w:val="1"/>
        </w:rPr>
        <w:t>де</w:t>
      </w:r>
      <w:r w:rsidRPr="000B28D1">
        <w:t>йс</w:t>
      </w:r>
      <w:r w:rsidRPr="000B28D1">
        <w:rPr>
          <w:spacing w:val="-1"/>
        </w:rPr>
        <w:t>т</w:t>
      </w:r>
      <w:r w:rsidRPr="000B28D1">
        <w:rPr>
          <w:spacing w:val="-2"/>
        </w:rPr>
        <w:t>в</w:t>
      </w:r>
      <w:r w:rsidRPr="000B28D1">
        <w:t>ия</w:t>
      </w:r>
      <w:r w:rsidRPr="000B28D1">
        <w:rPr>
          <w:spacing w:val="28"/>
        </w:rPr>
        <w:t xml:space="preserve"> </w:t>
      </w:r>
      <w:r w:rsidRPr="000B28D1">
        <w:t>ка</w:t>
      </w:r>
      <w:r w:rsidRPr="000B28D1">
        <w:rPr>
          <w:spacing w:val="-2"/>
        </w:rPr>
        <w:t>ж</w:t>
      </w:r>
      <w:r w:rsidRPr="000B28D1">
        <w:rPr>
          <w:spacing w:val="1"/>
        </w:rPr>
        <w:t>д</w:t>
      </w:r>
      <w:r w:rsidRPr="000B28D1">
        <w:t>о</w:t>
      </w:r>
      <w:r w:rsidRPr="000B28D1">
        <w:rPr>
          <w:spacing w:val="1"/>
        </w:rPr>
        <w:t>г</w:t>
      </w:r>
      <w:r w:rsidRPr="000B28D1">
        <w:t>о ис</w:t>
      </w:r>
      <w:r w:rsidRPr="000B28D1">
        <w:rPr>
          <w:spacing w:val="-1"/>
        </w:rPr>
        <w:t>т</w:t>
      </w:r>
      <w:r w:rsidRPr="000B28D1">
        <w:t>о</w:t>
      </w:r>
      <w:r w:rsidRPr="000B28D1">
        <w:rPr>
          <w:spacing w:val="-1"/>
        </w:rPr>
        <w:t>ч</w:t>
      </w:r>
      <w:r w:rsidRPr="000B28D1">
        <w:t>н</w:t>
      </w:r>
      <w:r w:rsidRPr="000B28D1">
        <w:rPr>
          <w:spacing w:val="-1"/>
        </w:rPr>
        <w:t>и</w:t>
      </w:r>
      <w:r w:rsidRPr="000B28D1">
        <w:t xml:space="preserve">ка </w:t>
      </w:r>
      <w:r w:rsidRPr="000B28D1">
        <w:rPr>
          <w:spacing w:val="-1"/>
        </w:rPr>
        <w:t>т</w:t>
      </w:r>
      <w:r w:rsidRPr="000B28D1">
        <w:rPr>
          <w:spacing w:val="1"/>
        </w:rPr>
        <w:t>е</w:t>
      </w:r>
      <w:r w:rsidRPr="000B28D1">
        <w:t>пло</w:t>
      </w:r>
      <w:r w:rsidRPr="000B28D1">
        <w:rPr>
          <w:spacing w:val="-2"/>
        </w:rPr>
        <w:t>в</w:t>
      </w:r>
      <w:r w:rsidRPr="000B28D1">
        <w:t>ой эн</w:t>
      </w:r>
      <w:r w:rsidRPr="000B28D1">
        <w:rPr>
          <w:spacing w:val="1"/>
        </w:rPr>
        <w:t>е</w:t>
      </w:r>
      <w:r w:rsidRPr="000B28D1">
        <w:t>р</w:t>
      </w:r>
      <w:r w:rsidRPr="000B28D1">
        <w:rPr>
          <w:spacing w:val="1"/>
        </w:rPr>
        <w:t>г</w:t>
      </w:r>
      <w:r w:rsidRPr="000B28D1">
        <w:t>и</w:t>
      </w:r>
      <w:r w:rsidRPr="000B28D1">
        <w:rPr>
          <w:spacing w:val="-1"/>
        </w:rPr>
        <w:t>и</w:t>
      </w:r>
      <w:r w:rsidRPr="000B28D1">
        <w:t>.</w:t>
      </w:r>
    </w:p>
    <w:p w:rsidR="00247297" w:rsidRPr="000B28D1" w:rsidRDefault="000159FD" w:rsidP="00247297">
      <w:pPr>
        <w:pStyle w:val="af"/>
        <w:spacing w:before="3"/>
        <w:ind w:left="0" w:firstLine="709"/>
        <w:jc w:val="both"/>
      </w:pPr>
      <w:r w:rsidRPr="000B28D1">
        <w:t>За</w:t>
      </w:r>
      <w:r w:rsidRPr="000B28D1">
        <w:rPr>
          <w:spacing w:val="4"/>
        </w:rPr>
        <w:t xml:space="preserve"> </w:t>
      </w:r>
      <w:r w:rsidRPr="000B28D1">
        <w:t>про</w:t>
      </w:r>
      <w:r w:rsidRPr="000B28D1">
        <w:rPr>
          <w:spacing w:val="-2"/>
        </w:rPr>
        <w:t>ш</w:t>
      </w:r>
      <w:r w:rsidRPr="000B28D1">
        <w:rPr>
          <w:spacing w:val="1"/>
        </w:rPr>
        <w:t>ед</w:t>
      </w:r>
      <w:r w:rsidRPr="000B28D1">
        <w:rPr>
          <w:spacing w:val="-1"/>
        </w:rPr>
        <w:t>ш</w:t>
      </w:r>
      <w:r w:rsidRPr="000B28D1">
        <w:rPr>
          <w:spacing w:val="1"/>
        </w:rPr>
        <w:t>е</w:t>
      </w:r>
      <w:r w:rsidRPr="000B28D1">
        <w:t>е с</w:t>
      </w:r>
      <w:r w:rsidRPr="000B28D1">
        <w:rPr>
          <w:spacing w:val="5"/>
        </w:rPr>
        <w:t xml:space="preserve"> </w:t>
      </w:r>
      <w:r w:rsidRPr="000B28D1">
        <w:t>мом</w:t>
      </w:r>
      <w:r w:rsidRPr="000B28D1">
        <w:rPr>
          <w:spacing w:val="1"/>
        </w:rPr>
        <w:t>е</w:t>
      </w:r>
      <w:r w:rsidRPr="000B28D1">
        <w:t>н</w:t>
      </w:r>
      <w:r w:rsidRPr="000B28D1">
        <w:rPr>
          <w:spacing w:val="-2"/>
        </w:rPr>
        <w:t>т</w:t>
      </w:r>
      <w:r w:rsidRPr="000B28D1">
        <w:t>а</w:t>
      </w:r>
      <w:r w:rsidRPr="000B28D1">
        <w:rPr>
          <w:spacing w:val="5"/>
        </w:rPr>
        <w:t xml:space="preserve"> </w:t>
      </w:r>
      <w:r w:rsidRPr="000B28D1">
        <w:t>и</w:t>
      </w:r>
      <w:r w:rsidRPr="000B28D1">
        <w:rPr>
          <w:spacing w:val="-1"/>
        </w:rPr>
        <w:t>нт</w:t>
      </w:r>
      <w:r w:rsidRPr="000B28D1">
        <w:rPr>
          <w:spacing w:val="1"/>
        </w:rPr>
        <w:t>е</w:t>
      </w:r>
      <w:r w:rsidRPr="000B28D1">
        <w:t>нси</w:t>
      </w:r>
      <w:r w:rsidRPr="000B28D1">
        <w:rPr>
          <w:spacing w:val="-6"/>
        </w:rPr>
        <w:t>в</w:t>
      </w:r>
      <w:r w:rsidRPr="000B28D1">
        <w:t>ного</w:t>
      </w:r>
      <w:r w:rsidRPr="000B28D1">
        <w:rPr>
          <w:spacing w:val="3"/>
        </w:rPr>
        <w:t xml:space="preserve"> </w:t>
      </w:r>
      <w:r w:rsidRPr="000B28D1">
        <w:t>р</w:t>
      </w:r>
      <w:r w:rsidRPr="000B28D1">
        <w:rPr>
          <w:spacing w:val="1"/>
        </w:rPr>
        <w:t>а</w:t>
      </w:r>
      <w:r w:rsidRPr="000B28D1">
        <w:t>з</w:t>
      </w:r>
      <w:r w:rsidRPr="000B28D1">
        <w:rPr>
          <w:spacing w:val="-2"/>
        </w:rPr>
        <w:t>в</w:t>
      </w:r>
      <w:r w:rsidRPr="000B28D1">
        <w:t>и</w:t>
      </w:r>
      <w:r w:rsidRPr="000B28D1">
        <w:rPr>
          <w:spacing w:val="-2"/>
        </w:rPr>
        <w:t>т</w:t>
      </w:r>
      <w:r w:rsidRPr="000B28D1">
        <w:t>ия</w:t>
      </w:r>
      <w:r w:rsidRPr="000B28D1">
        <w:rPr>
          <w:spacing w:val="4"/>
        </w:rPr>
        <w:t xml:space="preserve"> </w:t>
      </w:r>
      <w:r w:rsidRPr="000B28D1">
        <w:rPr>
          <w:spacing w:val="-1"/>
        </w:rPr>
        <w:t>т</w:t>
      </w:r>
      <w:r w:rsidRPr="000B28D1">
        <w:rPr>
          <w:spacing w:val="1"/>
        </w:rPr>
        <w:t>е</w:t>
      </w:r>
      <w:r w:rsidRPr="000B28D1">
        <w:t>плофи</w:t>
      </w:r>
      <w:r w:rsidRPr="000B28D1">
        <w:rPr>
          <w:spacing w:val="-1"/>
        </w:rPr>
        <w:t>к</w:t>
      </w:r>
      <w:r w:rsidRPr="000B28D1">
        <w:rPr>
          <w:spacing w:val="1"/>
        </w:rPr>
        <w:t>а</w:t>
      </w:r>
      <w:r w:rsidRPr="000B28D1">
        <w:t>ц</w:t>
      </w:r>
      <w:r w:rsidRPr="000B28D1">
        <w:rPr>
          <w:spacing w:val="-1"/>
        </w:rPr>
        <w:t>и</w:t>
      </w:r>
      <w:r w:rsidRPr="000B28D1">
        <w:t>и</w:t>
      </w:r>
      <w:r w:rsidRPr="000B28D1">
        <w:rPr>
          <w:spacing w:val="3"/>
        </w:rPr>
        <w:t xml:space="preserve"> </w:t>
      </w:r>
      <w:r w:rsidRPr="000B28D1">
        <w:t>в</w:t>
      </w:r>
      <w:r w:rsidRPr="000B28D1">
        <w:rPr>
          <w:spacing w:val="2"/>
        </w:rPr>
        <w:t xml:space="preserve"> </w:t>
      </w:r>
      <w:r w:rsidRPr="000B28D1">
        <w:rPr>
          <w:spacing w:val="-2"/>
        </w:rPr>
        <w:t>Р</w:t>
      </w:r>
      <w:r w:rsidRPr="000B28D1">
        <w:t>о</w:t>
      </w:r>
      <w:r w:rsidRPr="000B28D1">
        <w:rPr>
          <w:spacing w:val="1"/>
        </w:rPr>
        <w:t>сс</w:t>
      </w:r>
      <w:r w:rsidRPr="000B28D1">
        <w:t>ии</w:t>
      </w:r>
      <w:r w:rsidRPr="000B28D1">
        <w:rPr>
          <w:spacing w:val="3"/>
        </w:rPr>
        <w:t xml:space="preserve"> </w:t>
      </w:r>
      <w:r w:rsidRPr="000B28D1">
        <w:rPr>
          <w:spacing w:val="-2"/>
        </w:rPr>
        <w:t>в</w:t>
      </w:r>
      <w:r w:rsidRPr="000B28D1">
        <w:t>р</w:t>
      </w:r>
      <w:r w:rsidRPr="000B28D1">
        <w:rPr>
          <w:spacing w:val="1"/>
        </w:rPr>
        <w:t>е</w:t>
      </w:r>
      <w:r w:rsidRPr="000B28D1">
        <w:t>мя исп</w:t>
      </w:r>
      <w:r w:rsidRPr="000B28D1">
        <w:rPr>
          <w:spacing w:val="-1"/>
        </w:rPr>
        <w:t>о</w:t>
      </w:r>
      <w:r w:rsidRPr="000B28D1">
        <w:t>л</w:t>
      </w:r>
      <w:r w:rsidRPr="000B28D1">
        <w:rPr>
          <w:spacing w:val="-2"/>
        </w:rPr>
        <w:t>ь</w:t>
      </w:r>
      <w:r w:rsidRPr="000B28D1">
        <w:t>зо</w:t>
      </w:r>
      <w:r w:rsidRPr="000B28D1">
        <w:rPr>
          <w:spacing w:val="-2"/>
        </w:rPr>
        <w:t>в</w:t>
      </w:r>
      <w:r w:rsidRPr="000B28D1">
        <w:rPr>
          <w:spacing w:val="1"/>
        </w:rPr>
        <w:t>а</w:t>
      </w:r>
      <w:r w:rsidRPr="000B28D1">
        <w:t>но</w:t>
      </w:r>
      <w:r w:rsidRPr="000B28D1">
        <w:rPr>
          <w:spacing w:val="27"/>
        </w:rPr>
        <w:t xml:space="preserve"> </w:t>
      </w:r>
      <w:r w:rsidRPr="000B28D1">
        <w:t>много</w:t>
      </w:r>
      <w:r w:rsidRPr="000B28D1">
        <w:rPr>
          <w:spacing w:val="27"/>
        </w:rPr>
        <w:t xml:space="preserve"> </w:t>
      </w:r>
      <w:r w:rsidRPr="000B28D1">
        <w:t>по</w:t>
      </w:r>
      <w:r w:rsidRPr="000B28D1">
        <w:rPr>
          <w:spacing w:val="-1"/>
        </w:rPr>
        <w:t>н</w:t>
      </w:r>
      <w:r w:rsidRPr="000B28D1">
        <w:rPr>
          <w:spacing w:val="1"/>
        </w:rPr>
        <w:t>я</w:t>
      </w:r>
      <w:r w:rsidRPr="000B28D1">
        <w:rPr>
          <w:spacing w:val="-1"/>
        </w:rPr>
        <w:t>т</w:t>
      </w:r>
      <w:r w:rsidRPr="000B28D1">
        <w:t>и</w:t>
      </w:r>
      <w:r w:rsidRPr="000B28D1">
        <w:rPr>
          <w:spacing w:val="-1"/>
        </w:rPr>
        <w:t>й</w:t>
      </w:r>
      <w:r w:rsidRPr="000B28D1">
        <w:t>,</w:t>
      </w:r>
      <w:r w:rsidRPr="000B28D1">
        <w:rPr>
          <w:spacing w:val="27"/>
        </w:rPr>
        <w:t xml:space="preserve"> </w:t>
      </w:r>
      <w:r w:rsidRPr="000B28D1">
        <w:t>в</w:t>
      </w:r>
      <w:r w:rsidRPr="000B28D1">
        <w:rPr>
          <w:spacing w:val="26"/>
        </w:rPr>
        <w:t xml:space="preserve"> </w:t>
      </w:r>
      <w:r w:rsidRPr="000B28D1">
        <w:t>о</w:t>
      </w:r>
      <w:r w:rsidRPr="000B28D1">
        <w:rPr>
          <w:spacing w:val="1"/>
        </w:rPr>
        <w:t>с</w:t>
      </w:r>
      <w:r w:rsidRPr="000B28D1">
        <w:t>но</w:t>
      </w:r>
      <w:r w:rsidRPr="000B28D1">
        <w:rPr>
          <w:spacing w:val="-2"/>
        </w:rPr>
        <w:t>в</w:t>
      </w:r>
      <w:r w:rsidRPr="000B28D1">
        <w:t>е</w:t>
      </w:r>
      <w:r w:rsidRPr="000B28D1">
        <w:rPr>
          <w:spacing w:val="33"/>
        </w:rPr>
        <w:t xml:space="preserve"> </w:t>
      </w:r>
      <w:r w:rsidRPr="000B28D1">
        <w:t>ко</w:t>
      </w:r>
      <w:r w:rsidRPr="000B28D1">
        <w:rPr>
          <w:spacing w:val="-2"/>
        </w:rPr>
        <w:t>т</w:t>
      </w:r>
      <w:r w:rsidRPr="000B28D1">
        <w:t>ор</w:t>
      </w:r>
      <w:r w:rsidRPr="000B28D1">
        <w:rPr>
          <w:spacing w:val="-2"/>
        </w:rPr>
        <w:t>ы</w:t>
      </w:r>
      <w:r w:rsidRPr="000B28D1">
        <w:t>х</w:t>
      </w:r>
      <w:r w:rsidRPr="000B28D1">
        <w:rPr>
          <w:spacing w:val="27"/>
        </w:rPr>
        <w:t xml:space="preserve"> </w:t>
      </w:r>
      <w:r w:rsidRPr="000B28D1">
        <w:t>л</w:t>
      </w:r>
      <w:r w:rsidRPr="000B28D1">
        <w:rPr>
          <w:spacing w:val="1"/>
        </w:rPr>
        <w:t>е</w:t>
      </w:r>
      <w:r w:rsidRPr="000B28D1">
        <w:rPr>
          <w:spacing w:val="-2"/>
        </w:rPr>
        <w:t>ж</w:t>
      </w:r>
      <w:r w:rsidRPr="000B28D1">
        <w:rPr>
          <w:spacing w:val="1"/>
        </w:rPr>
        <w:t>а</w:t>
      </w:r>
      <w:r w:rsidRPr="000B28D1">
        <w:t>ло</w:t>
      </w:r>
      <w:r w:rsidRPr="000B28D1">
        <w:rPr>
          <w:spacing w:val="28"/>
        </w:rPr>
        <w:t xml:space="preserve"> </w:t>
      </w:r>
      <w:r w:rsidRPr="000B28D1">
        <w:t>опре</w:t>
      </w:r>
      <w:r w:rsidRPr="000B28D1">
        <w:rPr>
          <w:spacing w:val="1"/>
        </w:rPr>
        <w:t>де</w:t>
      </w:r>
      <w:r w:rsidRPr="000B28D1">
        <w:t>л</w:t>
      </w:r>
      <w:r w:rsidRPr="000B28D1">
        <w:rPr>
          <w:spacing w:val="1"/>
        </w:rPr>
        <w:t>е</w:t>
      </w:r>
      <w:r w:rsidRPr="000B28D1">
        <w:t>н</w:t>
      </w:r>
      <w:r w:rsidRPr="000B28D1">
        <w:rPr>
          <w:spacing w:val="-1"/>
        </w:rPr>
        <w:t>и</w:t>
      </w:r>
      <w:r w:rsidRPr="000B28D1">
        <w:t>е</w:t>
      </w:r>
      <w:r w:rsidRPr="000B28D1">
        <w:rPr>
          <w:spacing w:val="29"/>
        </w:rPr>
        <w:t xml:space="preserve"> </w:t>
      </w:r>
      <w:r w:rsidRPr="000B28D1">
        <w:t>р</w:t>
      </w:r>
      <w:r w:rsidRPr="000B28D1">
        <w:rPr>
          <w:spacing w:val="1"/>
        </w:rPr>
        <w:t>ад</w:t>
      </w:r>
      <w:r w:rsidRPr="000B28D1">
        <w:t>и</w:t>
      </w:r>
      <w:r w:rsidRPr="000B28D1">
        <w:rPr>
          <w:spacing w:val="-9"/>
        </w:rPr>
        <w:t>у</w:t>
      </w:r>
      <w:r w:rsidRPr="000B28D1">
        <w:rPr>
          <w:spacing w:val="1"/>
        </w:rPr>
        <w:t>с</w:t>
      </w:r>
      <w:r w:rsidRPr="000B28D1">
        <w:t>а</w:t>
      </w:r>
      <w:r w:rsidRPr="000B28D1">
        <w:rPr>
          <w:spacing w:val="29"/>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3"/>
        </w:rPr>
        <w:t>я</w:t>
      </w:r>
      <w:r w:rsidRPr="000B28D1">
        <w:t xml:space="preserve">. </w:t>
      </w:r>
      <w:r w:rsidRPr="000B28D1">
        <w:rPr>
          <w:spacing w:val="-2"/>
        </w:rPr>
        <w:t>У</w:t>
      </w:r>
      <w:r w:rsidRPr="000B28D1">
        <w:t>помянем</w:t>
      </w:r>
      <w:r w:rsidRPr="000B28D1">
        <w:rPr>
          <w:spacing w:val="7"/>
        </w:rPr>
        <w:t xml:space="preserve"> </w:t>
      </w:r>
      <w:r w:rsidRPr="000B28D1">
        <w:t>ли</w:t>
      </w:r>
      <w:r w:rsidRPr="000B28D1">
        <w:rPr>
          <w:spacing w:val="-1"/>
        </w:rPr>
        <w:t>ш</w:t>
      </w:r>
      <w:r w:rsidRPr="000B28D1">
        <w:t>ь</w:t>
      </w:r>
      <w:r w:rsidRPr="000B28D1">
        <w:rPr>
          <w:spacing w:val="6"/>
        </w:rPr>
        <w:t xml:space="preserve"> </w:t>
      </w:r>
      <w:r w:rsidRPr="000B28D1">
        <w:rPr>
          <w:spacing w:val="-1"/>
        </w:rPr>
        <w:t>т</w:t>
      </w:r>
      <w:r w:rsidRPr="000B28D1">
        <w:t>ри</w:t>
      </w:r>
      <w:r w:rsidRPr="000B28D1">
        <w:rPr>
          <w:spacing w:val="7"/>
        </w:rPr>
        <w:t xml:space="preserve"> </w:t>
      </w:r>
      <w:r w:rsidRPr="000B28D1">
        <w:t>из</w:t>
      </w:r>
      <w:r w:rsidRPr="000B28D1">
        <w:rPr>
          <w:spacing w:val="8"/>
        </w:rPr>
        <w:t xml:space="preserve"> </w:t>
      </w:r>
      <w:r w:rsidRPr="000B28D1">
        <w:t>н</w:t>
      </w:r>
      <w:r w:rsidRPr="000B28D1">
        <w:rPr>
          <w:spacing w:val="-1"/>
        </w:rPr>
        <w:t>и</w:t>
      </w:r>
      <w:r w:rsidRPr="000B28D1">
        <w:t>х,</w:t>
      </w:r>
      <w:r w:rsidRPr="000B28D1">
        <w:rPr>
          <w:spacing w:val="7"/>
        </w:rPr>
        <w:t xml:space="preserve"> </w:t>
      </w:r>
      <w:r w:rsidRPr="000B28D1">
        <w:rPr>
          <w:spacing w:val="-5"/>
        </w:rPr>
        <w:t>н</w:t>
      </w:r>
      <w:r w:rsidRPr="000B28D1">
        <w:rPr>
          <w:spacing w:val="1"/>
        </w:rPr>
        <w:t>а</w:t>
      </w:r>
      <w:r w:rsidRPr="000B28D1">
        <w:t>и</w:t>
      </w:r>
      <w:r w:rsidRPr="000B28D1">
        <w:rPr>
          <w:spacing w:val="1"/>
        </w:rPr>
        <w:t>б</w:t>
      </w:r>
      <w:r w:rsidRPr="000B28D1">
        <w:t>ол</w:t>
      </w:r>
      <w:r w:rsidRPr="000B28D1">
        <w:rPr>
          <w:spacing w:val="-3"/>
        </w:rPr>
        <w:t>е</w:t>
      </w:r>
      <w:r w:rsidRPr="000B28D1">
        <w:t>е</w:t>
      </w:r>
      <w:r w:rsidRPr="000B28D1">
        <w:rPr>
          <w:spacing w:val="8"/>
        </w:rPr>
        <w:t xml:space="preserve"> </w:t>
      </w:r>
      <w:r w:rsidRPr="000B28D1">
        <w:rPr>
          <w:spacing w:val="-5"/>
        </w:rPr>
        <w:t>р</w:t>
      </w:r>
      <w:r w:rsidRPr="000B28D1">
        <w:rPr>
          <w:spacing w:val="1"/>
        </w:rPr>
        <w:t>ас</w:t>
      </w:r>
      <w:r w:rsidRPr="000B28D1">
        <w:t>прос</w:t>
      </w:r>
      <w:r w:rsidRPr="000B28D1">
        <w:rPr>
          <w:spacing w:val="-1"/>
        </w:rPr>
        <w:t>т</w:t>
      </w:r>
      <w:r w:rsidRPr="000B28D1">
        <w:t>р</w:t>
      </w:r>
      <w:r w:rsidRPr="000B28D1">
        <w:rPr>
          <w:spacing w:val="1"/>
        </w:rPr>
        <w:t>а</w:t>
      </w:r>
      <w:r w:rsidRPr="000B28D1">
        <w:t>нен</w:t>
      </w:r>
      <w:r w:rsidRPr="000B28D1">
        <w:rPr>
          <w:spacing w:val="-1"/>
        </w:rPr>
        <w:t>н</w:t>
      </w:r>
      <w:r w:rsidRPr="000B28D1">
        <w:rPr>
          <w:spacing w:val="-2"/>
        </w:rPr>
        <w:t>ы</w:t>
      </w:r>
      <w:r w:rsidRPr="000B28D1">
        <w:t>х: оп</w:t>
      </w:r>
      <w:r w:rsidRPr="000B28D1">
        <w:rPr>
          <w:spacing w:val="-2"/>
        </w:rPr>
        <w:t>т</w:t>
      </w:r>
      <w:r w:rsidRPr="000B28D1">
        <w:t>имал</w:t>
      </w:r>
      <w:r w:rsidRPr="000B28D1">
        <w:rPr>
          <w:spacing w:val="-2"/>
        </w:rPr>
        <w:t>ь</w:t>
      </w:r>
      <w:r w:rsidRPr="000B28D1">
        <w:t>н</w:t>
      </w:r>
      <w:r w:rsidRPr="000B28D1">
        <w:rPr>
          <w:spacing w:val="-2"/>
        </w:rPr>
        <w:t>ы</w:t>
      </w:r>
      <w:r w:rsidRPr="000B28D1">
        <w:t>й</w:t>
      </w:r>
      <w:r w:rsidRPr="000B28D1">
        <w:rPr>
          <w:spacing w:val="7"/>
        </w:rPr>
        <w:t xml:space="preserve"> </w:t>
      </w:r>
      <w:r w:rsidRPr="000B28D1">
        <w:t>р</w:t>
      </w:r>
      <w:r w:rsidRPr="000B28D1">
        <w:rPr>
          <w:spacing w:val="1"/>
        </w:rPr>
        <w:t>ад</w:t>
      </w:r>
      <w:r w:rsidRPr="000B28D1">
        <w:rPr>
          <w:spacing w:val="3"/>
        </w:rPr>
        <w:t>и</w:t>
      </w:r>
      <w:r w:rsidRPr="000B28D1">
        <w:rPr>
          <w:spacing w:val="-8"/>
        </w:rPr>
        <w:t>у</w:t>
      </w:r>
      <w:r w:rsidRPr="000B28D1">
        <w:t>с</w:t>
      </w:r>
      <w:r w:rsidRPr="000B28D1">
        <w:rPr>
          <w:spacing w:val="12"/>
        </w:rPr>
        <w:t xml:space="preserve"> </w:t>
      </w:r>
      <w:r w:rsidRPr="000B28D1">
        <w:rPr>
          <w:spacing w:val="-1"/>
        </w:rPr>
        <w:t>т</w:t>
      </w:r>
      <w:r w:rsidRPr="000B28D1">
        <w:rPr>
          <w:spacing w:val="1"/>
        </w:rPr>
        <w:t>е</w:t>
      </w:r>
      <w:r w:rsidRPr="000B28D1">
        <w:t>плосн</w:t>
      </w:r>
      <w:r w:rsidRPr="000B28D1">
        <w:rPr>
          <w:spacing w:val="-3"/>
        </w:rPr>
        <w:t>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3"/>
        </w:rPr>
        <w:t>я</w:t>
      </w:r>
      <w:r w:rsidRPr="000B28D1">
        <w:t>; оп</w:t>
      </w:r>
      <w:r w:rsidRPr="000B28D1">
        <w:rPr>
          <w:spacing w:val="-2"/>
        </w:rPr>
        <w:t>т</w:t>
      </w:r>
      <w:r w:rsidRPr="000B28D1">
        <w:t>имал</w:t>
      </w:r>
      <w:r w:rsidRPr="000B28D1">
        <w:rPr>
          <w:spacing w:val="-2"/>
        </w:rPr>
        <w:t>ь</w:t>
      </w:r>
      <w:r w:rsidRPr="000B28D1">
        <w:t>н</w:t>
      </w:r>
      <w:r w:rsidRPr="000B28D1">
        <w:rPr>
          <w:spacing w:val="-2"/>
        </w:rPr>
        <w:t>ы</w:t>
      </w:r>
      <w:r w:rsidRPr="000B28D1">
        <w:t>й</w:t>
      </w:r>
      <w:r w:rsidRPr="000B28D1">
        <w:rPr>
          <w:spacing w:val="19"/>
        </w:rPr>
        <w:t xml:space="preserve"> </w:t>
      </w:r>
      <w:r w:rsidRPr="000B28D1">
        <w:t>р</w:t>
      </w:r>
      <w:r w:rsidRPr="000B28D1">
        <w:rPr>
          <w:spacing w:val="1"/>
        </w:rPr>
        <w:t>ад</w:t>
      </w:r>
      <w:r w:rsidRPr="000B28D1">
        <w:rPr>
          <w:spacing w:val="3"/>
        </w:rPr>
        <w:t>и</w:t>
      </w:r>
      <w:r w:rsidRPr="000B28D1">
        <w:rPr>
          <w:spacing w:val="-8"/>
        </w:rPr>
        <w:t>у</w:t>
      </w:r>
      <w:r w:rsidRPr="000B28D1">
        <w:t>с</w:t>
      </w:r>
      <w:r w:rsidRPr="000B28D1">
        <w:rPr>
          <w:spacing w:val="24"/>
        </w:rPr>
        <w:t xml:space="preserve"> </w:t>
      </w:r>
      <w:r w:rsidRPr="000B28D1">
        <w:rPr>
          <w:spacing w:val="-1"/>
        </w:rPr>
        <w:t>т</w:t>
      </w:r>
      <w:r w:rsidRPr="000B28D1">
        <w:rPr>
          <w:spacing w:val="1"/>
        </w:rPr>
        <w:t>е</w:t>
      </w:r>
      <w:r w:rsidRPr="000B28D1">
        <w:t>плофи</w:t>
      </w:r>
      <w:r w:rsidRPr="000B28D1">
        <w:rPr>
          <w:spacing w:val="-1"/>
        </w:rPr>
        <w:t>к</w:t>
      </w:r>
      <w:r w:rsidRPr="000B28D1">
        <w:rPr>
          <w:spacing w:val="1"/>
        </w:rPr>
        <w:t>а</w:t>
      </w:r>
      <w:r w:rsidRPr="000B28D1">
        <w:t>ц</w:t>
      </w:r>
      <w:r w:rsidRPr="000B28D1">
        <w:rPr>
          <w:spacing w:val="-1"/>
        </w:rPr>
        <w:t>и</w:t>
      </w:r>
      <w:r w:rsidRPr="000B28D1">
        <w:t>и;</w:t>
      </w:r>
      <w:r w:rsidRPr="000B28D1">
        <w:rPr>
          <w:spacing w:val="20"/>
        </w:rPr>
        <w:t xml:space="preserve"> </w:t>
      </w:r>
      <w:r w:rsidRPr="000B28D1">
        <w:rPr>
          <w:spacing w:val="3"/>
        </w:rPr>
        <w:t>р</w:t>
      </w:r>
      <w:r w:rsidRPr="000B28D1">
        <w:rPr>
          <w:spacing w:val="1"/>
        </w:rPr>
        <w:t>ад</w:t>
      </w:r>
      <w:r w:rsidRPr="000B28D1">
        <w:t>и</w:t>
      </w:r>
      <w:r w:rsidRPr="000B28D1">
        <w:rPr>
          <w:spacing w:val="-9"/>
        </w:rPr>
        <w:t>у</w:t>
      </w:r>
      <w:r w:rsidRPr="000B28D1">
        <w:t>с</w:t>
      </w:r>
      <w:r w:rsidRPr="000B28D1">
        <w:rPr>
          <w:spacing w:val="20"/>
        </w:rPr>
        <w:t xml:space="preserve"> </w:t>
      </w:r>
      <w:r w:rsidRPr="000B28D1">
        <w:t>на</w:t>
      </w:r>
      <w:r w:rsidRPr="000B28D1">
        <w:rPr>
          <w:spacing w:val="1"/>
        </w:rPr>
        <w:t>де</w:t>
      </w:r>
      <w:r w:rsidRPr="000B28D1">
        <w:rPr>
          <w:spacing w:val="-2"/>
        </w:rPr>
        <w:t>ж</w:t>
      </w:r>
      <w:r w:rsidRPr="000B28D1">
        <w:t>ного</w:t>
      </w:r>
      <w:r w:rsidRPr="000B28D1">
        <w:rPr>
          <w:spacing w:val="19"/>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1"/>
        </w:rPr>
        <w:t>я</w:t>
      </w:r>
      <w:r w:rsidRPr="000B28D1">
        <w:t>.</w:t>
      </w:r>
      <w:r w:rsidRPr="000B28D1">
        <w:rPr>
          <w:spacing w:val="19"/>
        </w:rPr>
        <w:t xml:space="preserve"> </w:t>
      </w:r>
      <w:r w:rsidRPr="000B28D1">
        <w:t>С</w:t>
      </w:r>
      <w:r w:rsidRPr="000B28D1">
        <w:rPr>
          <w:spacing w:val="19"/>
        </w:rPr>
        <w:t xml:space="preserve"> </w:t>
      </w:r>
      <w:r w:rsidRPr="000B28D1">
        <w:t>мом</w:t>
      </w:r>
      <w:r w:rsidRPr="000B28D1">
        <w:rPr>
          <w:spacing w:val="1"/>
        </w:rPr>
        <w:t>е</w:t>
      </w:r>
      <w:r w:rsidRPr="000B28D1">
        <w:t>н</w:t>
      </w:r>
      <w:r w:rsidRPr="000B28D1">
        <w:rPr>
          <w:spacing w:val="-2"/>
        </w:rPr>
        <w:t>т</w:t>
      </w:r>
      <w:r w:rsidRPr="000B28D1">
        <w:t>а</w:t>
      </w:r>
      <w:r w:rsidRPr="000B28D1">
        <w:rPr>
          <w:spacing w:val="20"/>
        </w:rPr>
        <w:t xml:space="preserve"> </w:t>
      </w:r>
      <w:r w:rsidRPr="000B28D1">
        <w:rPr>
          <w:spacing w:val="-2"/>
        </w:rPr>
        <w:t>вв</w:t>
      </w:r>
      <w:r w:rsidRPr="000B28D1">
        <w:rPr>
          <w:spacing w:val="1"/>
        </w:rPr>
        <w:t>еде</w:t>
      </w:r>
      <w:r w:rsidRPr="000B28D1">
        <w:t>н</w:t>
      </w:r>
      <w:r w:rsidRPr="000B28D1">
        <w:rPr>
          <w:spacing w:val="-1"/>
        </w:rPr>
        <w:t>и</w:t>
      </w:r>
      <w:r w:rsidRPr="000B28D1">
        <w:t>я</w:t>
      </w:r>
      <w:r w:rsidRPr="000B28D1">
        <w:rPr>
          <w:spacing w:val="32"/>
        </w:rPr>
        <w:t xml:space="preserve"> </w:t>
      </w:r>
      <w:r w:rsidRPr="000B28D1">
        <w:t xml:space="preserve">в </w:t>
      </w:r>
      <w:r w:rsidRPr="000B28D1">
        <w:rPr>
          <w:spacing w:val="1"/>
        </w:rPr>
        <w:t>де</w:t>
      </w:r>
      <w:r w:rsidRPr="000B28D1">
        <w:t>йс</w:t>
      </w:r>
      <w:r w:rsidRPr="000B28D1">
        <w:rPr>
          <w:spacing w:val="-1"/>
        </w:rPr>
        <w:t>т</w:t>
      </w:r>
      <w:r w:rsidRPr="000B28D1">
        <w:rPr>
          <w:spacing w:val="-2"/>
        </w:rPr>
        <w:t>в</w:t>
      </w:r>
      <w:r w:rsidRPr="000B28D1">
        <w:t>ие</w:t>
      </w:r>
      <w:r w:rsidRPr="000B28D1">
        <w:rPr>
          <w:spacing w:val="32"/>
        </w:rPr>
        <w:t xml:space="preserve"> </w:t>
      </w:r>
      <w:r w:rsidRPr="000B28D1">
        <w:rPr>
          <w:spacing w:val="-3"/>
        </w:rPr>
        <w:t>з</w:t>
      </w:r>
      <w:r w:rsidRPr="000B28D1">
        <w:rPr>
          <w:spacing w:val="1"/>
        </w:rPr>
        <w:t>а</w:t>
      </w:r>
      <w:r w:rsidRPr="000B28D1">
        <w:t>ко</w:t>
      </w:r>
      <w:r w:rsidRPr="000B28D1">
        <w:rPr>
          <w:spacing w:val="-1"/>
        </w:rPr>
        <w:t>н</w:t>
      </w:r>
      <w:r w:rsidRPr="000B28D1">
        <w:t>а</w:t>
      </w:r>
      <w:r w:rsidRPr="000B28D1">
        <w:rPr>
          <w:spacing w:val="32"/>
        </w:rPr>
        <w:t xml:space="preserve"> </w:t>
      </w:r>
      <w:r w:rsidRPr="000B28D1">
        <w:rPr>
          <w:spacing w:val="-8"/>
        </w:rPr>
        <w:t>«</w:t>
      </w:r>
      <w:r w:rsidRPr="000B28D1">
        <w:t>О</w:t>
      </w:r>
      <w:r w:rsidRPr="000B28D1">
        <w:rPr>
          <w:spacing w:val="30"/>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3"/>
        </w:rPr>
        <w:t>и</w:t>
      </w:r>
      <w:r w:rsidRPr="000B28D1">
        <w:t>»</w:t>
      </w:r>
      <w:r w:rsidRPr="000B28D1">
        <w:rPr>
          <w:spacing w:val="27"/>
        </w:rPr>
        <w:t xml:space="preserve"> </w:t>
      </w:r>
      <w:r w:rsidRPr="000B28D1">
        <w:t>поя</w:t>
      </w:r>
      <w:r w:rsidRPr="000B28D1">
        <w:rPr>
          <w:spacing w:val="-2"/>
        </w:rPr>
        <w:t>в</w:t>
      </w:r>
      <w:r w:rsidRPr="000B28D1">
        <w:t>илось</w:t>
      </w:r>
      <w:r w:rsidRPr="000B28D1">
        <w:rPr>
          <w:spacing w:val="30"/>
        </w:rPr>
        <w:t xml:space="preserve"> </w:t>
      </w:r>
      <w:r w:rsidRPr="000B28D1">
        <w:rPr>
          <w:spacing w:val="1"/>
        </w:rPr>
        <w:t>е</w:t>
      </w:r>
      <w:r w:rsidRPr="000B28D1">
        <w:rPr>
          <w:spacing w:val="-1"/>
        </w:rPr>
        <w:t>щ</w:t>
      </w:r>
      <w:r w:rsidRPr="000B28D1">
        <w:t>е</w:t>
      </w:r>
      <w:r w:rsidRPr="000B28D1">
        <w:rPr>
          <w:spacing w:val="32"/>
        </w:rPr>
        <w:t xml:space="preserve"> </w:t>
      </w:r>
      <w:r w:rsidRPr="000B28D1">
        <w:rPr>
          <w:spacing w:val="-5"/>
        </w:rPr>
        <w:t>о</w:t>
      </w:r>
      <w:r w:rsidRPr="000B28D1">
        <w:rPr>
          <w:spacing w:val="1"/>
        </w:rPr>
        <w:t>д</w:t>
      </w:r>
      <w:r w:rsidRPr="000B28D1">
        <w:t>но</w:t>
      </w:r>
      <w:r w:rsidRPr="000B28D1">
        <w:rPr>
          <w:spacing w:val="31"/>
        </w:rPr>
        <w:t xml:space="preserve"> </w:t>
      </w:r>
      <w:r w:rsidRPr="000B28D1">
        <w:t>опр</w:t>
      </w:r>
      <w:r w:rsidRPr="000B28D1">
        <w:rPr>
          <w:spacing w:val="-3"/>
        </w:rPr>
        <w:t>е</w:t>
      </w:r>
      <w:r w:rsidRPr="000B28D1">
        <w:rPr>
          <w:spacing w:val="1"/>
        </w:rPr>
        <w:t>де</w:t>
      </w:r>
      <w:r w:rsidRPr="000B28D1">
        <w:t>л</w:t>
      </w:r>
      <w:r w:rsidRPr="000B28D1">
        <w:rPr>
          <w:spacing w:val="1"/>
        </w:rPr>
        <w:t>е</w:t>
      </w:r>
      <w:r w:rsidRPr="000B28D1">
        <w:t>н</w:t>
      </w:r>
      <w:r w:rsidRPr="000B28D1">
        <w:rPr>
          <w:spacing w:val="-5"/>
        </w:rPr>
        <w:t>и</w:t>
      </w:r>
      <w:r w:rsidRPr="000B28D1">
        <w:rPr>
          <w:spacing w:val="1"/>
        </w:rPr>
        <w:t>е</w:t>
      </w:r>
      <w:r w:rsidRPr="000B28D1">
        <w:t>:</w:t>
      </w:r>
      <w:r w:rsidRPr="000B28D1">
        <w:rPr>
          <w:spacing w:val="24"/>
        </w:rPr>
        <w:t xml:space="preserve"> </w:t>
      </w:r>
      <w:r w:rsidRPr="000B28D1">
        <w:t>р</w:t>
      </w:r>
      <w:r w:rsidRPr="000B28D1">
        <w:rPr>
          <w:spacing w:val="1"/>
        </w:rPr>
        <w:t>ад</w:t>
      </w:r>
      <w:r w:rsidRPr="000B28D1">
        <w:rPr>
          <w:spacing w:val="3"/>
        </w:rPr>
        <w:t>и</w:t>
      </w:r>
      <w:r w:rsidRPr="000B28D1">
        <w:rPr>
          <w:spacing w:val="-8"/>
        </w:rPr>
        <w:t>у</w:t>
      </w:r>
      <w:r w:rsidRPr="000B28D1">
        <w:t>с</w:t>
      </w:r>
      <w:r w:rsidRPr="000B28D1">
        <w:rPr>
          <w:spacing w:val="32"/>
        </w:rPr>
        <w:t xml:space="preserve"> </w:t>
      </w:r>
      <w:r w:rsidRPr="000B28D1">
        <w:t>эфф</w:t>
      </w:r>
      <w:r w:rsidRPr="000B28D1">
        <w:rPr>
          <w:spacing w:val="1"/>
        </w:rPr>
        <w:t>е</w:t>
      </w:r>
      <w:r w:rsidRPr="000B28D1">
        <w:t>к</w:t>
      </w:r>
      <w:r w:rsidRPr="000B28D1">
        <w:rPr>
          <w:spacing w:val="-2"/>
        </w:rPr>
        <w:t>т</w:t>
      </w:r>
      <w:r w:rsidRPr="000B28D1">
        <w:t>и</w:t>
      </w:r>
      <w:r w:rsidRPr="000B28D1">
        <w:rPr>
          <w:spacing w:val="-2"/>
        </w:rPr>
        <w:t>в</w:t>
      </w:r>
      <w:r w:rsidRPr="000B28D1">
        <w:t xml:space="preserve">ного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я</w:t>
      </w:r>
      <w:r w:rsidRPr="000B28D1">
        <w:rPr>
          <w:spacing w:val="27"/>
        </w:rPr>
        <w:t xml:space="preserve"> </w:t>
      </w:r>
      <w:r w:rsidRPr="000B28D1">
        <w:t>–</w:t>
      </w:r>
      <w:r w:rsidRPr="000B28D1">
        <w:rPr>
          <w:spacing w:val="24"/>
        </w:rPr>
        <w:t xml:space="preserve"> </w:t>
      </w:r>
      <w:r w:rsidRPr="000B28D1">
        <w:t>м</w:t>
      </w:r>
      <w:r w:rsidRPr="000B28D1">
        <w:rPr>
          <w:spacing w:val="1"/>
        </w:rPr>
        <w:t>а</w:t>
      </w:r>
      <w:r w:rsidRPr="000B28D1">
        <w:t>кси</w:t>
      </w:r>
      <w:r w:rsidRPr="000B28D1">
        <w:rPr>
          <w:spacing w:val="-5"/>
        </w:rPr>
        <w:t>м</w:t>
      </w:r>
      <w:r w:rsidRPr="000B28D1">
        <w:rPr>
          <w:spacing w:val="1"/>
        </w:rPr>
        <w:t>а</w:t>
      </w:r>
      <w:r w:rsidRPr="000B28D1">
        <w:t>л</w:t>
      </w:r>
      <w:r w:rsidRPr="000B28D1">
        <w:rPr>
          <w:spacing w:val="-2"/>
        </w:rPr>
        <w:t>ь</w:t>
      </w:r>
      <w:r w:rsidRPr="000B28D1">
        <w:t>ное</w:t>
      </w:r>
      <w:r w:rsidRPr="000B28D1">
        <w:rPr>
          <w:spacing w:val="24"/>
        </w:rPr>
        <w:t xml:space="preserve"> </w:t>
      </w:r>
      <w:r w:rsidRPr="000B28D1">
        <w:t>р</w:t>
      </w:r>
      <w:r w:rsidRPr="000B28D1">
        <w:rPr>
          <w:spacing w:val="1"/>
        </w:rPr>
        <w:t>асс</w:t>
      </w:r>
      <w:r w:rsidRPr="000B28D1">
        <w:rPr>
          <w:spacing w:val="-5"/>
        </w:rPr>
        <w:t>т</w:t>
      </w:r>
      <w:r w:rsidRPr="000B28D1">
        <w:t>о</w:t>
      </w:r>
      <w:r w:rsidRPr="000B28D1">
        <w:rPr>
          <w:spacing w:val="1"/>
        </w:rPr>
        <w:t>я</w:t>
      </w:r>
      <w:r w:rsidRPr="000B28D1">
        <w:t>н</w:t>
      </w:r>
      <w:r w:rsidRPr="000B28D1">
        <w:rPr>
          <w:spacing w:val="-1"/>
        </w:rPr>
        <w:t>и</w:t>
      </w:r>
      <w:r w:rsidRPr="000B28D1">
        <w:t>е</w:t>
      </w:r>
      <w:r w:rsidRPr="000B28D1">
        <w:rPr>
          <w:spacing w:val="24"/>
        </w:rPr>
        <w:t xml:space="preserve"> </w:t>
      </w:r>
      <w:r w:rsidRPr="000B28D1">
        <w:t>от</w:t>
      </w:r>
      <w:r w:rsidRPr="000B28D1">
        <w:rPr>
          <w:spacing w:val="22"/>
        </w:rPr>
        <w:t xml:space="preserve"> </w:t>
      </w:r>
      <w:r w:rsidRPr="000B28D1">
        <w:rPr>
          <w:spacing w:val="-1"/>
        </w:rPr>
        <w:t>т</w:t>
      </w:r>
      <w:r w:rsidRPr="000B28D1">
        <w:rPr>
          <w:spacing w:val="1"/>
        </w:rPr>
        <w:t>е</w:t>
      </w:r>
      <w:r w:rsidRPr="000B28D1">
        <w:t>плопо</w:t>
      </w:r>
      <w:r w:rsidRPr="000B28D1">
        <w:rPr>
          <w:spacing w:val="-2"/>
        </w:rPr>
        <w:t>т</w:t>
      </w:r>
      <w:r w:rsidRPr="000B28D1">
        <w:t>р</w:t>
      </w:r>
      <w:r w:rsidRPr="000B28D1">
        <w:rPr>
          <w:spacing w:val="1"/>
        </w:rPr>
        <w:t>еб</w:t>
      </w:r>
      <w:r w:rsidRPr="000B28D1">
        <w:t>л</w:t>
      </w:r>
      <w:r w:rsidRPr="000B28D1">
        <w:rPr>
          <w:spacing w:val="1"/>
        </w:rPr>
        <w:t>я</w:t>
      </w:r>
      <w:r w:rsidRPr="000B28D1">
        <w:t>ю</w:t>
      </w:r>
      <w:r w:rsidRPr="000B28D1">
        <w:rPr>
          <w:spacing w:val="-1"/>
        </w:rPr>
        <w:t>щ</w:t>
      </w:r>
      <w:r w:rsidRPr="000B28D1">
        <w:rPr>
          <w:spacing w:val="1"/>
        </w:rPr>
        <w:t>е</w:t>
      </w:r>
      <w:r w:rsidRPr="000B28D1">
        <w:t>й</w:t>
      </w:r>
      <w:r w:rsidRPr="000B28D1">
        <w:rPr>
          <w:spacing w:val="23"/>
        </w:rPr>
        <w:t xml:space="preserve"> </w:t>
      </w:r>
      <w:r w:rsidRPr="000B28D1">
        <w:rPr>
          <w:spacing w:val="-8"/>
        </w:rPr>
        <w:t>у</w:t>
      </w:r>
      <w:r w:rsidRPr="000B28D1">
        <w:rPr>
          <w:spacing w:val="1"/>
        </w:rPr>
        <w:t>с</w:t>
      </w:r>
      <w:r w:rsidRPr="000B28D1">
        <w:rPr>
          <w:spacing w:val="-1"/>
        </w:rPr>
        <w:t>т</w:t>
      </w:r>
      <w:r w:rsidRPr="000B28D1">
        <w:rPr>
          <w:spacing w:val="1"/>
        </w:rPr>
        <w:t>а</w:t>
      </w:r>
      <w:r w:rsidRPr="000B28D1">
        <w:t>но</w:t>
      </w:r>
      <w:r w:rsidRPr="000B28D1">
        <w:rPr>
          <w:spacing w:val="2"/>
        </w:rPr>
        <w:t>в</w:t>
      </w:r>
      <w:r w:rsidRPr="000B28D1">
        <w:t>ки</w:t>
      </w:r>
      <w:r w:rsidRPr="000B28D1">
        <w:rPr>
          <w:spacing w:val="22"/>
        </w:rPr>
        <w:t xml:space="preserve"> </w:t>
      </w:r>
      <w:r w:rsidRPr="000B28D1">
        <w:rPr>
          <w:spacing w:val="1"/>
        </w:rPr>
        <w:t>д</w:t>
      </w:r>
      <w:r w:rsidRPr="000B28D1">
        <w:t>о</w:t>
      </w:r>
      <w:r w:rsidRPr="000B28D1">
        <w:rPr>
          <w:spacing w:val="23"/>
        </w:rPr>
        <w:t xml:space="preserve"> </w:t>
      </w:r>
      <w:r w:rsidRPr="000B28D1">
        <w:rPr>
          <w:spacing w:val="1"/>
        </w:rPr>
        <w:t>б</w:t>
      </w:r>
      <w:r w:rsidRPr="000B28D1">
        <w:t>ли</w:t>
      </w:r>
      <w:r w:rsidRPr="000B28D1">
        <w:rPr>
          <w:spacing w:val="-2"/>
        </w:rPr>
        <w:t>ж</w:t>
      </w:r>
      <w:r w:rsidRPr="000B28D1">
        <w:rPr>
          <w:spacing w:val="1"/>
        </w:rPr>
        <w:t>а</w:t>
      </w:r>
      <w:r w:rsidRPr="000B28D1">
        <w:t>й</w:t>
      </w:r>
      <w:r w:rsidRPr="000B28D1">
        <w:rPr>
          <w:spacing w:val="-2"/>
        </w:rPr>
        <w:t>ш</w:t>
      </w:r>
      <w:r w:rsidRPr="000B28D1">
        <w:rPr>
          <w:spacing w:val="1"/>
        </w:rPr>
        <w:t>ег</w:t>
      </w:r>
      <w:r w:rsidRPr="000B28D1">
        <w:t>о ис</w:t>
      </w:r>
      <w:r w:rsidRPr="000B28D1">
        <w:rPr>
          <w:spacing w:val="-1"/>
        </w:rPr>
        <w:t>т</w:t>
      </w:r>
      <w:r w:rsidRPr="000B28D1">
        <w:t>о</w:t>
      </w:r>
      <w:r w:rsidRPr="000B28D1">
        <w:rPr>
          <w:spacing w:val="-1"/>
        </w:rPr>
        <w:t>ч</w:t>
      </w:r>
      <w:r w:rsidRPr="000B28D1">
        <w:t>н</w:t>
      </w:r>
      <w:r w:rsidRPr="000B28D1">
        <w:rPr>
          <w:spacing w:val="-1"/>
        </w:rPr>
        <w:t>и</w:t>
      </w:r>
      <w:r w:rsidRPr="000B28D1">
        <w:t>ка</w:t>
      </w:r>
      <w:r w:rsidRPr="000B28D1">
        <w:rPr>
          <w:spacing w:val="-4"/>
        </w:rPr>
        <w:t xml:space="preserve"> </w:t>
      </w:r>
      <w:r w:rsidRPr="000B28D1">
        <w:rPr>
          <w:spacing w:val="-1"/>
        </w:rPr>
        <w:t>т</w:t>
      </w:r>
      <w:r w:rsidRPr="000B28D1">
        <w:rPr>
          <w:spacing w:val="1"/>
        </w:rPr>
        <w:t>е</w:t>
      </w:r>
      <w:r w:rsidRPr="000B28D1">
        <w:t>пло</w:t>
      </w:r>
      <w:r w:rsidRPr="000B28D1">
        <w:rPr>
          <w:spacing w:val="-2"/>
        </w:rPr>
        <w:t>в</w:t>
      </w:r>
      <w:r w:rsidRPr="000B28D1">
        <w:t>ой</w:t>
      </w:r>
      <w:r w:rsidRPr="000B28D1">
        <w:rPr>
          <w:spacing w:val="-5"/>
        </w:rPr>
        <w:t xml:space="preserve"> </w:t>
      </w:r>
      <w:r w:rsidRPr="000B28D1">
        <w:t>энер</w:t>
      </w:r>
      <w:r w:rsidRPr="000B28D1">
        <w:rPr>
          <w:spacing w:val="1"/>
        </w:rPr>
        <w:t>г</w:t>
      </w:r>
      <w:r w:rsidRPr="000B28D1">
        <w:t>ии</w:t>
      </w:r>
      <w:r w:rsidRPr="000B28D1">
        <w:rPr>
          <w:spacing w:val="-5"/>
        </w:rPr>
        <w:t xml:space="preserve"> </w:t>
      </w:r>
      <w:r w:rsidRPr="000B28D1">
        <w:t>в</w:t>
      </w:r>
      <w:r w:rsidRPr="000B28D1">
        <w:rPr>
          <w:spacing w:val="-6"/>
        </w:rPr>
        <w:t xml:space="preserve"> </w:t>
      </w:r>
      <w:r w:rsidRPr="000B28D1">
        <w:rPr>
          <w:spacing w:val="1"/>
        </w:rPr>
        <w:t>с</w:t>
      </w:r>
      <w:r w:rsidRPr="000B28D1">
        <w:t>ис</w:t>
      </w:r>
      <w:r w:rsidRPr="000B28D1">
        <w:rPr>
          <w:spacing w:val="-1"/>
        </w:rPr>
        <w:t>т</w:t>
      </w:r>
      <w:r w:rsidRPr="000B28D1">
        <w:rPr>
          <w:spacing w:val="1"/>
        </w:rPr>
        <w:t>е</w:t>
      </w:r>
      <w:r w:rsidRPr="000B28D1">
        <w:t>ме</w:t>
      </w:r>
      <w:r w:rsidRPr="000B28D1">
        <w:rPr>
          <w:spacing w:val="1"/>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1"/>
        </w:rPr>
        <w:t>я</w:t>
      </w:r>
      <w:r w:rsidRPr="000B28D1">
        <w:t>,</w:t>
      </w:r>
      <w:r w:rsidRPr="000B28D1">
        <w:rPr>
          <w:spacing w:val="-5"/>
        </w:rPr>
        <w:t xml:space="preserve"> </w:t>
      </w:r>
      <w:r w:rsidRPr="000B28D1">
        <w:t>при</w:t>
      </w:r>
      <w:r w:rsidRPr="000B28D1">
        <w:rPr>
          <w:spacing w:val="-5"/>
        </w:rPr>
        <w:t xml:space="preserve"> </w:t>
      </w:r>
      <w:r w:rsidRPr="000B28D1">
        <w:t>пре</w:t>
      </w:r>
      <w:r w:rsidRPr="000B28D1">
        <w:rPr>
          <w:spacing w:val="-2"/>
        </w:rPr>
        <w:t>вы</w:t>
      </w:r>
      <w:r w:rsidRPr="000B28D1">
        <w:rPr>
          <w:spacing w:val="-1"/>
        </w:rPr>
        <w:t>ш</w:t>
      </w:r>
      <w:r w:rsidRPr="000B28D1">
        <w:rPr>
          <w:spacing w:val="1"/>
        </w:rPr>
        <w:t>е</w:t>
      </w:r>
      <w:r w:rsidRPr="000B28D1">
        <w:t>н</w:t>
      </w:r>
      <w:r w:rsidRPr="000B28D1">
        <w:rPr>
          <w:spacing w:val="-1"/>
        </w:rPr>
        <w:t>и</w:t>
      </w:r>
      <w:r w:rsidRPr="000B28D1">
        <w:t>и</w:t>
      </w:r>
      <w:r w:rsidRPr="000B28D1">
        <w:rPr>
          <w:spacing w:val="-5"/>
        </w:rPr>
        <w:t xml:space="preserve"> </w:t>
      </w:r>
      <w:r w:rsidRPr="000B28D1">
        <w:t>ко</w:t>
      </w:r>
      <w:r w:rsidRPr="000B28D1">
        <w:rPr>
          <w:spacing w:val="-2"/>
        </w:rPr>
        <w:t>т</w:t>
      </w:r>
      <w:r w:rsidRPr="000B28D1">
        <w:rPr>
          <w:spacing w:val="3"/>
        </w:rPr>
        <w:t>о</w:t>
      </w:r>
      <w:r w:rsidRPr="000B28D1">
        <w:t>ро</w:t>
      </w:r>
      <w:r w:rsidRPr="000B28D1">
        <w:rPr>
          <w:spacing w:val="1"/>
        </w:rPr>
        <w:t>г</w:t>
      </w:r>
      <w:r w:rsidRPr="000B28D1">
        <w:t>о</w:t>
      </w:r>
      <w:r w:rsidRPr="000B28D1">
        <w:rPr>
          <w:spacing w:val="-5"/>
        </w:rPr>
        <w:t xml:space="preserve"> </w:t>
      </w:r>
      <w:r w:rsidRPr="000B28D1">
        <w:t>по</w:t>
      </w:r>
      <w:r w:rsidRPr="000B28D1">
        <w:rPr>
          <w:spacing w:val="8"/>
        </w:rPr>
        <w:t>д</w:t>
      </w:r>
      <w:r w:rsidRPr="000B28D1">
        <w:t>ключен</w:t>
      </w:r>
      <w:r w:rsidRPr="000B28D1">
        <w:rPr>
          <w:spacing w:val="-5"/>
        </w:rPr>
        <w:t>и</w:t>
      </w:r>
      <w:r w:rsidRPr="000B28D1">
        <w:t xml:space="preserve">е </w:t>
      </w:r>
      <w:r w:rsidRPr="000B28D1">
        <w:rPr>
          <w:spacing w:val="-1"/>
        </w:rPr>
        <w:t>т</w:t>
      </w:r>
      <w:r w:rsidRPr="000B28D1">
        <w:rPr>
          <w:spacing w:val="1"/>
        </w:rPr>
        <w:t>е</w:t>
      </w:r>
      <w:r w:rsidRPr="000B28D1">
        <w:t>плопо</w:t>
      </w:r>
      <w:r w:rsidRPr="000B28D1">
        <w:rPr>
          <w:spacing w:val="-2"/>
        </w:rPr>
        <w:t>т</w:t>
      </w:r>
      <w:r w:rsidRPr="000B28D1">
        <w:t>р</w:t>
      </w:r>
      <w:r w:rsidRPr="000B28D1">
        <w:rPr>
          <w:spacing w:val="1"/>
        </w:rPr>
        <w:t>еб</w:t>
      </w:r>
      <w:r w:rsidRPr="000B28D1">
        <w:t>л</w:t>
      </w:r>
      <w:r w:rsidRPr="000B28D1">
        <w:rPr>
          <w:spacing w:val="1"/>
        </w:rPr>
        <w:t>я</w:t>
      </w:r>
      <w:r w:rsidRPr="000B28D1">
        <w:t>ю</w:t>
      </w:r>
      <w:r w:rsidRPr="000B28D1">
        <w:rPr>
          <w:spacing w:val="-1"/>
        </w:rPr>
        <w:t>щ</w:t>
      </w:r>
      <w:r w:rsidRPr="000B28D1">
        <w:rPr>
          <w:spacing w:val="1"/>
        </w:rPr>
        <w:t>е</w:t>
      </w:r>
      <w:r w:rsidRPr="000B28D1">
        <w:t>й</w:t>
      </w:r>
      <w:r w:rsidRPr="000B28D1">
        <w:rPr>
          <w:spacing w:val="19"/>
        </w:rPr>
        <w:t xml:space="preserve"> </w:t>
      </w:r>
      <w:r w:rsidRPr="000B28D1">
        <w:rPr>
          <w:spacing w:val="-8"/>
        </w:rPr>
        <w:t>у</w:t>
      </w:r>
      <w:r w:rsidRPr="000B28D1">
        <w:rPr>
          <w:spacing w:val="1"/>
        </w:rPr>
        <w:t>с</w:t>
      </w:r>
      <w:r w:rsidRPr="000B28D1">
        <w:rPr>
          <w:spacing w:val="-1"/>
        </w:rPr>
        <w:t>т</w:t>
      </w:r>
      <w:r w:rsidRPr="000B28D1">
        <w:rPr>
          <w:spacing w:val="1"/>
        </w:rPr>
        <w:t>а</w:t>
      </w:r>
      <w:r w:rsidRPr="000B28D1">
        <w:t>но</w:t>
      </w:r>
      <w:r w:rsidRPr="000B28D1">
        <w:rPr>
          <w:spacing w:val="-2"/>
        </w:rPr>
        <w:t>в</w:t>
      </w:r>
      <w:r w:rsidRPr="000B28D1">
        <w:t>ки</w:t>
      </w:r>
      <w:r w:rsidRPr="000B28D1">
        <w:rPr>
          <w:spacing w:val="18"/>
        </w:rPr>
        <w:t xml:space="preserve"> </w:t>
      </w:r>
      <w:r w:rsidRPr="000B28D1">
        <w:t>к</w:t>
      </w:r>
      <w:r w:rsidRPr="000B28D1">
        <w:rPr>
          <w:spacing w:val="19"/>
        </w:rPr>
        <w:t xml:space="preserve"> </w:t>
      </w:r>
      <w:r w:rsidRPr="000B28D1">
        <w:rPr>
          <w:spacing w:val="1"/>
        </w:rPr>
        <w:t>да</w:t>
      </w:r>
      <w:r w:rsidRPr="000B28D1">
        <w:t>н</w:t>
      </w:r>
      <w:r w:rsidRPr="000B28D1">
        <w:rPr>
          <w:spacing w:val="-1"/>
        </w:rPr>
        <w:t>н</w:t>
      </w:r>
      <w:r w:rsidRPr="000B28D1">
        <w:t>ой</w:t>
      </w:r>
      <w:r w:rsidRPr="000B28D1">
        <w:rPr>
          <w:spacing w:val="19"/>
        </w:rPr>
        <w:t xml:space="preserve"> </w:t>
      </w:r>
      <w:r w:rsidRPr="000B28D1">
        <w:rPr>
          <w:spacing w:val="1"/>
        </w:rPr>
        <w:t>с</w:t>
      </w:r>
      <w:r w:rsidRPr="000B28D1">
        <w:t>ис</w:t>
      </w:r>
      <w:r w:rsidRPr="000B28D1">
        <w:rPr>
          <w:spacing w:val="-1"/>
        </w:rPr>
        <w:t>т</w:t>
      </w:r>
      <w:r w:rsidRPr="000B28D1">
        <w:rPr>
          <w:spacing w:val="1"/>
        </w:rPr>
        <w:t>е</w:t>
      </w:r>
      <w:r w:rsidRPr="000B28D1">
        <w:t>ме</w:t>
      </w:r>
      <w:r w:rsidRPr="000B28D1">
        <w:rPr>
          <w:spacing w:val="20"/>
        </w:rPr>
        <w:t xml:space="preserve"> </w:t>
      </w:r>
      <w:r w:rsidRPr="000B28D1">
        <w:rPr>
          <w:spacing w:val="-5"/>
        </w:rPr>
        <w:t>т</w:t>
      </w:r>
      <w:r w:rsidRPr="000B28D1">
        <w:rPr>
          <w:spacing w:val="1"/>
        </w:rPr>
        <w:t>е</w:t>
      </w:r>
      <w:r w:rsidRPr="000B28D1">
        <w:t>плосн</w:t>
      </w:r>
      <w:r w:rsidRPr="000B28D1">
        <w:rPr>
          <w:spacing w:val="-3"/>
        </w:rPr>
        <w:t>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я</w:t>
      </w:r>
      <w:r w:rsidRPr="000B28D1">
        <w:rPr>
          <w:spacing w:val="21"/>
        </w:rPr>
        <w:t xml:space="preserve"> </w:t>
      </w:r>
      <w:r w:rsidRPr="000B28D1">
        <w:t>нец</w:t>
      </w:r>
      <w:r w:rsidRPr="000B28D1">
        <w:rPr>
          <w:spacing w:val="-3"/>
        </w:rPr>
        <w:t>е</w:t>
      </w:r>
      <w:r w:rsidRPr="000B28D1">
        <w:t>л</w:t>
      </w:r>
      <w:r w:rsidRPr="000B28D1">
        <w:rPr>
          <w:spacing w:val="1"/>
        </w:rPr>
        <w:t>ес</w:t>
      </w:r>
      <w:r w:rsidRPr="000B28D1">
        <w:t>о</w:t>
      </w:r>
      <w:r w:rsidRPr="000B28D1">
        <w:rPr>
          <w:spacing w:val="-5"/>
        </w:rPr>
        <w:t>о</w:t>
      </w:r>
      <w:r w:rsidRPr="000B28D1">
        <w:rPr>
          <w:spacing w:val="1"/>
        </w:rPr>
        <w:t>б</w:t>
      </w:r>
      <w:r w:rsidRPr="000B28D1">
        <w:t>р</w:t>
      </w:r>
      <w:r w:rsidRPr="000B28D1">
        <w:rPr>
          <w:spacing w:val="1"/>
        </w:rPr>
        <w:t>а</w:t>
      </w:r>
      <w:r w:rsidRPr="000B28D1">
        <w:t>зно</w:t>
      </w:r>
      <w:r w:rsidRPr="000B28D1">
        <w:rPr>
          <w:spacing w:val="19"/>
        </w:rPr>
        <w:t xml:space="preserve"> </w:t>
      </w:r>
      <w:r w:rsidRPr="000B28D1">
        <w:t>по</w:t>
      </w:r>
      <w:r w:rsidRPr="000B28D1">
        <w:rPr>
          <w:spacing w:val="19"/>
        </w:rPr>
        <w:t xml:space="preserve"> </w:t>
      </w:r>
      <w:r w:rsidRPr="000B28D1">
        <w:t>пр</w:t>
      </w:r>
      <w:r w:rsidRPr="000B28D1">
        <w:rPr>
          <w:spacing w:val="-1"/>
        </w:rPr>
        <w:t>ич</w:t>
      </w:r>
      <w:r w:rsidRPr="000B28D1">
        <w:t>и</w:t>
      </w:r>
      <w:r w:rsidRPr="000B28D1">
        <w:rPr>
          <w:spacing w:val="-5"/>
        </w:rPr>
        <w:t>н</w:t>
      </w:r>
      <w:r w:rsidRPr="000B28D1">
        <w:t xml:space="preserve">е </w:t>
      </w:r>
      <w:r w:rsidRPr="000B28D1">
        <w:rPr>
          <w:spacing w:val="-5"/>
        </w:rPr>
        <w:t>у</w:t>
      </w:r>
      <w:r w:rsidRPr="000B28D1">
        <w:rPr>
          <w:spacing w:val="-2"/>
        </w:rPr>
        <w:t>в</w:t>
      </w:r>
      <w:r w:rsidRPr="000B28D1">
        <w:rPr>
          <w:spacing w:val="1"/>
        </w:rPr>
        <w:t>е</w:t>
      </w:r>
      <w:r w:rsidRPr="000B28D1">
        <w:t>ли</w:t>
      </w:r>
      <w:r w:rsidRPr="000B28D1">
        <w:rPr>
          <w:spacing w:val="-1"/>
        </w:rPr>
        <w:t>ч</w:t>
      </w:r>
      <w:r w:rsidRPr="000B28D1">
        <w:rPr>
          <w:spacing w:val="1"/>
        </w:rPr>
        <w:t>е</w:t>
      </w:r>
      <w:r w:rsidRPr="000B28D1">
        <w:t>н</w:t>
      </w:r>
      <w:r w:rsidRPr="000B28D1">
        <w:rPr>
          <w:spacing w:val="-1"/>
        </w:rPr>
        <w:t>и</w:t>
      </w:r>
      <w:r w:rsidRPr="000B28D1">
        <w:t>я</w:t>
      </w:r>
      <w:r w:rsidRPr="000B28D1">
        <w:rPr>
          <w:spacing w:val="1"/>
        </w:rPr>
        <w:t xml:space="preserve"> с</w:t>
      </w:r>
      <w:r w:rsidRPr="000B28D1">
        <w:t>о</w:t>
      </w:r>
      <w:r w:rsidRPr="000B28D1">
        <w:rPr>
          <w:spacing w:val="-2"/>
        </w:rPr>
        <w:t>в</w:t>
      </w:r>
      <w:r w:rsidRPr="000B28D1">
        <w:t>о</w:t>
      </w:r>
      <w:r w:rsidRPr="000B28D1">
        <w:rPr>
          <w:spacing w:val="3"/>
        </w:rPr>
        <w:t>к</w:t>
      </w:r>
      <w:r w:rsidRPr="000B28D1">
        <w:rPr>
          <w:spacing w:val="-5"/>
        </w:rPr>
        <w:t>у</w:t>
      </w:r>
      <w:r w:rsidRPr="000B28D1">
        <w:t>п</w:t>
      </w:r>
      <w:r w:rsidRPr="000B28D1">
        <w:rPr>
          <w:spacing w:val="-1"/>
        </w:rPr>
        <w:t>н</w:t>
      </w:r>
      <w:r w:rsidRPr="000B28D1">
        <w:rPr>
          <w:spacing w:val="-2"/>
        </w:rPr>
        <w:t>ы</w:t>
      </w:r>
      <w:r w:rsidRPr="000B28D1">
        <w:t>х р</w:t>
      </w:r>
      <w:r w:rsidRPr="000B28D1">
        <w:rPr>
          <w:spacing w:val="1"/>
        </w:rPr>
        <w:t>ас</w:t>
      </w:r>
      <w:r w:rsidRPr="000B28D1">
        <w:t>хо</w:t>
      </w:r>
      <w:r w:rsidRPr="000B28D1">
        <w:rPr>
          <w:spacing w:val="1"/>
        </w:rPr>
        <w:t>д</w:t>
      </w:r>
      <w:r w:rsidRPr="000B28D1">
        <w:t>ов</w:t>
      </w:r>
      <w:r w:rsidRPr="000B28D1">
        <w:rPr>
          <w:spacing w:val="-2"/>
        </w:rPr>
        <w:t xml:space="preserve"> </w:t>
      </w:r>
      <w:r w:rsidRPr="000B28D1">
        <w:t>в</w:t>
      </w:r>
      <w:r w:rsidRPr="000B28D1">
        <w:rPr>
          <w:spacing w:val="-2"/>
        </w:rPr>
        <w:t xml:space="preserve"> </w:t>
      </w:r>
      <w:r w:rsidRPr="000B28D1">
        <w:rPr>
          <w:spacing w:val="1"/>
        </w:rPr>
        <w:t>с</w:t>
      </w:r>
      <w:r w:rsidRPr="000B28D1">
        <w:t>ис</w:t>
      </w:r>
      <w:r w:rsidRPr="000B28D1">
        <w:rPr>
          <w:spacing w:val="-1"/>
        </w:rPr>
        <w:t>т</w:t>
      </w:r>
      <w:r w:rsidRPr="000B28D1">
        <w:rPr>
          <w:spacing w:val="1"/>
        </w:rPr>
        <w:t>е</w:t>
      </w:r>
      <w:r w:rsidRPr="000B28D1">
        <w:t>ме</w:t>
      </w:r>
      <w:r w:rsidRPr="000B28D1">
        <w:rPr>
          <w:spacing w:val="1"/>
        </w:rPr>
        <w:t xml:space="preserve"> </w:t>
      </w:r>
      <w:r w:rsidRPr="000B28D1">
        <w:rPr>
          <w:spacing w:val="-1"/>
        </w:rPr>
        <w:t>т</w:t>
      </w:r>
      <w:r w:rsidRPr="000B28D1">
        <w:rPr>
          <w:spacing w:val="1"/>
        </w:rPr>
        <w:t>е</w:t>
      </w:r>
      <w:r w:rsidRPr="000B28D1">
        <w:t>плосн</w:t>
      </w:r>
      <w:r w:rsidRPr="000B28D1">
        <w:rPr>
          <w:spacing w:val="-3"/>
        </w:rPr>
        <w:t>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1"/>
        </w:rPr>
        <w:t>я</w:t>
      </w:r>
      <w:r w:rsidRPr="000B28D1">
        <w:t>.</w:t>
      </w:r>
    </w:p>
    <w:p w:rsidR="00247297" w:rsidRPr="000B28D1" w:rsidRDefault="000159FD" w:rsidP="00247297">
      <w:pPr>
        <w:pStyle w:val="af"/>
        <w:ind w:left="0" w:firstLine="709"/>
        <w:jc w:val="both"/>
        <w:rPr>
          <w:spacing w:val="1"/>
        </w:rPr>
      </w:pPr>
      <w:r w:rsidRPr="000B28D1">
        <w:rPr>
          <w:spacing w:val="-6"/>
        </w:rPr>
        <w:t>П</w:t>
      </w:r>
      <w:r w:rsidRPr="000B28D1">
        <w:t>о</w:t>
      </w:r>
      <w:r w:rsidRPr="000B28D1">
        <w:rPr>
          <w:spacing w:val="3"/>
        </w:rPr>
        <w:t>п</w:t>
      </w:r>
      <w:r w:rsidRPr="000B28D1">
        <w:rPr>
          <w:spacing w:val="-2"/>
        </w:rPr>
        <w:t>ы</w:t>
      </w:r>
      <w:r w:rsidRPr="000B28D1">
        <w:rPr>
          <w:spacing w:val="-1"/>
        </w:rPr>
        <w:t>т</w:t>
      </w:r>
      <w:r w:rsidRPr="000B28D1">
        <w:t>ка опре</w:t>
      </w:r>
      <w:r w:rsidRPr="000B28D1">
        <w:rPr>
          <w:spacing w:val="1"/>
        </w:rPr>
        <w:t>де</w:t>
      </w:r>
      <w:r w:rsidRPr="000B28D1">
        <w:t>ли</w:t>
      </w:r>
      <w:r w:rsidRPr="000B28D1">
        <w:rPr>
          <w:spacing w:val="-1"/>
        </w:rPr>
        <w:t>т</w:t>
      </w:r>
      <w:r w:rsidRPr="000B28D1">
        <w:t xml:space="preserve">ь </w:t>
      </w:r>
      <w:r w:rsidRPr="000B28D1">
        <w:rPr>
          <w:spacing w:val="1"/>
        </w:rPr>
        <w:t>а</w:t>
      </w:r>
      <w:r w:rsidRPr="000B28D1">
        <w:t>нали</w:t>
      </w:r>
      <w:r w:rsidRPr="000B28D1">
        <w:rPr>
          <w:spacing w:val="-1"/>
        </w:rPr>
        <w:t>т</w:t>
      </w:r>
      <w:r w:rsidRPr="000B28D1">
        <w:t>и</w:t>
      </w:r>
      <w:r w:rsidRPr="000B28D1">
        <w:rPr>
          <w:spacing w:val="-2"/>
        </w:rPr>
        <w:t>ч</w:t>
      </w:r>
      <w:r w:rsidRPr="000B28D1">
        <w:rPr>
          <w:spacing w:val="1"/>
        </w:rPr>
        <w:t>ес</w:t>
      </w:r>
      <w:r w:rsidRPr="000B28D1">
        <w:t xml:space="preserve">кое </w:t>
      </w:r>
      <w:r w:rsidRPr="000B28D1">
        <w:rPr>
          <w:spacing w:val="-2"/>
        </w:rPr>
        <w:t>вы</w:t>
      </w:r>
      <w:r w:rsidRPr="000B28D1">
        <w:t>р</w:t>
      </w:r>
      <w:r w:rsidRPr="000B28D1">
        <w:rPr>
          <w:spacing w:val="1"/>
        </w:rPr>
        <w:t>а</w:t>
      </w:r>
      <w:r w:rsidRPr="000B28D1">
        <w:rPr>
          <w:spacing w:val="-2"/>
        </w:rPr>
        <w:t>ж</w:t>
      </w:r>
      <w:r w:rsidRPr="000B28D1">
        <w:rPr>
          <w:spacing w:val="1"/>
        </w:rPr>
        <w:t>е</w:t>
      </w:r>
      <w:r w:rsidRPr="000B28D1">
        <w:t>н</w:t>
      </w:r>
      <w:r w:rsidRPr="000B28D1">
        <w:rPr>
          <w:spacing w:val="-1"/>
        </w:rPr>
        <w:t>и</w:t>
      </w:r>
      <w:r w:rsidRPr="000B28D1">
        <w:t xml:space="preserve">е </w:t>
      </w:r>
      <w:r w:rsidRPr="000B28D1">
        <w:rPr>
          <w:spacing w:val="1"/>
        </w:rPr>
        <w:t>д</w:t>
      </w:r>
      <w:r w:rsidRPr="000B28D1">
        <w:t>ля оп</w:t>
      </w:r>
      <w:r w:rsidRPr="000B28D1">
        <w:rPr>
          <w:spacing w:val="-2"/>
        </w:rPr>
        <w:t>т</w:t>
      </w:r>
      <w:r w:rsidRPr="000B28D1">
        <w:t>имал</w:t>
      </w:r>
      <w:r w:rsidRPr="000B28D1">
        <w:rPr>
          <w:spacing w:val="-2"/>
        </w:rPr>
        <w:t>ь</w:t>
      </w:r>
      <w:r w:rsidRPr="000B28D1">
        <w:t>ного, предельного и эко</w:t>
      </w:r>
      <w:r w:rsidRPr="000B28D1">
        <w:rPr>
          <w:spacing w:val="-1"/>
        </w:rPr>
        <w:t>н</w:t>
      </w:r>
      <w:r w:rsidRPr="000B28D1">
        <w:t>оми</w:t>
      </w:r>
      <w:r w:rsidRPr="000B28D1">
        <w:rPr>
          <w:spacing w:val="-1"/>
        </w:rPr>
        <w:t>ч</w:t>
      </w:r>
      <w:r w:rsidRPr="000B28D1">
        <w:rPr>
          <w:spacing w:val="1"/>
        </w:rPr>
        <w:t>ес</w:t>
      </w:r>
      <w:r w:rsidRPr="000B28D1">
        <w:t>кого</w:t>
      </w:r>
      <w:r w:rsidRPr="000B28D1">
        <w:rPr>
          <w:spacing w:val="23"/>
        </w:rPr>
        <w:t xml:space="preserve"> </w:t>
      </w:r>
      <w:r w:rsidRPr="000B28D1">
        <w:t>р</w:t>
      </w:r>
      <w:r w:rsidRPr="000B28D1">
        <w:rPr>
          <w:spacing w:val="1"/>
        </w:rPr>
        <w:t>ад</w:t>
      </w:r>
      <w:r w:rsidRPr="000B28D1">
        <w:t>и</w:t>
      </w:r>
      <w:r w:rsidRPr="000B28D1">
        <w:rPr>
          <w:spacing w:val="-9"/>
        </w:rPr>
        <w:t>у</w:t>
      </w:r>
      <w:r w:rsidRPr="000B28D1">
        <w:rPr>
          <w:spacing w:val="1"/>
        </w:rPr>
        <w:t>с</w:t>
      </w:r>
      <w:r w:rsidRPr="000B28D1">
        <w:t>а</w:t>
      </w:r>
      <w:r w:rsidRPr="000B28D1">
        <w:rPr>
          <w:spacing w:val="24"/>
        </w:rPr>
        <w:t xml:space="preserve"> </w:t>
      </w:r>
      <w:r w:rsidRPr="000B28D1">
        <w:t>пер</w:t>
      </w:r>
      <w:r w:rsidRPr="000B28D1">
        <w:rPr>
          <w:spacing w:val="5"/>
        </w:rPr>
        <w:t>е</w:t>
      </w:r>
      <w:r w:rsidRPr="000B28D1">
        <w:rPr>
          <w:spacing w:val="1"/>
        </w:rPr>
        <w:t>да</w:t>
      </w:r>
      <w:r w:rsidRPr="000B28D1">
        <w:rPr>
          <w:spacing w:val="-1"/>
        </w:rPr>
        <w:t>ч</w:t>
      </w:r>
      <w:r w:rsidRPr="000B28D1">
        <w:t>и</w:t>
      </w:r>
      <w:r w:rsidRPr="000B28D1">
        <w:rPr>
          <w:spacing w:val="23"/>
        </w:rPr>
        <w:t xml:space="preserve"> </w:t>
      </w:r>
      <w:r w:rsidRPr="000B28D1">
        <w:rPr>
          <w:spacing w:val="-1"/>
        </w:rPr>
        <w:t>т</w:t>
      </w:r>
      <w:r w:rsidRPr="000B28D1">
        <w:rPr>
          <w:spacing w:val="1"/>
        </w:rPr>
        <w:t>е</w:t>
      </w:r>
      <w:r w:rsidRPr="000B28D1">
        <w:t>пла</w:t>
      </w:r>
      <w:r w:rsidRPr="000B28D1">
        <w:rPr>
          <w:spacing w:val="24"/>
        </w:rPr>
        <w:t xml:space="preserve"> </w:t>
      </w:r>
      <w:r w:rsidRPr="000B28D1">
        <w:rPr>
          <w:spacing w:val="-2"/>
        </w:rPr>
        <w:t>в</w:t>
      </w:r>
      <w:r w:rsidRPr="000B28D1">
        <w:t>пер</w:t>
      </w:r>
      <w:r w:rsidRPr="000B28D1">
        <w:rPr>
          <w:spacing w:val="-2"/>
        </w:rPr>
        <w:t>вы</w:t>
      </w:r>
      <w:r w:rsidRPr="000B28D1">
        <w:t>е</w:t>
      </w:r>
      <w:r w:rsidRPr="000B28D1">
        <w:rPr>
          <w:spacing w:val="24"/>
        </w:rPr>
        <w:t xml:space="preserve"> </w:t>
      </w:r>
      <w:r w:rsidRPr="000B28D1">
        <w:rPr>
          <w:spacing w:val="1"/>
        </w:rPr>
        <w:t>б</w:t>
      </w:r>
      <w:r w:rsidRPr="000B28D1">
        <w:rPr>
          <w:spacing w:val="-2"/>
        </w:rPr>
        <w:t>ы</w:t>
      </w:r>
      <w:r w:rsidRPr="000B28D1">
        <w:t>ла</w:t>
      </w:r>
      <w:r w:rsidRPr="000B28D1">
        <w:rPr>
          <w:spacing w:val="25"/>
        </w:rPr>
        <w:t xml:space="preserve"> </w:t>
      </w:r>
      <w:r w:rsidRPr="000B28D1">
        <w:rPr>
          <w:spacing w:val="1"/>
        </w:rPr>
        <w:t>сде</w:t>
      </w:r>
      <w:r w:rsidRPr="000B28D1">
        <w:t>л</w:t>
      </w:r>
      <w:r w:rsidRPr="000B28D1">
        <w:rPr>
          <w:spacing w:val="1"/>
        </w:rPr>
        <w:t>а</w:t>
      </w:r>
      <w:r w:rsidRPr="000B28D1">
        <w:t>на</w:t>
      </w:r>
      <w:r w:rsidRPr="000B28D1">
        <w:rPr>
          <w:spacing w:val="24"/>
        </w:rPr>
        <w:t xml:space="preserve"> </w:t>
      </w:r>
      <w:r w:rsidRPr="000B28D1">
        <w:t>в</w:t>
      </w:r>
      <w:r w:rsidRPr="000B28D1">
        <w:rPr>
          <w:spacing w:val="26"/>
        </w:rPr>
        <w:t xml:space="preserve"> </w:t>
      </w:r>
      <w:r w:rsidRPr="000B28D1">
        <w:rPr>
          <w:spacing w:val="-5"/>
        </w:rPr>
        <w:t>«</w:t>
      </w:r>
      <w:r w:rsidRPr="000B28D1">
        <w:rPr>
          <w:spacing w:val="-6"/>
        </w:rPr>
        <w:t>Н</w:t>
      </w:r>
      <w:r w:rsidRPr="000B28D1">
        <w:t>орм</w:t>
      </w:r>
      <w:r w:rsidRPr="000B28D1">
        <w:rPr>
          <w:spacing w:val="1"/>
        </w:rPr>
        <w:t>а</w:t>
      </w:r>
      <w:r w:rsidRPr="000B28D1">
        <w:t>х</w:t>
      </w:r>
      <w:r w:rsidRPr="000B28D1">
        <w:rPr>
          <w:spacing w:val="23"/>
        </w:rPr>
        <w:t xml:space="preserve"> </w:t>
      </w:r>
      <w:r w:rsidRPr="000B28D1">
        <w:rPr>
          <w:spacing w:val="3"/>
        </w:rPr>
        <w:t>п</w:t>
      </w:r>
      <w:r w:rsidRPr="000B28D1">
        <w:t>о</w:t>
      </w:r>
      <w:r w:rsidRPr="000B28D1">
        <w:rPr>
          <w:spacing w:val="23"/>
        </w:rPr>
        <w:t xml:space="preserve"> пр</w:t>
      </w:r>
      <w:r w:rsidRPr="000B28D1">
        <w:t>оек</w:t>
      </w:r>
      <w:r w:rsidRPr="000B28D1">
        <w:rPr>
          <w:spacing w:val="-2"/>
        </w:rPr>
        <w:t>т</w:t>
      </w:r>
      <w:r w:rsidRPr="000B28D1">
        <w:t>иро</w:t>
      </w:r>
      <w:r w:rsidRPr="000B28D1">
        <w:rPr>
          <w:spacing w:val="-2"/>
        </w:rPr>
        <w:t>в</w:t>
      </w:r>
      <w:r w:rsidRPr="000B28D1">
        <w:rPr>
          <w:spacing w:val="1"/>
        </w:rPr>
        <w:t>а</w:t>
      </w:r>
      <w:r w:rsidRPr="000B28D1">
        <w:t>н</w:t>
      </w:r>
      <w:r w:rsidRPr="000B28D1">
        <w:rPr>
          <w:spacing w:val="-1"/>
        </w:rPr>
        <w:t>и</w:t>
      </w:r>
      <w:r w:rsidRPr="000B28D1">
        <w:t xml:space="preserve">ю </w:t>
      </w:r>
      <w:r w:rsidRPr="000B28D1">
        <w:rPr>
          <w:spacing w:val="-1"/>
        </w:rPr>
        <w:t>т</w:t>
      </w:r>
      <w:r w:rsidRPr="000B28D1">
        <w:rPr>
          <w:spacing w:val="1"/>
        </w:rPr>
        <w:t>е</w:t>
      </w:r>
      <w:r w:rsidRPr="000B28D1">
        <w:t>пло</w:t>
      </w:r>
      <w:r w:rsidRPr="000B28D1">
        <w:rPr>
          <w:spacing w:val="-2"/>
        </w:rPr>
        <w:t>вы</w:t>
      </w:r>
      <w:r w:rsidRPr="000B28D1">
        <w:t xml:space="preserve">х </w:t>
      </w:r>
      <w:r w:rsidRPr="000B28D1">
        <w:rPr>
          <w:spacing w:val="1"/>
        </w:rPr>
        <w:t>се</w:t>
      </w:r>
      <w:r w:rsidRPr="000B28D1">
        <w:rPr>
          <w:spacing w:val="-1"/>
        </w:rPr>
        <w:t>т</w:t>
      </w:r>
      <w:r w:rsidRPr="000B28D1">
        <w:rPr>
          <w:spacing w:val="1"/>
        </w:rPr>
        <w:t>е</w:t>
      </w:r>
      <w:r w:rsidRPr="000B28D1">
        <w:rPr>
          <w:spacing w:val="3"/>
        </w:rPr>
        <w:t>й</w:t>
      </w:r>
      <w:r w:rsidRPr="000B28D1">
        <w:rPr>
          <w:spacing w:val="-8"/>
        </w:rPr>
        <w:t>»</w:t>
      </w:r>
      <w:r w:rsidRPr="000B28D1">
        <w:t>, из</w:t>
      </w:r>
      <w:r w:rsidRPr="000B28D1">
        <w:rPr>
          <w:spacing w:val="1"/>
        </w:rPr>
        <w:t>да</w:t>
      </w:r>
      <w:r w:rsidRPr="000B28D1">
        <w:t>н</w:t>
      </w:r>
      <w:r w:rsidRPr="000B28D1">
        <w:rPr>
          <w:spacing w:val="-1"/>
        </w:rPr>
        <w:t>н</w:t>
      </w:r>
      <w:r w:rsidRPr="000B28D1">
        <w:rPr>
          <w:spacing w:val="-2"/>
        </w:rPr>
        <w:t>ы</w:t>
      </w:r>
      <w:r w:rsidRPr="000B28D1">
        <w:t>х в 19</w:t>
      </w:r>
      <w:r w:rsidRPr="000B28D1">
        <w:rPr>
          <w:spacing w:val="3"/>
        </w:rPr>
        <w:t>3</w:t>
      </w:r>
      <w:r w:rsidRPr="000B28D1">
        <w:t xml:space="preserve">8 </w:t>
      </w:r>
      <w:r w:rsidRPr="000B28D1">
        <w:rPr>
          <w:spacing w:val="1"/>
        </w:rPr>
        <w:t>г</w:t>
      </w:r>
      <w:r w:rsidRPr="000B28D1">
        <w:t>. В р</w:t>
      </w:r>
      <w:r w:rsidRPr="000B28D1">
        <w:rPr>
          <w:spacing w:val="1"/>
        </w:rPr>
        <w:t>а</w:t>
      </w:r>
      <w:r w:rsidRPr="000B28D1">
        <w:t>з</w:t>
      </w:r>
      <w:r w:rsidRPr="000B28D1">
        <w:rPr>
          <w:spacing w:val="1"/>
        </w:rPr>
        <w:t>де</w:t>
      </w:r>
      <w:r w:rsidRPr="000B28D1">
        <w:t>ле э</w:t>
      </w:r>
      <w:r w:rsidRPr="000B28D1">
        <w:rPr>
          <w:spacing w:val="-1"/>
        </w:rPr>
        <w:t>т</w:t>
      </w:r>
      <w:r w:rsidRPr="000B28D1">
        <w:t>о</w:t>
      </w:r>
      <w:r w:rsidRPr="000B28D1">
        <w:rPr>
          <w:spacing w:val="1"/>
        </w:rPr>
        <w:t>г</w:t>
      </w:r>
      <w:r w:rsidRPr="000B28D1">
        <w:t xml:space="preserve">о </w:t>
      </w:r>
      <w:r w:rsidRPr="000B28D1">
        <w:rPr>
          <w:spacing w:val="1"/>
        </w:rPr>
        <w:t>д</w:t>
      </w:r>
      <w:r w:rsidRPr="000B28D1">
        <w:t>ок</w:t>
      </w:r>
      <w:r w:rsidRPr="000B28D1">
        <w:rPr>
          <w:spacing w:val="-9"/>
        </w:rPr>
        <w:t>у</w:t>
      </w:r>
      <w:r w:rsidRPr="000B28D1">
        <w:t>м</w:t>
      </w:r>
      <w:r w:rsidRPr="000B28D1">
        <w:rPr>
          <w:spacing w:val="1"/>
        </w:rPr>
        <w:t>е</w:t>
      </w:r>
      <w:r w:rsidRPr="000B28D1">
        <w:t>н</w:t>
      </w:r>
      <w:r w:rsidRPr="000B28D1">
        <w:rPr>
          <w:spacing w:val="-2"/>
        </w:rPr>
        <w:t>т</w:t>
      </w:r>
      <w:r w:rsidRPr="000B28D1">
        <w:rPr>
          <w:spacing w:val="1"/>
        </w:rPr>
        <w:t>а</w:t>
      </w:r>
      <w:r w:rsidRPr="000B28D1">
        <w:t>, под наз</w:t>
      </w:r>
      <w:r w:rsidRPr="000B28D1">
        <w:rPr>
          <w:spacing w:val="-2"/>
        </w:rPr>
        <w:t>в</w:t>
      </w:r>
      <w:r w:rsidRPr="000B28D1">
        <w:rPr>
          <w:spacing w:val="1"/>
        </w:rPr>
        <w:t>а</w:t>
      </w:r>
      <w:r w:rsidRPr="000B28D1">
        <w:t>н</w:t>
      </w:r>
      <w:r w:rsidRPr="000B28D1">
        <w:rPr>
          <w:spacing w:val="-1"/>
        </w:rPr>
        <w:t>и</w:t>
      </w:r>
      <w:r w:rsidRPr="000B28D1">
        <w:rPr>
          <w:spacing w:val="-3"/>
        </w:rPr>
        <w:t>е</w:t>
      </w:r>
      <w:r w:rsidRPr="000B28D1">
        <w:t xml:space="preserve">м </w:t>
      </w:r>
      <w:r w:rsidRPr="000B28D1">
        <w:rPr>
          <w:spacing w:val="-5"/>
        </w:rPr>
        <w:t>«</w:t>
      </w:r>
      <w:r w:rsidRPr="000B28D1">
        <w:rPr>
          <w:spacing w:val="1"/>
        </w:rPr>
        <w:t>Те</w:t>
      </w:r>
      <w:r w:rsidRPr="000B28D1">
        <w:t>хн</w:t>
      </w:r>
      <w:r w:rsidRPr="000B28D1">
        <w:rPr>
          <w:spacing w:val="-1"/>
        </w:rPr>
        <w:t>и</w:t>
      </w:r>
      <w:r w:rsidRPr="000B28D1">
        <w:t>коэконом</w:t>
      </w:r>
      <w:r w:rsidRPr="000B28D1">
        <w:rPr>
          <w:spacing w:val="-1"/>
        </w:rPr>
        <w:t>ич</w:t>
      </w:r>
      <w:r w:rsidRPr="000B28D1">
        <w:rPr>
          <w:spacing w:val="1"/>
        </w:rPr>
        <w:t>ес</w:t>
      </w:r>
      <w:r w:rsidRPr="000B28D1">
        <w:t>к</w:t>
      </w:r>
      <w:r w:rsidRPr="000B28D1">
        <w:rPr>
          <w:spacing w:val="-1"/>
        </w:rPr>
        <w:t>и</w:t>
      </w:r>
      <w:r w:rsidRPr="000B28D1">
        <w:t>й</w:t>
      </w:r>
      <w:r w:rsidRPr="000B28D1">
        <w:rPr>
          <w:spacing w:val="11"/>
        </w:rPr>
        <w:t xml:space="preserve"> </w:t>
      </w:r>
      <w:r w:rsidRPr="000B28D1">
        <w:t>р</w:t>
      </w:r>
      <w:r w:rsidRPr="000B28D1">
        <w:rPr>
          <w:spacing w:val="1"/>
        </w:rPr>
        <w:t>ас</w:t>
      </w:r>
      <w:r w:rsidRPr="000B28D1">
        <w:rPr>
          <w:spacing w:val="-1"/>
        </w:rPr>
        <w:t>ч</w:t>
      </w:r>
      <w:r w:rsidRPr="000B28D1">
        <w:rPr>
          <w:spacing w:val="1"/>
        </w:rPr>
        <w:t>е</w:t>
      </w:r>
      <w:r w:rsidRPr="000B28D1">
        <w:t>т</w:t>
      </w:r>
      <w:r w:rsidRPr="000B28D1">
        <w:rPr>
          <w:spacing w:val="10"/>
        </w:rPr>
        <w:t xml:space="preserve"> </w:t>
      </w:r>
      <w:r w:rsidRPr="000B28D1">
        <w:rPr>
          <w:spacing w:val="-1"/>
        </w:rPr>
        <w:t>т</w:t>
      </w:r>
      <w:r w:rsidRPr="000B28D1">
        <w:rPr>
          <w:spacing w:val="1"/>
        </w:rPr>
        <w:t>е</w:t>
      </w:r>
      <w:r w:rsidRPr="000B28D1">
        <w:t>пло</w:t>
      </w:r>
      <w:r w:rsidRPr="000B28D1">
        <w:rPr>
          <w:spacing w:val="-2"/>
        </w:rPr>
        <w:t>вы</w:t>
      </w:r>
      <w:r w:rsidRPr="000B28D1">
        <w:t>х</w:t>
      </w:r>
      <w:r w:rsidRPr="000B28D1">
        <w:rPr>
          <w:spacing w:val="11"/>
        </w:rPr>
        <w:t xml:space="preserve"> </w:t>
      </w:r>
      <w:r w:rsidRPr="000B28D1">
        <w:rPr>
          <w:spacing w:val="1"/>
        </w:rPr>
        <w:t>се</w:t>
      </w:r>
      <w:r w:rsidRPr="000B28D1">
        <w:rPr>
          <w:spacing w:val="-1"/>
        </w:rPr>
        <w:t>т</w:t>
      </w:r>
      <w:r w:rsidRPr="000B28D1">
        <w:rPr>
          <w:spacing w:val="1"/>
        </w:rPr>
        <w:t>е</w:t>
      </w:r>
      <w:r w:rsidRPr="000B28D1">
        <w:rPr>
          <w:spacing w:val="3"/>
        </w:rPr>
        <w:t>й</w:t>
      </w:r>
      <w:r w:rsidRPr="000B28D1">
        <w:t>»</w:t>
      </w:r>
      <w:r w:rsidRPr="000B28D1">
        <w:rPr>
          <w:spacing w:val="3"/>
        </w:rPr>
        <w:t xml:space="preserve"> </w:t>
      </w:r>
      <w:r w:rsidRPr="000B28D1">
        <w:t>(</w:t>
      </w:r>
      <w:r w:rsidRPr="000B28D1">
        <w:rPr>
          <w:spacing w:val="1"/>
        </w:rPr>
        <w:t>а</w:t>
      </w:r>
      <w:r w:rsidRPr="000B28D1">
        <w:rPr>
          <w:spacing w:val="-2"/>
        </w:rPr>
        <w:t>в</w:t>
      </w:r>
      <w:r w:rsidRPr="000B28D1">
        <w:rPr>
          <w:spacing w:val="-1"/>
        </w:rPr>
        <w:t>т</w:t>
      </w:r>
      <w:r w:rsidRPr="000B28D1">
        <w:t>ор</w:t>
      </w:r>
      <w:r w:rsidRPr="000B28D1">
        <w:rPr>
          <w:spacing w:val="11"/>
        </w:rPr>
        <w:t xml:space="preserve"> </w:t>
      </w:r>
      <w:r w:rsidRPr="000B28D1">
        <w:t>м</w:t>
      </w:r>
      <w:r w:rsidRPr="000B28D1">
        <w:rPr>
          <w:spacing w:val="1"/>
        </w:rPr>
        <w:t>е</w:t>
      </w:r>
      <w:r w:rsidRPr="000B28D1">
        <w:rPr>
          <w:spacing w:val="-1"/>
        </w:rPr>
        <w:t>т</w:t>
      </w:r>
      <w:r w:rsidRPr="000B28D1">
        <w:t>о</w:t>
      </w:r>
      <w:r w:rsidRPr="000B28D1">
        <w:rPr>
          <w:spacing w:val="1"/>
        </w:rPr>
        <w:t>д</w:t>
      </w:r>
      <w:r w:rsidRPr="000B28D1">
        <w:t>ик</w:t>
      </w:r>
      <w:r w:rsidRPr="000B28D1">
        <w:rPr>
          <w:spacing w:val="10"/>
        </w:rPr>
        <w:t xml:space="preserve"> </w:t>
      </w:r>
      <w:r w:rsidRPr="000B28D1">
        <w:rPr>
          <w:spacing w:val="1"/>
        </w:rPr>
        <w:t>Е</w:t>
      </w:r>
      <w:r w:rsidRPr="000B28D1">
        <w:t>.Я.</w:t>
      </w:r>
      <w:r w:rsidRPr="000B28D1">
        <w:rPr>
          <w:spacing w:val="11"/>
        </w:rPr>
        <w:t xml:space="preserve"> </w:t>
      </w:r>
      <w:r w:rsidRPr="000B28D1">
        <w:t>Со</w:t>
      </w:r>
      <w:r w:rsidRPr="000B28D1">
        <w:rPr>
          <w:spacing w:val="3"/>
        </w:rPr>
        <w:t>к</w:t>
      </w:r>
      <w:r w:rsidRPr="000B28D1">
        <w:t>оло</w:t>
      </w:r>
      <w:r w:rsidRPr="000B28D1">
        <w:rPr>
          <w:spacing w:val="-1"/>
        </w:rPr>
        <w:t>в</w:t>
      </w:r>
      <w:r w:rsidRPr="000B28D1">
        <w:t>),</w:t>
      </w:r>
      <w:r w:rsidRPr="000B28D1">
        <w:rPr>
          <w:spacing w:val="11"/>
        </w:rPr>
        <w:t xml:space="preserve"> </w:t>
      </w:r>
      <w:r w:rsidRPr="000B28D1">
        <w:t>пр</w:t>
      </w:r>
      <w:r w:rsidRPr="000B28D1">
        <w:rPr>
          <w:spacing w:val="-1"/>
        </w:rPr>
        <w:t>и</w:t>
      </w:r>
      <w:r w:rsidRPr="000B28D1">
        <w:rPr>
          <w:spacing w:val="-2"/>
        </w:rPr>
        <w:t>в</w:t>
      </w:r>
      <w:r w:rsidRPr="000B28D1">
        <w:rPr>
          <w:spacing w:val="1"/>
        </w:rPr>
        <w:t>еде</w:t>
      </w:r>
      <w:r w:rsidRPr="000B28D1">
        <w:t>ны о</w:t>
      </w:r>
      <w:r w:rsidRPr="000B28D1">
        <w:rPr>
          <w:spacing w:val="1"/>
        </w:rPr>
        <w:t>с</w:t>
      </w:r>
      <w:r w:rsidRPr="000B28D1">
        <w:t>но</w:t>
      </w:r>
      <w:r w:rsidRPr="000B28D1">
        <w:rPr>
          <w:spacing w:val="-2"/>
        </w:rPr>
        <w:t>в</w:t>
      </w:r>
      <w:r w:rsidRPr="000B28D1">
        <w:t>н</w:t>
      </w:r>
      <w:r w:rsidRPr="000B28D1">
        <w:rPr>
          <w:spacing w:val="-2"/>
        </w:rPr>
        <w:t>ы</w:t>
      </w:r>
      <w:r w:rsidRPr="000B28D1">
        <w:t>е</w:t>
      </w:r>
      <w:r w:rsidRPr="000B28D1">
        <w:rPr>
          <w:spacing w:val="56"/>
        </w:rPr>
        <w:t xml:space="preserve"> </w:t>
      </w:r>
      <w:r w:rsidRPr="000B28D1">
        <w:rPr>
          <w:spacing w:val="1"/>
        </w:rPr>
        <w:t>а</w:t>
      </w:r>
      <w:r w:rsidRPr="000B28D1">
        <w:t>нали</w:t>
      </w:r>
      <w:r w:rsidRPr="000B28D1">
        <w:rPr>
          <w:spacing w:val="-1"/>
        </w:rPr>
        <w:t>т</w:t>
      </w:r>
      <w:r w:rsidRPr="000B28D1">
        <w:t>и</w:t>
      </w:r>
      <w:r w:rsidRPr="000B28D1">
        <w:rPr>
          <w:spacing w:val="-2"/>
        </w:rPr>
        <w:t>ч</w:t>
      </w:r>
      <w:r w:rsidRPr="000B28D1">
        <w:rPr>
          <w:spacing w:val="1"/>
        </w:rPr>
        <w:t>ес</w:t>
      </w:r>
      <w:r w:rsidRPr="000B28D1">
        <w:t>к</w:t>
      </w:r>
      <w:r w:rsidRPr="000B28D1">
        <w:rPr>
          <w:spacing w:val="-1"/>
        </w:rPr>
        <w:t>и</w:t>
      </w:r>
      <w:r w:rsidRPr="000B28D1">
        <w:t>е</w:t>
      </w:r>
      <w:r w:rsidRPr="000B28D1">
        <w:rPr>
          <w:spacing w:val="56"/>
        </w:rPr>
        <w:t xml:space="preserve"> </w:t>
      </w:r>
      <w:r w:rsidRPr="000B28D1">
        <w:rPr>
          <w:spacing w:val="1"/>
        </w:rPr>
        <w:t>с</w:t>
      </w:r>
      <w:r w:rsidRPr="000B28D1">
        <w:t>оо</w:t>
      </w:r>
      <w:r w:rsidRPr="000B28D1">
        <w:rPr>
          <w:spacing w:val="-1"/>
        </w:rPr>
        <w:t>т</w:t>
      </w:r>
      <w:r w:rsidRPr="000B28D1">
        <w:t>но</w:t>
      </w:r>
      <w:r w:rsidRPr="000B28D1">
        <w:rPr>
          <w:spacing w:val="-2"/>
        </w:rPr>
        <w:t>ш</w:t>
      </w:r>
      <w:r w:rsidRPr="000B28D1">
        <w:rPr>
          <w:spacing w:val="1"/>
        </w:rPr>
        <w:t>е</w:t>
      </w:r>
      <w:r w:rsidRPr="000B28D1">
        <w:t>н</w:t>
      </w:r>
      <w:r w:rsidRPr="000B28D1">
        <w:rPr>
          <w:spacing w:val="-1"/>
        </w:rPr>
        <w:t>и</w:t>
      </w:r>
      <w:r w:rsidRPr="000B28D1">
        <w:t>я</w:t>
      </w:r>
      <w:r w:rsidRPr="000B28D1">
        <w:rPr>
          <w:spacing w:val="1"/>
        </w:rPr>
        <w:t xml:space="preserve"> </w:t>
      </w:r>
      <w:r w:rsidRPr="000B28D1">
        <w:t>и</w:t>
      </w:r>
      <w:r w:rsidRPr="000B28D1">
        <w:rPr>
          <w:spacing w:val="55"/>
        </w:rPr>
        <w:t xml:space="preserve"> </w:t>
      </w:r>
      <w:r w:rsidRPr="000B28D1">
        <w:rPr>
          <w:spacing w:val="-1"/>
        </w:rPr>
        <w:t>т</w:t>
      </w:r>
      <w:r w:rsidRPr="000B28D1">
        <w:t>р</w:t>
      </w:r>
      <w:r w:rsidRPr="000B28D1">
        <w:rPr>
          <w:spacing w:val="1"/>
        </w:rPr>
        <w:t>еб</w:t>
      </w:r>
      <w:r w:rsidRPr="000B28D1">
        <w:t>о</w:t>
      </w:r>
      <w:r w:rsidRPr="000B28D1">
        <w:rPr>
          <w:spacing w:val="-2"/>
        </w:rPr>
        <w:t>в</w:t>
      </w:r>
      <w:r w:rsidRPr="000B28D1">
        <w:rPr>
          <w:spacing w:val="1"/>
        </w:rPr>
        <w:t>а</w:t>
      </w:r>
      <w:r w:rsidRPr="000B28D1">
        <w:t>н</w:t>
      </w:r>
      <w:r w:rsidRPr="000B28D1">
        <w:rPr>
          <w:spacing w:val="-1"/>
        </w:rPr>
        <w:t>и</w:t>
      </w:r>
      <w:r w:rsidRPr="000B28D1">
        <w:t>я</w:t>
      </w:r>
      <w:r w:rsidRPr="000B28D1">
        <w:rPr>
          <w:spacing w:val="57"/>
        </w:rPr>
        <w:t xml:space="preserve"> </w:t>
      </w:r>
      <w:r w:rsidRPr="000B28D1">
        <w:rPr>
          <w:spacing w:val="1"/>
        </w:rPr>
        <w:t>д</w:t>
      </w:r>
      <w:r w:rsidRPr="000B28D1">
        <w:t>ля</w:t>
      </w:r>
      <w:r w:rsidRPr="000B28D1">
        <w:rPr>
          <w:spacing w:val="57"/>
        </w:rPr>
        <w:t xml:space="preserve"> </w:t>
      </w:r>
      <w:r w:rsidRPr="000B28D1">
        <w:t>опре</w:t>
      </w:r>
      <w:r w:rsidRPr="000B28D1">
        <w:rPr>
          <w:spacing w:val="1"/>
        </w:rPr>
        <w:t>де</w:t>
      </w:r>
      <w:r w:rsidRPr="000B28D1">
        <w:t>л</w:t>
      </w:r>
      <w:r w:rsidRPr="000B28D1">
        <w:rPr>
          <w:spacing w:val="1"/>
        </w:rPr>
        <w:t>е</w:t>
      </w:r>
      <w:r w:rsidRPr="000B28D1">
        <w:t>н</w:t>
      </w:r>
      <w:r w:rsidRPr="000B28D1">
        <w:rPr>
          <w:spacing w:val="-5"/>
        </w:rPr>
        <w:t>и</w:t>
      </w:r>
      <w:r w:rsidRPr="000B28D1">
        <w:t>я</w:t>
      </w:r>
      <w:r w:rsidRPr="000B28D1">
        <w:rPr>
          <w:spacing w:val="57"/>
        </w:rPr>
        <w:t xml:space="preserve"> </w:t>
      </w:r>
      <w:r w:rsidRPr="000B28D1">
        <w:t>оп</w:t>
      </w:r>
      <w:r w:rsidRPr="000B28D1">
        <w:rPr>
          <w:spacing w:val="-2"/>
        </w:rPr>
        <w:t>т</w:t>
      </w:r>
      <w:r w:rsidRPr="000B28D1">
        <w:t>имал</w:t>
      </w:r>
      <w:r w:rsidRPr="000B28D1">
        <w:rPr>
          <w:spacing w:val="-2"/>
        </w:rPr>
        <w:t>ь</w:t>
      </w:r>
      <w:r w:rsidRPr="000B28D1">
        <w:t>ного</w:t>
      </w:r>
      <w:r w:rsidRPr="000B28D1">
        <w:rPr>
          <w:spacing w:val="55"/>
        </w:rPr>
        <w:t xml:space="preserve"> </w:t>
      </w:r>
      <w:r w:rsidRPr="000B28D1">
        <w:t>р</w:t>
      </w:r>
      <w:r w:rsidRPr="000B28D1">
        <w:rPr>
          <w:spacing w:val="1"/>
        </w:rPr>
        <w:t>ад</w:t>
      </w:r>
      <w:r w:rsidRPr="000B28D1">
        <w:t>и</w:t>
      </w:r>
      <w:r w:rsidRPr="000B28D1">
        <w:rPr>
          <w:spacing w:val="-9"/>
        </w:rPr>
        <w:t>у</w:t>
      </w:r>
      <w:r w:rsidRPr="000B28D1">
        <w:rPr>
          <w:spacing w:val="1"/>
        </w:rPr>
        <w:t>с</w:t>
      </w:r>
      <w:r w:rsidRPr="000B28D1">
        <w:t xml:space="preserve">а </w:t>
      </w:r>
      <w:r w:rsidRPr="000B28D1">
        <w:rPr>
          <w:spacing w:val="1"/>
        </w:rPr>
        <w:t>де</w:t>
      </w:r>
      <w:r w:rsidRPr="000B28D1">
        <w:t>йс</w:t>
      </w:r>
      <w:r w:rsidRPr="000B28D1">
        <w:rPr>
          <w:spacing w:val="-1"/>
        </w:rPr>
        <w:t>т</w:t>
      </w:r>
      <w:r w:rsidRPr="000B28D1">
        <w:rPr>
          <w:spacing w:val="-2"/>
        </w:rPr>
        <w:t>в</w:t>
      </w:r>
      <w:r w:rsidRPr="000B28D1">
        <w:t>ия</w:t>
      </w:r>
      <w:r w:rsidRPr="000B28D1">
        <w:rPr>
          <w:spacing w:val="8"/>
        </w:rPr>
        <w:t xml:space="preserve"> </w:t>
      </w:r>
      <w:r w:rsidRPr="000B28D1">
        <w:rPr>
          <w:spacing w:val="-1"/>
        </w:rPr>
        <w:t>т</w:t>
      </w:r>
      <w:r w:rsidRPr="000B28D1">
        <w:rPr>
          <w:spacing w:val="1"/>
        </w:rPr>
        <w:t>е</w:t>
      </w:r>
      <w:r w:rsidRPr="000B28D1">
        <w:t>пло</w:t>
      </w:r>
      <w:r w:rsidRPr="000B28D1">
        <w:rPr>
          <w:spacing w:val="-2"/>
        </w:rPr>
        <w:t>вы</w:t>
      </w:r>
      <w:r w:rsidRPr="000B28D1">
        <w:t>х</w:t>
      </w:r>
      <w:r w:rsidRPr="000B28D1">
        <w:rPr>
          <w:spacing w:val="7"/>
        </w:rPr>
        <w:t xml:space="preserve"> </w:t>
      </w:r>
      <w:r w:rsidRPr="000B28D1">
        <w:rPr>
          <w:spacing w:val="1"/>
        </w:rPr>
        <w:t>се</w:t>
      </w:r>
      <w:r w:rsidRPr="000B28D1">
        <w:rPr>
          <w:spacing w:val="-1"/>
        </w:rPr>
        <w:t>т</w:t>
      </w:r>
      <w:r w:rsidRPr="000B28D1">
        <w:rPr>
          <w:spacing w:val="1"/>
        </w:rPr>
        <w:t>е</w:t>
      </w:r>
      <w:r w:rsidRPr="000B28D1">
        <w:t>й.</w:t>
      </w:r>
      <w:r w:rsidRPr="000B28D1">
        <w:rPr>
          <w:spacing w:val="7"/>
        </w:rPr>
        <w:t xml:space="preserve"> </w:t>
      </w:r>
      <w:r w:rsidRPr="000B28D1">
        <w:rPr>
          <w:spacing w:val="1"/>
        </w:rPr>
        <w:t>Та</w:t>
      </w:r>
      <w:r w:rsidRPr="000B28D1">
        <w:t>к,</w:t>
      </w:r>
      <w:r w:rsidRPr="000B28D1">
        <w:rPr>
          <w:spacing w:val="7"/>
        </w:rPr>
        <w:t xml:space="preserve"> </w:t>
      </w:r>
      <w:r w:rsidRPr="000B28D1">
        <w:rPr>
          <w:spacing w:val="1"/>
        </w:rPr>
        <w:t>б</w:t>
      </w:r>
      <w:r w:rsidRPr="000B28D1">
        <w:rPr>
          <w:spacing w:val="-2"/>
        </w:rPr>
        <w:t>ы</w:t>
      </w:r>
      <w:r w:rsidRPr="000B28D1">
        <w:t>ло</w:t>
      </w:r>
      <w:r w:rsidRPr="000B28D1">
        <w:rPr>
          <w:spacing w:val="7"/>
        </w:rPr>
        <w:t xml:space="preserve"> </w:t>
      </w:r>
      <w:r w:rsidRPr="000B28D1">
        <w:t>пре</w:t>
      </w:r>
      <w:r w:rsidRPr="000B28D1">
        <w:rPr>
          <w:spacing w:val="1"/>
        </w:rPr>
        <w:t>д</w:t>
      </w:r>
      <w:r w:rsidRPr="000B28D1">
        <w:t>п</w:t>
      </w:r>
      <w:r w:rsidRPr="000B28D1">
        <w:rPr>
          <w:spacing w:val="-1"/>
        </w:rPr>
        <w:t>и</w:t>
      </w:r>
      <w:r w:rsidRPr="000B28D1">
        <w:rPr>
          <w:spacing w:val="1"/>
        </w:rPr>
        <w:t>са</w:t>
      </w:r>
      <w:r w:rsidRPr="000B28D1">
        <w:t>но</w:t>
      </w:r>
      <w:r w:rsidRPr="000B28D1">
        <w:rPr>
          <w:spacing w:val="7"/>
        </w:rPr>
        <w:t xml:space="preserve"> </w:t>
      </w:r>
      <w:r w:rsidRPr="000B28D1">
        <w:t>при</w:t>
      </w:r>
      <w:r w:rsidRPr="000B28D1">
        <w:rPr>
          <w:spacing w:val="6"/>
        </w:rPr>
        <w:t xml:space="preserve"> </w:t>
      </w:r>
      <w:r w:rsidRPr="000B28D1">
        <w:rPr>
          <w:spacing w:val="-1"/>
        </w:rPr>
        <w:t>т</w:t>
      </w:r>
      <w:r w:rsidRPr="000B28D1">
        <w:rPr>
          <w:spacing w:val="1"/>
        </w:rPr>
        <w:t>е</w:t>
      </w:r>
      <w:r w:rsidRPr="000B28D1">
        <w:t>пло</w:t>
      </w:r>
      <w:r w:rsidRPr="000B28D1">
        <w:rPr>
          <w:spacing w:val="-2"/>
        </w:rPr>
        <w:t>в</w:t>
      </w:r>
      <w:r w:rsidRPr="000B28D1">
        <w:t>ом</w:t>
      </w:r>
      <w:r w:rsidRPr="000B28D1">
        <w:rPr>
          <w:spacing w:val="7"/>
        </w:rPr>
        <w:t xml:space="preserve"> </w:t>
      </w:r>
      <w:r w:rsidRPr="000B28D1">
        <w:t>р</w:t>
      </w:r>
      <w:r w:rsidRPr="000B28D1">
        <w:rPr>
          <w:spacing w:val="1"/>
        </w:rPr>
        <w:t>а</w:t>
      </w:r>
      <w:r w:rsidRPr="000B28D1">
        <w:t>йо</w:t>
      </w:r>
      <w:r w:rsidRPr="000B28D1">
        <w:rPr>
          <w:spacing w:val="-1"/>
        </w:rPr>
        <w:t>н</w:t>
      </w:r>
      <w:r w:rsidRPr="000B28D1">
        <w:t>иро</w:t>
      </w:r>
      <w:r w:rsidRPr="000B28D1">
        <w:rPr>
          <w:spacing w:val="-2"/>
        </w:rPr>
        <w:t>в</w:t>
      </w:r>
      <w:r w:rsidRPr="000B28D1">
        <w:rPr>
          <w:spacing w:val="1"/>
        </w:rPr>
        <w:t>а</w:t>
      </w:r>
      <w:r w:rsidRPr="000B28D1">
        <w:t>н</w:t>
      </w:r>
      <w:r w:rsidRPr="000B28D1">
        <w:rPr>
          <w:spacing w:val="-1"/>
        </w:rPr>
        <w:t>и</w:t>
      </w:r>
      <w:r w:rsidRPr="000B28D1">
        <w:t>и</w:t>
      </w:r>
      <w:r w:rsidRPr="000B28D1">
        <w:rPr>
          <w:spacing w:val="11"/>
        </w:rPr>
        <w:t xml:space="preserve"> </w:t>
      </w:r>
      <w:r w:rsidRPr="000B28D1">
        <w:t>к</w:t>
      </w:r>
      <w:r w:rsidRPr="000B28D1">
        <w:rPr>
          <w:spacing w:val="3"/>
        </w:rPr>
        <w:t>р</w:t>
      </w:r>
      <w:r w:rsidRPr="000B28D1">
        <w:rPr>
          <w:spacing w:val="-5"/>
        </w:rPr>
        <w:t>у</w:t>
      </w:r>
      <w:r w:rsidRPr="000B28D1">
        <w:t>п</w:t>
      </w:r>
      <w:r w:rsidRPr="000B28D1">
        <w:rPr>
          <w:spacing w:val="-1"/>
        </w:rPr>
        <w:t>н</w:t>
      </w:r>
      <w:r w:rsidRPr="000B28D1">
        <w:rPr>
          <w:spacing w:val="-2"/>
        </w:rPr>
        <w:t>ы</w:t>
      </w:r>
      <w:r w:rsidRPr="000B28D1">
        <w:t>х</w:t>
      </w:r>
      <w:r w:rsidRPr="000B28D1">
        <w:rPr>
          <w:spacing w:val="7"/>
        </w:rPr>
        <w:t xml:space="preserve"> </w:t>
      </w:r>
      <w:r w:rsidRPr="000B28D1">
        <w:rPr>
          <w:spacing w:val="1"/>
        </w:rPr>
        <w:t>г</w:t>
      </w:r>
      <w:r w:rsidRPr="000B28D1">
        <w:t>оро</w:t>
      </w:r>
      <w:r w:rsidRPr="000B28D1">
        <w:rPr>
          <w:spacing w:val="1"/>
        </w:rPr>
        <w:t>д</w:t>
      </w:r>
      <w:r w:rsidRPr="000B28D1">
        <w:t xml:space="preserve">ов </w:t>
      </w:r>
      <w:r w:rsidRPr="000B28D1">
        <w:rPr>
          <w:spacing w:val="1"/>
        </w:rPr>
        <w:t>для определения числа и местоположения теплоэлектроцентралей и крупных котельных:</w:t>
      </w:r>
    </w:p>
    <w:p w:rsidR="00247297" w:rsidRPr="000B28D1" w:rsidRDefault="000159FD" w:rsidP="00247297">
      <w:pPr>
        <w:pStyle w:val="af"/>
        <w:spacing w:before="3"/>
        <w:ind w:left="0" w:firstLine="709"/>
        <w:jc w:val="both"/>
      </w:pPr>
      <w:r w:rsidRPr="000B28D1">
        <w:t>«</w:t>
      </w:r>
      <w:r w:rsidRPr="000B28D1">
        <w:rPr>
          <w:spacing w:val="-5"/>
        </w:rPr>
        <w:t>у</w:t>
      </w:r>
      <w:r w:rsidRPr="000B28D1">
        <w:rPr>
          <w:spacing w:val="-1"/>
        </w:rPr>
        <w:t>ч</w:t>
      </w:r>
      <w:r w:rsidRPr="000B28D1">
        <w:rPr>
          <w:spacing w:val="3"/>
        </w:rPr>
        <w:t>и</w:t>
      </w:r>
      <w:r w:rsidRPr="000B28D1">
        <w:rPr>
          <w:spacing w:val="-1"/>
        </w:rPr>
        <w:t>т</w:t>
      </w:r>
      <w:r w:rsidRPr="000B28D1">
        <w:rPr>
          <w:spacing w:val="-2"/>
        </w:rPr>
        <w:t>ыв</w:t>
      </w:r>
      <w:r w:rsidRPr="000B28D1">
        <w:rPr>
          <w:spacing w:val="1"/>
        </w:rPr>
        <w:t>а</w:t>
      </w:r>
      <w:r w:rsidRPr="000B28D1">
        <w:rPr>
          <w:spacing w:val="-1"/>
        </w:rPr>
        <w:t>т</w:t>
      </w:r>
      <w:r w:rsidRPr="000B28D1">
        <w:t>ь</w:t>
      </w:r>
      <w:r w:rsidRPr="000B28D1">
        <w:rPr>
          <w:spacing w:val="34"/>
        </w:rPr>
        <w:t xml:space="preserve"> </w:t>
      </w:r>
      <w:r w:rsidRPr="000B28D1">
        <w:t>оп</w:t>
      </w:r>
      <w:r w:rsidRPr="000B28D1">
        <w:rPr>
          <w:spacing w:val="2"/>
        </w:rPr>
        <w:t>т</w:t>
      </w:r>
      <w:r w:rsidRPr="000B28D1">
        <w:t>имал</w:t>
      </w:r>
      <w:r w:rsidRPr="000B28D1">
        <w:rPr>
          <w:spacing w:val="-2"/>
        </w:rPr>
        <w:t>ь</w:t>
      </w:r>
      <w:r w:rsidRPr="000B28D1">
        <w:t>н</w:t>
      </w:r>
      <w:r w:rsidRPr="000B28D1">
        <w:rPr>
          <w:spacing w:val="-2"/>
        </w:rPr>
        <w:t>ы</w:t>
      </w:r>
      <w:r w:rsidRPr="000B28D1">
        <w:t>й</w:t>
      </w:r>
      <w:r w:rsidRPr="000B28D1">
        <w:rPr>
          <w:spacing w:val="35"/>
        </w:rPr>
        <w:t xml:space="preserve"> </w:t>
      </w:r>
      <w:r w:rsidRPr="000B28D1">
        <w:t>р</w:t>
      </w:r>
      <w:r w:rsidRPr="000B28D1">
        <w:rPr>
          <w:spacing w:val="1"/>
        </w:rPr>
        <w:t>ад</w:t>
      </w:r>
      <w:r w:rsidRPr="000B28D1">
        <w:rPr>
          <w:spacing w:val="3"/>
        </w:rPr>
        <w:t>и</w:t>
      </w:r>
      <w:r w:rsidRPr="000B28D1">
        <w:rPr>
          <w:spacing w:val="-8"/>
        </w:rPr>
        <w:t>у</w:t>
      </w:r>
      <w:r w:rsidRPr="000B28D1">
        <w:t>с</w:t>
      </w:r>
      <w:r w:rsidRPr="000B28D1">
        <w:rPr>
          <w:spacing w:val="36"/>
        </w:rPr>
        <w:t xml:space="preserve"> </w:t>
      </w:r>
      <w:r w:rsidRPr="000B28D1">
        <w:rPr>
          <w:spacing w:val="1"/>
        </w:rPr>
        <w:t>де</w:t>
      </w:r>
      <w:r w:rsidRPr="000B28D1">
        <w:t>й</w:t>
      </w:r>
      <w:r w:rsidRPr="000B28D1">
        <w:rPr>
          <w:spacing w:val="1"/>
        </w:rPr>
        <w:t>с</w:t>
      </w:r>
      <w:r w:rsidRPr="000B28D1">
        <w:rPr>
          <w:spacing w:val="-1"/>
        </w:rPr>
        <w:t>т</w:t>
      </w:r>
      <w:r w:rsidRPr="000B28D1">
        <w:rPr>
          <w:spacing w:val="-2"/>
        </w:rPr>
        <w:t>в</w:t>
      </w:r>
      <w:r w:rsidRPr="000B28D1">
        <w:t>ия</w:t>
      </w:r>
      <w:r w:rsidRPr="000B28D1">
        <w:rPr>
          <w:spacing w:val="36"/>
        </w:rPr>
        <w:t xml:space="preserve"> </w:t>
      </w:r>
      <w:r w:rsidRPr="000B28D1">
        <w:rPr>
          <w:spacing w:val="-1"/>
        </w:rPr>
        <w:t>т</w:t>
      </w:r>
      <w:r w:rsidRPr="000B28D1">
        <w:rPr>
          <w:spacing w:val="1"/>
        </w:rPr>
        <w:t>е</w:t>
      </w:r>
      <w:r w:rsidRPr="000B28D1">
        <w:t>пло</w:t>
      </w:r>
      <w:r w:rsidRPr="000B28D1">
        <w:rPr>
          <w:spacing w:val="-2"/>
        </w:rPr>
        <w:t>вы</w:t>
      </w:r>
      <w:r w:rsidRPr="000B28D1">
        <w:t>х</w:t>
      </w:r>
      <w:r w:rsidRPr="000B28D1">
        <w:rPr>
          <w:spacing w:val="35"/>
        </w:rPr>
        <w:t xml:space="preserve"> </w:t>
      </w:r>
      <w:r w:rsidRPr="000B28D1">
        <w:rPr>
          <w:spacing w:val="1"/>
        </w:rPr>
        <w:t>се</w:t>
      </w:r>
      <w:r w:rsidRPr="000B28D1">
        <w:rPr>
          <w:spacing w:val="-1"/>
        </w:rPr>
        <w:t>т</w:t>
      </w:r>
      <w:r w:rsidRPr="000B28D1">
        <w:rPr>
          <w:spacing w:val="1"/>
        </w:rPr>
        <w:t>е</w:t>
      </w:r>
      <w:r w:rsidRPr="000B28D1">
        <w:t>й,</w:t>
      </w:r>
      <w:r w:rsidRPr="000B28D1">
        <w:rPr>
          <w:spacing w:val="35"/>
        </w:rPr>
        <w:t xml:space="preserve"> </w:t>
      </w:r>
      <w:r w:rsidRPr="000B28D1">
        <w:t>при</w:t>
      </w:r>
      <w:r w:rsidRPr="000B28D1">
        <w:rPr>
          <w:spacing w:val="35"/>
        </w:rPr>
        <w:t xml:space="preserve"> </w:t>
      </w:r>
      <w:r w:rsidRPr="000B28D1">
        <w:t>ко</w:t>
      </w:r>
      <w:r w:rsidRPr="000B28D1">
        <w:rPr>
          <w:spacing w:val="-2"/>
        </w:rPr>
        <w:t>т</w:t>
      </w:r>
      <w:r w:rsidRPr="000B28D1">
        <w:t>ором</w:t>
      </w:r>
      <w:r w:rsidRPr="000B28D1">
        <w:rPr>
          <w:spacing w:val="39"/>
        </w:rPr>
        <w:t xml:space="preserve"> </w:t>
      </w:r>
      <w:r w:rsidRPr="000B28D1">
        <w:rPr>
          <w:spacing w:val="-8"/>
        </w:rPr>
        <w:t>у</w:t>
      </w:r>
      <w:r w:rsidRPr="000B28D1">
        <w:rPr>
          <w:spacing w:val="1"/>
        </w:rPr>
        <w:t>де</w:t>
      </w:r>
      <w:r w:rsidRPr="000B28D1">
        <w:t>л</w:t>
      </w:r>
      <w:r w:rsidRPr="000B28D1">
        <w:rPr>
          <w:spacing w:val="-2"/>
        </w:rPr>
        <w:t>ь</w:t>
      </w:r>
      <w:r w:rsidRPr="000B28D1">
        <w:t>н</w:t>
      </w:r>
      <w:r w:rsidRPr="000B28D1">
        <w:rPr>
          <w:spacing w:val="-2"/>
        </w:rPr>
        <w:t>ы</w:t>
      </w:r>
      <w:r w:rsidRPr="000B28D1">
        <w:t>е</w:t>
      </w:r>
      <w:r w:rsidRPr="000B28D1">
        <w:rPr>
          <w:spacing w:val="36"/>
        </w:rPr>
        <w:t xml:space="preserve"> </w:t>
      </w:r>
      <w:r w:rsidRPr="000B28D1">
        <w:t>з</w:t>
      </w:r>
      <w:r w:rsidRPr="000B28D1">
        <w:rPr>
          <w:spacing w:val="1"/>
        </w:rPr>
        <w:t>а</w:t>
      </w:r>
      <w:r w:rsidRPr="000B28D1">
        <w:rPr>
          <w:spacing w:val="-1"/>
        </w:rPr>
        <w:t>т</w:t>
      </w:r>
      <w:r w:rsidRPr="000B28D1">
        <w:t>р</w:t>
      </w:r>
      <w:r w:rsidRPr="000B28D1">
        <w:rPr>
          <w:spacing w:val="1"/>
        </w:rPr>
        <w:t>а</w:t>
      </w:r>
      <w:r w:rsidRPr="000B28D1">
        <w:rPr>
          <w:spacing w:val="-1"/>
        </w:rPr>
        <w:t>т</w:t>
      </w:r>
      <w:r w:rsidRPr="000B28D1">
        <w:t>ы</w:t>
      </w:r>
      <w:r w:rsidRPr="000B28D1">
        <w:rPr>
          <w:spacing w:val="34"/>
        </w:rPr>
        <w:t xml:space="preserve"> </w:t>
      </w:r>
      <w:r w:rsidRPr="000B28D1">
        <w:t xml:space="preserve">на </w:t>
      </w:r>
      <w:r w:rsidRPr="000B28D1">
        <w:rPr>
          <w:spacing w:val="-2"/>
        </w:rPr>
        <w:t>вы</w:t>
      </w:r>
      <w:r w:rsidRPr="000B28D1">
        <w:t>р</w:t>
      </w:r>
      <w:r w:rsidRPr="000B28D1">
        <w:rPr>
          <w:spacing w:val="1"/>
        </w:rPr>
        <w:t>аб</w:t>
      </w:r>
      <w:r w:rsidRPr="000B28D1">
        <w:t>о</w:t>
      </w:r>
      <w:r w:rsidRPr="000B28D1">
        <w:rPr>
          <w:spacing w:val="-1"/>
        </w:rPr>
        <w:t>т</w:t>
      </w:r>
      <w:r w:rsidRPr="000B28D1">
        <w:rPr>
          <w:spacing w:val="3"/>
        </w:rPr>
        <w:t>к</w:t>
      </w:r>
      <w:r w:rsidRPr="000B28D1">
        <w:t>у</w:t>
      </w:r>
      <w:r w:rsidRPr="000B28D1">
        <w:rPr>
          <w:spacing w:val="-8"/>
        </w:rPr>
        <w:t xml:space="preserve"> </w:t>
      </w:r>
      <w:r w:rsidRPr="000B28D1">
        <w:t>и</w:t>
      </w:r>
      <w:r w:rsidRPr="000B28D1">
        <w:rPr>
          <w:spacing w:val="3"/>
        </w:rPr>
        <w:t xml:space="preserve"> </w:t>
      </w:r>
      <w:r w:rsidRPr="000B28D1">
        <w:rPr>
          <w:spacing w:val="-1"/>
        </w:rPr>
        <w:t>т</w:t>
      </w:r>
      <w:r w:rsidRPr="000B28D1">
        <w:t>р</w:t>
      </w:r>
      <w:r w:rsidRPr="000B28D1">
        <w:rPr>
          <w:spacing w:val="1"/>
        </w:rPr>
        <w:t>а</w:t>
      </w:r>
      <w:r w:rsidRPr="000B28D1">
        <w:t>нспорт</w:t>
      </w:r>
      <w:r w:rsidRPr="000B28D1">
        <w:rPr>
          <w:spacing w:val="-2"/>
        </w:rPr>
        <w:t xml:space="preserve"> </w:t>
      </w:r>
      <w:r w:rsidRPr="000B28D1">
        <w:rPr>
          <w:spacing w:val="-1"/>
        </w:rPr>
        <w:t>т</w:t>
      </w:r>
      <w:r w:rsidRPr="000B28D1">
        <w:rPr>
          <w:spacing w:val="1"/>
        </w:rPr>
        <w:t>е</w:t>
      </w:r>
      <w:r w:rsidRPr="000B28D1">
        <w:t>пла от</w:t>
      </w:r>
      <w:r w:rsidRPr="000B28D1">
        <w:rPr>
          <w:spacing w:val="-1"/>
        </w:rPr>
        <w:t xml:space="preserve"> </w:t>
      </w:r>
      <w:r w:rsidRPr="000B28D1">
        <w:t>о</w:t>
      </w:r>
      <w:r w:rsidRPr="000B28D1">
        <w:rPr>
          <w:spacing w:val="1"/>
        </w:rPr>
        <w:t>д</w:t>
      </w:r>
      <w:r w:rsidRPr="000B28D1">
        <w:t>ной</w:t>
      </w:r>
      <w:r w:rsidRPr="000B28D1">
        <w:rPr>
          <w:spacing w:val="-1"/>
        </w:rPr>
        <w:t xml:space="preserve"> т</w:t>
      </w:r>
      <w:r w:rsidRPr="000B28D1">
        <w:rPr>
          <w:spacing w:val="1"/>
        </w:rPr>
        <w:t>е</w:t>
      </w:r>
      <w:r w:rsidRPr="000B28D1">
        <w:t>плоэл</w:t>
      </w:r>
      <w:r w:rsidRPr="000B28D1">
        <w:rPr>
          <w:spacing w:val="1"/>
        </w:rPr>
        <w:t>е</w:t>
      </w:r>
      <w:r w:rsidRPr="000B28D1">
        <w:t>к</w:t>
      </w:r>
      <w:r w:rsidRPr="000B28D1">
        <w:rPr>
          <w:spacing w:val="-2"/>
        </w:rPr>
        <w:t>т</w:t>
      </w:r>
      <w:r w:rsidRPr="000B28D1">
        <w:t>роцен</w:t>
      </w:r>
      <w:r w:rsidRPr="000B28D1">
        <w:rPr>
          <w:spacing w:val="-2"/>
        </w:rPr>
        <w:t>т</w:t>
      </w:r>
      <w:r w:rsidRPr="000B28D1">
        <w:t>р</w:t>
      </w:r>
      <w:r w:rsidRPr="000B28D1">
        <w:rPr>
          <w:spacing w:val="1"/>
        </w:rPr>
        <w:t>а</w:t>
      </w:r>
      <w:r w:rsidRPr="000B28D1">
        <w:t xml:space="preserve">ли </w:t>
      </w:r>
      <w:r w:rsidRPr="000B28D1">
        <w:rPr>
          <w:spacing w:val="1"/>
        </w:rPr>
        <w:t>я</w:t>
      </w:r>
      <w:r w:rsidRPr="000B28D1">
        <w:rPr>
          <w:spacing w:val="-2"/>
        </w:rPr>
        <w:t>в</w:t>
      </w:r>
      <w:r w:rsidRPr="000B28D1">
        <w:t>л</w:t>
      </w:r>
      <w:r w:rsidRPr="000B28D1">
        <w:rPr>
          <w:spacing w:val="1"/>
        </w:rPr>
        <w:t>я</w:t>
      </w:r>
      <w:r w:rsidRPr="000B28D1">
        <w:t>ю</w:t>
      </w:r>
      <w:r w:rsidRPr="000B28D1">
        <w:rPr>
          <w:spacing w:val="-5"/>
        </w:rPr>
        <w:t>т</w:t>
      </w:r>
      <w:r w:rsidRPr="000B28D1">
        <w:rPr>
          <w:spacing w:val="1"/>
        </w:rPr>
        <w:t>с</w:t>
      </w:r>
      <w:r w:rsidRPr="000B28D1">
        <w:t>я</w:t>
      </w:r>
      <w:r w:rsidRPr="000B28D1">
        <w:rPr>
          <w:spacing w:val="1"/>
        </w:rPr>
        <w:t xml:space="preserve"> </w:t>
      </w:r>
      <w:r w:rsidRPr="000B28D1">
        <w:t>ми</w:t>
      </w:r>
      <w:r w:rsidRPr="000B28D1">
        <w:rPr>
          <w:spacing w:val="-1"/>
        </w:rPr>
        <w:t>н</w:t>
      </w:r>
      <w:r w:rsidRPr="000B28D1">
        <w:t>и</w:t>
      </w:r>
      <w:r w:rsidRPr="000B28D1">
        <w:rPr>
          <w:spacing w:val="-5"/>
        </w:rPr>
        <w:t>м</w:t>
      </w:r>
      <w:r w:rsidRPr="000B28D1">
        <w:rPr>
          <w:spacing w:val="1"/>
        </w:rPr>
        <w:t>а</w:t>
      </w:r>
      <w:r w:rsidRPr="000B28D1">
        <w:t>л</w:t>
      </w:r>
      <w:r w:rsidRPr="000B28D1">
        <w:rPr>
          <w:spacing w:val="-2"/>
        </w:rPr>
        <w:t>ь</w:t>
      </w:r>
      <w:r w:rsidRPr="000B28D1">
        <w:t>н</w:t>
      </w:r>
      <w:r w:rsidRPr="000B28D1">
        <w:rPr>
          <w:spacing w:val="-2"/>
        </w:rPr>
        <w:t>ы</w:t>
      </w:r>
      <w:r w:rsidRPr="000B28D1">
        <w:t>м</w:t>
      </w:r>
      <w:r w:rsidRPr="000B28D1">
        <w:rPr>
          <w:spacing w:val="3"/>
        </w:rPr>
        <w:t>и</w:t>
      </w:r>
      <w:r w:rsidRPr="000B28D1">
        <w:rPr>
          <w:spacing w:val="-8"/>
        </w:rPr>
        <w:t>»</w:t>
      </w:r>
      <w:r w:rsidRPr="000B28D1">
        <w:t>.</w:t>
      </w:r>
    </w:p>
    <w:p w:rsidR="00247297" w:rsidRPr="000B28D1" w:rsidRDefault="000159FD" w:rsidP="00247297">
      <w:pPr>
        <w:pStyle w:val="af"/>
        <w:spacing w:before="2"/>
        <w:ind w:left="0" w:firstLine="709"/>
        <w:jc w:val="both"/>
      </w:pPr>
      <w:r w:rsidRPr="000B28D1">
        <w:t>К</w:t>
      </w:r>
      <w:r w:rsidRPr="000B28D1">
        <w:rPr>
          <w:spacing w:val="47"/>
        </w:rPr>
        <w:t xml:space="preserve"> </w:t>
      </w:r>
      <w:r w:rsidRPr="000B28D1">
        <w:rPr>
          <w:spacing w:val="1"/>
        </w:rPr>
        <w:t>с</w:t>
      </w:r>
      <w:r w:rsidRPr="000B28D1">
        <w:t>о</w:t>
      </w:r>
      <w:r w:rsidRPr="000B28D1">
        <w:rPr>
          <w:spacing w:val="-2"/>
        </w:rPr>
        <w:t>ж</w:t>
      </w:r>
      <w:r w:rsidRPr="000B28D1">
        <w:rPr>
          <w:spacing w:val="1"/>
        </w:rPr>
        <w:t>а</w:t>
      </w:r>
      <w:r w:rsidRPr="000B28D1">
        <w:t>л</w:t>
      </w:r>
      <w:r w:rsidRPr="000B28D1">
        <w:rPr>
          <w:spacing w:val="1"/>
        </w:rPr>
        <w:t>е</w:t>
      </w:r>
      <w:r w:rsidRPr="000B28D1">
        <w:t>н</w:t>
      </w:r>
      <w:r w:rsidRPr="000B28D1">
        <w:rPr>
          <w:spacing w:val="-1"/>
        </w:rPr>
        <w:t>и</w:t>
      </w:r>
      <w:r w:rsidRPr="000B28D1">
        <w:t>ю,</w:t>
      </w:r>
      <w:r w:rsidRPr="000B28D1">
        <w:rPr>
          <w:spacing w:val="47"/>
        </w:rPr>
        <w:t xml:space="preserve"> </w:t>
      </w:r>
      <w:r w:rsidRPr="000B28D1">
        <w:t>у</w:t>
      </w:r>
      <w:r w:rsidRPr="000B28D1">
        <w:rPr>
          <w:spacing w:val="39"/>
        </w:rPr>
        <w:t xml:space="preserve"> </w:t>
      </w:r>
      <w:r w:rsidRPr="000B28D1">
        <w:rPr>
          <w:spacing w:val="-2"/>
        </w:rPr>
        <w:t>в</w:t>
      </w:r>
      <w:r w:rsidRPr="000B28D1">
        <w:rPr>
          <w:spacing w:val="1"/>
        </w:rPr>
        <w:t>се</w:t>
      </w:r>
      <w:r w:rsidRPr="000B28D1">
        <w:t>х</w:t>
      </w:r>
      <w:r w:rsidRPr="000B28D1">
        <w:rPr>
          <w:spacing w:val="47"/>
        </w:rPr>
        <w:t xml:space="preserve"> </w:t>
      </w:r>
      <w:r w:rsidRPr="000B28D1">
        <w:t>э</w:t>
      </w:r>
      <w:r w:rsidRPr="000B28D1">
        <w:rPr>
          <w:spacing w:val="-1"/>
        </w:rPr>
        <w:t>т</w:t>
      </w:r>
      <w:r w:rsidRPr="000B28D1">
        <w:t>их</w:t>
      </w:r>
      <w:r w:rsidRPr="000B28D1">
        <w:rPr>
          <w:spacing w:val="47"/>
        </w:rPr>
        <w:t xml:space="preserve"> </w:t>
      </w:r>
      <w:r w:rsidRPr="000B28D1">
        <w:t>р</w:t>
      </w:r>
      <w:r w:rsidRPr="000B28D1">
        <w:rPr>
          <w:spacing w:val="1"/>
        </w:rPr>
        <w:t>ас</w:t>
      </w:r>
      <w:r w:rsidRPr="000B28D1">
        <w:rPr>
          <w:spacing w:val="-1"/>
        </w:rPr>
        <w:t>ч</w:t>
      </w:r>
      <w:r w:rsidRPr="000B28D1">
        <w:rPr>
          <w:spacing w:val="1"/>
        </w:rPr>
        <w:t>е</w:t>
      </w:r>
      <w:r w:rsidRPr="000B28D1">
        <w:rPr>
          <w:spacing w:val="-1"/>
        </w:rPr>
        <w:t>т</w:t>
      </w:r>
      <w:r w:rsidRPr="000B28D1">
        <w:t>ов</w:t>
      </w:r>
      <w:r w:rsidRPr="000B28D1">
        <w:rPr>
          <w:spacing w:val="42"/>
        </w:rPr>
        <w:t xml:space="preserve"> </w:t>
      </w:r>
      <w:r w:rsidRPr="000B28D1">
        <w:rPr>
          <w:spacing w:val="-3"/>
        </w:rPr>
        <w:t>е</w:t>
      </w:r>
      <w:r w:rsidRPr="000B28D1">
        <w:rPr>
          <w:spacing w:val="1"/>
        </w:rPr>
        <w:t>с</w:t>
      </w:r>
      <w:r w:rsidRPr="000B28D1">
        <w:rPr>
          <w:spacing w:val="-1"/>
        </w:rPr>
        <w:t>т</w:t>
      </w:r>
      <w:r w:rsidRPr="000B28D1">
        <w:t>ь</w:t>
      </w:r>
      <w:r w:rsidRPr="000B28D1">
        <w:rPr>
          <w:spacing w:val="46"/>
        </w:rPr>
        <w:t xml:space="preserve"> </w:t>
      </w:r>
      <w:r w:rsidRPr="000B28D1">
        <w:t>о</w:t>
      </w:r>
      <w:r w:rsidRPr="000B28D1">
        <w:rPr>
          <w:spacing w:val="1"/>
        </w:rPr>
        <w:t>д</w:t>
      </w:r>
      <w:r w:rsidRPr="000B28D1">
        <w:t>и</w:t>
      </w:r>
      <w:r w:rsidRPr="000B28D1">
        <w:rPr>
          <w:spacing w:val="-1"/>
        </w:rPr>
        <w:t>н</w:t>
      </w:r>
      <w:r w:rsidRPr="000B28D1">
        <w:t>,</w:t>
      </w:r>
      <w:r w:rsidRPr="000B28D1">
        <w:rPr>
          <w:spacing w:val="47"/>
        </w:rPr>
        <w:t xml:space="preserve"> </w:t>
      </w:r>
      <w:r w:rsidRPr="000B28D1">
        <w:t>но</w:t>
      </w:r>
      <w:r w:rsidRPr="000B28D1">
        <w:rPr>
          <w:spacing w:val="47"/>
        </w:rPr>
        <w:t xml:space="preserve"> </w:t>
      </w:r>
      <w:r w:rsidRPr="000B28D1">
        <w:rPr>
          <w:spacing w:val="1"/>
        </w:rPr>
        <w:t>с</w:t>
      </w:r>
      <w:r w:rsidRPr="000B28D1">
        <w:rPr>
          <w:spacing w:val="-8"/>
        </w:rPr>
        <w:t>у</w:t>
      </w:r>
      <w:r w:rsidRPr="000B28D1">
        <w:rPr>
          <w:spacing w:val="-1"/>
        </w:rPr>
        <w:t>щ</w:t>
      </w:r>
      <w:r w:rsidRPr="000B28D1">
        <w:rPr>
          <w:spacing w:val="1"/>
        </w:rPr>
        <w:t>ес</w:t>
      </w:r>
      <w:r w:rsidRPr="000B28D1">
        <w:rPr>
          <w:spacing w:val="-1"/>
        </w:rPr>
        <w:t>т</w:t>
      </w:r>
      <w:r w:rsidRPr="000B28D1">
        <w:rPr>
          <w:spacing w:val="-2"/>
        </w:rPr>
        <w:t>в</w:t>
      </w:r>
      <w:r w:rsidRPr="000B28D1">
        <w:rPr>
          <w:spacing w:val="1"/>
        </w:rPr>
        <w:t>е</w:t>
      </w:r>
      <w:r w:rsidRPr="000B28D1">
        <w:t>н</w:t>
      </w:r>
      <w:r w:rsidRPr="000B28D1">
        <w:rPr>
          <w:spacing w:val="-1"/>
        </w:rPr>
        <w:t>н</w:t>
      </w:r>
      <w:r w:rsidRPr="000B28D1">
        <w:rPr>
          <w:spacing w:val="-2"/>
        </w:rPr>
        <w:t>ы</w:t>
      </w:r>
      <w:r w:rsidRPr="000B28D1">
        <w:t>й</w:t>
      </w:r>
      <w:r w:rsidRPr="000B28D1">
        <w:rPr>
          <w:spacing w:val="47"/>
        </w:rPr>
        <w:t xml:space="preserve"> </w:t>
      </w:r>
      <w:r w:rsidRPr="000B28D1">
        <w:t>не</w:t>
      </w:r>
      <w:r w:rsidRPr="000B28D1">
        <w:rPr>
          <w:spacing w:val="1"/>
        </w:rPr>
        <w:t>д</w:t>
      </w:r>
      <w:r w:rsidRPr="000B28D1">
        <w:t>о</w:t>
      </w:r>
      <w:r w:rsidRPr="000B28D1">
        <w:rPr>
          <w:spacing w:val="1"/>
        </w:rPr>
        <w:t>с</w:t>
      </w:r>
      <w:r w:rsidRPr="000B28D1">
        <w:rPr>
          <w:spacing w:val="-1"/>
        </w:rPr>
        <w:t>т</w:t>
      </w:r>
      <w:r w:rsidRPr="000B28D1">
        <w:rPr>
          <w:spacing w:val="1"/>
        </w:rPr>
        <w:t>а</w:t>
      </w:r>
      <w:r w:rsidRPr="000B28D1">
        <w:rPr>
          <w:spacing w:val="-1"/>
        </w:rPr>
        <w:t>т</w:t>
      </w:r>
      <w:r w:rsidRPr="000B28D1">
        <w:t>ок.</w:t>
      </w:r>
      <w:r w:rsidRPr="000B28D1">
        <w:rPr>
          <w:spacing w:val="47"/>
        </w:rPr>
        <w:t xml:space="preserve"> </w:t>
      </w:r>
      <w:r w:rsidRPr="000B28D1">
        <w:t>В</w:t>
      </w:r>
      <w:r w:rsidRPr="000B28D1">
        <w:rPr>
          <w:spacing w:val="43"/>
        </w:rPr>
        <w:t xml:space="preserve"> </w:t>
      </w:r>
      <w:r w:rsidRPr="000B28D1">
        <w:rPr>
          <w:spacing w:val="1"/>
        </w:rPr>
        <w:t>с</w:t>
      </w:r>
      <w:r w:rsidRPr="000B28D1">
        <w:rPr>
          <w:spacing w:val="-2"/>
        </w:rPr>
        <w:t>в</w:t>
      </w:r>
      <w:r w:rsidRPr="000B28D1">
        <w:t>о</w:t>
      </w:r>
      <w:r w:rsidRPr="000B28D1">
        <w:rPr>
          <w:spacing w:val="1"/>
        </w:rPr>
        <w:t>е</w:t>
      </w:r>
      <w:r w:rsidRPr="000B28D1">
        <w:t xml:space="preserve">м </w:t>
      </w:r>
      <w:r w:rsidRPr="000B28D1">
        <w:rPr>
          <w:spacing w:val="1"/>
        </w:rPr>
        <w:t>б</w:t>
      </w:r>
      <w:r w:rsidRPr="000B28D1">
        <w:t>ол</w:t>
      </w:r>
      <w:r w:rsidRPr="000B28D1">
        <w:rPr>
          <w:spacing w:val="-2"/>
        </w:rPr>
        <w:t>ь</w:t>
      </w:r>
      <w:r w:rsidRPr="000B28D1">
        <w:rPr>
          <w:spacing w:val="-1"/>
        </w:rPr>
        <w:t>ш</w:t>
      </w:r>
      <w:r w:rsidRPr="000B28D1">
        <w:t>и</w:t>
      </w:r>
      <w:r w:rsidRPr="000B28D1">
        <w:rPr>
          <w:spacing w:val="-1"/>
        </w:rPr>
        <w:t>н</w:t>
      </w:r>
      <w:r w:rsidRPr="000B28D1">
        <w:rPr>
          <w:spacing w:val="1"/>
        </w:rPr>
        <w:t>с</w:t>
      </w:r>
      <w:r w:rsidRPr="000B28D1">
        <w:rPr>
          <w:spacing w:val="-1"/>
        </w:rPr>
        <w:t>т</w:t>
      </w:r>
      <w:r w:rsidRPr="000B28D1">
        <w:rPr>
          <w:spacing w:val="-2"/>
        </w:rPr>
        <w:t>в</w:t>
      </w:r>
      <w:r w:rsidRPr="000B28D1">
        <w:t>е</w:t>
      </w:r>
      <w:r w:rsidRPr="000B28D1">
        <w:rPr>
          <w:spacing w:val="5"/>
        </w:rPr>
        <w:t xml:space="preserve"> </w:t>
      </w:r>
      <w:r w:rsidRPr="000B28D1">
        <w:rPr>
          <w:spacing w:val="-2"/>
        </w:rPr>
        <w:t>в</w:t>
      </w:r>
      <w:r w:rsidRPr="000B28D1">
        <w:rPr>
          <w:spacing w:val="1"/>
        </w:rPr>
        <w:t>с</w:t>
      </w:r>
      <w:r w:rsidRPr="000B28D1">
        <w:t>е</w:t>
      </w:r>
      <w:r w:rsidRPr="000B28D1">
        <w:rPr>
          <w:spacing w:val="5"/>
        </w:rPr>
        <w:t xml:space="preserve"> </w:t>
      </w:r>
      <w:r w:rsidRPr="000B28D1">
        <w:t>пр</w:t>
      </w:r>
      <w:r w:rsidRPr="000B28D1">
        <w:rPr>
          <w:spacing w:val="-1"/>
        </w:rPr>
        <w:t>и</w:t>
      </w:r>
      <w:r w:rsidRPr="000B28D1">
        <w:t>м</w:t>
      </w:r>
      <w:r w:rsidRPr="000B28D1">
        <w:rPr>
          <w:spacing w:val="1"/>
        </w:rPr>
        <w:t>е</w:t>
      </w:r>
      <w:r w:rsidRPr="000B28D1">
        <w:t>ня</w:t>
      </w:r>
      <w:r w:rsidRPr="000B28D1">
        <w:rPr>
          <w:spacing w:val="1"/>
        </w:rPr>
        <w:t>е</w:t>
      </w:r>
      <w:r w:rsidRPr="000B28D1">
        <w:t>м</w:t>
      </w:r>
      <w:r w:rsidRPr="000B28D1">
        <w:rPr>
          <w:spacing w:val="-2"/>
        </w:rPr>
        <w:t>ы</w:t>
      </w:r>
      <w:r w:rsidRPr="000B28D1">
        <w:t>е</w:t>
      </w:r>
      <w:r w:rsidRPr="000B28D1">
        <w:rPr>
          <w:spacing w:val="5"/>
        </w:rPr>
        <w:t xml:space="preserve"> </w:t>
      </w:r>
      <w:r w:rsidRPr="000B28D1">
        <w:t>фор</w:t>
      </w:r>
      <w:r w:rsidRPr="000B28D1">
        <w:rPr>
          <w:spacing w:val="-4"/>
        </w:rPr>
        <w:t>м</w:t>
      </w:r>
      <w:r w:rsidRPr="000B28D1">
        <w:rPr>
          <w:spacing w:val="-5"/>
        </w:rPr>
        <w:t>у</w:t>
      </w:r>
      <w:r w:rsidRPr="000B28D1">
        <w:t>лы</w:t>
      </w:r>
      <w:r w:rsidRPr="000B28D1">
        <w:rPr>
          <w:spacing w:val="10"/>
        </w:rPr>
        <w:t xml:space="preserve"> </w:t>
      </w:r>
      <w:r w:rsidRPr="000B28D1">
        <w:t>-</w:t>
      </w:r>
      <w:r w:rsidRPr="000B28D1">
        <w:rPr>
          <w:spacing w:val="4"/>
        </w:rPr>
        <w:t xml:space="preserve"> </w:t>
      </w:r>
      <w:r w:rsidRPr="000B28D1">
        <w:rPr>
          <w:spacing w:val="1"/>
        </w:rPr>
        <w:t>э</w:t>
      </w:r>
      <w:r w:rsidRPr="000B28D1">
        <w:rPr>
          <w:spacing w:val="-1"/>
        </w:rPr>
        <w:t>т</w:t>
      </w:r>
      <w:r w:rsidRPr="000B28D1">
        <w:t>о</w:t>
      </w:r>
      <w:r w:rsidRPr="000B28D1">
        <w:rPr>
          <w:spacing w:val="3"/>
        </w:rPr>
        <w:t xml:space="preserve"> </w:t>
      </w:r>
      <w:r w:rsidRPr="000B28D1">
        <w:t>эмп</w:t>
      </w:r>
      <w:r w:rsidRPr="000B28D1">
        <w:rPr>
          <w:spacing w:val="-1"/>
        </w:rPr>
        <w:t>и</w:t>
      </w:r>
      <w:r w:rsidRPr="000B28D1">
        <w:t>ри</w:t>
      </w:r>
      <w:r w:rsidRPr="000B28D1">
        <w:rPr>
          <w:spacing w:val="-2"/>
        </w:rPr>
        <w:t>ч</w:t>
      </w:r>
      <w:r w:rsidRPr="000B28D1">
        <w:rPr>
          <w:spacing w:val="1"/>
        </w:rPr>
        <w:t>ес</w:t>
      </w:r>
      <w:r w:rsidRPr="000B28D1">
        <w:t>к</w:t>
      </w:r>
      <w:r w:rsidRPr="000B28D1">
        <w:rPr>
          <w:spacing w:val="-1"/>
        </w:rPr>
        <w:t>и</w:t>
      </w:r>
      <w:r w:rsidRPr="000B28D1">
        <w:t>е</w:t>
      </w:r>
      <w:r w:rsidRPr="000B28D1">
        <w:rPr>
          <w:spacing w:val="5"/>
        </w:rPr>
        <w:t xml:space="preserve"> </w:t>
      </w:r>
      <w:r w:rsidRPr="000B28D1">
        <w:rPr>
          <w:spacing w:val="1"/>
        </w:rPr>
        <w:t>с</w:t>
      </w:r>
      <w:r w:rsidRPr="000B28D1">
        <w:t>оо</w:t>
      </w:r>
      <w:r w:rsidRPr="000B28D1">
        <w:rPr>
          <w:spacing w:val="-1"/>
        </w:rPr>
        <w:t>т</w:t>
      </w:r>
      <w:r w:rsidRPr="000B28D1">
        <w:t>но</w:t>
      </w:r>
      <w:r w:rsidRPr="000B28D1">
        <w:rPr>
          <w:spacing w:val="-2"/>
        </w:rPr>
        <w:t>ш</w:t>
      </w:r>
      <w:r w:rsidRPr="000B28D1">
        <w:rPr>
          <w:spacing w:val="1"/>
        </w:rPr>
        <w:t>е</w:t>
      </w:r>
      <w:r w:rsidRPr="000B28D1">
        <w:t>н</w:t>
      </w:r>
      <w:r w:rsidRPr="000B28D1">
        <w:rPr>
          <w:spacing w:val="-1"/>
        </w:rPr>
        <w:t>и</w:t>
      </w:r>
      <w:r w:rsidRPr="000B28D1">
        <w:rPr>
          <w:spacing w:val="1"/>
        </w:rPr>
        <w:t>я</w:t>
      </w:r>
      <w:r w:rsidRPr="000B28D1">
        <w:t>,</w:t>
      </w:r>
      <w:r w:rsidRPr="000B28D1">
        <w:rPr>
          <w:spacing w:val="3"/>
        </w:rPr>
        <w:t xml:space="preserve"> </w:t>
      </w:r>
      <w:r w:rsidRPr="000B28D1">
        <w:t>пос</w:t>
      </w:r>
      <w:r w:rsidRPr="000B28D1">
        <w:rPr>
          <w:spacing w:val="-1"/>
        </w:rPr>
        <w:t>т</w:t>
      </w:r>
      <w:r w:rsidRPr="000B28D1">
        <w:t>ро</w:t>
      </w:r>
      <w:r w:rsidRPr="000B28D1">
        <w:rPr>
          <w:spacing w:val="1"/>
        </w:rPr>
        <w:t>е</w:t>
      </w:r>
      <w:r w:rsidRPr="000B28D1">
        <w:t>н</w:t>
      </w:r>
      <w:r w:rsidRPr="000B28D1">
        <w:rPr>
          <w:spacing w:val="-1"/>
        </w:rPr>
        <w:t>н</w:t>
      </w:r>
      <w:r w:rsidRPr="000B28D1">
        <w:rPr>
          <w:spacing w:val="-2"/>
        </w:rPr>
        <w:t>ы</w:t>
      </w:r>
      <w:r w:rsidRPr="000B28D1">
        <w:t>е</w:t>
      </w:r>
      <w:r w:rsidRPr="000B28D1">
        <w:rPr>
          <w:spacing w:val="5"/>
        </w:rPr>
        <w:t xml:space="preserve"> </w:t>
      </w:r>
      <w:r w:rsidRPr="000B28D1">
        <w:t xml:space="preserve">не </w:t>
      </w:r>
      <w:r w:rsidRPr="000B28D1">
        <w:rPr>
          <w:spacing w:val="-1"/>
        </w:rPr>
        <w:t>т</w:t>
      </w:r>
      <w:r w:rsidRPr="000B28D1">
        <w:t>ол</w:t>
      </w:r>
      <w:r w:rsidRPr="000B28D1">
        <w:rPr>
          <w:spacing w:val="-2"/>
        </w:rPr>
        <w:t>ь</w:t>
      </w:r>
      <w:r w:rsidRPr="000B28D1">
        <w:t>ко</w:t>
      </w:r>
      <w:r w:rsidRPr="000B28D1">
        <w:rPr>
          <w:spacing w:val="15"/>
        </w:rPr>
        <w:t xml:space="preserve"> </w:t>
      </w:r>
      <w:r w:rsidRPr="000B28D1">
        <w:t>на</w:t>
      </w:r>
      <w:r w:rsidRPr="000B28D1">
        <w:rPr>
          <w:spacing w:val="16"/>
        </w:rPr>
        <w:t xml:space="preserve"> </w:t>
      </w:r>
      <w:r w:rsidRPr="000B28D1">
        <w:rPr>
          <w:spacing w:val="1"/>
        </w:rPr>
        <w:t>ба</w:t>
      </w:r>
      <w:r w:rsidRPr="000B28D1">
        <w:rPr>
          <w:spacing w:val="-3"/>
        </w:rPr>
        <w:t>з</w:t>
      </w:r>
      <w:r w:rsidRPr="000B28D1">
        <w:t>е</w:t>
      </w:r>
      <w:r w:rsidRPr="000B28D1">
        <w:rPr>
          <w:spacing w:val="17"/>
        </w:rPr>
        <w:t xml:space="preserve"> </w:t>
      </w:r>
      <w:r w:rsidRPr="000B28D1">
        <w:t>эко</w:t>
      </w:r>
      <w:r w:rsidRPr="000B28D1">
        <w:rPr>
          <w:spacing w:val="-1"/>
        </w:rPr>
        <w:t>н</w:t>
      </w:r>
      <w:r w:rsidRPr="000B28D1">
        <w:t>оми</w:t>
      </w:r>
      <w:r w:rsidRPr="000B28D1">
        <w:rPr>
          <w:spacing w:val="-1"/>
        </w:rPr>
        <w:t>ч</w:t>
      </w:r>
      <w:r w:rsidRPr="000B28D1">
        <w:rPr>
          <w:spacing w:val="1"/>
        </w:rPr>
        <w:t>ес</w:t>
      </w:r>
      <w:r w:rsidRPr="000B28D1">
        <w:t>к</w:t>
      </w:r>
      <w:r w:rsidRPr="000B28D1">
        <w:rPr>
          <w:spacing w:val="-1"/>
        </w:rPr>
        <w:t>и</w:t>
      </w:r>
      <w:r w:rsidRPr="000B28D1">
        <w:t>х</w:t>
      </w:r>
      <w:r w:rsidRPr="000B28D1">
        <w:rPr>
          <w:spacing w:val="15"/>
        </w:rPr>
        <w:t xml:space="preserve"> </w:t>
      </w:r>
      <w:r w:rsidRPr="000B28D1">
        <w:t>п</w:t>
      </w:r>
      <w:r w:rsidRPr="000B28D1">
        <w:rPr>
          <w:spacing w:val="-5"/>
        </w:rPr>
        <w:t>р</w:t>
      </w:r>
      <w:r w:rsidRPr="000B28D1">
        <w:rPr>
          <w:spacing w:val="1"/>
        </w:rPr>
        <w:t>е</w:t>
      </w:r>
      <w:r w:rsidRPr="000B28D1">
        <w:rPr>
          <w:spacing w:val="-3"/>
        </w:rPr>
        <w:t>д</w:t>
      </w:r>
      <w:r w:rsidRPr="000B28D1">
        <w:rPr>
          <w:spacing w:val="1"/>
        </w:rPr>
        <w:t>с</w:t>
      </w:r>
      <w:r w:rsidRPr="000B28D1">
        <w:rPr>
          <w:spacing w:val="-1"/>
        </w:rPr>
        <w:t>т</w:t>
      </w:r>
      <w:r w:rsidRPr="000B28D1">
        <w:rPr>
          <w:spacing w:val="-3"/>
        </w:rPr>
        <w:t>а</w:t>
      </w:r>
      <w:r w:rsidRPr="000B28D1">
        <w:rPr>
          <w:spacing w:val="-2"/>
        </w:rPr>
        <w:t>в</w:t>
      </w:r>
      <w:r w:rsidRPr="000B28D1">
        <w:t>л</w:t>
      </w:r>
      <w:r w:rsidRPr="000B28D1">
        <w:rPr>
          <w:spacing w:val="1"/>
        </w:rPr>
        <w:t>е</w:t>
      </w:r>
      <w:r w:rsidRPr="000B28D1">
        <w:t>н</w:t>
      </w:r>
      <w:r w:rsidRPr="000B28D1">
        <w:rPr>
          <w:spacing w:val="-1"/>
        </w:rPr>
        <w:t>и</w:t>
      </w:r>
      <w:r w:rsidRPr="000B28D1">
        <w:t>й</w:t>
      </w:r>
      <w:r w:rsidRPr="000B28D1">
        <w:rPr>
          <w:spacing w:val="15"/>
        </w:rPr>
        <w:t xml:space="preserve"> </w:t>
      </w:r>
      <w:r w:rsidRPr="000B28D1">
        <w:t>194</w:t>
      </w:r>
      <w:r w:rsidRPr="000B28D1">
        <w:rPr>
          <w:spacing w:val="4"/>
        </w:rPr>
        <w:t>0</w:t>
      </w:r>
      <w:r w:rsidRPr="000B28D1">
        <w:rPr>
          <w:spacing w:val="-4"/>
        </w:rPr>
        <w:t>-</w:t>
      </w:r>
      <w:r w:rsidRPr="000B28D1">
        <w:t>х</w:t>
      </w:r>
      <w:r w:rsidRPr="000B28D1">
        <w:rPr>
          <w:spacing w:val="15"/>
        </w:rPr>
        <w:t xml:space="preserve"> </w:t>
      </w:r>
      <w:r w:rsidRPr="000B28D1">
        <w:rPr>
          <w:spacing w:val="1"/>
        </w:rPr>
        <w:t>гг</w:t>
      </w:r>
      <w:r w:rsidRPr="000B28D1">
        <w:t>.,</w:t>
      </w:r>
      <w:r w:rsidRPr="000B28D1">
        <w:rPr>
          <w:spacing w:val="15"/>
        </w:rPr>
        <w:t xml:space="preserve"> </w:t>
      </w:r>
      <w:r w:rsidRPr="000B28D1">
        <w:t>но</w:t>
      </w:r>
      <w:r w:rsidRPr="000B28D1">
        <w:rPr>
          <w:spacing w:val="15"/>
        </w:rPr>
        <w:t xml:space="preserve"> </w:t>
      </w:r>
      <w:r w:rsidRPr="000B28D1">
        <w:t>и</w:t>
      </w:r>
      <w:r w:rsidRPr="000B28D1">
        <w:rPr>
          <w:spacing w:val="15"/>
        </w:rPr>
        <w:t xml:space="preserve"> </w:t>
      </w:r>
      <w:r w:rsidRPr="000B28D1">
        <w:t>испол</w:t>
      </w:r>
      <w:r w:rsidRPr="000B28D1">
        <w:rPr>
          <w:spacing w:val="-2"/>
        </w:rPr>
        <w:t>ь</w:t>
      </w:r>
      <w:r w:rsidRPr="000B28D1">
        <w:t>з</w:t>
      </w:r>
      <w:r w:rsidRPr="000B28D1">
        <w:rPr>
          <w:spacing w:val="-8"/>
        </w:rPr>
        <w:t>у</w:t>
      </w:r>
      <w:r w:rsidRPr="000B28D1">
        <w:t>ю</w:t>
      </w:r>
      <w:r w:rsidRPr="000B28D1">
        <w:rPr>
          <w:spacing w:val="-1"/>
        </w:rPr>
        <w:t>щ</w:t>
      </w:r>
      <w:r w:rsidRPr="000B28D1">
        <w:t>ие</w:t>
      </w:r>
      <w:r w:rsidRPr="000B28D1">
        <w:rPr>
          <w:spacing w:val="20"/>
        </w:rPr>
        <w:t xml:space="preserve"> </w:t>
      </w:r>
      <w:r w:rsidRPr="000B28D1">
        <w:rPr>
          <w:spacing w:val="1"/>
        </w:rPr>
        <w:t>д</w:t>
      </w:r>
      <w:r w:rsidRPr="000B28D1">
        <w:t>ля</w:t>
      </w:r>
      <w:r w:rsidRPr="000B28D1">
        <w:rPr>
          <w:spacing w:val="17"/>
        </w:rPr>
        <w:t xml:space="preserve"> </w:t>
      </w:r>
      <w:r w:rsidRPr="000B28D1">
        <w:t>эмп</w:t>
      </w:r>
      <w:r w:rsidRPr="000B28D1">
        <w:rPr>
          <w:spacing w:val="-1"/>
        </w:rPr>
        <w:t>и</w:t>
      </w:r>
      <w:r w:rsidRPr="000B28D1">
        <w:t>ри</w:t>
      </w:r>
      <w:r w:rsidRPr="000B28D1">
        <w:rPr>
          <w:spacing w:val="-2"/>
        </w:rPr>
        <w:t>ч</w:t>
      </w:r>
      <w:r w:rsidRPr="000B28D1">
        <w:rPr>
          <w:spacing w:val="-3"/>
        </w:rPr>
        <w:t>е</w:t>
      </w:r>
      <w:r w:rsidRPr="000B28D1">
        <w:rPr>
          <w:spacing w:val="1"/>
        </w:rPr>
        <w:t>с</w:t>
      </w:r>
      <w:r w:rsidRPr="000B28D1">
        <w:t>к</w:t>
      </w:r>
      <w:r w:rsidRPr="000B28D1">
        <w:rPr>
          <w:spacing w:val="-1"/>
        </w:rPr>
        <w:t>и</w:t>
      </w:r>
      <w:r w:rsidRPr="000B28D1">
        <w:t xml:space="preserve">х </w:t>
      </w:r>
      <w:r w:rsidRPr="000B28D1">
        <w:rPr>
          <w:spacing w:val="1"/>
        </w:rPr>
        <w:t>с</w:t>
      </w:r>
      <w:r w:rsidRPr="000B28D1">
        <w:t>оо</w:t>
      </w:r>
      <w:r w:rsidRPr="000B28D1">
        <w:rPr>
          <w:spacing w:val="-1"/>
        </w:rPr>
        <w:t>т</w:t>
      </w:r>
      <w:r w:rsidRPr="000B28D1">
        <w:t>но</w:t>
      </w:r>
      <w:r w:rsidRPr="000B28D1">
        <w:rPr>
          <w:spacing w:val="-2"/>
        </w:rPr>
        <w:t>ш</w:t>
      </w:r>
      <w:r w:rsidRPr="000B28D1">
        <w:rPr>
          <w:spacing w:val="1"/>
        </w:rPr>
        <w:t>е</w:t>
      </w:r>
      <w:r w:rsidRPr="000B28D1">
        <w:t>н</w:t>
      </w:r>
      <w:r w:rsidRPr="000B28D1">
        <w:rPr>
          <w:spacing w:val="-1"/>
        </w:rPr>
        <w:t>и</w:t>
      </w:r>
      <w:r w:rsidRPr="000B28D1">
        <w:t xml:space="preserve">й </w:t>
      </w:r>
      <w:r w:rsidRPr="000B28D1">
        <w:rPr>
          <w:spacing w:val="1"/>
        </w:rPr>
        <w:t>де</w:t>
      </w:r>
      <w:r w:rsidRPr="000B28D1">
        <w:t>йс</w:t>
      </w:r>
      <w:r w:rsidRPr="000B28D1">
        <w:rPr>
          <w:spacing w:val="-1"/>
        </w:rPr>
        <w:t>т</w:t>
      </w:r>
      <w:r w:rsidRPr="000B28D1">
        <w:rPr>
          <w:spacing w:val="2"/>
        </w:rPr>
        <w:t>в</w:t>
      </w:r>
      <w:r w:rsidRPr="000B28D1">
        <w:rPr>
          <w:spacing w:val="-8"/>
        </w:rPr>
        <w:t>у</w:t>
      </w:r>
      <w:r w:rsidRPr="000B28D1">
        <w:t>ю</w:t>
      </w:r>
      <w:r w:rsidRPr="000B28D1">
        <w:rPr>
          <w:spacing w:val="-1"/>
        </w:rPr>
        <w:t>щ</w:t>
      </w:r>
      <w:r w:rsidRPr="000B28D1">
        <w:t>ие в</w:t>
      </w:r>
      <w:r w:rsidRPr="000B28D1">
        <w:rPr>
          <w:spacing w:val="-2"/>
        </w:rPr>
        <w:t xml:space="preserve"> </w:t>
      </w:r>
      <w:r w:rsidRPr="000B28D1">
        <w:rPr>
          <w:spacing w:val="-1"/>
        </w:rPr>
        <w:t>т</w:t>
      </w:r>
      <w:r w:rsidRPr="000B28D1">
        <w:t xml:space="preserve">о </w:t>
      </w:r>
      <w:r w:rsidRPr="000B28D1">
        <w:rPr>
          <w:spacing w:val="-2"/>
        </w:rPr>
        <w:t>в</w:t>
      </w:r>
      <w:r w:rsidRPr="000B28D1">
        <w:t>р</w:t>
      </w:r>
      <w:r w:rsidRPr="000B28D1">
        <w:rPr>
          <w:spacing w:val="1"/>
        </w:rPr>
        <w:t>е</w:t>
      </w:r>
      <w:r w:rsidRPr="000B28D1">
        <w:t>мя</w:t>
      </w:r>
      <w:r w:rsidRPr="000B28D1">
        <w:rPr>
          <w:spacing w:val="1"/>
        </w:rPr>
        <w:t xml:space="preserve"> </w:t>
      </w:r>
      <w:r w:rsidRPr="000B28D1">
        <w:t>цено</w:t>
      </w:r>
      <w:r w:rsidRPr="000B28D1">
        <w:rPr>
          <w:spacing w:val="-2"/>
        </w:rPr>
        <w:t>вы</w:t>
      </w:r>
      <w:r w:rsidRPr="000B28D1">
        <w:t>е</w:t>
      </w:r>
      <w:r w:rsidRPr="000B28D1">
        <w:rPr>
          <w:spacing w:val="1"/>
        </w:rPr>
        <w:t xml:space="preserve"> </w:t>
      </w:r>
      <w:r w:rsidRPr="000B28D1">
        <w:t>и</w:t>
      </w:r>
      <w:r w:rsidRPr="000B28D1">
        <w:rPr>
          <w:spacing w:val="-1"/>
        </w:rPr>
        <w:t>н</w:t>
      </w:r>
      <w:r w:rsidRPr="000B28D1">
        <w:rPr>
          <w:spacing w:val="1"/>
        </w:rPr>
        <w:t>д</w:t>
      </w:r>
      <w:r w:rsidRPr="000B28D1">
        <w:t>и</w:t>
      </w:r>
      <w:r w:rsidRPr="000B28D1">
        <w:rPr>
          <w:spacing w:val="-1"/>
        </w:rPr>
        <w:t>к</w:t>
      </w:r>
      <w:r w:rsidRPr="000B28D1">
        <w:rPr>
          <w:spacing w:val="1"/>
        </w:rPr>
        <w:t>а</w:t>
      </w:r>
      <w:r w:rsidRPr="000B28D1">
        <w:rPr>
          <w:spacing w:val="-1"/>
        </w:rPr>
        <w:t>т</w:t>
      </w:r>
      <w:r w:rsidRPr="000B28D1">
        <w:t>ор</w:t>
      </w:r>
      <w:r w:rsidRPr="000B28D1">
        <w:rPr>
          <w:spacing w:val="-2"/>
        </w:rPr>
        <w:t>ы</w:t>
      </w:r>
      <w:r w:rsidRPr="000B28D1">
        <w:t>.</w:t>
      </w:r>
    </w:p>
    <w:p w:rsidR="00247297" w:rsidRPr="000B28D1" w:rsidRDefault="000159FD" w:rsidP="00247297">
      <w:pPr>
        <w:pStyle w:val="af"/>
        <w:spacing w:before="3"/>
        <w:ind w:left="0" w:firstLine="709"/>
        <w:jc w:val="both"/>
      </w:pPr>
      <w:r w:rsidRPr="000B28D1">
        <w:t>В</w:t>
      </w:r>
      <w:r w:rsidRPr="000B28D1">
        <w:rPr>
          <w:spacing w:val="-12"/>
        </w:rPr>
        <w:t xml:space="preserve"> </w:t>
      </w:r>
      <w:r w:rsidRPr="000B28D1">
        <w:rPr>
          <w:spacing w:val="1"/>
        </w:rPr>
        <w:t>да</w:t>
      </w:r>
      <w:r w:rsidRPr="000B28D1">
        <w:t>н</w:t>
      </w:r>
      <w:r w:rsidRPr="000B28D1">
        <w:rPr>
          <w:spacing w:val="-1"/>
        </w:rPr>
        <w:t>н</w:t>
      </w:r>
      <w:r w:rsidRPr="000B28D1">
        <w:t>ом</w:t>
      </w:r>
      <w:r w:rsidRPr="000B28D1">
        <w:rPr>
          <w:spacing w:val="-8"/>
        </w:rPr>
        <w:t xml:space="preserve"> </w:t>
      </w:r>
      <w:r w:rsidRPr="000B28D1">
        <w:t>о</w:t>
      </w:r>
      <w:r w:rsidRPr="000B28D1">
        <w:rPr>
          <w:spacing w:val="-1"/>
        </w:rPr>
        <w:t>тч</w:t>
      </w:r>
      <w:r w:rsidRPr="000B28D1">
        <w:rPr>
          <w:spacing w:val="1"/>
        </w:rPr>
        <w:t>е</w:t>
      </w:r>
      <w:r w:rsidRPr="000B28D1">
        <w:rPr>
          <w:spacing w:val="-1"/>
        </w:rPr>
        <w:t>т</w:t>
      </w:r>
      <w:r w:rsidRPr="000B28D1">
        <w:rPr>
          <w:spacing w:val="1"/>
        </w:rPr>
        <w:t>е</w:t>
      </w:r>
      <w:r w:rsidRPr="000B28D1">
        <w:t>,</w:t>
      </w:r>
      <w:r w:rsidRPr="000B28D1">
        <w:rPr>
          <w:spacing w:val="-8"/>
        </w:rPr>
        <w:t xml:space="preserve"> </w:t>
      </w:r>
      <w:r w:rsidRPr="000B28D1">
        <w:rPr>
          <w:spacing w:val="-2"/>
        </w:rPr>
        <w:t>вв</w:t>
      </w:r>
      <w:r w:rsidRPr="000B28D1">
        <w:t>и</w:t>
      </w:r>
      <w:r w:rsidRPr="000B28D1">
        <w:rPr>
          <w:spacing w:val="5"/>
        </w:rPr>
        <w:t>д</w:t>
      </w:r>
      <w:r w:rsidRPr="000B28D1">
        <w:t>у</w:t>
      </w:r>
      <w:r w:rsidRPr="000B28D1">
        <w:rPr>
          <w:spacing w:val="-16"/>
        </w:rPr>
        <w:t xml:space="preserve"> </w:t>
      </w:r>
      <w:r w:rsidRPr="000B28D1">
        <w:t>о</w:t>
      </w:r>
      <w:r w:rsidRPr="000B28D1">
        <w:rPr>
          <w:spacing w:val="-1"/>
        </w:rPr>
        <w:t>т</w:t>
      </w:r>
      <w:r w:rsidRPr="000B28D1">
        <w:rPr>
          <w:spacing w:val="5"/>
        </w:rPr>
        <w:t>с</w:t>
      </w:r>
      <w:r w:rsidRPr="000B28D1">
        <w:rPr>
          <w:spacing w:val="-5"/>
        </w:rPr>
        <w:t>у</w:t>
      </w:r>
      <w:r w:rsidRPr="000B28D1">
        <w:rPr>
          <w:spacing w:val="-1"/>
        </w:rPr>
        <w:t>т</w:t>
      </w:r>
      <w:r w:rsidRPr="000B28D1">
        <w:rPr>
          <w:spacing w:val="1"/>
        </w:rPr>
        <w:t>с</w:t>
      </w:r>
      <w:r w:rsidRPr="000B28D1">
        <w:rPr>
          <w:spacing w:val="-1"/>
        </w:rPr>
        <w:t>т</w:t>
      </w:r>
      <w:r w:rsidRPr="000B28D1">
        <w:rPr>
          <w:spacing w:val="-2"/>
        </w:rPr>
        <w:t>в</w:t>
      </w:r>
      <w:r w:rsidRPr="000B28D1">
        <w:t>ия</w:t>
      </w:r>
      <w:r w:rsidRPr="000B28D1">
        <w:rPr>
          <w:spacing w:val="-7"/>
        </w:rPr>
        <w:t xml:space="preserve"> </w:t>
      </w:r>
      <w:r w:rsidRPr="000B28D1">
        <w:rPr>
          <w:spacing w:val="1"/>
        </w:rPr>
        <w:t>де</w:t>
      </w:r>
      <w:r w:rsidRPr="000B28D1">
        <w:t>й</w:t>
      </w:r>
      <w:r w:rsidRPr="000B28D1">
        <w:rPr>
          <w:spacing w:val="-3"/>
        </w:rPr>
        <w:t>с</w:t>
      </w:r>
      <w:r w:rsidRPr="000B28D1">
        <w:rPr>
          <w:spacing w:val="-1"/>
        </w:rPr>
        <w:t>т</w:t>
      </w:r>
      <w:r w:rsidRPr="000B28D1">
        <w:rPr>
          <w:spacing w:val="2"/>
        </w:rPr>
        <w:t>в</w:t>
      </w:r>
      <w:r w:rsidRPr="000B28D1">
        <w:rPr>
          <w:spacing w:val="-8"/>
        </w:rPr>
        <w:t>у</w:t>
      </w:r>
      <w:r w:rsidRPr="000B28D1">
        <w:rPr>
          <w:spacing w:val="4"/>
        </w:rPr>
        <w:t>ю</w:t>
      </w:r>
      <w:r w:rsidRPr="000B28D1">
        <w:rPr>
          <w:spacing w:val="-1"/>
        </w:rPr>
        <w:t>щ</w:t>
      </w:r>
      <w:r w:rsidRPr="000B28D1">
        <w:rPr>
          <w:spacing w:val="1"/>
        </w:rPr>
        <w:t>е</w:t>
      </w:r>
      <w:r w:rsidRPr="000B28D1">
        <w:t>й</w:t>
      </w:r>
      <w:r w:rsidRPr="000B28D1">
        <w:rPr>
          <w:spacing w:val="-9"/>
        </w:rPr>
        <w:t xml:space="preserve"> </w:t>
      </w:r>
      <w:r w:rsidRPr="000B28D1">
        <w:t>норма</w:t>
      </w:r>
      <w:r w:rsidRPr="000B28D1">
        <w:rPr>
          <w:spacing w:val="-1"/>
        </w:rPr>
        <w:t>т</w:t>
      </w:r>
      <w:r w:rsidRPr="000B28D1">
        <w:t>и</w:t>
      </w:r>
      <w:r w:rsidRPr="000B28D1">
        <w:rPr>
          <w:spacing w:val="-2"/>
        </w:rPr>
        <w:t>в</w:t>
      </w:r>
      <w:r w:rsidRPr="000B28D1">
        <w:t>ной</w:t>
      </w:r>
      <w:r w:rsidRPr="000B28D1">
        <w:rPr>
          <w:spacing w:val="-9"/>
        </w:rPr>
        <w:t xml:space="preserve"> </w:t>
      </w:r>
      <w:r w:rsidRPr="000B28D1">
        <w:rPr>
          <w:spacing w:val="1"/>
        </w:rPr>
        <w:t>ба</w:t>
      </w:r>
      <w:r w:rsidRPr="000B28D1">
        <w:t>з</w:t>
      </w:r>
      <w:r w:rsidRPr="000B28D1">
        <w:rPr>
          <w:spacing w:val="-2"/>
        </w:rPr>
        <w:t>ы</w:t>
      </w:r>
      <w:r w:rsidRPr="000B28D1">
        <w:t>,</w:t>
      </w:r>
      <w:r w:rsidRPr="000B28D1">
        <w:rPr>
          <w:spacing w:val="-8"/>
        </w:rPr>
        <w:t xml:space="preserve"> </w:t>
      </w:r>
      <w:r w:rsidRPr="000B28D1">
        <w:t>р</w:t>
      </w:r>
      <w:r w:rsidRPr="000B28D1">
        <w:rPr>
          <w:spacing w:val="6"/>
        </w:rPr>
        <w:t>а</w:t>
      </w:r>
      <w:r w:rsidRPr="000B28D1">
        <w:rPr>
          <w:spacing w:val="1"/>
        </w:rPr>
        <w:t>д</w:t>
      </w:r>
      <w:r w:rsidRPr="000B28D1">
        <w:t>и</w:t>
      </w:r>
      <w:r w:rsidRPr="000B28D1">
        <w:rPr>
          <w:spacing w:val="-9"/>
        </w:rPr>
        <w:t>у</w:t>
      </w:r>
      <w:r w:rsidRPr="000B28D1">
        <w:t>с</w:t>
      </w:r>
      <w:r w:rsidRPr="000B28D1">
        <w:rPr>
          <w:spacing w:val="-7"/>
        </w:rPr>
        <w:t xml:space="preserve"> </w:t>
      </w:r>
      <w:r w:rsidRPr="000B28D1">
        <w:t>эфф</w:t>
      </w:r>
      <w:r w:rsidRPr="000B28D1">
        <w:rPr>
          <w:spacing w:val="1"/>
        </w:rPr>
        <w:t>е</w:t>
      </w:r>
      <w:r w:rsidRPr="000B28D1">
        <w:t>к</w:t>
      </w:r>
      <w:r w:rsidRPr="000B28D1">
        <w:rPr>
          <w:spacing w:val="-2"/>
        </w:rPr>
        <w:t>т</w:t>
      </w:r>
      <w:r w:rsidRPr="000B28D1">
        <w:t>и</w:t>
      </w:r>
      <w:r w:rsidRPr="000B28D1">
        <w:rPr>
          <w:spacing w:val="-2"/>
        </w:rPr>
        <w:t>в</w:t>
      </w:r>
      <w:r w:rsidRPr="000B28D1">
        <w:t xml:space="preserve">ного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я</w:t>
      </w:r>
      <w:r w:rsidRPr="000B28D1">
        <w:rPr>
          <w:spacing w:val="33"/>
        </w:rPr>
        <w:t xml:space="preserve"> </w:t>
      </w:r>
      <w:r w:rsidRPr="000B28D1">
        <w:rPr>
          <w:spacing w:val="1"/>
        </w:rPr>
        <w:t>б</w:t>
      </w:r>
      <w:r w:rsidRPr="000B28D1">
        <w:rPr>
          <w:spacing w:val="-2"/>
        </w:rPr>
        <w:t>ы</w:t>
      </w:r>
      <w:r w:rsidRPr="000B28D1">
        <w:t>л</w:t>
      </w:r>
      <w:r w:rsidRPr="000B28D1">
        <w:rPr>
          <w:spacing w:val="36"/>
        </w:rPr>
        <w:t xml:space="preserve"> </w:t>
      </w:r>
      <w:r w:rsidRPr="000B28D1">
        <w:t>оп</w:t>
      </w:r>
      <w:r w:rsidRPr="000B28D1">
        <w:rPr>
          <w:spacing w:val="-5"/>
        </w:rPr>
        <w:t>р</w:t>
      </w:r>
      <w:r w:rsidRPr="000B28D1">
        <w:rPr>
          <w:spacing w:val="1"/>
        </w:rPr>
        <w:t>е</w:t>
      </w:r>
      <w:r w:rsidRPr="000B28D1">
        <w:rPr>
          <w:spacing w:val="-3"/>
        </w:rPr>
        <w:t>д</w:t>
      </w:r>
      <w:r w:rsidRPr="000B28D1">
        <w:rPr>
          <w:spacing w:val="1"/>
        </w:rPr>
        <w:t>е</w:t>
      </w:r>
      <w:r w:rsidRPr="000B28D1">
        <w:t>л</w:t>
      </w:r>
      <w:r w:rsidRPr="000B28D1">
        <w:rPr>
          <w:spacing w:val="1"/>
        </w:rPr>
        <w:t>е</w:t>
      </w:r>
      <w:r w:rsidRPr="000B28D1">
        <w:t>н</w:t>
      </w:r>
      <w:r w:rsidRPr="000B28D1">
        <w:rPr>
          <w:spacing w:val="35"/>
        </w:rPr>
        <w:t xml:space="preserve"> </w:t>
      </w:r>
      <w:r w:rsidRPr="000B28D1">
        <w:t>по</w:t>
      </w:r>
      <w:r w:rsidRPr="000B28D1">
        <w:rPr>
          <w:spacing w:val="27"/>
        </w:rPr>
        <w:t xml:space="preserve"> </w:t>
      </w:r>
      <w:r w:rsidRPr="000B28D1">
        <w:t>м</w:t>
      </w:r>
      <w:r w:rsidRPr="000B28D1">
        <w:rPr>
          <w:spacing w:val="1"/>
        </w:rPr>
        <w:t>е</w:t>
      </w:r>
      <w:r w:rsidRPr="000B28D1">
        <w:rPr>
          <w:spacing w:val="-1"/>
        </w:rPr>
        <w:t>т</w:t>
      </w:r>
      <w:r w:rsidRPr="000B28D1">
        <w:t>о</w:t>
      </w:r>
      <w:r w:rsidRPr="000B28D1">
        <w:rPr>
          <w:spacing w:val="1"/>
        </w:rPr>
        <w:t>д</w:t>
      </w:r>
      <w:r w:rsidRPr="000B28D1">
        <w:t>и</w:t>
      </w:r>
      <w:r w:rsidRPr="000B28D1">
        <w:rPr>
          <w:spacing w:val="-1"/>
        </w:rPr>
        <w:t>к</w:t>
      </w:r>
      <w:r w:rsidRPr="000B28D1">
        <w:t>е</w:t>
      </w:r>
      <w:r w:rsidRPr="000B28D1">
        <w:rPr>
          <w:spacing w:val="36"/>
        </w:rPr>
        <w:t xml:space="preserve"> </w:t>
      </w:r>
      <w:r w:rsidRPr="000B28D1">
        <w:t>пр</w:t>
      </w:r>
      <w:r w:rsidRPr="000B28D1">
        <w:rPr>
          <w:spacing w:val="-3"/>
        </w:rPr>
        <w:t>е</w:t>
      </w:r>
      <w:r w:rsidRPr="000B28D1">
        <w:rPr>
          <w:spacing w:val="1"/>
        </w:rPr>
        <w:t>д</w:t>
      </w:r>
      <w:r w:rsidRPr="000B28D1">
        <w:t>ло</w:t>
      </w:r>
      <w:r w:rsidRPr="000B28D1">
        <w:rPr>
          <w:spacing w:val="-2"/>
        </w:rPr>
        <w:t>ж</w:t>
      </w:r>
      <w:r w:rsidRPr="000B28D1">
        <w:rPr>
          <w:spacing w:val="1"/>
        </w:rPr>
        <w:t>е</w:t>
      </w:r>
      <w:r w:rsidRPr="000B28D1">
        <w:t>н</w:t>
      </w:r>
      <w:r w:rsidRPr="000B28D1">
        <w:rPr>
          <w:spacing w:val="-1"/>
        </w:rPr>
        <w:t>н</w:t>
      </w:r>
      <w:r w:rsidRPr="000B28D1">
        <w:t>ой</w:t>
      </w:r>
      <w:r w:rsidRPr="000B28D1">
        <w:rPr>
          <w:spacing w:val="35"/>
        </w:rPr>
        <w:t xml:space="preserve"> </w:t>
      </w:r>
      <w:r w:rsidRPr="000B28D1">
        <w:rPr>
          <w:spacing w:val="-1"/>
        </w:rPr>
        <w:t>ч</w:t>
      </w:r>
      <w:r w:rsidRPr="000B28D1">
        <w:t>л</w:t>
      </w:r>
      <w:r w:rsidRPr="000B28D1">
        <w:rPr>
          <w:spacing w:val="1"/>
        </w:rPr>
        <w:t>е</w:t>
      </w:r>
      <w:r w:rsidRPr="000B28D1">
        <w:t>ном</w:t>
      </w:r>
      <w:r w:rsidRPr="000B28D1">
        <w:rPr>
          <w:spacing w:val="31"/>
        </w:rPr>
        <w:t xml:space="preserve"> </w:t>
      </w:r>
      <w:r w:rsidRPr="000B28D1">
        <w:t>р</w:t>
      </w:r>
      <w:r w:rsidRPr="000B28D1">
        <w:rPr>
          <w:spacing w:val="-3"/>
        </w:rPr>
        <w:t>ед</w:t>
      </w:r>
      <w:r w:rsidRPr="000B28D1">
        <w:t>колле</w:t>
      </w:r>
      <w:r w:rsidRPr="000B28D1">
        <w:rPr>
          <w:spacing w:val="1"/>
        </w:rPr>
        <w:t>г</w:t>
      </w:r>
      <w:r w:rsidRPr="000B28D1">
        <w:t>ии</w:t>
      </w:r>
      <w:r w:rsidRPr="000B28D1">
        <w:rPr>
          <w:spacing w:val="35"/>
        </w:rPr>
        <w:t xml:space="preserve"> </w:t>
      </w:r>
      <w:r w:rsidRPr="000B28D1">
        <w:rPr>
          <w:spacing w:val="-2"/>
        </w:rPr>
        <w:t>ж</w:t>
      </w:r>
      <w:r w:rsidRPr="000B28D1">
        <w:rPr>
          <w:spacing w:val="-8"/>
        </w:rPr>
        <w:t>у</w:t>
      </w:r>
      <w:r w:rsidRPr="000B28D1">
        <w:rPr>
          <w:spacing w:val="3"/>
        </w:rPr>
        <w:t>р</w:t>
      </w:r>
      <w:r w:rsidRPr="000B28D1">
        <w:t xml:space="preserve">нала </w:t>
      </w:r>
      <w:r w:rsidRPr="000B28D1">
        <w:rPr>
          <w:spacing w:val="-6"/>
        </w:rPr>
        <w:t>Н</w:t>
      </w:r>
      <w:r w:rsidRPr="000B28D1">
        <w:rPr>
          <w:spacing w:val="3"/>
        </w:rPr>
        <w:t>о</w:t>
      </w:r>
      <w:r w:rsidRPr="000B28D1">
        <w:rPr>
          <w:spacing w:val="-2"/>
        </w:rPr>
        <w:t>в</w:t>
      </w:r>
      <w:r w:rsidRPr="000B28D1">
        <w:t>о</w:t>
      </w:r>
      <w:r w:rsidRPr="000B28D1">
        <w:rPr>
          <w:spacing w:val="1"/>
        </w:rPr>
        <w:t>с</w:t>
      </w:r>
      <w:r w:rsidRPr="000B28D1">
        <w:rPr>
          <w:spacing w:val="-1"/>
        </w:rPr>
        <w:t>т</w:t>
      </w:r>
      <w:r w:rsidRPr="000B28D1">
        <w:t>и</w:t>
      </w:r>
      <w:r w:rsidRPr="000B28D1">
        <w:rPr>
          <w:spacing w:val="43"/>
        </w:rPr>
        <w:t xml:space="preserve"> </w:t>
      </w:r>
      <w:r w:rsidRPr="000B28D1">
        <w:rPr>
          <w:spacing w:val="1"/>
        </w:rPr>
        <w:t>Те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1"/>
        </w:rPr>
        <w:t>я</w:t>
      </w:r>
      <w:r w:rsidRPr="000B28D1">
        <w:t>,</w:t>
      </w:r>
      <w:r w:rsidRPr="000B28D1">
        <w:rPr>
          <w:spacing w:val="43"/>
        </w:rPr>
        <w:t xml:space="preserve"> </w:t>
      </w:r>
      <w:r w:rsidRPr="000B28D1">
        <w:rPr>
          <w:spacing w:val="1"/>
        </w:rPr>
        <w:t>с</w:t>
      </w:r>
      <w:r w:rsidRPr="000B28D1">
        <w:t>о</w:t>
      </w:r>
      <w:r w:rsidRPr="000B28D1">
        <w:rPr>
          <w:spacing w:val="-2"/>
        </w:rPr>
        <w:t>в</w:t>
      </w:r>
      <w:r w:rsidRPr="000B28D1">
        <w:rPr>
          <w:spacing w:val="1"/>
        </w:rPr>
        <w:t>е</w:t>
      </w:r>
      <w:r w:rsidRPr="000B28D1">
        <w:rPr>
          <w:spacing w:val="-1"/>
        </w:rPr>
        <w:t>т</w:t>
      </w:r>
      <w:r w:rsidRPr="000B28D1">
        <w:t>н</w:t>
      </w:r>
      <w:r w:rsidRPr="000B28D1">
        <w:rPr>
          <w:spacing w:val="-5"/>
        </w:rPr>
        <w:t>и</w:t>
      </w:r>
      <w:r w:rsidRPr="000B28D1">
        <w:t>ком</w:t>
      </w:r>
      <w:r w:rsidRPr="000B28D1">
        <w:rPr>
          <w:spacing w:val="43"/>
        </w:rPr>
        <w:t xml:space="preserve"> </w:t>
      </w:r>
      <w:r w:rsidRPr="000B28D1">
        <w:rPr>
          <w:spacing w:val="1"/>
        </w:rPr>
        <w:t>ге</w:t>
      </w:r>
      <w:r w:rsidRPr="000B28D1">
        <w:t>нер</w:t>
      </w:r>
      <w:r w:rsidRPr="000B28D1">
        <w:rPr>
          <w:spacing w:val="1"/>
        </w:rPr>
        <w:t>а</w:t>
      </w:r>
      <w:r w:rsidRPr="000B28D1">
        <w:t>л</w:t>
      </w:r>
      <w:r w:rsidRPr="000B28D1">
        <w:rPr>
          <w:spacing w:val="-2"/>
        </w:rPr>
        <w:t>ь</w:t>
      </w:r>
      <w:r w:rsidRPr="000B28D1">
        <w:t>ного</w:t>
      </w:r>
      <w:r w:rsidRPr="000B28D1">
        <w:rPr>
          <w:spacing w:val="43"/>
        </w:rPr>
        <w:t xml:space="preserve"> </w:t>
      </w:r>
      <w:r w:rsidRPr="000B28D1">
        <w:rPr>
          <w:spacing w:val="1"/>
        </w:rPr>
        <w:t>д</w:t>
      </w:r>
      <w:r w:rsidRPr="000B28D1">
        <w:t>и</w:t>
      </w:r>
      <w:r w:rsidRPr="000B28D1">
        <w:rPr>
          <w:spacing w:val="-5"/>
        </w:rPr>
        <w:t>р</w:t>
      </w:r>
      <w:r w:rsidRPr="000B28D1">
        <w:rPr>
          <w:spacing w:val="1"/>
        </w:rPr>
        <w:t>е</w:t>
      </w:r>
      <w:r w:rsidRPr="000B28D1">
        <w:t>к</w:t>
      </w:r>
      <w:r w:rsidRPr="000B28D1">
        <w:rPr>
          <w:spacing w:val="-2"/>
        </w:rPr>
        <w:t>т</w:t>
      </w:r>
      <w:r w:rsidRPr="000B28D1">
        <w:t>ора</w:t>
      </w:r>
      <w:r w:rsidRPr="000B28D1">
        <w:rPr>
          <w:spacing w:val="44"/>
        </w:rPr>
        <w:t xml:space="preserve"> </w:t>
      </w:r>
      <w:r w:rsidRPr="000B28D1">
        <w:rPr>
          <w:spacing w:val="-2"/>
        </w:rPr>
        <w:t>ОА</w:t>
      </w:r>
      <w:r w:rsidRPr="000B28D1">
        <w:t>О</w:t>
      </w:r>
      <w:r w:rsidRPr="000B28D1">
        <w:rPr>
          <w:spacing w:val="46"/>
        </w:rPr>
        <w:t xml:space="preserve">» </w:t>
      </w:r>
      <w:r w:rsidRPr="000B28D1">
        <w:rPr>
          <w:spacing w:val="-1"/>
        </w:rPr>
        <w:t>Объединение</w:t>
      </w:r>
      <w:r w:rsidRPr="000B28D1">
        <w:t xml:space="preserve"> В</w:t>
      </w:r>
      <w:r w:rsidRPr="000B28D1">
        <w:rPr>
          <w:spacing w:val="-2"/>
        </w:rPr>
        <w:t>НИПИ</w:t>
      </w:r>
      <w:r w:rsidRPr="000B28D1">
        <w:t>энер</w:t>
      </w:r>
      <w:r w:rsidRPr="000B28D1">
        <w:rPr>
          <w:spacing w:val="1"/>
        </w:rPr>
        <w:t>г</w:t>
      </w:r>
      <w:r w:rsidRPr="000B28D1">
        <w:t>опро</w:t>
      </w:r>
      <w:r w:rsidRPr="000B28D1">
        <w:rPr>
          <w:spacing w:val="3"/>
        </w:rPr>
        <w:t>м</w:t>
      </w:r>
      <w:r w:rsidRPr="000B28D1">
        <w:t>»</w:t>
      </w:r>
      <w:r w:rsidRPr="000B28D1">
        <w:rPr>
          <w:spacing w:val="43"/>
        </w:rPr>
        <w:t xml:space="preserve"> </w:t>
      </w:r>
      <w:r w:rsidRPr="000B28D1">
        <w:rPr>
          <w:spacing w:val="-5"/>
        </w:rPr>
        <w:t>В</w:t>
      </w:r>
      <w:r w:rsidRPr="000B28D1">
        <w:rPr>
          <w:spacing w:val="3"/>
        </w:rPr>
        <w:t>.</w:t>
      </w:r>
      <w:r w:rsidRPr="000B28D1">
        <w:rPr>
          <w:spacing w:val="-6"/>
        </w:rPr>
        <w:t>Н</w:t>
      </w:r>
      <w:r w:rsidRPr="000B28D1">
        <w:t>.</w:t>
      </w:r>
      <w:r w:rsidRPr="000B28D1">
        <w:rPr>
          <w:spacing w:val="47"/>
        </w:rPr>
        <w:t xml:space="preserve"> </w:t>
      </w:r>
      <w:r w:rsidRPr="000B28D1">
        <w:rPr>
          <w:spacing w:val="-6"/>
        </w:rPr>
        <w:t>П</w:t>
      </w:r>
      <w:r w:rsidRPr="000B28D1">
        <w:rPr>
          <w:spacing w:val="5"/>
        </w:rPr>
        <w:t>а</w:t>
      </w:r>
      <w:r w:rsidRPr="000B28D1">
        <w:rPr>
          <w:spacing w:val="3"/>
        </w:rPr>
        <w:t>п</w:t>
      </w:r>
      <w:r w:rsidRPr="000B28D1">
        <w:rPr>
          <w:spacing w:val="-5"/>
        </w:rPr>
        <w:t>у</w:t>
      </w:r>
      <w:r w:rsidRPr="000B28D1">
        <w:rPr>
          <w:spacing w:val="-1"/>
        </w:rPr>
        <w:t>ш</w:t>
      </w:r>
      <w:r w:rsidRPr="000B28D1">
        <w:t>к</w:t>
      </w:r>
      <w:r w:rsidRPr="000B28D1">
        <w:rPr>
          <w:spacing w:val="-1"/>
        </w:rPr>
        <w:t>и</w:t>
      </w:r>
      <w:r w:rsidRPr="000B28D1">
        <w:rPr>
          <w:spacing w:val="3"/>
        </w:rPr>
        <w:t>н</w:t>
      </w:r>
      <w:r w:rsidRPr="000B28D1">
        <w:rPr>
          <w:spacing w:val="1"/>
        </w:rPr>
        <w:t>а</w:t>
      </w:r>
      <w:r w:rsidRPr="000B28D1">
        <w:t>,</w:t>
      </w:r>
      <w:r w:rsidRPr="000B28D1">
        <w:rPr>
          <w:spacing w:val="43"/>
        </w:rPr>
        <w:t xml:space="preserve"> </w:t>
      </w:r>
      <w:r w:rsidRPr="000B28D1">
        <w:t>о</w:t>
      </w:r>
      <w:r w:rsidRPr="000B28D1">
        <w:rPr>
          <w:spacing w:val="1"/>
        </w:rPr>
        <w:t>с</w:t>
      </w:r>
      <w:r w:rsidRPr="000B28D1">
        <w:t>но</w:t>
      </w:r>
      <w:r w:rsidRPr="000B28D1">
        <w:rPr>
          <w:spacing w:val="-2"/>
        </w:rPr>
        <w:t>в</w:t>
      </w:r>
      <w:r w:rsidRPr="000B28D1">
        <w:rPr>
          <w:spacing w:val="1"/>
        </w:rPr>
        <w:t>а</w:t>
      </w:r>
      <w:r w:rsidRPr="000B28D1">
        <w:t>н</w:t>
      </w:r>
      <w:r w:rsidRPr="000B28D1">
        <w:rPr>
          <w:spacing w:val="-1"/>
        </w:rPr>
        <w:t>н</w:t>
      </w:r>
      <w:r w:rsidRPr="000B28D1">
        <w:t>ой</w:t>
      </w:r>
      <w:r w:rsidRPr="000B28D1">
        <w:rPr>
          <w:spacing w:val="43"/>
        </w:rPr>
        <w:t xml:space="preserve"> </w:t>
      </w:r>
      <w:r w:rsidRPr="000B28D1">
        <w:t>на</w:t>
      </w:r>
      <w:r w:rsidRPr="000B28D1">
        <w:rPr>
          <w:spacing w:val="44"/>
        </w:rPr>
        <w:t xml:space="preserve"> </w:t>
      </w:r>
      <w:r w:rsidRPr="000B28D1">
        <w:rPr>
          <w:spacing w:val="1"/>
        </w:rPr>
        <w:t>са</w:t>
      </w:r>
      <w:r w:rsidRPr="000B28D1">
        <w:t>м</w:t>
      </w:r>
      <w:r w:rsidRPr="000B28D1">
        <w:rPr>
          <w:spacing w:val="-2"/>
        </w:rPr>
        <w:t>ы</w:t>
      </w:r>
      <w:r w:rsidRPr="000B28D1">
        <w:t>х</w:t>
      </w:r>
      <w:r w:rsidRPr="000B28D1">
        <w:rPr>
          <w:spacing w:val="43"/>
        </w:rPr>
        <w:t xml:space="preserve"> </w:t>
      </w:r>
      <w:r w:rsidRPr="000B28D1">
        <w:t>р</w:t>
      </w:r>
      <w:r w:rsidRPr="000B28D1">
        <w:rPr>
          <w:spacing w:val="1"/>
        </w:rPr>
        <w:t>ас</w:t>
      </w:r>
      <w:r w:rsidRPr="000B28D1">
        <w:t>прос</w:t>
      </w:r>
      <w:r w:rsidRPr="000B28D1">
        <w:rPr>
          <w:spacing w:val="-1"/>
        </w:rPr>
        <w:t>т</w:t>
      </w:r>
      <w:r w:rsidRPr="000B28D1">
        <w:t>р</w:t>
      </w:r>
      <w:r w:rsidRPr="000B28D1">
        <w:rPr>
          <w:spacing w:val="-3"/>
        </w:rPr>
        <w:t>а</w:t>
      </w:r>
      <w:r w:rsidRPr="000B28D1">
        <w:t>нен</w:t>
      </w:r>
      <w:r w:rsidRPr="000B28D1">
        <w:rPr>
          <w:spacing w:val="-1"/>
        </w:rPr>
        <w:t>н</w:t>
      </w:r>
      <w:r w:rsidRPr="000B28D1">
        <w:rPr>
          <w:spacing w:val="-2"/>
        </w:rPr>
        <w:t>ы</w:t>
      </w:r>
      <w:r w:rsidRPr="000B28D1">
        <w:t>х</w:t>
      </w:r>
      <w:r w:rsidRPr="000B28D1">
        <w:rPr>
          <w:spacing w:val="43"/>
        </w:rPr>
        <w:t xml:space="preserve"> </w:t>
      </w:r>
      <w:r w:rsidRPr="000B28D1">
        <w:t>р</w:t>
      </w:r>
      <w:r w:rsidRPr="000B28D1">
        <w:rPr>
          <w:spacing w:val="1"/>
        </w:rPr>
        <w:t>ас</w:t>
      </w:r>
      <w:r w:rsidRPr="000B28D1">
        <w:rPr>
          <w:spacing w:val="-1"/>
        </w:rPr>
        <w:t>ч</w:t>
      </w:r>
      <w:r w:rsidRPr="000B28D1">
        <w:rPr>
          <w:spacing w:val="1"/>
        </w:rPr>
        <w:t>е</w:t>
      </w:r>
      <w:r w:rsidRPr="000B28D1">
        <w:rPr>
          <w:spacing w:val="-1"/>
        </w:rPr>
        <w:t>т</w:t>
      </w:r>
      <w:r w:rsidRPr="000B28D1">
        <w:rPr>
          <w:spacing w:val="1"/>
        </w:rPr>
        <w:t>а</w:t>
      </w:r>
      <w:r w:rsidRPr="000B28D1">
        <w:t xml:space="preserve">х, </w:t>
      </w:r>
      <w:r w:rsidRPr="000B28D1">
        <w:rPr>
          <w:spacing w:val="-1"/>
        </w:rPr>
        <w:t>п</w:t>
      </w:r>
      <w:r w:rsidRPr="000B28D1">
        <w:t>рименя</w:t>
      </w:r>
      <w:r w:rsidRPr="000B28D1">
        <w:rPr>
          <w:spacing w:val="1"/>
        </w:rPr>
        <w:t>е</w:t>
      </w:r>
      <w:r w:rsidRPr="000B28D1">
        <w:t>м</w:t>
      </w:r>
      <w:r w:rsidRPr="000B28D1">
        <w:rPr>
          <w:spacing w:val="-2"/>
        </w:rPr>
        <w:t>ы</w:t>
      </w:r>
      <w:r w:rsidRPr="000B28D1">
        <w:t xml:space="preserve">х </w:t>
      </w:r>
      <w:r w:rsidRPr="000B28D1">
        <w:rPr>
          <w:spacing w:val="1"/>
        </w:rPr>
        <w:t>д</w:t>
      </w:r>
      <w:r w:rsidRPr="000B28D1">
        <w:t>ля</w:t>
      </w:r>
      <w:r w:rsidRPr="000B28D1">
        <w:rPr>
          <w:spacing w:val="1"/>
        </w:rPr>
        <w:t xml:space="preserve"> </w:t>
      </w:r>
      <w:r w:rsidRPr="000B28D1">
        <w:t>оп</w:t>
      </w:r>
      <w:r w:rsidRPr="000B28D1">
        <w:rPr>
          <w:spacing w:val="-5"/>
        </w:rPr>
        <w:t>р</w:t>
      </w:r>
      <w:r w:rsidRPr="000B28D1">
        <w:rPr>
          <w:spacing w:val="1"/>
        </w:rPr>
        <w:t>е</w:t>
      </w:r>
      <w:r w:rsidRPr="000B28D1">
        <w:rPr>
          <w:spacing w:val="-3"/>
        </w:rPr>
        <w:t>д</w:t>
      </w:r>
      <w:r w:rsidRPr="000B28D1">
        <w:rPr>
          <w:spacing w:val="1"/>
        </w:rPr>
        <w:t>е</w:t>
      </w:r>
      <w:r w:rsidRPr="000B28D1">
        <w:t>л</w:t>
      </w:r>
      <w:r w:rsidRPr="000B28D1">
        <w:rPr>
          <w:spacing w:val="1"/>
        </w:rPr>
        <w:t>е</w:t>
      </w:r>
      <w:r w:rsidRPr="000B28D1">
        <w:t>н</w:t>
      </w:r>
      <w:r w:rsidRPr="000B28D1">
        <w:rPr>
          <w:spacing w:val="-1"/>
        </w:rPr>
        <w:t>и</w:t>
      </w:r>
      <w:r w:rsidRPr="000B28D1">
        <w:t>я</w:t>
      </w:r>
      <w:r w:rsidRPr="000B28D1">
        <w:rPr>
          <w:spacing w:val="1"/>
        </w:rPr>
        <w:t xml:space="preserve"> </w:t>
      </w:r>
      <w:r w:rsidRPr="000B28D1">
        <w:rPr>
          <w:spacing w:val="-5"/>
        </w:rPr>
        <w:t>р</w:t>
      </w:r>
      <w:r w:rsidRPr="000B28D1">
        <w:rPr>
          <w:spacing w:val="1"/>
        </w:rPr>
        <w:t>ад</w:t>
      </w:r>
      <w:r w:rsidRPr="000B28D1">
        <w:t>и</w:t>
      </w:r>
      <w:r w:rsidRPr="000B28D1">
        <w:rPr>
          <w:spacing w:val="-9"/>
        </w:rPr>
        <w:t>у</w:t>
      </w:r>
      <w:r w:rsidRPr="000B28D1">
        <w:rPr>
          <w:spacing w:val="1"/>
        </w:rPr>
        <w:t>с</w:t>
      </w:r>
      <w:r w:rsidRPr="000B28D1">
        <w:t>а</w:t>
      </w:r>
      <w:r w:rsidRPr="000B28D1">
        <w:rPr>
          <w:spacing w:val="1"/>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1"/>
        </w:rPr>
        <w:t>я</w:t>
      </w:r>
      <w:r w:rsidRPr="000B28D1">
        <w:t>.</w:t>
      </w:r>
    </w:p>
    <w:p w:rsidR="00247297" w:rsidRPr="000B28D1" w:rsidRDefault="000159FD" w:rsidP="00247297">
      <w:pPr>
        <w:pStyle w:val="af"/>
        <w:spacing w:before="3"/>
        <w:ind w:left="0" w:firstLine="709"/>
        <w:jc w:val="both"/>
      </w:pPr>
      <w:r w:rsidRPr="000B28D1">
        <w:t>В</w:t>
      </w:r>
      <w:r w:rsidRPr="000B28D1">
        <w:rPr>
          <w:spacing w:val="59"/>
        </w:rPr>
        <w:t xml:space="preserve"> </w:t>
      </w:r>
      <w:r w:rsidRPr="000B28D1">
        <w:rPr>
          <w:spacing w:val="2"/>
        </w:rPr>
        <w:t>в</w:t>
      </w:r>
      <w:r w:rsidRPr="000B28D1">
        <w:t>и</w:t>
      </w:r>
      <w:r w:rsidRPr="000B28D1">
        <w:rPr>
          <w:spacing w:val="5"/>
        </w:rPr>
        <w:t>д</w:t>
      </w:r>
      <w:r w:rsidRPr="000B28D1">
        <w:t>у</w:t>
      </w:r>
      <w:r w:rsidRPr="000B28D1">
        <w:rPr>
          <w:spacing w:val="59"/>
        </w:rPr>
        <w:t xml:space="preserve"> </w:t>
      </w:r>
      <w:r w:rsidRPr="000B28D1">
        <w:rPr>
          <w:spacing w:val="-1"/>
        </w:rPr>
        <w:t>т</w:t>
      </w:r>
      <w:r w:rsidRPr="000B28D1">
        <w:t>о</w:t>
      </w:r>
      <w:r w:rsidRPr="000B28D1">
        <w:rPr>
          <w:spacing w:val="1"/>
        </w:rPr>
        <w:t>г</w:t>
      </w:r>
      <w:r w:rsidRPr="000B28D1">
        <w:t>о,</w:t>
      </w:r>
      <w:r w:rsidRPr="000B28D1">
        <w:rPr>
          <w:spacing w:val="3"/>
        </w:rPr>
        <w:t xml:space="preserve"> </w:t>
      </w:r>
      <w:r w:rsidRPr="000B28D1">
        <w:rPr>
          <w:spacing w:val="-1"/>
        </w:rPr>
        <w:t>чт</w:t>
      </w:r>
      <w:r w:rsidRPr="000B28D1">
        <w:t>о</w:t>
      </w:r>
      <w:r w:rsidRPr="000B28D1">
        <w:rPr>
          <w:spacing w:val="3"/>
        </w:rPr>
        <w:t xml:space="preserve"> </w:t>
      </w:r>
      <w:r w:rsidRPr="000B28D1">
        <w:t>м</w:t>
      </w:r>
      <w:r w:rsidRPr="000B28D1">
        <w:rPr>
          <w:spacing w:val="1"/>
        </w:rPr>
        <w:t>е</w:t>
      </w:r>
      <w:r w:rsidRPr="000B28D1">
        <w:rPr>
          <w:spacing w:val="-1"/>
        </w:rPr>
        <w:t>т</w:t>
      </w:r>
      <w:r w:rsidRPr="000B28D1">
        <w:t>о</w:t>
      </w:r>
      <w:r w:rsidRPr="000B28D1">
        <w:rPr>
          <w:spacing w:val="1"/>
        </w:rPr>
        <w:t>д</w:t>
      </w:r>
      <w:r w:rsidRPr="000B28D1">
        <w:t>и</w:t>
      </w:r>
      <w:r w:rsidRPr="000B28D1">
        <w:rPr>
          <w:spacing w:val="-1"/>
        </w:rPr>
        <w:t>к</w:t>
      </w:r>
      <w:r w:rsidRPr="000B28D1">
        <w:t>а</w:t>
      </w:r>
      <w:r w:rsidRPr="000B28D1">
        <w:rPr>
          <w:spacing w:val="5"/>
        </w:rPr>
        <w:t xml:space="preserve"> </w:t>
      </w:r>
      <w:r w:rsidRPr="000B28D1">
        <w:t>ориен</w:t>
      </w:r>
      <w:r w:rsidRPr="000B28D1">
        <w:rPr>
          <w:spacing w:val="-2"/>
        </w:rPr>
        <w:t>т</w:t>
      </w:r>
      <w:r w:rsidRPr="000B28D1">
        <w:t>иро</w:t>
      </w:r>
      <w:r w:rsidRPr="000B28D1">
        <w:rPr>
          <w:spacing w:val="-2"/>
        </w:rPr>
        <w:t>в</w:t>
      </w:r>
      <w:r w:rsidRPr="000B28D1">
        <w:rPr>
          <w:spacing w:val="1"/>
        </w:rPr>
        <w:t>а</w:t>
      </w:r>
      <w:r w:rsidRPr="000B28D1">
        <w:t>на</w:t>
      </w:r>
      <w:r w:rsidRPr="000B28D1">
        <w:rPr>
          <w:spacing w:val="4"/>
        </w:rPr>
        <w:t xml:space="preserve"> </w:t>
      </w:r>
      <w:r w:rsidRPr="000B28D1">
        <w:t>в</w:t>
      </w:r>
      <w:r w:rsidRPr="000B28D1">
        <w:rPr>
          <w:spacing w:val="2"/>
        </w:rPr>
        <w:t xml:space="preserve"> </w:t>
      </w:r>
      <w:r w:rsidRPr="000B28D1">
        <w:t>о</w:t>
      </w:r>
      <w:r w:rsidRPr="000B28D1">
        <w:rPr>
          <w:spacing w:val="1"/>
        </w:rPr>
        <w:t>с</w:t>
      </w:r>
      <w:r w:rsidRPr="000B28D1">
        <w:t>но</w:t>
      </w:r>
      <w:r w:rsidRPr="000B28D1">
        <w:rPr>
          <w:spacing w:val="-2"/>
        </w:rPr>
        <w:t>в</w:t>
      </w:r>
      <w:r w:rsidRPr="000B28D1">
        <w:t>ном</w:t>
      </w:r>
      <w:r w:rsidRPr="000B28D1">
        <w:rPr>
          <w:spacing w:val="3"/>
        </w:rPr>
        <w:t xml:space="preserve"> </w:t>
      </w:r>
      <w:r w:rsidRPr="000B28D1">
        <w:t>на</w:t>
      </w:r>
      <w:r w:rsidRPr="000B28D1">
        <w:rPr>
          <w:spacing w:val="4"/>
        </w:rPr>
        <w:t xml:space="preserve"> </w:t>
      </w:r>
      <w:r w:rsidRPr="000B28D1">
        <w:t>р</w:t>
      </w:r>
      <w:r w:rsidRPr="000B28D1">
        <w:rPr>
          <w:spacing w:val="1"/>
        </w:rPr>
        <w:t>ад</w:t>
      </w:r>
      <w:r w:rsidRPr="000B28D1">
        <w:t>иал</w:t>
      </w:r>
      <w:r w:rsidRPr="000B28D1">
        <w:rPr>
          <w:spacing w:val="-2"/>
        </w:rPr>
        <w:t>ь</w:t>
      </w:r>
      <w:r w:rsidRPr="000B28D1">
        <w:t>н</w:t>
      </w:r>
      <w:r w:rsidRPr="000B28D1">
        <w:rPr>
          <w:spacing w:val="-2"/>
        </w:rPr>
        <w:t>ы</w:t>
      </w:r>
      <w:r w:rsidRPr="000B28D1">
        <w:t>е</w:t>
      </w:r>
      <w:r w:rsidRPr="000B28D1">
        <w:rPr>
          <w:spacing w:val="5"/>
        </w:rPr>
        <w:t xml:space="preserve"> </w:t>
      </w:r>
      <w:r w:rsidRPr="000B28D1">
        <w:rPr>
          <w:spacing w:val="1"/>
        </w:rPr>
        <w:t>се</w:t>
      </w:r>
      <w:r w:rsidRPr="000B28D1">
        <w:rPr>
          <w:spacing w:val="-5"/>
        </w:rPr>
        <w:t>т</w:t>
      </w:r>
      <w:r w:rsidRPr="000B28D1">
        <w:t>и,</w:t>
      </w:r>
      <w:r w:rsidRPr="000B28D1">
        <w:rPr>
          <w:spacing w:val="3"/>
        </w:rPr>
        <w:t xml:space="preserve"> </w:t>
      </w:r>
      <w:r w:rsidRPr="000B28D1">
        <w:t>р</w:t>
      </w:r>
      <w:r w:rsidRPr="000B28D1">
        <w:rPr>
          <w:spacing w:val="1"/>
        </w:rPr>
        <w:t>ад</w:t>
      </w:r>
      <w:r w:rsidRPr="000B28D1">
        <w:rPr>
          <w:spacing w:val="3"/>
        </w:rPr>
        <w:t>и</w:t>
      </w:r>
      <w:r w:rsidRPr="000B28D1">
        <w:rPr>
          <w:spacing w:val="-8"/>
        </w:rPr>
        <w:t>у</w:t>
      </w:r>
      <w:r w:rsidRPr="000B28D1">
        <w:rPr>
          <w:spacing w:val="1"/>
        </w:rPr>
        <w:t>с</w:t>
      </w:r>
      <w:r w:rsidRPr="000B28D1">
        <w:t>ы эфф</w:t>
      </w:r>
      <w:r w:rsidRPr="000B28D1">
        <w:rPr>
          <w:spacing w:val="1"/>
        </w:rPr>
        <w:t>е</w:t>
      </w:r>
      <w:r w:rsidRPr="000B28D1">
        <w:t>к</w:t>
      </w:r>
      <w:r w:rsidRPr="000B28D1">
        <w:rPr>
          <w:spacing w:val="-2"/>
        </w:rPr>
        <w:t>т</w:t>
      </w:r>
      <w:r w:rsidRPr="000B28D1">
        <w:t>и</w:t>
      </w:r>
      <w:r w:rsidRPr="000B28D1">
        <w:rPr>
          <w:spacing w:val="-2"/>
        </w:rPr>
        <w:t>в</w:t>
      </w:r>
      <w:r w:rsidRPr="000B28D1">
        <w:t>ного</w:t>
      </w:r>
      <w:r w:rsidRPr="000B28D1">
        <w:rPr>
          <w:spacing w:val="55"/>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я</w:t>
      </w:r>
      <w:r w:rsidRPr="000B28D1">
        <w:rPr>
          <w:spacing w:val="57"/>
        </w:rPr>
        <w:t xml:space="preserve"> </w:t>
      </w:r>
      <w:r w:rsidRPr="000B28D1">
        <w:rPr>
          <w:spacing w:val="1"/>
        </w:rPr>
        <w:t>с</w:t>
      </w:r>
      <w:r w:rsidRPr="000B28D1">
        <w:rPr>
          <w:spacing w:val="-1"/>
        </w:rPr>
        <w:t>т</w:t>
      </w:r>
      <w:r w:rsidRPr="000B28D1">
        <w:t>рои</w:t>
      </w:r>
      <w:r w:rsidRPr="000B28D1">
        <w:rPr>
          <w:spacing w:val="-5"/>
        </w:rPr>
        <w:t>л</w:t>
      </w:r>
      <w:r w:rsidRPr="000B28D1">
        <w:t>ись</w:t>
      </w:r>
      <w:r w:rsidRPr="000B28D1">
        <w:rPr>
          <w:spacing w:val="54"/>
        </w:rPr>
        <w:t xml:space="preserve"> </w:t>
      </w:r>
      <w:r w:rsidRPr="000B28D1">
        <w:t>о</w:t>
      </w:r>
      <w:r w:rsidRPr="000B28D1">
        <w:rPr>
          <w:spacing w:val="-1"/>
        </w:rPr>
        <w:t>т</w:t>
      </w:r>
      <w:r w:rsidRPr="000B28D1">
        <w:rPr>
          <w:spacing w:val="1"/>
        </w:rPr>
        <w:t>де</w:t>
      </w:r>
      <w:r w:rsidRPr="000B28D1">
        <w:t>л</w:t>
      </w:r>
      <w:r w:rsidRPr="000B28D1">
        <w:rPr>
          <w:spacing w:val="-2"/>
        </w:rPr>
        <w:t>ь</w:t>
      </w:r>
      <w:r w:rsidRPr="000B28D1">
        <w:t>но</w:t>
      </w:r>
      <w:r w:rsidRPr="000B28D1">
        <w:rPr>
          <w:spacing w:val="55"/>
        </w:rPr>
        <w:t xml:space="preserve"> </w:t>
      </w:r>
      <w:r w:rsidRPr="000B28D1">
        <w:t>на</w:t>
      </w:r>
      <w:r w:rsidRPr="000B28D1">
        <w:rPr>
          <w:spacing w:val="56"/>
        </w:rPr>
        <w:t xml:space="preserve"> </w:t>
      </w:r>
      <w:r w:rsidRPr="000B28D1">
        <w:t>ка</w:t>
      </w:r>
      <w:r w:rsidRPr="000B28D1">
        <w:rPr>
          <w:spacing w:val="-2"/>
        </w:rPr>
        <w:t>ж</w:t>
      </w:r>
      <w:r w:rsidRPr="000B28D1">
        <w:rPr>
          <w:spacing w:val="1"/>
        </w:rPr>
        <w:t>д</w:t>
      </w:r>
      <w:r w:rsidRPr="000B28D1">
        <w:rPr>
          <w:spacing w:val="-2"/>
        </w:rPr>
        <w:t>ы</w:t>
      </w:r>
      <w:r w:rsidRPr="000B28D1">
        <w:t>й</w:t>
      </w:r>
      <w:r w:rsidRPr="000B28D1">
        <w:rPr>
          <w:spacing w:val="55"/>
        </w:rPr>
        <w:t xml:space="preserve"> </w:t>
      </w:r>
      <w:r w:rsidRPr="000B28D1">
        <w:t>р</w:t>
      </w:r>
      <w:r w:rsidRPr="000B28D1">
        <w:rPr>
          <w:spacing w:val="1"/>
        </w:rPr>
        <w:t>а</w:t>
      </w:r>
      <w:r w:rsidRPr="000B28D1">
        <w:t>йон</w:t>
      </w:r>
      <w:r w:rsidRPr="000B28D1">
        <w:rPr>
          <w:spacing w:val="54"/>
        </w:rPr>
        <w:t xml:space="preserve"> </w:t>
      </w:r>
      <w:r w:rsidRPr="000B28D1">
        <w:t>с</w:t>
      </w:r>
      <w:r w:rsidRPr="000B28D1">
        <w:rPr>
          <w:spacing w:val="56"/>
        </w:rPr>
        <w:t xml:space="preserve"> </w:t>
      </w:r>
      <w:r w:rsidRPr="000B28D1">
        <w:rPr>
          <w:spacing w:val="3"/>
        </w:rPr>
        <w:t>оп</w:t>
      </w:r>
      <w:r w:rsidRPr="000B28D1">
        <w:t>орой</w:t>
      </w:r>
      <w:r w:rsidRPr="000B28D1">
        <w:rPr>
          <w:spacing w:val="55"/>
        </w:rPr>
        <w:t xml:space="preserve"> </w:t>
      </w:r>
      <w:r w:rsidRPr="000B28D1">
        <w:t>на</w:t>
      </w:r>
      <w:r w:rsidRPr="000B28D1">
        <w:rPr>
          <w:spacing w:val="56"/>
        </w:rPr>
        <w:t xml:space="preserve"> </w:t>
      </w:r>
      <w:r w:rsidRPr="000B28D1">
        <w:t>р</w:t>
      </w:r>
      <w:r w:rsidRPr="000B28D1">
        <w:rPr>
          <w:spacing w:val="1"/>
        </w:rPr>
        <w:t>е</w:t>
      </w:r>
      <w:r w:rsidRPr="000B28D1">
        <w:t>перн</w:t>
      </w:r>
      <w:r w:rsidRPr="000B28D1">
        <w:rPr>
          <w:spacing w:val="-2"/>
        </w:rPr>
        <w:t>ы</w:t>
      </w:r>
      <w:r w:rsidRPr="000B28D1">
        <w:t>е на</w:t>
      </w:r>
      <w:r w:rsidRPr="000B28D1">
        <w:rPr>
          <w:spacing w:val="1"/>
        </w:rPr>
        <w:t>с</w:t>
      </w:r>
      <w:r w:rsidRPr="000B28D1">
        <w:t>о</w:t>
      </w:r>
      <w:r w:rsidRPr="000B28D1">
        <w:rPr>
          <w:spacing w:val="1"/>
        </w:rPr>
        <w:t>с</w:t>
      </w:r>
      <w:r w:rsidRPr="000B28D1">
        <w:t>н</w:t>
      </w:r>
      <w:r w:rsidRPr="000B28D1">
        <w:rPr>
          <w:spacing w:val="-2"/>
        </w:rPr>
        <w:t>ы</w:t>
      </w:r>
      <w:r w:rsidRPr="000B28D1">
        <w:t>е</w:t>
      </w:r>
      <w:r w:rsidRPr="000B28D1">
        <w:rPr>
          <w:spacing w:val="1"/>
        </w:rPr>
        <w:t xml:space="preserve"> с</w:t>
      </w:r>
      <w:r w:rsidRPr="000B28D1">
        <w:rPr>
          <w:spacing w:val="-1"/>
        </w:rPr>
        <w:t>т</w:t>
      </w:r>
      <w:r w:rsidRPr="000B28D1">
        <w:rPr>
          <w:spacing w:val="1"/>
        </w:rPr>
        <w:t>а</w:t>
      </w:r>
      <w:r w:rsidRPr="000B28D1">
        <w:t>н</w:t>
      </w:r>
      <w:r w:rsidRPr="000B28D1">
        <w:rPr>
          <w:spacing w:val="-1"/>
        </w:rPr>
        <w:t>ц</w:t>
      </w:r>
      <w:r w:rsidRPr="000B28D1">
        <w:t>и</w:t>
      </w:r>
      <w:r w:rsidRPr="000B28D1">
        <w:rPr>
          <w:spacing w:val="-1"/>
        </w:rPr>
        <w:t>и</w:t>
      </w:r>
      <w:r w:rsidRPr="000B28D1">
        <w:t>.</w:t>
      </w:r>
    </w:p>
    <w:p w:rsidR="00247297" w:rsidRPr="000B28D1" w:rsidRDefault="00247297" w:rsidP="00247297">
      <w:pPr>
        <w:pStyle w:val="a0"/>
      </w:pPr>
    </w:p>
    <w:p w:rsidR="008A7CD1" w:rsidRPr="000B28D1" w:rsidRDefault="008A7CD1">
      <w:pPr>
        <w:sectPr w:rsidR="008A7CD1" w:rsidRPr="000B28D1">
          <w:pgSz w:w="11906" w:h="16838"/>
          <w:pgMar w:top="1134" w:right="850" w:bottom="1134" w:left="1701" w:header="708" w:footer="708" w:gutter="0"/>
          <w:cols w:space="708"/>
          <w:docGrid w:linePitch="360"/>
        </w:sectPr>
      </w:pPr>
    </w:p>
    <w:p w:rsidR="008A7CD1" w:rsidRPr="000B28D1" w:rsidRDefault="000159FD">
      <w:pPr>
        <w:spacing w:before="400" w:after="200"/>
      </w:pPr>
      <w:r w:rsidRPr="000B28D1">
        <w:rPr>
          <w:b/>
        </w:rPr>
        <w:lastRenderedPageBreak/>
        <w:t>Таблица 2.5.1 - Результаты расчета эффективного радиуса теплоснабжения</w:t>
      </w:r>
    </w:p>
    <w:tbl>
      <w:tblPr>
        <w:tblStyle w:val="a9"/>
        <w:tblW w:w="5278" w:type="pct"/>
        <w:jc w:val="center"/>
        <w:tblLayout w:type="fixed"/>
        <w:tblLook w:val="04A0"/>
      </w:tblPr>
      <w:tblGrid>
        <w:gridCol w:w="1485"/>
        <w:gridCol w:w="1048"/>
        <w:gridCol w:w="1485"/>
        <w:gridCol w:w="1104"/>
        <w:gridCol w:w="1421"/>
        <w:gridCol w:w="1421"/>
        <w:gridCol w:w="861"/>
        <w:gridCol w:w="1472"/>
      </w:tblGrid>
      <w:tr w:rsidR="00366411" w:rsidRPr="000B28D1" w:rsidTr="00366411">
        <w:trPr>
          <w:trHeight w:val="1339"/>
          <w:jc w:val="center"/>
        </w:trPr>
        <w:tc>
          <w:tcPr>
            <w:tcW w:w="721"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Наименование источника теплоснабжения</w:t>
            </w:r>
          </w:p>
        </w:tc>
        <w:tc>
          <w:tcPr>
            <w:tcW w:w="509"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Нагрузка источника (с учетом потерь мощности в сетях), Гкал/ч</w:t>
            </w:r>
          </w:p>
        </w:tc>
        <w:tc>
          <w:tcPr>
            <w:tcW w:w="721"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Площадь зоны теплоснабжения S, км²</w:t>
            </w:r>
          </w:p>
        </w:tc>
        <w:tc>
          <w:tcPr>
            <w:tcW w:w="536"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Длина тепловых сетей, м</w:t>
            </w:r>
          </w:p>
        </w:tc>
        <w:tc>
          <w:tcPr>
            <w:tcW w:w="690"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Материальная характеристика тепловой сети, м²</w:t>
            </w:r>
          </w:p>
        </w:tc>
        <w:tc>
          <w:tcPr>
            <w:tcW w:w="690"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Удельная материальная характеристика тепловой сети,</w:t>
            </w:r>
            <w:r w:rsidR="000B28D1">
              <w:rPr>
                <w:rFonts w:eastAsia="Times New Roman" w:cs="Times New Roman"/>
              </w:rPr>
              <w:t xml:space="preserve"> </w:t>
            </w:r>
            <w:r w:rsidRPr="000B28D1">
              <w:rPr>
                <w:rFonts w:eastAsia="Times New Roman" w:cs="Times New Roman"/>
              </w:rPr>
              <w:t>Гкал/(ч·м*м)</w:t>
            </w:r>
          </w:p>
        </w:tc>
        <w:tc>
          <w:tcPr>
            <w:tcW w:w="418"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Число абонен-тов на 1 км.Кв.</w:t>
            </w:r>
          </w:p>
        </w:tc>
        <w:tc>
          <w:tcPr>
            <w:tcW w:w="715"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Теплоплотность райо-на, Гкал / ч·км²</w:t>
            </w:r>
          </w:p>
        </w:tc>
      </w:tr>
      <w:tr w:rsidR="00366411" w:rsidRPr="000B28D1" w:rsidTr="00366411">
        <w:trPr>
          <w:trHeight w:val="396"/>
          <w:jc w:val="center"/>
        </w:trPr>
        <w:tc>
          <w:tcPr>
            <w:tcW w:w="721" w:type="pc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Котельная п. Кедровый</w:t>
            </w:r>
          </w:p>
        </w:tc>
        <w:tc>
          <w:tcPr>
            <w:tcW w:w="509"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15,3510</w:t>
            </w:r>
          </w:p>
        </w:tc>
        <w:tc>
          <w:tcPr>
            <w:tcW w:w="721"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118831,4000</w:t>
            </w:r>
          </w:p>
        </w:tc>
        <w:tc>
          <w:tcPr>
            <w:tcW w:w="536"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18079,2400</w:t>
            </w:r>
          </w:p>
        </w:tc>
        <w:tc>
          <w:tcPr>
            <w:tcW w:w="690"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2,4967</w:t>
            </w:r>
          </w:p>
        </w:tc>
        <w:tc>
          <w:tcPr>
            <w:tcW w:w="690"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5,8122</w:t>
            </w:r>
          </w:p>
        </w:tc>
        <w:tc>
          <w:tcPr>
            <w:tcW w:w="418"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0,0000</w:t>
            </w:r>
          </w:p>
        </w:tc>
        <w:tc>
          <w:tcPr>
            <w:tcW w:w="715"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0,0001</w:t>
            </w:r>
          </w:p>
        </w:tc>
      </w:tr>
    </w:tbl>
    <w:p w:rsidR="00366411" w:rsidRPr="000B28D1" w:rsidRDefault="00366411" w:rsidP="00366411"/>
    <w:p w:rsidR="00247297" w:rsidRPr="000B28D1" w:rsidRDefault="00F476CE" w:rsidP="00247297">
      <w:pPr>
        <w:pStyle w:val="2"/>
        <w:spacing w:before="69"/>
        <w:ind w:left="0" w:firstLine="0"/>
        <w:rPr>
          <w:rFonts w:eastAsia="Times New Roman"/>
          <w:sz w:val="24"/>
          <w:szCs w:val="24"/>
        </w:rPr>
      </w:pPr>
      <w:hyperlink w:anchor="bookmark18" w:history="1">
        <w:bookmarkStart w:id="24" w:name="_Toc30146958"/>
        <w:bookmarkStart w:id="25" w:name="_Toc35951418"/>
        <w:bookmarkStart w:id="26" w:name="_Toc184722023"/>
        <w:r w:rsidR="000159FD" w:rsidRPr="000B28D1">
          <w:rPr>
            <w:rFonts w:eastAsia="Times New Roman"/>
            <w:sz w:val="24"/>
            <w:szCs w:val="24"/>
          </w:rPr>
          <w:t>Часть 6. Перспективные балансы тепловой мощности и тепловой нагрузки в каждой системе</w:t>
        </w:r>
      </w:hyperlink>
      <w:r w:rsidR="000159FD" w:rsidRPr="000B28D1">
        <w:rPr>
          <w:rFonts w:eastAsia="Times New Roman"/>
          <w:sz w:val="24"/>
          <w:szCs w:val="24"/>
        </w:rPr>
        <w:t xml:space="preserve"> </w:t>
      </w:r>
      <w:hyperlink w:anchor="bookmark18" w:history="1">
        <w:r w:rsidR="000159FD" w:rsidRPr="000B28D1">
          <w:rPr>
            <w:rFonts w:eastAsia="Times New Roman"/>
            <w:sz w:val="24"/>
            <w:szCs w:val="24"/>
          </w:rPr>
          <w:t>теплоснабжения и зоне действия источников тепловой энергии</w:t>
        </w:r>
        <w:bookmarkEnd w:id="24"/>
        <w:bookmarkEnd w:id="25"/>
        <w:bookmarkEnd w:id="26"/>
      </w:hyperlink>
    </w:p>
    <w:p w:rsidR="00247297" w:rsidRPr="000B28D1" w:rsidRDefault="00247297" w:rsidP="00247297">
      <w:pPr>
        <w:pStyle w:val="a0"/>
      </w:pPr>
    </w:p>
    <w:p w:rsidR="00247297" w:rsidRPr="000B28D1" w:rsidRDefault="000159FD" w:rsidP="00247297">
      <w:pPr>
        <w:pStyle w:val="a0"/>
      </w:pPr>
      <w:r w:rsidRPr="000B28D1">
        <w:t xml:space="preserve">2.6.1. </w:t>
      </w:r>
      <w:hyperlink w:anchor="bookmark19" w:history="1">
        <w:r w:rsidRPr="000B28D1">
          <w:rPr>
            <w:rFonts w:cs="Times New Roman"/>
          </w:rPr>
          <w:t>Существующие и перспективные значения установленной тепловой мощности</w:t>
        </w:r>
      </w:hyperlink>
      <w:r w:rsidRPr="000B28D1">
        <w:rPr>
          <w:rFonts w:cs="Times New Roman"/>
          <w:spacing w:val="69"/>
        </w:rPr>
        <w:t xml:space="preserve"> </w:t>
      </w:r>
      <w:hyperlink w:anchor="bookmark19" w:history="1">
        <w:r w:rsidRPr="000B28D1">
          <w:rPr>
            <w:rFonts w:cs="Times New Roman"/>
          </w:rPr>
          <w:t>основного оборудования</w:t>
        </w:r>
        <w:r w:rsidRPr="000B28D1">
          <w:rPr>
            <w:rFonts w:cs="Times New Roman"/>
            <w:spacing w:val="1"/>
          </w:rPr>
          <w:t xml:space="preserve"> </w:t>
        </w:r>
        <w:r w:rsidRPr="000B28D1">
          <w:rPr>
            <w:rFonts w:cs="Times New Roman"/>
          </w:rPr>
          <w:t>источника (источников) тепловой энергии</w:t>
        </w:r>
      </w:hyperlink>
    </w:p>
    <w:p w:rsidR="00247297" w:rsidRPr="000B28D1" w:rsidRDefault="00247297" w:rsidP="00247297">
      <w:pPr>
        <w:pStyle w:val="a0"/>
        <w:rPr>
          <w:rFonts w:cs="Times New Roman"/>
        </w:rPr>
      </w:pPr>
    </w:p>
    <w:p w:rsidR="00247297" w:rsidRPr="000B28D1" w:rsidRDefault="000159FD" w:rsidP="00247297">
      <w:pPr>
        <w:pStyle w:val="af"/>
        <w:ind w:left="0" w:firstLine="567"/>
        <w:jc w:val="both"/>
      </w:pPr>
      <w:r w:rsidRPr="000B28D1">
        <w:t>С</w:t>
      </w:r>
      <w:r w:rsidRPr="000B28D1">
        <w:rPr>
          <w:spacing w:val="-2"/>
        </w:rPr>
        <w:t>в</w:t>
      </w:r>
      <w:r w:rsidRPr="000B28D1">
        <w:rPr>
          <w:spacing w:val="1"/>
        </w:rPr>
        <w:t>еде</w:t>
      </w:r>
      <w:r w:rsidRPr="000B28D1">
        <w:t>н</w:t>
      </w:r>
      <w:r w:rsidRPr="000B28D1">
        <w:rPr>
          <w:spacing w:val="-1"/>
        </w:rPr>
        <w:t>и</w:t>
      </w:r>
      <w:r w:rsidRPr="000B28D1">
        <w:t>я</w:t>
      </w:r>
      <w:r w:rsidRPr="000B28D1">
        <w:rPr>
          <w:spacing w:val="1"/>
        </w:rPr>
        <w:t xml:space="preserve"> </w:t>
      </w:r>
      <w:r w:rsidRPr="000B28D1">
        <w:t>о</w:t>
      </w:r>
      <w:r w:rsidRPr="000B28D1">
        <w:rPr>
          <w:spacing w:val="-1"/>
        </w:rPr>
        <w:t>т</w:t>
      </w:r>
      <w:r w:rsidRPr="000B28D1">
        <w:t>р</w:t>
      </w:r>
      <w:r w:rsidRPr="000B28D1">
        <w:rPr>
          <w:spacing w:val="1"/>
        </w:rPr>
        <w:t>а</w:t>
      </w:r>
      <w:r w:rsidRPr="000B28D1">
        <w:rPr>
          <w:spacing w:val="-2"/>
        </w:rPr>
        <w:t>ж</w:t>
      </w:r>
      <w:r w:rsidRPr="000B28D1">
        <w:rPr>
          <w:spacing w:val="1"/>
        </w:rPr>
        <w:t>е</w:t>
      </w:r>
      <w:r w:rsidRPr="000B28D1">
        <w:t>ны</w:t>
      </w:r>
      <w:r w:rsidRPr="000B28D1">
        <w:rPr>
          <w:spacing w:val="-2"/>
        </w:rPr>
        <w:t xml:space="preserve"> в </w:t>
      </w:r>
      <w:r w:rsidRPr="000B28D1">
        <w:rPr>
          <w:spacing w:val="1"/>
        </w:rPr>
        <w:t xml:space="preserve">разделе 2, часть 3 </w:t>
      </w:r>
      <w:r w:rsidRPr="000B28D1">
        <w:t xml:space="preserve">Том </w:t>
      </w:r>
      <w:r w:rsidRPr="000B28D1">
        <w:rPr>
          <w:spacing w:val="-4"/>
        </w:rPr>
        <w:t>«</w:t>
      </w:r>
      <w:r w:rsidRPr="000B28D1">
        <w:rPr>
          <w:spacing w:val="-2"/>
        </w:rPr>
        <w:t>У</w:t>
      </w:r>
      <w:r w:rsidRPr="000B28D1">
        <w:rPr>
          <w:spacing w:val="2"/>
        </w:rPr>
        <w:t>т</w:t>
      </w:r>
      <w:r w:rsidRPr="000B28D1">
        <w:rPr>
          <w:spacing w:val="-2"/>
        </w:rPr>
        <w:t>в</w:t>
      </w:r>
      <w:r w:rsidRPr="000B28D1">
        <w:rPr>
          <w:spacing w:val="1"/>
        </w:rPr>
        <w:t>е</w:t>
      </w:r>
      <w:r w:rsidRPr="000B28D1">
        <w:t>р</w:t>
      </w:r>
      <w:r w:rsidRPr="000B28D1">
        <w:rPr>
          <w:spacing w:val="-2"/>
        </w:rPr>
        <w:t>ж</w:t>
      </w:r>
      <w:r w:rsidRPr="000B28D1">
        <w:rPr>
          <w:spacing w:val="1"/>
        </w:rPr>
        <w:t>дае</w:t>
      </w:r>
      <w:r w:rsidRPr="000B28D1">
        <w:t>м</w:t>
      </w:r>
      <w:r w:rsidRPr="000B28D1">
        <w:rPr>
          <w:spacing w:val="-3"/>
        </w:rPr>
        <w:t>а</w:t>
      </w:r>
      <w:r w:rsidRPr="000B28D1">
        <w:t>я</w:t>
      </w:r>
      <w:r w:rsidRPr="000B28D1">
        <w:rPr>
          <w:spacing w:val="1"/>
        </w:rPr>
        <w:t xml:space="preserve"> </w:t>
      </w:r>
      <w:r w:rsidRPr="000B28D1">
        <w:rPr>
          <w:spacing w:val="-1"/>
        </w:rPr>
        <w:t>ч</w:t>
      </w:r>
      <w:r w:rsidRPr="000B28D1">
        <w:rPr>
          <w:spacing w:val="1"/>
        </w:rPr>
        <w:t>ас</w:t>
      </w:r>
      <w:r w:rsidRPr="000B28D1">
        <w:rPr>
          <w:spacing w:val="-1"/>
        </w:rPr>
        <w:t>т</w:t>
      </w:r>
      <w:r w:rsidRPr="000B28D1">
        <w:rPr>
          <w:spacing w:val="-2"/>
        </w:rPr>
        <w:t>ь</w:t>
      </w:r>
      <w:r w:rsidRPr="000B28D1">
        <w:rPr>
          <w:spacing w:val="-8"/>
        </w:rPr>
        <w:t>»</w:t>
      </w:r>
      <w:r w:rsidRPr="000B28D1">
        <w:t>.</w:t>
      </w:r>
    </w:p>
    <w:p w:rsidR="00247297" w:rsidRPr="000B28D1" w:rsidRDefault="00247297" w:rsidP="00247297">
      <w:pPr>
        <w:pStyle w:val="a0"/>
      </w:pPr>
    </w:p>
    <w:p w:rsidR="00247297" w:rsidRPr="000B28D1" w:rsidRDefault="000159FD" w:rsidP="00247297">
      <w:pPr>
        <w:jc w:val="both"/>
        <w:rPr>
          <w:b/>
          <w:spacing w:val="93"/>
        </w:rPr>
      </w:pPr>
      <w:r w:rsidRPr="000B28D1">
        <w:t xml:space="preserve">2.6.2. </w:t>
      </w:r>
      <w:hyperlink w:anchor="bookmark23" w:history="1">
        <w:r w:rsidRPr="000B28D1">
          <w:t>Существующие и</w:t>
        </w:r>
        <w:r w:rsidRPr="000B28D1">
          <w:rPr>
            <w:spacing w:val="3"/>
          </w:rPr>
          <w:t xml:space="preserve"> </w:t>
        </w:r>
        <w:r w:rsidRPr="000B28D1">
          <w:t>перспективные технические ограничения</w:t>
        </w:r>
        <w:r w:rsidRPr="000B28D1">
          <w:rPr>
            <w:spacing w:val="1"/>
          </w:rPr>
          <w:t xml:space="preserve"> </w:t>
        </w:r>
        <w:r w:rsidRPr="000B28D1">
          <w:t>на</w:t>
        </w:r>
        <w:r w:rsidR="000B28D1">
          <w:t xml:space="preserve"> </w:t>
        </w:r>
        <w:r w:rsidRPr="000B28D1">
          <w:t>использование</w:t>
        </w:r>
      </w:hyperlink>
      <w:r w:rsidRPr="000B28D1">
        <w:rPr>
          <w:spacing w:val="61"/>
        </w:rPr>
        <w:t xml:space="preserve"> </w:t>
      </w:r>
      <w:hyperlink w:anchor="bookmark23" w:history="1">
        <w:r w:rsidRPr="000B28D1">
          <w:t>установленной тепловой</w:t>
        </w:r>
        <w:r w:rsidRPr="000B28D1">
          <w:rPr>
            <w:spacing w:val="47"/>
          </w:rPr>
          <w:t xml:space="preserve"> </w:t>
        </w:r>
        <w:r w:rsidRPr="000B28D1">
          <w:t>мощности</w:t>
        </w:r>
        <w:r w:rsidRPr="000B28D1">
          <w:rPr>
            <w:spacing w:val="47"/>
          </w:rPr>
          <w:t xml:space="preserve"> </w:t>
        </w:r>
        <w:r w:rsidRPr="000B28D1">
          <w:t>и</w:t>
        </w:r>
        <w:r w:rsidRPr="000B28D1">
          <w:rPr>
            <w:spacing w:val="47"/>
          </w:rPr>
          <w:t xml:space="preserve"> </w:t>
        </w:r>
        <w:r w:rsidRPr="000B28D1">
          <w:t>значения</w:t>
        </w:r>
        <w:r w:rsidRPr="000B28D1">
          <w:rPr>
            <w:spacing w:val="45"/>
          </w:rPr>
          <w:t xml:space="preserve"> </w:t>
        </w:r>
        <w:r w:rsidRPr="000B28D1">
          <w:t>располагаемой</w:t>
        </w:r>
        <w:r w:rsidR="000B28D1">
          <w:t xml:space="preserve"> </w:t>
        </w:r>
        <w:r w:rsidRPr="000B28D1">
          <w:t>мощности</w:t>
        </w:r>
        <w:r w:rsidR="000B28D1">
          <w:t xml:space="preserve"> </w:t>
        </w:r>
        <w:r w:rsidRPr="000B28D1">
          <w:t>основного</w:t>
        </w:r>
      </w:hyperlink>
      <w:r w:rsidRPr="000B28D1">
        <w:rPr>
          <w:spacing w:val="93"/>
        </w:rPr>
        <w:t xml:space="preserve"> </w:t>
      </w:r>
      <w:hyperlink w:anchor="bookmark23" w:history="1">
        <w:r w:rsidRPr="000B28D1">
          <w:t>оборудования</w:t>
        </w:r>
        <w:r w:rsidRPr="000B28D1">
          <w:rPr>
            <w:spacing w:val="1"/>
          </w:rPr>
          <w:t xml:space="preserve"> </w:t>
        </w:r>
        <w:r w:rsidRPr="000B28D1">
          <w:t>источников</w:t>
        </w:r>
        <w:r w:rsidRPr="000B28D1">
          <w:rPr>
            <w:spacing w:val="-2"/>
          </w:rPr>
          <w:t xml:space="preserve"> </w:t>
        </w:r>
        <w:r w:rsidRPr="000B28D1">
          <w:t>тепловой энергии</w:t>
        </w:r>
      </w:hyperlink>
    </w:p>
    <w:p w:rsidR="00247297" w:rsidRPr="000B28D1" w:rsidRDefault="00247297" w:rsidP="00247297">
      <w:pPr>
        <w:pStyle w:val="af"/>
        <w:ind w:left="384" w:firstLine="0"/>
      </w:pPr>
    </w:p>
    <w:p w:rsidR="00247297" w:rsidRPr="000B28D1" w:rsidRDefault="000159FD" w:rsidP="00247297">
      <w:pPr>
        <w:pStyle w:val="af"/>
        <w:ind w:left="0" w:firstLine="567"/>
      </w:pPr>
      <w:r w:rsidRPr="000B28D1">
        <w:t>С</w:t>
      </w:r>
      <w:r w:rsidRPr="000B28D1">
        <w:rPr>
          <w:spacing w:val="-2"/>
        </w:rPr>
        <w:t>в</w:t>
      </w:r>
      <w:r w:rsidRPr="000B28D1">
        <w:rPr>
          <w:spacing w:val="1"/>
        </w:rPr>
        <w:t>еде</w:t>
      </w:r>
      <w:r w:rsidRPr="000B28D1">
        <w:t>н</w:t>
      </w:r>
      <w:r w:rsidRPr="000B28D1">
        <w:rPr>
          <w:spacing w:val="-1"/>
        </w:rPr>
        <w:t>и</w:t>
      </w:r>
      <w:r w:rsidRPr="000B28D1">
        <w:t>я</w:t>
      </w:r>
      <w:r w:rsidRPr="000B28D1">
        <w:rPr>
          <w:spacing w:val="1"/>
        </w:rPr>
        <w:t xml:space="preserve"> </w:t>
      </w:r>
      <w:r w:rsidRPr="000B28D1">
        <w:t>о</w:t>
      </w:r>
      <w:r w:rsidRPr="000B28D1">
        <w:rPr>
          <w:spacing w:val="-1"/>
        </w:rPr>
        <w:t>т</w:t>
      </w:r>
      <w:r w:rsidRPr="000B28D1">
        <w:t>р</w:t>
      </w:r>
      <w:r w:rsidRPr="000B28D1">
        <w:rPr>
          <w:spacing w:val="1"/>
        </w:rPr>
        <w:t>а</w:t>
      </w:r>
      <w:r w:rsidRPr="000B28D1">
        <w:rPr>
          <w:spacing w:val="-2"/>
        </w:rPr>
        <w:t>ж</w:t>
      </w:r>
      <w:r w:rsidRPr="000B28D1">
        <w:rPr>
          <w:spacing w:val="1"/>
        </w:rPr>
        <w:t>е</w:t>
      </w:r>
      <w:r w:rsidRPr="000B28D1">
        <w:t>ны</w:t>
      </w:r>
      <w:r w:rsidRPr="000B28D1">
        <w:rPr>
          <w:spacing w:val="-2"/>
        </w:rPr>
        <w:t xml:space="preserve"> в </w:t>
      </w:r>
      <w:r w:rsidRPr="000B28D1">
        <w:rPr>
          <w:spacing w:val="1"/>
        </w:rPr>
        <w:t xml:space="preserve">разделе 2, часть 3 </w:t>
      </w:r>
      <w:r w:rsidRPr="000B28D1">
        <w:t xml:space="preserve">Том </w:t>
      </w:r>
      <w:r w:rsidRPr="000B28D1">
        <w:rPr>
          <w:spacing w:val="-4"/>
        </w:rPr>
        <w:t>«</w:t>
      </w:r>
      <w:r w:rsidRPr="000B28D1">
        <w:rPr>
          <w:spacing w:val="-2"/>
        </w:rPr>
        <w:t>У</w:t>
      </w:r>
      <w:r w:rsidRPr="000B28D1">
        <w:rPr>
          <w:spacing w:val="2"/>
        </w:rPr>
        <w:t>т</w:t>
      </w:r>
      <w:r w:rsidRPr="000B28D1">
        <w:rPr>
          <w:spacing w:val="-2"/>
        </w:rPr>
        <w:t>в</w:t>
      </w:r>
      <w:r w:rsidRPr="000B28D1">
        <w:rPr>
          <w:spacing w:val="1"/>
        </w:rPr>
        <w:t>е</w:t>
      </w:r>
      <w:r w:rsidRPr="000B28D1">
        <w:t>р</w:t>
      </w:r>
      <w:r w:rsidRPr="000B28D1">
        <w:rPr>
          <w:spacing w:val="-2"/>
        </w:rPr>
        <w:t>ж</w:t>
      </w:r>
      <w:r w:rsidRPr="000B28D1">
        <w:rPr>
          <w:spacing w:val="1"/>
        </w:rPr>
        <w:t>дае</w:t>
      </w:r>
      <w:r w:rsidRPr="000B28D1">
        <w:t>м</w:t>
      </w:r>
      <w:r w:rsidRPr="000B28D1">
        <w:rPr>
          <w:spacing w:val="-3"/>
        </w:rPr>
        <w:t>а</w:t>
      </w:r>
      <w:r w:rsidRPr="000B28D1">
        <w:t>я</w:t>
      </w:r>
      <w:r w:rsidRPr="000B28D1">
        <w:rPr>
          <w:spacing w:val="1"/>
        </w:rPr>
        <w:t xml:space="preserve"> </w:t>
      </w:r>
      <w:r w:rsidRPr="000B28D1">
        <w:rPr>
          <w:spacing w:val="-1"/>
        </w:rPr>
        <w:t>ч</w:t>
      </w:r>
      <w:r w:rsidRPr="000B28D1">
        <w:rPr>
          <w:spacing w:val="1"/>
        </w:rPr>
        <w:t>ас</w:t>
      </w:r>
      <w:r w:rsidRPr="000B28D1">
        <w:rPr>
          <w:spacing w:val="-1"/>
        </w:rPr>
        <w:t>т</w:t>
      </w:r>
      <w:r w:rsidRPr="000B28D1">
        <w:rPr>
          <w:spacing w:val="-2"/>
        </w:rPr>
        <w:t>ь</w:t>
      </w:r>
      <w:r w:rsidRPr="000B28D1">
        <w:rPr>
          <w:spacing w:val="-8"/>
        </w:rPr>
        <w:t>»</w:t>
      </w:r>
      <w:r w:rsidRPr="000B28D1">
        <w:t>.</w:t>
      </w:r>
    </w:p>
    <w:p w:rsidR="00247297" w:rsidRPr="000B28D1" w:rsidRDefault="00247297" w:rsidP="00247297">
      <w:pPr>
        <w:pStyle w:val="a0"/>
      </w:pPr>
    </w:p>
    <w:p w:rsidR="00247297" w:rsidRPr="000B28D1" w:rsidRDefault="000159FD" w:rsidP="00247297">
      <w:pPr>
        <w:jc w:val="both"/>
        <w:rPr>
          <w:b/>
          <w:spacing w:val="93"/>
        </w:rPr>
      </w:pPr>
      <w:bookmarkStart w:id="27" w:name="_Toc30146963"/>
      <w:bookmarkStart w:id="28" w:name="_Toc35951423"/>
      <w:r w:rsidRPr="000B28D1">
        <w:t xml:space="preserve">2.6.3. </w:t>
      </w:r>
      <w:bookmarkEnd w:id="27"/>
      <w:bookmarkEnd w:id="28"/>
      <w:r w:rsidR="00F476CE" w:rsidRPr="000B28D1">
        <w:rPr>
          <w:b/>
        </w:rPr>
        <w:fldChar w:fldCharType="begin"/>
      </w:r>
      <w:r w:rsidRPr="000B28D1">
        <w:instrText xml:space="preserve"> HYPERLINK \l "bookmark24" </w:instrText>
      </w:r>
      <w:r w:rsidR="00F476CE" w:rsidRPr="000B28D1">
        <w:rPr>
          <w:b/>
        </w:rPr>
        <w:fldChar w:fldCharType="separate"/>
      </w:r>
      <w:r w:rsidRPr="000B28D1">
        <w:rPr>
          <w:spacing w:val="-1"/>
        </w:rPr>
        <w:t>Существующие</w:t>
      </w:r>
      <w:r w:rsidRPr="000B28D1">
        <w:rPr>
          <w:spacing w:val="4"/>
        </w:rPr>
        <w:t xml:space="preserve"> </w:t>
      </w:r>
      <w:r w:rsidRPr="000B28D1">
        <w:t>и</w:t>
      </w:r>
      <w:r w:rsidRPr="000B28D1">
        <w:rPr>
          <w:spacing w:val="3"/>
        </w:rPr>
        <w:t xml:space="preserve"> </w:t>
      </w:r>
      <w:r w:rsidRPr="000B28D1">
        <w:rPr>
          <w:spacing w:val="-1"/>
        </w:rPr>
        <w:t>перспективные</w:t>
      </w:r>
      <w:r w:rsidRPr="000B28D1">
        <w:rPr>
          <w:spacing w:val="5"/>
        </w:rPr>
        <w:t xml:space="preserve"> </w:t>
      </w:r>
      <w:r w:rsidRPr="000B28D1">
        <w:t>затраты</w:t>
      </w:r>
      <w:r w:rsidRPr="000B28D1">
        <w:rPr>
          <w:spacing w:val="2"/>
        </w:rPr>
        <w:t xml:space="preserve"> </w:t>
      </w:r>
      <w:r w:rsidRPr="000B28D1">
        <w:rPr>
          <w:spacing w:val="-1"/>
        </w:rPr>
        <w:t>тепловой</w:t>
      </w:r>
      <w:r w:rsidRPr="000B28D1">
        <w:rPr>
          <w:spacing w:val="3"/>
        </w:rPr>
        <w:t xml:space="preserve"> </w:t>
      </w:r>
      <w:r w:rsidRPr="000B28D1">
        <w:rPr>
          <w:spacing w:val="-1"/>
        </w:rPr>
        <w:t>мощности</w:t>
      </w:r>
      <w:r w:rsidRPr="000B28D1">
        <w:rPr>
          <w:spacing w:val="7"/>
        </w:rPr>
        <w:t xml:space="preserve"> </w:t>
      </w:r>
      <w:r w:rsidRPr="000B28D1">
        <w:t>на</w:t>
      </w:r>
      <w:r w:rsidR="000B28D1">
        <w:t xml:space="preserve"> </w:t>
      </w:r>
      <w:r w:rsidRPr="000B28D1">
        <w:rPr>
          <w:spacing w:val="-1"/>
        </w:rPr>
        <w:t>собственные</w:t>
      </w:r>
      <w:r w:rsidRPr="000B28D1">
        <w:rPr>
          <w:spacing w:val="5"/>
        </w:rPr>
        <w:t xml:space="preserve"> </w:t>
      </w:r>
      <w:r w:rsidRPr="000B28D1">
        <w:t>и</w:t>
      </w:r>
      <w:r w:rsidR="00F476CE" w:rsidRPr="000B28D1">
        <w:rPr>
          <w:b/>
        </w:rPr>
        <w:fldChar w:fldCharType="end"/>
      </w:r>
      <w:r w:rsidRPr="000B28D1">
        <w:rPr>
          <w:spacing w:val="79"/>
        </w:rPr>
        <w:t xml:space="preserve"> </w:t>
      </w:r>
      <w:hyperlink w:anchor="bookmark24" w:history="1">
        <w:r w:rsidRPr="000B28D1">
          <w:rPr>
            <w:spacing w:val="-1"/>
          </w:rPr>
          <w:t>хозяйственные</w:t>
        </w:r>
        <w:r w:rsidRPr="000B28D1">
          <w:rPr>
            <w:spacing w:val="17"/>
          </w:rPr>
          <w:t xml:space="preserve"> </w:t>
        </w:r>
        <w:r w:rsidRPr="000B28D1">
          <w:rPr>
            <w:spacing w:val="-2"/>
          </w:rPr>
          <w:t>нужды</w:t>
        </w:r>
        <w:r w:rsidRPr="000B28D1">
          <w:rPr>
            <w:spacing w:val="14"/>
          </w:rPr>
          <w:t xml:space="preserve"> </w:t>
        </w:r>
        <w:r w:rsidRPr="000B28D1">
          <w:t>теплоснабжающей</w:t>
        </w:r>
        <w:r w:rsidRPr="000B28D1">
          <w:rPr>
            <w:spacing w:val="15"/>
          </w:rPr>
          <w:t xml:space="preserve"> </w:t>
        </w:r>
        <w:r w:rsidRPr="000B28D1">
          <w:rPr>
            <w:spacing w:val="-1"/>
          </w:rPr>
          <w:t>организации</w:t>
        </w:r>
        <w:r w:rsidRPr="000B28D1">
          <w:rPr>
            <w:spacing w:val="15"/>
          </w:rPr>
          <w:t xml:space="preserve"> </w:t>
        </w:r>
        <w:r w:rsidRPr="000B28D1">
          <w:t>в</w:t>
        </w:r>
        <w:r w:rsidRPr="000B28D1">
          <w:rPr>
            <w:spacing w:val="14"/>
          </w:rPr>
          <w:t xml:space="preserve"> </w:t>
        </w:r>
        <w:r w:rsidRPr="000B28D1">
          <w:t>отношении</w:t>
        </w:r>
        <w:r w:rsidRPr="000B28D1">
          <w:rPr>
            <w:spacing w:val="15"/>
          </w:rPr>
          <w:t xml:space="preserve"> </w:t>
        </w:r>
        <w:r w:rsidRPr="000B28D1">
          <w:t>источников</w:t>
        </w:r>
        <w:r w:rsidRPr="000B28D1">
          <w:rPr>
            <w:spacing w:val="14"/>
          </w:rPr>
          <w:t xml:space="preserve"> </w:t>
        </w:r>
        <w:r w:rsidRPr="000B28D1">
          <w:rPr>
            <w:spacing w:val="-1"/>
          </w:rPr>
          <w:t>тепловой</w:t>
        </w:r>
      </w:hyperlink>
      <w:r w:rsidRPr="000B28D1">
        <w:rPr>
          <w:spacing w:val="63"/>
        </w:rPr>
        <w:t xml:space="preserve"> </w:t>
      </w:r>
      <w:hyperlink w:anchor="bookmark24" w:history="1">
        <w:r w:rsidRPr="000B28D1">
          <w:t>энергии</w:t>
        </w:r>
      </w:hyperlink>
    </w:p>
    <w:p w:rsidR="00247297" w:rsidRPr="000B28D1" w:rsidRDefault="00247297" w:rsidP="00247297"/>
    <w:p w:rsidR="00247297" w:rsidRPr="000B28D1" w:rsidRDefault="000159FD" w:rsidP="00247297">
      <w:pPr>
        <w:pStyle w:val="af"/>
        <w:ind w:left="0" w:firstLine="567"/>
      </w:pPr>
      <w:r w:rsidRPr="000B28D1">
        <w:t>С</w:t>
      </w:r>
      <w:r w:rsidRPr="000B28D1">
        <w:rPr>
          <w:spacing w:val="-2"/>
        </w:rPr>
        <w:t>в</w:t>
      </w:r>
      <w:r w:rsidRPr="000B28D1">
        <w:rPr>
          <w:spacing w:val="1"/>
        </w:rPr>
        <w:t>еде</w:t>
      </w:r>
      <w:r w:rsidRPr="000B28D1">
        <w:t>н</w:t>
      </w:r>
      <w:r w:rsidRPr="000B28D1">
        <w:rPr>
          <w:spacing w:val="-1"/>
        </w:rPr>
        <w:t>и</w:t>
      </w:r>
      <w:r w:rsidRPr="000B28D1">
        <w:t>я</w:t>
      </w:r>
      <w:r w:rsidRPr="000B28D1">
        <w:rPr>
          <w:spacing w:val="1"/>
        </w:rPr>
        <w:t xml:space="preserve"> </w:t>
      </w:r>
      <w:r w:rsidRPr="000B28D1">
        <w:t>о</w:t>
      </w:r>
      <w:r w:rsidRPr="000B28D1">
        <w:rPr>
          <w:spacing w:val="-1"/>
        </w:rPr>
        <w:t>т</w:t>
      </w:r>
      <w:r w:rsidRPr="000B28D1">
        <w:t>р</w:t>
      </w:r>
      <w:r w:rsidRPr="000B28D1">
        <w:rPr>
          <w:spacing w:val="1"/>
        </w:rPr>
        <w:t>а</w:t>
      </w:r>
      <w:r w:rsidRPr="000B28D1">
        <w:rPr>
          <w:spacing w:val="-2"/>
        </w:rPr>
        <w:t>ж</w:t>
      </w:r>
      <w:r w:rsidRPr="000B28D1">
        <w:rPr>
          <w:spacing w:val="1"/>
        </w:rPr>
        <w:t>е</w:t>
      </w:r>
      <w:r w:rsidRPr="000B28D1">
        <w:t>ны</w:t>
      </w:r>
      <w:r w:rsidRPr="000B28D1">
        <w:rPr>
          <w:spacing w:val="-2"/>
        </w:rPr>
        <w:t xml:space="preserve"> в </w:t>
      </w:r>
      <w:r w:rsidRPr="000B28D1">
        <w:rPr>
          <w:spacing w:val="1"/>
        </w:rPr>
        <w:t xml:space="preserve">разделе 2, часть 3 </w:t>
      </w:r>
      <w:r w:rsidRPr="000B28D1">
        <w:t xml:space="preserve">Том </w:t>
      </w:r>
      <w:r w:rsidRPr="000B28D1">
        <w:rPr>
          <w:spacing w:val="-4"/>
        </w:rPr>
        <w:t>«</w:t>
      </w:r>
      <w:r w:rsidRPr="000B28D1">
        <w:rPr>
          <w:spacing w:val="-2"/>
        </w:rPr>
        <w:t>У</w:t>
      </w:r>
      <w:r w:rsidRPr="000B28D1">
        <w:rPr>
          <w:spacing w:val="2"/>
        </w:rPr>
        <w:t>т</w:t>
      </w:r>
      <w:r w:rsidRPr="000B28D1">
        <w:rPr>
          <w:spacing w:val="-2"/>
        </w:rPr>
        <w:t>в</w:t>
      </w:r>
      <w:r w:rsidRPr="000B28D1">
        <w:rPr>
          <w:spacing w:val="1"/>
        </w:rPr>
        <w:t>е</w:t>
      </w:r>
      <w:r w:rsidRPr="000B28D1">
        <w:t>р</w:t>
      </w:r>
      <w:r w:rsidRPr="000B28D1">
        <w:rPr>
          <w:spacing w:val="-2"/>
        </w:rPr>
        <w:t>ж</w:t>
      </w:r>
      <w:r w:rsidRPr="000B28D1">
        <w:rPr>
          <w:spacing w:val="1"/>
        </w:rPr>
        <w:t>дае</w:t>
      </w:r>
      <w:r w:rsidRPr="000B28D1">
        <w:t>м</w:t>
      </w:r>
      <w:r w:rsidRPr="000B28D1">
        <w:rPr>
          <w:spacing w:val="-3"/>
        </w:rPr>
        <w:t>а</w:t>
      </w:r>
      <w:r w:rsidRPr="000B28D1">
        <w:t>я</w:t>
      </w:r>
      <w:r w:rsidRPr="000B28D1">
        <w:rPr>
          <w:spacing w:val="1"/>
        </w:rPr>
        <w:t xml:space="preserve"> </w:t>
      </w:r>
      <w:r w:rsidRPr="000B28D1">
        <w:rPr>
          <w:spacing w:val="-1"/>
        </w:rPr>
        <w:t>ч</w:t>
      </w:r>
      <w:r w:rsidRPr="000B28D1">
        <w:rPr>
          <w:spacing w:val="1"/>
        </w:rPr>
        <w:t>ас</w:t>
      </w:r>
      <w:r w:rsidRPr="000B28D1">
        <w:rPr>
          <w:spacing w:val="-1"/>
        </w:rPr>
        <w:t>т</w:t>
      </w:r>
      <w:r w:rsidRPr="000B28D1">
        <w:rPr>
          <w:spacing w:val="-2"/>
        </w:rPr>
        <w:t>ь</w:t>
      </w:r>
      <w:r w:rsidRPr="000B28D1">
        <w:rPr>
          <w:spacing w:val="-8"/>
        </w:rPr>
        <w:t>»</w:t>
      </w:r>
      <w:r w:rsidRPr="000B28D1">
        <w:t>.</w:t>
      </w:r>
    </w:p>
    <w:p w:rsidR="00247297" w:rsidRPr="000B28D1" w:rsidRDefault="00247297" w:rsidP="00247297"/>
    <w:p w:rsidR="00247297" w:rsidRPr="000B28D1" w:rsidRDefault="000159FD" w:rsidP="00247297">
      <w:pPr>
        <w:jc w:val="both"/>
        <w:rPr>
          <w:b/>
        </w:rPr>
      </w:pPr>
      <w:bookmarkStart w:id="29" w:name="_Toc30146965"/>
      <w:bookmarkStart w:id="30" w:name="_Toc35951425"/>
      <w:r w:rsidRPr="000B28D1">
        <w:t xml:space="preserve">2.6.4 </w:t>
      </w:r>
      <w:hyperlink w:anchor="bookmark25" w:history="1">
        <w:r w:rsidRPr="000B28D1">
          <w:t>Значения</w:t>
        </w:r>
        <w:r w:rsidRPr="000B28D1">
          <w:rPr>
            <w:spacing w:val="13"/>
          </w:rPr>
          <w:t xml:space="preserve"> </w:t>
        </w:r>
        <w:r w:rsidRPr="000B28D1">
          <w:t>существующей</w:t>
        </w:r>
        <w:r w:rsidRPr="000B28D1">
          <w:rPr>
            <w:spacing w:val="11"/>
          </w:rPr>
          <w:t xml:space="preserve"> </w:t>
        </w:r>
        <w:r w:rsidRPr="000B28D1">
          <w:t>и</w:t>
        </w:r>
        <w:r w:rsidRPr="000B28D1">
          <w:rPr>
            <w:spacing w:val="15"/>
          </w:rPr>
          <w:t xml:space="preserve"> </w:t>
        </w:r>
        <w:r w:rsidRPr="000B28D1">
          <w:t>перспективной</w:t>
        </w:r>
        <w:r w:rsidRPr="000B28D1">
          <w:rPr>
            <w:spacing w:val="11"/>
          </w:rPr>
          <w:t xml:space="preserve"> </w:t>
        </w:r>
        <w:r w:rsidRPr="000B28D1">
          <w:t>тепловой</w:t>
        </w:r>
        <w:r w:rsidRPr="000B28D1">
          <w:rPr>
            <w:spacing w:val="15"/>
          </w:rPr>
          <w:t xml:space="preserve"> </w:t>
        </w:r>
        <w:r w:rsidRPr="000B28D1">
          <w:t>мощности</w:t>
        </w:r>
        <w:r w:rsidRPr="000B28D1">
          <w:rPr>
            <w:spacing w:val="15"/>
          </w:rPr>
          <w:t xml:space="preserve"> </w:t>
        </w:r>
        <w:r w:rsidRPr="000B28D1">
          <w:t>источников</w:t>
        </w:r>
        <w:r w:rsidRPr="000B28D1">
          <w:rPr>
            <w:spacing w:val="9"/>
          </w:rPr>
          <w:t xml:space="preserve"> </w:t>
        </w:r>
        <w:r w:rsidRPr="000B28D1">
          <w:t>тепловой</w:t>
        </w:r>
      </w:hyperlink>
      <w:r w:rsidRPr="000B28D1">
        <w:rPr>
          <w:spacing w:val="83"/>
        </w:rPr>
        <w:t xml:space="preserve"> </w:t>
      </w:r>
      <w:hyperlink w:anchor="bookmark25" w:history="1">
        <w:r w:rsidRPr="000B28D1">
          <w:t>энергии нетто</w:t>
        </w:r>
        <w:bookmarkEnd w:id="29"/>
        <w:bookmarkEnd w:id="30"/>
      </w:hyperlink>
    </w:p>
    <w:p w:rsidR="00247297" w:rsidRPr="000B28D1" w:rsidRDefault="00247297" w:rsidP="00247297">
      <w:pPr>
        <w:rPr>
          <w:lang w:eastAsia="ru-RU"/>
        </w:rPr>
      </w:pPr>
    </w:p>
    <w:p w:rsidR="00247297" w:rsidRPr="000B28D1" w:rsidRDefault="000159FD" w:rsidP="00247297">
      <w:pPr>
        <w:pStyle w:val="af"/>
        <w:ind w:left="0" w:firstLine="567"/>
      </w:pPr>
      <w:r w:rsidRPr="000B28D1">
        <w:t>С</w:t>
      </w:r>
      <w:r w:rsidRPr="000B28D1">
        <w:rPr>
          <w:spacing w:val="-2"/>
        </w:rPr>
        <w:t>в</w:t>
      </w:r>
      <w:r w:rsidRPr="000B28D1">
        <w:rPr>
          <w:spacing w:val="1"/>
        </w:rPr>
        <w:t>еде</w:t>
      </w:r>
      <w:r w:rsidRPr="000B28D1">
        <w:t>н</w:t>
      </w:r>
      <w:r w:rsidRPr="000B28D1">
        <w:rPr>
          <w:spacing w:val="-1"/>
        </w:rPr>
        <w:t>и</w:t>
      </w:r>
      <w:r w:rsidRPr="000B28D1">
        <w:t>я</w:t>
      </w:r>
      <w:r w:rsidRPr="000B28D1">
        <w:rPr>
          <w:spacing w:val="1"/>
        </w:rPr>
        <w:t xml:space="preserve"> </w:t>
      </w:r>
      <w:r w:rsidRPr="000B28D1">
        <w:t>о</w:t>
      </w:r>
      <w:r w:rsidRPr="000B28D1">
        <w:rPr>
          <w:spacing w:val="-1"/>
        </w:rPr>
        <w:t>т</w:t>
      </w:r>
      <w:r w:rsidRPr="000B28D1">
        <w:t>р</w:t>
      </w:r>
      <w:r w:rsidRPr="000B28D1">
        <w:rPr>
          <w:spacing w:val="1"/>
        </w:rPr>
        <w:t>а</w:t>
      </w:r>
      <w:r w:rsidRPr="000B28D1">
        <w:rPr>
          <w:spacing w:val="-2"/>
        </w:rPr>
        <w:t>ж</w:t>
      </w:r>
      <w:r w:rsidRPr="000B28D1">
        <w:rPr>
          <w:spacing w:val="1"/>
        </w:rPr>
        <w:t>е</w:t>
      </w:r>
      <w:r w:rsidRPr="000B28D1">
        <w:t>ны</w:t>
      </w:r>
      <w:r w:rsidRPr="000B28D1">
        <w:rPr>
          <w:spacing w:val="-2"/>
        </w:rPr>
        <w:t xml:space="preserve"> в </w:t>
      </w:r>
      <w:r w:rsidRPr="000B28D1">
        <w:rPr>
          <w:spacing w:val="1"/>
        </w:rPr>
        <w:t xml:space="preserve">разделе 2, часть 3 </w:t>
      </w:r>
      <w:r w:rsidRPr="000B28D1">
        <w:t xml:space="preserve">Том </w:t>
      </w:r>
      <w:r w:rsidRPr="000B28D1">
        <w:rPr>
          <w:spacing w:val="-4"/>
        </w:rPr>
        <w:t>«</w:t>
      </w:r>
      <w:r w:rsidRPr="000B28D1">
        <w:rPr>
          <w:spacing w:val="-2"/>
        </w:rPr>
        <w:t>У</w:t>
      </w:r>
      <w:r w:rsidRPr="000B28D1">
        <w:rPr>
          <w:spacing w:val="2"/>
        </w:rPr>
        <w:t>т</w:t>
      </w:r>
      <w:r w:rsidRPr="000B28D1">
        <w:rPr>
          <w:spacing w:val="-2"/>
        </w:rPr>
        <w:t>в</w:t>
      </w:r>
      <w:r w:rsidRPr="000B28D1">
        <w:rPr>
          <w:spacing w:val="1"/>
        </w:rPr>
        <w:t>е</w:t>
      </w:r>
      <w:r w:rsidRPr="000B28D1">
        <w:t>р</w:t>
      </w:r>
      <w:r w:rsidRPr="000B28D1">
        <w:rPr>
          <w:spacing w:val="-2"/>
        </w:rPr>
        <w:t>ж</w:t>
      </w:r>
      <w:r w:rsidRPr="000B28D1">
        <w:rPr>
          <w:spacing w:val="1"/>
        </w:rPr>
        <w:t>дае</w:t>
      </w:r>
      <w:r w:rsidRPr="000B28D1">
        <w:t>м</w:t>
      </w:r>
      <w:r w:rsidRPr="000B28D1">
        <w:rPr>
          <w:spacing w:val="-3"/>
        </w:rPr>
        <w:t>а</w:t>
      </w:r>
      <w:r w:rsidRPr="000B28D1">
        <w:t>я</w:t>
      </w:r>
      <w:r w:rsidRPr="000B28D1">
        <w:rPr>
          <w:spacing w:val="1"/>
        </w:rPr>
        <w:t xml:space="preserve"> </w:t>
      </w:r>
      <w:r w:rsidRPr="000B28D1">
        <w:rPr>
          <w:spacing w:val="-1"/>
        </w:rPr>
        <w:t>ч</w:t>
      </w:r>
      <w:r w:rsidRPr="000B28D1">
        <w:rPr>
          <w:spacing w:val="1"/>
        </w:rPr>
        <w:t>ас</w:t>
      </w:r>
      <w:r w:rsidRPr="000B28D1">
        <w:rPr>
          <w:spacing w:val="-1"/>
        </w:rPr>
        <w:t>т</w:t>
      </w:r>
      <w:r w:rsidRPr="000B28D1">
        <w:rPr>
          <w:spacing w:val="-2"/>
        </w:rPr>
        <w:t>ь</w:t>
      </w:r>
      <w:r w:rsidRPr="000B28D1">
        <w:rPr>
          <w:spacing w:val="-8"/>
        </w:rPr>
        <w:t>»</w:t>
      </w:r>
      <w:r w:rsidRPr="000B28D1">
        <w:t>.</w:t>
      </w:r>
    </w:p>
    <w:p w:rsidR="00247297" w:rsidRPr="000B28D1" w:rsidRDefault="00247297" w:rsidP="00247297"/>
    <w:p w:rsidR="008A7CD1" w:rsidRPr="000B28D1" w:rsidRDefault="008A7CD1">
      <w:pPr>
        <w:sectPr w:rsidR="008A7CD1" w:rsidRPr="000B28D1">
          <w:pgSz w:w="11906" w:h="16838"/>
          <w:pgMar w:top="1134" w:right="850" w:bottom="1134" w:left="1701" w:header="708" w:footer="708" w:gutter="0"/>
          <w:cols w:space="708"/>
          <w:docGrid w:linePitch="360"/>
        </w:sectPr>
      </w:pPr>
    </w:p>
    <w:p w:rsidR="00247297" w:rsidRPr="000B28D1" w:rsidRDefault="000159FD" w:rsidP="00247297">
      <w:pPr>
        <w:jc w:val="both"/>
        <w:rPr>
          <w:b/>
          <w:spacing w:val="81"/>
        </w:rPr>
      </w:pPr>
      <w:bookmarkStart w:id="31" w:name="_Toc30146966"/>
      <w:bookmarkStart w:id="32" w:name="_Toc35951426"/>
      <w:r w:rsidRPr="000B28D1">
        <w:lastRenderedPageBreak/>
        <w:t xml:space="preserve">2.6.5 </w:t>
      </w:r>
      <w:hyperlink w:anchor="bookmark26" w:history="1">
        <w:r w:rsidRPr="000B28D1">
          <w:t>Значения</w:t>
        </w:r>
        <w:r w:rsidRPr="000B28D1">
          <w:rPr>
            <w:spacing w:val="13"/>
          </w:rPr>
          <w:t xml:space="preserve"> </w:t>
        </w:r>
        <w:r w:rsidRPr="000B28D1">
          <w:t>существующих</w:t>
        </w:r>
        <w:r w:rsidRPr="000B28D1">
          <w:rPr>
            <w:spacing w:val="11"/>
          </w:rPr>
          <w:t xml:space="preserve"> </w:t>
        </w:r>
        <w:r w:rsidRPr="000B28D1">
          <w:t>и</w:t>
        </w:r>
        <w:r w:rsidRPr="000B28D1">
          <w:rPr>
            <w:spacing w:val="11"/>
          </w:rPr>
          <w:t xml:space="preserve"> </w:t>
        </w:r>
        <w:r w:rsidRPr="000B28D1">
          <w:t>перспективных</w:t>
        </w:r>
        <w:r w:rsidRPr="000B28D1">
          <w:rPr>
            <w:spacing w:val="11"/>
          </w:rPr>
          <w:t xml:space="preserve"> </w:t>
        </w:r>
        <w:r w:rsidRPr="000B28D1">
          <w:t>потерь</w:t>
        </w:r>
        <w:r w:rsidRPr="000B28D1">
          <w:rPr>
            <w:spacing w:val="10"/>
          </w:rPr>
          <w:t xml:space="preserve"> </w:t>
        </w:r>
        <w:r w:rsidRPr="000B28D1">
          <w:t>тепловой</w:t>
        </w:r>
        <w:r w:rsidRPr="000B28D1">
          <w:rPr>
            <w:spacing w:val="11"/>
          </w:rPr>
          <w:t xml:space="preserve"> </w:t>
        </w:r>
        <w:r w:rsidRPr="000B28D1">
          <w:t>энергии</w:t>
        </w:r>
        <w:r w:rsidRPr="000B28D1">
          <w:rPr>
            <w:spacing w:val="11"/>
          </w:rPr>
          <w:t xml:space="preserve"> </w:t>
        </w:r>
        <w:r w:rsidRPr="000B28D1">
          <w:t>при</w:t>
        </w:r>
        <w:r w:rsidRPr="000B28D1">
          <w:rPr>
            <w:spacing w:val="11"/>
          </w:rPr>
          <w:t xml:space="preserve"> </w:t>
        </w:r>
        <w:r w:rsidRPr="000B28D1">
          <w:t>ее</w:t>
        </w:r>
        <w:r w:rsidRPr="000B28D1">
          <w:rPr>
            <w:spacing w:val="12"/>
          </w:rPr>
          <w:t xml:space="preserve"> </w:t>
        </w:r>
        <w:r w:rsidRPr="000B28D1">
          <w:rPr>
            <w:spacing w:val="-2"/>
          </w:rPr>
          <w:t>передаче</w:t>
        </w:r>
      </w:hyperlink>
      <w:r w:rsidRPr="000B28D1">
        <w:rPr>
          <w:spacing w:val="73"/>
        </w:rPr>
        <w:t xml:space="preserve"> </w:t>
      </w:r>
      <w:hyperlink w:anchor="bookmark26" w:history="1">
        <w:r w:rsidRPr="000B28D1">
          <w:t>по</w:t>
        </w:r>
        <w:r w:rsidRPr="000B28D1">
          <w:rPr>
            <w:spacing w:val="27"/>
          </w:rPr>
          <w:t xml:space="preserve"> </w:t>
        </w:r>
        <w:r w:rsidRPr="000B28D1">
          <w:t>тепловым</w:t>
        </w:r>
        <w:r w:rsidRPr="000B28D1">
          <w:rPr>
            <w:spacing w:val="27"/>
          </w:rPr>
          <w:t xml:space="preserve"> </w:t>
        </w:r>
        <w:r w:rsidRPr="000B28D1">
          <w:t>сетям,</w:t>
        </w:r>
        <w:r w:rsidRPr="000B28D1">
          <w:rPr>
            <w:spacing w:val="27"/>
          </w:rPr>
          <w:t xml:space="preserve"> </w:t>
        </w:r>
        <w:r w:rsidRPr="000B28D1">
          <w:t>включая</w:t>
        </w:r>
        <w:r w:rsidRPr="000B28D1">
          <w:rPr>
            <w:spacing w:val="29"/>
          </w:rPr>
          <w:t xml:space="preserve"> </w:t>
        </w:r>
        <w:r w:rsidRPr="000B28D1">
          <w:t>потери</w:t>
        </w:r>
        <w:r w:rsidRPr="000B28D1">
          <w:rPr>
            <w:spacing w:val="27"/>
          </w:rPr>
          <w:t xml:space="preserve"> </w:t>
        </w:r>
        <w:r w:rsidRPr="000B28D1">
          <w:t>тепловой</w:t>
        </w:r>
        <w:r w:rsidRPr="000B28D1">
          <w:rPr>
            <w:spacing w:val="27"/>
          </w:rPr>
          <w:t xml:space="preserve"> </w:t>
        </w:r>
        <w:r w:rsidRPr="000B28D1">
          <w:t>энергии</w:t>
        </w:r>
        <w:r w:rsidRPr="000B28D1">
          <w:rPr>
            <w:spacing w:val="32"/>
          </w:rPr>
          <w:t xml:space="preserve"> </w:t>
        </w:r>
        <w:r w:rsidRPr="000B28D1">
          <w:t>в</w:t>
        </w:r>
        <w:r w:rsidRPr="000B28D1">
          <w:rPr>
            <w:spacing w:val="26"/>
          </w:rPr>
          <w:t xml:space="preserve"> </w:t>
        </w:r>
        <w:r w:rsidRPr="000B28D1">
          <w:t>тепловых</w:t>
        </w:r>
        <w:r w:rsidRPr="000B28D1">
          <w:rPr>
            <w:spacing w:val="27"/>
          </w:rPr>
          <w:t xml:space="preserve"> </w:t>
        </w:r>
        <w:r w:rsidRPr="000B28D1">
          <w:t>сетях</w:t>
        </w:r>
        <w:r w:rsidRPr="000B28D1">
          <w:rPr>
            <w:spacing w:val="27"/>
          </w:rPr>
          <w:t xml:space="preserve"> </w:t>
        </w:r>
        <w:r w:rsidRPr="000B28D1">
          <w:t>теплопередачей</w:t>
        </w:r>
      </w:hyperlink>
      <w:r w:rsidRPr="000B28D1">
        <w:rPr>
          <w:spacing w:val="63"/>
        </w:rPr>
        <w:t xml:space="preserve"> </w:t>
      </w:r>
      <w:hyperlink w:anchor="bookmark26" w:history="1">
        <w:r w:rsidRPr="000B28D1">
          <w:t>через теплоизоляционные конструкции теплопроводов и потери</w:t>
        </w:r>
        <w:r w:rsidR="000B28D1">
          <w:t xml:space="preserve"> </w:t>
        </w:r>
        <w:r w:rsidRPr="000B28D1">
          <w:t>теплоносителя,</w:t>
        </w:r>
        <w:r w:rsidR="000B28D1">
          <w:t xml:space="preserve"> </w:t>
        </w:r>
        <w:r w:rsidRPr="000B28D1">
          <w:t>с</w:t>
        </w:r>
      </w:hyperlink>
      <w:r w:rsidRPr="000B28D1">
        <w:rPr>
          <w:spacing w:val="81"/>
        </w:rPr>
        <w:t xml:space="preserve"> </w:t>
      </w:r>
      <w:hyperlink w:anchor="bookmark26" w:history="1">
        <w:r w:rsidRPr="000B28D1">
          <w:t>указанием затрат теплоносителя</w:t>
        </w:r>
        <w:r w:rsidRPr="000B28D1">
          <w:rPr>
            <w:spacing w:val="1"/>
          </w:rPr>
          <w:t xml:space="preserve"> </w:t>
        </w:r>
        <w:r w:rsidRPr="000B28D1">
          <w:t>на компенсацию этих потерь</w:t>
        </w:r>
        <w:bookmarkEnd w:id="31"/>
        <w:bookmarkEnd w:id="32"/>
      </w:hyperlink>
    </w:p>
    <w:p w:rsidR="00247297" w:rsidRPr="000B28D1" w:rsidRDefault="00247297" w:rsidP="00247297"/>
    <w:p w:rsidR="00247297" w:rsidRPr="000B28D1" w:rsidRDefault="00F476CE" w:rsidP="00247297">
      <w:pPr>
        <w:pStyle w:val="af"/>
        <w:ind w:left="0" w:firstLine="0"/>
        <w:jc w:val="both"/>
      </w:pPr>
      <w:hyperlink w:anchor="bookmark26" w:history="1">
        <w:r w:rsidR="000159FD" w:rsidRPr="000B28D1">
          <w:t>Значения</w:t>
        </w:r>
        <w:r w:rsidR="000159FD" w:rsidRPr="000B28D1">
          <w:rPr>
            <w:spacing w:val="13"/>
          </w:rPr>
          <w:t xml:space="preserve"> </w:t>
        </w:r>
        <w:r w:rsidR="000159FD" w:rsidRPr="000B28D1">
          <w:t>существующих</w:t>
        </w:r>
        <w:r w:rsidR="000159FD" w:rsidRPr="000B28D1">
          <w:rPr>
            <w:spacing w:val="11"/>
          </w:rPr>
          <w:t xml:space="preserve"> </w:t>
        </w:r>
        <w:r w:rsidR="000159FD" w:rsidRPr="000B28D1">
          <w:t>и</w:t>
        </w:r>
        <w:r w:rsidR="000159FD" w:rsidRPr="000B28D1">
          <w:rPr>
            <w:spacing w:val="11"/>
          </w:rPr>
          <w:t xml:space="preserve"> </w:t>
        </w:r>
        <w:r w:rsidR="000159FD" w:rsidRPr="000B28D1">
          <w:t>перспективных</w:t>
        </w:r>
        <w:r w:rsidR="000159FD" w:rsidRPr="000B28D1">
          <w:rPr>
            <w:spacing w:val="11"/>
          </w:rPr>
          <w:t xml:space="preserve"> </w:t>
        </w:r>
        <w:r w:rsidR="000159FD" w:rsidRPr="000B28D1">
          <w:t>потерь</w:t>
        </w:r>
        <w:r w:rsidR="000159FD" w:rsidRPr="000B28D1">
          <w:rPr>
            <w:spacing w:val="10"/>
          </w:rPr>
          <w:t xml:space="preserve"> </w:t>
        </w:r>
        <w:r w:rsidR="000159FD" w:rsidRPr="000B28D1">
          <w:t>тепловой</w:t>
        </w:r>
        <w:r w:rsidR="000159FD" w:rsidRPr="000B28D1">
          <w:rPr>
            <w:spacing w:val="11"/>
          </w:rPr>
          <w:t xml:space="preserve"> </w:t>
        </w:r>
        <w:r w:rsidR="000159FD" w:rsidRPr="000B28D1">
          <w:t>энергии</w:t>
        </w:r>
        <w:r w:rsidR="000159FD" w:rsidRPr="000B28D1">
          <w:rPr>
            <w:spacing w:val="11"/>
          </w:rPr>
          <w:t xml:space="preserve"> </w:t>
        </w:r>
        <w:r w:rsidR="000159FD" w:rsidRPr="000B28D1">
          <w:t>при</w:t>
        </w:r>
        <w:r w:rsidR="000159FD" w:rsidRPr="000B28D1">
          <w:rPr>
            <w:spacing w:val="11"/>
          </w:rPr>
          <w:t xml:space="preserve"> </w:t>
        </w:r>
        <w:r w:rsidR="000159FD" w:rsidRPr="000B28D1">
          <w:t>ее</w:t>
        </w:r>
        <w:r w:rsidR="000159FD" w:rsidRPr="000B28D1">
          <w:rPr>
            <w:spacing w:val="12"/>
          </w:rPr>
          <w:t xml:space="preserve"> </w:t>
        </w:r>
        <w:r w:rsidR="000159FD" w:rsidRPr="000B28D1">
          <w:rPr>
            <w:spacing w:val="-2"/>
          </w:rPr>
          <w:t>передаче</w:t>
        </w:r>
      </w:hyperlink>
      <w:r w:rsidR="000159FD" w:rsidRPr="000B28D1">
        <w:rPr>
          <w:spacing w:val="73"/>
        </w:rPr>
        <w:t xml:space="preserve"> </w:t>
      </w:r>
      <w:hyperlink w:anchor="bookmark26" w:history="1">
        <w:r w:rsidR="000159FD" w:rsidRPr="000B28D1">
          <w:t>по</w:t>
        </w:r>
        <w:r w:rsidR="000159FD" w:rsidRPr="000B28D1">
          <w:rPr>
            <w:spacing w:val="27"/>
          </w:rPr>
          <w:t xml:space="preserve"> </w:t>
        </w:r>
        <w:r w:rsidR="000159FD" w:rsidRPr="000B28D1">
          <w:t>тепловым</w:t>
        </w:r>
        <w:r w:rsidR="000159FD" w:rsidRPr="000B28D1">
          <w:rPr>
            <w:spacing w:val="27"/>
          </w:rPr>
          <w:t xml:space="preserve"> </w:t>
        </w:r>
        <w:r w:rsidR="000159FD" w:rsidRPr="000B28D1">
          <w:t>сетям,</w:t>
        </w:r>
        <w:r w:rsidR="000159FD" w:rsidRPr="000B28D1">
          <w:rPr>
            <w:spacing w:val="27"/>
          </w:rPr>
          <w:t xml:space="preserve"> </w:t>
        </w:r>
        <w:r w:rsidR="000159FD" w:rsidRPr="000B28D1">
          <w:t>включая</w:t>
        </w:r>
        <w:r w:rsidR="000159FD" w:rsidRPr="000B28D1">
          <w:rPr>
            <w:spacing w:val="29"/>
          </w:rPr>
          <w:t xml:space="preserve"> </w:t>
        </w:r>
        <w:r w:rsidR="000159FD" w:rsidRPr="000B28D1">
          <w:t>потери</w:t>
        </w:r>
        <w:r w:rsidR="000159FD" w:rsidRPr="000B28D1">
          <w:rPr>
            <w:spacing w:val="27"/>
          </w:rPr>
          <w:t xml:space="preserve"> </w:t>
        </w:r>
        <w:r w:rsidR="000159FD" w:rsidRPr="000B28D1">
          <w:t>тепловой</w:t>
        </w:r>
        <w:r w:rsidR="000159FD" w:rsidRPr="000B28D1">
          <w:rPr>
            <w:spacing w:val="27"/>
          </w:rPr>
          <w:t xml:space="preserve"> </w:t>
        </w:r>
        <w:r w:rsidR="000159FD" w:rsidRPr="000B28D1">
          <w:t>энергии</w:t>
        </w:r>
        <w:r w:rsidR="000159FD" w:rsidRPr="000B28D1">
          <w:rPr>
            <w:spacing w:val="32"/>
          </w:rPr>
          <w:t xml:space="preserve"> </w:t>
        </w:r>
        <w:r w:rsidR="000159FD" w:rsidRPr="000B28D1">
          <w:t>в</w:t>
        </w:r>
        <w:r w:rsidR="000159FD" w:rsidRPr="000B28D1">
          <w:rPr>
            <w:spacing w:val="26"/>
          </w:rPr>
          <w:t xml:space="preserve"> </w:t>
        </w:r>
        <w:r w:rsidR="000159FD" w:rsidRPr="000B28D1">
          <w:t>тепловых</w:t>
        </w:r>
        <w:r w:rsidR="000159FD" w:rsidRPr="000B28D1">
          <w:rPr>
            <w:spacing w:val="27"/>
          </w:rPr>
          <w:t xml:space="preserve"> </w:t>
        </w:r>
        <w:r w:rsidR="000159FD" w:rsidRPr="000B28D1">
          <w:t>сетях</w:t>
        </w:r>
        <w:r w:rsidR="000159FD" w:rsidRPr="000B28D1">
          <w:rPr>
            <w:spacing w:val="27"/>
          </w:rPr>
          <w:t xml:space="preserve"> </w:t>
        </w:r>
        <w:r w:rsidR="000159FD" w:rsidRPr="000B28D1">
          <w:t>теплопередачей</w:t>
        </w:r>
      </w:hyperlink>
      <w:r w:rsidR="000159FD" w:rsidRPr="000B28D1">
        <w:rPr>
          <w:spacing w:val="63"/>
        </w:rPr>
        <w:t xml:space="preserve"> </w:t>
      </w:r>
      <w:hyperlink w:anchor="bookmark26" w:history="1">
        <w:r w:rsidR="000159FD" w:rsidRPr="000B28D1">
          <w:t>через теплоизоляционные конструкции теплопроводов и</w:t>
        </w:r>
        <w:r w:rsidR="000B28D1">
          <w:t xml:space="preserve"> </w:t>
        </w:r>
        <w:r w:rsidR="000159FD" w:rsidRPr="000B28D1">
          <w:t>потери теплоносителя, с</w:t>
        </w:r>
      </w:hyperlink>
      <w:r w:rsidR="000159FD" w:rsidRPr="000B28D1">
        <w:rPr>
          <w:spacing w:val="81"/>
        </w:rPr>
        <w:t xml:space="preserve"> </w:t>
      </w:r>
      <w:hyperlink w:anchor="bookmark26" w:history="1">
        <w:r w:rsidR="000159FD" w:rsidRPr="000B28D1">
          <w:t>указанием затрат теплоносителя</w:t>
        </w:r>
        <w:r w:rsidR="000159FD" w:rsidRPr="000B28D1">
          <w:rPr>
            <w:spacing w:val="1"/>
          </w:rPr>
          <w:t xml:space="preserve"> </w:t>
        </w:r>
        <w:r w:rsidR="000159FD" w:rsidRPr="000B28D1">
          <w:t>на компенсацию этих потерь</w:t>
        </w:r>
      </w:hyperlink>
      <w:r w:rsidR="000159FD" w:rsidRPr="000B28D1">
        <w:t xml:space="preserve"> представлены в таблице 2.6.5.1.</w:t>
      </w:r>
    </w:p>
    <w:p w:rsidR="008A7CD1" w:rsidRPr="000B28D1" w:rsidRDefault="000159FD">
      <w:pPr>
        <w:spacing w:before="400" w:after="200"/>
      </w:pPr>
      <w:bookmarkStart w:id="33" w:name="_Hlk63447532"/>
      <w:r w:rsidRPr="000B28D1">
        <w:rPr>
          <w:b/>
        </w:rPr>
        <w:t>Таблица 2.6.5.1 - Потери при передачи тепловой энергии по тепловым сетям</w:t>
      </w:r>
    </w:p>
    <w:tbl>
      <w:tblPr>
        <w:tblStyle w:val="a9"/>
        <w:tblW w:w="5000" w:type="pct"/>
        <w:jc w:val="center"/>
        <w:tblLook w:val="04A0"/>
      </w:tblPr>
      <w:tblGrid>
        <w:gridCol w:w="2217"/>
        <w:gridCol w:w="2217"/>
        <w:gridCol w:w="1266"/>
        <w:gridCol w:w="1798"/>
        <w:gridCol w:w="1798"/>
        <w:gridCol w:w="1798"/>
        <w:gridCol w:w="1798"/>
        <w:gridCol w:w="1795"/>
      </w:tblGrid>
      <w:tr w:rsidR="00366411" w:rsidRPr="000B28D1" w:rsidTr="00366411">
        <w:trPr>
          <w:trHeight w:val="443"/>
          <w:jc w:val="center"/>
        </w:trPr>
        <w:tc>
          <w:tcPr>
            <w:tcW w:w="755"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Источник тепловой энергии</w:t>
            </w:r>
          </w:p>
        </w:tc>
        <w:tc>
          <w:tcPr>
            <w:tcW w:w="755"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Показатель</w:t>
            </w:r>
          </w:p>
        </w:tc>
        <w:tc>
          <w:tcPr>
            <w:tcW w:w="431"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Ед. изм.</w:t>
            </w:r>
          </w:p>
        </w:tc>
        <w:tc>
          <w:tcPr>
            <w:tcW w:w="612"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2023</w:t>
            </w:r>
          </w:p>
        </w:tc>
        <w:tc>
          <w:tcPr>
            <w:tcW w:w="612"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2024</w:t>
            </w:r>
          </w:p>
        </w:tc>
        <w:tc>
          <w:tcPr>
            <w:tcW w:w="612"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2025</w:t>
            </w:r>
          </w:p>
        </w:tc>
        <w:tc>
          <w:tcPr>
            <w:tcW w:w="612"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2026</w:t>
            </w:r>
          </w:p>
        </w:tc>
        <w:tc>
          <w:tcPr>
            <w:tcW w:w="611"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2027</w:t>
            </w:r>
          </w:p>
        </w:tc>
      </w:tr>
      <w:tr w:rsidR="00366411" w:rsidRPr="000B28D1" w:rsidTr="00366411">
        <w:trPr>
          <w:trHeight w:val="150"/>
          <w:jc w:val="center"/>
        </w:trPr>
        <w:tc>
          <w:tcPr>
            <w:tcW w:w="5000" w:type="pct"/>
            <w:gridSpan w:val="8"/>
            <w:shd w:val="clear" w:color="auto" w:fill="DBE5F1"/>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АО “КРАСЭКО»</w:t>
            </w:r>
          </w:p>
        </w:tc>
      </w:tr>
      <w:tr w:rsidR="00366411" w:rsidRPr="000B28D1" w:rsidTr="00366411">
        <w:trPr>
          <w:trHeight w:val="324"/>
          <w:jc w:val="center"/>
        </w:trPr>
        <w:tc>
          <w:tcPr>
            <w:tcW w:w="755" w:type="pct"/>
            <w:vMerge w:val="restar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Котельная п. Кедровый</w:t>
            </w:r>
          </w:p>
        </w:tc>
        <w:tc>
          <w:tcPr>
            <w:tcW w:w="755"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Потери на сетях</w:t>
            </w:r>
          </w:p>
        </w:tc>
        <w:tc>
          <w:tcPr>
            <w:tcW w:w="431"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Гкал</w:t>
            </w:r>
          </w:p>
        </w:tc>
        <w:tc>
          <w:tcPr>
            <w:tcW w:w="61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5678,0000</w:t>
            </w:r>
          </w:p>
        </w:tc>
        <w:tc>
          <w:tcPr>
            <w:tcW w:w="61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5678,0000</w:t>
            </w:r>
          </w:p>
        </w:tc>
        <w:tc>
          <w:tcPr>
            <w:tcW w:w="61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5678,0000</w:t>
            </w:r>
          </w:p>
        </w:tc>
        <w:tc>
          <w:tcPr>
            <w:tcW w:w="61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5678,0000</w:t>
            </w:r>
          </w:p>
        </w:tc>
        <w:tc>
          <w:tcPr>
            <w:tcW w:w="611"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5678,0000</w:t>
            </w:r>
          </w:p>
        </w:tc>
      </w:tr>
      <w:tr w:rsidR="00366411" w:rsidRPr="000B28D1" w:rsidTr="00366411">
        <w:trPr>
          <w:trHeight w:val="324"/>
          <w:jc w:val="center"/>
        </w:trPr>
        <w:tc>
          <w:tcPr>
            <w:tcW w:w="755" w:type="pct"/>
            <w:vMerge/>
          </w:tcPr>
          <w:p w:rsidR="00366411" w:rsidRPr="000B28D1" w:rsidRDefault="00366411"/>
        </w:tc>
        <w:tc>
          <w:tcPr>
            <w:tcW w:w="755"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Потери теплоносителя</w:t>
            </w:r>
          </w:p>
        </w:tc>
        <w:tc>
          <w:tcPr>
            <w:tcW w:w="431"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м3/</w:t>
            </w:r>
            <w:r w:rsidR="00CA7D33">
              <w:rPr>
                <w:rFonts w:eastAsia="Times New Roman" w:cs="Times New Roman"/>
              </w:rPr>
              <w:t>год</w:t>
            </w:r>
          </w:p>
        </w:tc>
        <w:tc>
          <w:tcPr>
            <w:tcW w:w="61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21840,0000</w:t>
            </w:r>
          </w:p>
        </w:tc>
        <w:tc>
          <w:tcPr>
            <w:tcW w:w="61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21840,0000</w:t>
            </w:r>
          </w:p>
        </w:tc>
        <w:tc>
          <w:tcPr>
            <w:tcW w:w="61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21840,0000</w:t>
            </w:r>
          </w:p>
        </w:tc>
        <w:tc>
          <w:tcPr>
            <w:tcW w:w="61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21840,0000</w:t>
            </w:r>
          </w:p>
        </w:tc>
        <w:tc>
          <w:tcPr>
            <w:tcW w:w="611"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21840,0000</w:t>
            </w:r>
          </w:p>
        </w:tc>
      </w:tr>
      <w:bookmarkEnd w:id="33"/>
    </w:tbl>
    <w:p w:rsidR="00247297" w:rsidRPr="000B28D1" w:rsidRDefault="00247297" w:rsidP="00247297">
      <w:pPr>
        <w:pStyle w:val="af"/>
        <w:ind w:left="0" w:firstLine="0"/>
        <w:jc w:val="both"/>
      </w:pPr>
    </w:p>
    <w:p w:rsidR="008A7CD1" w:rsidRPr="000B28D1" w:rsidRDefault="008A7CD1">
      <w:pPr>
        <w:sectPr w:rsidR="008A7CD1" w:rsidRPr="000B28D1">
          <w:pgSz w:w="16838" w:h="11906" w:orient="landscape"/>
          <w:pgMar w:top="1134" w:right="850" w:bottom="1134" w:left="1701" w:header="708" w:footer="708" w:gutter="0"/>
          <w:cols w:space="708"/>
          <w:docGrid w:linePitch="360"/>
        </w:sectPr>
      </w:pPr>
    </w:p>
    <w:p w:rsidR="00247297" w:rsidRPr="000B28D1" w:rsidRDefault="000159FD" w:rsidP="00247297">
      <w:pPr>
        <w:jc w:val="both"/>
        <w:rPr>
          <w:b/>
          <w:spacing w:val="79"/>
        </w:rPr>
      </w:pPr>
      <w:bookmarkStart w:id="34" w:name="_Toc30146967"/>
      <w:bookmarkStart w:id="35" w:name="_Toc35951427"/>
      <w:r w:rsidRPr="000B28D1">
        <w:lastRenderedPageBreak/>
        <w:t xml:space="preserve">2.6.6 </w:t>
      </w:r>
      <w:hyperlink w:anchor="bookmark27" w:history="1">
        <w:r w:rsidRPr="000B28D1">
          <w:rPr>
            <w:spacing w:val="-1"/>
          </w:rPr>
          <w:t>Затраты</w:t>
        </w:r>
        <w:r w:rsidRPr="000B28D1">
          <w:rPr>
            <w:spacing w:val="14"/>
          </w:rPr>
          <w:t xml:space="preserve"> </w:t>
        </w:r>
        <w:r w:rsidRPr="000B28D1">
          <w:rPr>
            <w:spacing w:val="-1"/>
          </w:rPr>
          <w:t>существующей</w:t>
        </w:r>
        <w:r w:rsidRPr="000B28D1">
          <w:t xml:space="preserve"> и </w:t>
        </w:r>
        <w:r w:rsidRPr="000B28D1">
          <w:rPr>
            <w:spacing w:val="-1"/>
          </w:rPr>
          <w:t>перспективной</w:t>
        </w:r>
        <w:r w:rsidRPr="000B28D1">
          <w:t xml:space="preserve"> </w:t>
        </w:r>
        <w:r w:rsidRPr="000B28D1">
          <w:rPr>
            <w:spacing w:val="-1"/>
          </w:rPr>
          <w:t>тепловой</w:t>
        </w:r>
        <w:r w:rsidRPr="000B28D1">
          <w:t xml:space="preserve"> </w:t>
        </w:r>
        <w:r w:rsidRPr="000B28D1">
          <w:rPr>
            <w:spacing w:val="-1"/>
          </w:rPr>
          <w:t>мощности</w:t>
        </w:r>
        <w:r w:rsidRPr="000B28D1">
          <w:t xml:space="preserve"> на</w:t>
        </w:r>
        <w:r w:rsidR="000B28D1">
          <w:t xml:space="preserve"> </w:t>
        </w:r>
        <w:r w:rsidRPr="000B28D1">
          <w:rPr>
            <w:spacing w:val="-1"/>
          </w:rPr>
          <w:t>хозяйственные</w:t>
        </w:r>
      </w:hyperlink>
      <w:r w:rsidRPr="000B28D1">
        <w:rPr>
          <w:spacing w:val="79"/>
        </w:rPr>
        <w:t xml:space="preserve"> </w:t>
      </w:r>
      <w:hyperlink w:anchor="bookmark27" w:history="1">
        <w:r w:rsidRPr="000B28D1">
          <w:rPr>
            <w:spacing w:val="-1"/>
          </w:rPr>
          <w:t>нужды</w:t>
        </w:r>
        <w:r w:rsidRPr="000B28D1">
          <w:rPr>
            <w:spacing w:val="-2"/>
          </w:rPr>
          <w:t xml:space="preserve"> </w:t>
        </w:r>
        <w:r w:rsidRPr="000B28D1">
          <w:t xml:space="preserve">теплоснабжающей </w:t>
        </w:r>
        <w:r w:rsidRPr="000B28D1">
          <w:rPr>
            <w:spacing w:val="-1"/>
          </w:rPr>
          <w:t>(теплосетевой)</w:t>
        </w:r>
        <w:r w:rsidRPr="000B28D1">
          <w:t xml:space="preserve"> организации в</w:t>
        </w:r>
        <w:r w:rsidRPr="000B28D1">
          <w:rPr>
            <w:spacing w:val="-2"/>
          </w:rPr>
          <w:t xml:space="preserve"> </w:t>
        </w:r>
        <w:r w:rsidRPr="000B28D1">
          <w:rPr>
            <w:spacing w:val="-1"/>
          </w:rPr>
          <w:t>отношении</w:t>
        </w:r>
        <w:r w:rsidRPr="000B28D1">
          <w:t xml:space="preserve"> </w:t>
        </w:r>
        <w:r w:rsidRPr="000B28D1">
          <w:rPr>
            <w:spacing w:val="-1"/>
          </w:rPr>
          <w:t>тепловых</w:t>
        </w:r>
        <w:r w:rsidRPr="000B28D1">
          <w:rPr>
            <w:spacing w:val="3"/>
          </w:rPr>
          <w:t xml:space="preserve"> </w:t>
        </w:r>
        <w:r w:rsidRPr="000B28D1">
          <w:t>сетей</w:t>
        </w:r>
        <w:bookmarkEnd w:id="34"/>
        <w:bookmarkEnd w:id="35"/>
      </w:hyperlink>
    </w:p>
    <w:p w:rsidR="00247297" w:rsidRPr="000B28D1" w:rsidRDefault="00247297" w:rsidP="00247297">
      <w:pPr>
        <w:pStyle w:val="af"/>
        <w:ind w:left="0" w:firstLine="0"/>
      </w:pPr>
    </w:p>
    <w:p w:rsidR="00247297" w:rsidRPr="000B28D1" w:rsidRDefault="000159FD" w:rsidP="00247297">
      <w:pPr>
        <w:pStyle w:val="af"/>
        <w:ind w:left="0" w:firstLine="567"/>
      </w:pPr>
      <w:r w:rsidRPr="000B28D1">
        <w:t>С</w:t>
      </w:r>
      <w:r w:rsidRPr="000B28D1">
        <w:rPr>
          <w:spacing w:val="-2"/>
        </w:rPr>
        <w:t>в</w:t>
      </w:r>
      <w:r w:rsidRPr="000B28D1">
        <w:rPr>
          <w:spacing w:val="1"/>
        </w:rPr>
        <w:t>еде</w:t>
      </w:r>
      <w:r w:rsidRPr="000B28D1">
        <w:t>н</w:t>
      </w:r>
      <w:r w:rsidRPr="000B28D1">
        <w:rPr>
          <w:spacing w:val="-1"/>
        </w:rPr>
        <w:t>и</w:t>
      </w:r>
      <w:r w:rsidRPr="000B28D1">
        <w:t>я</w:t>
      </w:r>
      <w:r w:rsidRPr="000B28D1">
        <w:rPr>
          <w:spacing w:val="1"/>
        </w:rPr>
        <w:t xml:space="preserve"> </w:t>
      </w:r>
      <w:r w:rsidRPr="000B28D1">
        <w:t>о</w:t>
      </w:r>
      <w:r w:rsidRPr="000B28D1">
        <w:rPr>
          <w:spacing w:val="-1"/>
        </w:rPr>
        <w:t>т</w:t>
      </w:r>
      <w:r w:rsidRPr="000B28D1">
        <w:t>р</w:t>
      </w:r>
      <w:r w:rsidRPr="000B28D1">
        <w:rPr>
          <w:spacing w:val="1"/>
        </w:rPr>
        <w:t>а</w:t>
      </w:r>
      <w:r w:rsidRPr="000B28D1">
        <w:rPr>
          <w:spacing w:val="-2"/>
        </w:rPr>
        <w:t>ж</w:t>
      </w:r>
      <w:r w:rsidRPr="000B28D1">
        <w:rPr>
          <w:spacing w:val="1"/>
        </w:rPr>
        <w:t>е</w:t>
      </w:r>
      <w:r w:rsidRPr="000B28D1">
        <w:t>ны</w:t>
      </w:r>
      <w:r w:rsidRPr="000B28D1">
        <w:rPr>
          <w:spacing w:val="-2"/>
        </w:rPr>
        <w:t xml:space="preserve"> в </w:t>
      </w:r>
      <w:r w:rsidRPr="000B28D1">
        <w:rPr>
          <w:spacing w:val="1"/>
        </w:rPr>
        <w:t xml:space="preserve">разделе 2, часть 3 </w:t>
      </w:r>
      <w:r w:rsidRPr="000B28D1">
        <w:t xml:space="preserve">Том </w:t>
      </w:r>
      <w:r w:rsidRPr="000B28D1">
        <w:rPr>
          <w:spacing w:val="-4"/>
        </w:rPr>
        <w:t>«</w:t>
      </w:r>
      <w:r w:rsidRPr="000B28D1">
        <w:rPr>
          <w:spacing w:val="-2"/>
        </w:rPr>
        <w:t>У</w:t>
      </w:r>
      <w:r w:rsidRPr="000B28D1">
        <w:rPr>
          <w:spacing w:val="2"/>
        </w:rPr>
        <w:t>т</w:t>
      </w:r>
      <w:r w:rsidRPr="000B28D1">
        <w:rPr>
          <w:spacing w:val="-2"/>
        </w:rPr>
        <w:t>в</w:t>
      </w:r>
      <w:r w:rsidRPr="000B28D1">
        <w:rPr>
          <w:spacing w:val="1"/>
        </w:rPr>
        <w:t>е</w:t>
      </w:r>
      <w:r w:rsidRPr="000B28D1">
        <w:t>р</w:t>
      </w:r>
      <w:r w:rsidRPr="000B28D1">
        <w:rPr>
          <w:spacing w:val="-2"/>
        </w:rPr>
        <w:t>ж</w:t>
      </w:r>
      <w:r w:rsidRPr="000B28D1">
        <w:rPr>
          <w:spacing w:val="1"/>
        </w:rPr>
        <w:t>дае</w:t>
      </w:r>
      <w:r w:rsidRPr="000B28D1">
        <w:t>м</w:t>
      </w:r>
      <w:r w:rsidRPr="000B28D1">
        <w:rPr>
          <w:spacing w:val="-3"/>
        </w:rPr>
        <w:t>а</w:t>
      </w:r>
      <w:r w:rsidRPr="000B28D1">
        <w:t>я</w:t>
      </w:r>
      <w:r w:rsidRPr="000B28D1">
        <w:rPr>
          <w:spacing w:val="1"/>
        </w:rPr>
        <w:t xml:space="preserve"> </w:t>
      </w:r>
      <w:r w:rsidRPr="000B28D1">
        <w:rPr>
          <w:spacing w:val="-1"/>
        </w:rPr>
        <w:t>ч</w:t>
      </w:r>
      <w:r w:rsidRPr="000B28D1">
        <w:rPr>
          <w:spacing w:val="1"/>
        </w:rPr>
        <w:t>ас</w:t>
      </w:r>
      <w:r w:rsidRPr="000B28D1">
        <w:rPr>
          <w:spacing w:val="-1"/>
        </w:rPr>
        <w:t>т</w:t>
      </w:r>
      <w:r w:rsidRPr="000B28D1">
        <w:rPr>
          <w:spacing w:val="-2"/>
        </w:rPr>
        <w:t>ь</w:t>
      </w:r>
      <w:r w:rsidRPr="000B28D1">
        <w:rPr>
          <w:spacing w:val="-8"/>
        </w:rPr>
        <w:t>»</w:t>
      </w:r>
      <w:r w:rsidRPr="000B28D1">
        <w:t>.</w:t>
      </w:r>
    </w:p>
    <w:p w:rsidR="00247297" w:rsidRPr="000B28D1" w:rsidRDefault="00247297" w:rsidP="00247297">
      <w:pPr>
        <w:pStyle w:val="a0"/>
      </w:pPr>
    </w:p>
    <w:p w:rsidR="00247297" w:rsidRPr="000B28D1" w:rsidRDefault="000159FD" w:rsidP="00247297">
      <w:pPr>
        <w:jc w:val="both"/>
        <w:rPr>
          <w:b/>
          <w:spacing w:val="61"/>
        </w:rPr>
      </w:pPr>
      <w:bookmarkStart w:id="36" w:name="_Toc30146968"/>
      <w:bookmarkStart w:id="37" w:name="_Toc35951428"/>
      <w:r w:rsidRPr="000B28D1">
        <w:t xml:space="preserve">2.6.7 </w:t>
      </w:r>
      <w:hyperlink w:anchor="bookmark28" w:history="1">
        <w:r w:rsidRPr="000B28D1">
          <w:t>Значения</w:t>
        </w:r>
        <w:r w:rsidRPr="000B28D1">
          <w:rPr>
            <w:spacing w:val="1"/>
          </w:rPr>
          <w:t xml:space="preserve"> </w:t>
        </w:r>
        <w:r w:rsidRPr="000B28D1">
          <w:t>существующей и</w:t>
        </w:r>
        <w:r w:rsidRPr="000B28D1">
          <w:rPr>
            <w:spacing w:val="2"/>
          </w:rPr>
          <w:t xml:space="preserve"> </w:t>
        </w:r>
        <w:r w:rsidRPr="000B28D1">
          <w:t>перспективной резервной</w:t>
        </w:r>
        <w:r w:rsidRPr="000B28D1">
          <w:rPr>
            <w:spacing w:val="3"/>
          </w:rPr>
          <w:t xml:space="preserve"> </w:t>
        </w:r>
        <w:r w:rsidRPr="000B28D1">
          <w:t>тепловой мощности</w:t>
        </w:r>
        <w:r w:rsidRPr="000B28D1">
          <w:rPr>
            <w:spacing w:val="3"/>
          </w:rPr>
          <w:t xml:space="preserve"> </w:t>
        </w:r>
        <w:r w:rsidRPr="000B28D1">
          <w:t>источников</w:t>
        </w:r>
      </w:hyperlink>
      <w:r w:rsidRPr="000B28D1">
        <w:rPr>
          <w:spacing w:val="75"/>
        </w:rPr>
        <w:t xml:space="preserve"> </w:t>
      </w:r>
      <w:hyperlink w:anchor="bookmark28" w:history="1">
        <w:r w:rsidRPr="000B28D1">
          <w:t xml:space="preserve">тепловой энергии, в </w:t>
        </w:r>
        <w:r w:rsidRPr="000B28D1">
          <w:rPr>
            <w:w w:val="95"/>
          </w:rPr>
          <w:t>том числе источников</w:t>
        </w:r>
        <w:r w:rsidRPr="000B28D1">
          <w:rPr>
            <w:w w:val="95"/>
          </w:rPr>
          <w:tab/>
          <w:t xml:space="preserve"> тепловой </w:t>
        </w:r>
        <w:r w:rsidRPr="000B28D1">
          <w:t>энергии, принадлежащих</w:t>
        </w:r>
      </w:hyperlink>
      <w:r w:rsidRPr="000B28D1">
        <w:rPr>
          <w:spacing w:val="75"/>
        </w:rPr>
        <w:t xml:space="preserve"> </w:t>
      </w:r>
      <w:hyperlink w:anchor="bookmark28" w:history="1">
        <w:r w:rsidRPr="000B28D1">
          <w:t xml:space="preserve">потребителям, и источников </w:t>
        </w:r>
        <w:r w:rsidRPr="000B28D1">
          <w:rPr>
            <w:w w:val="95"/>
          </w:rPr>
          <w:t xml:space="preserve">тепловой </w:t>
        </w:r>
        <w:r w:rsidRPr="000B28D1">
          <w:t>энергии теплоснабжающих</w:t>
        </w:r>
        <w:r w:rsidR="000B28D1">
          <w:t xml:space="preserve"> </w:t>
        </w:r>
        <w:r w:rsidRPr="000B28D1">
          <w:rPr>
            <w:w w:val="95"/>
          </w:rPr>
          <w:t xml:space="preserve">организаций, </w:t>
        </w:r>
        <w:r w:rsidRPr="000B28D1">
          <w:t>с</w:t>
        </w:r>
      </w:hyperlink>
      <w:r w:rsidRPr="000B28D1">
        <w:rPr>
          <w:spacing w:val="57"/>
        </w:rPr>
        <w:t xml:space="preserve"> </w:t>
      </w:r>
      <w:hyperlink w:anchor="bookmark28" w:history="1">
        <w:r w:rsidRPr="000B28D1">
          <w:t>выделением значений аварийного</w:t>
        </w:r>
        <w:r w:rsidR="000B28D1">
          <w:t xml:space="preserve"> </w:t>
        </w:r>
        <w:r w:rsidRPr="000B28D1">
          <w:t>резерва</w:t>
        </w:r>
        <w:r w:rsidR="000B28D1">
          <w:t xml:space="preserve"> </w:t>
        </w:r>
        <w:r w:rsidRPr="000B28D1">
          <w:t>и</w:t>
        </w:r>
        <w:r w:rsidR="000B28D1">
          <w:t xml:space="preserve"> </w:t>
        </w:r>
        <w:r w:rsidRPr="000B28D1">
          <w:t>резерва по договорам на поддержание</w:t>
        </w:r>
      </w:hyperlink>
      <w:r w:rsidRPr="000B28D1">
        <w:rPr>
          <w:spacing w:val="61"/>
        </w:rPr>
        <w:t xml:space="preserve"> </w:t>
      </w:r>
      <w:hyperlink w:anchor="bookmark28" w:history="1">
        <w:r w:rsidRPr="000B28D1">
          <w:t>резервной тепловой мощности</w:t>
        </w:r>
        <w:bookmarkEnd w:id="36"/>
        <w:bookmarkEnd w:id="37"/>
        <w:r w:rsidRPr="000B28D1">
          <w:tab/>
        </w:r>
      </w:hyperlink>
    </w:p>
    <w:p w:rsidR="00247297" w:rsidRPr="000B28D1" w:rsidRDefault="00247297" w:rsidP="00247297">
      <w:pPr>
        <w:pStyle w:val="af"/>
        <w:ind w:left="0" w:firstLine="0"/>
      </w:pPr>
    </w:p>
    <w:p w:rsidR="00247297" w:rsidRPr="000B28D1" w:rsidRDefault="000159FD" w:rsidP="00247297">
      <w:pPr>
        <w:pStyle w:val="af"/>
        <w:ind w:left="0" w:firstLine="567"/>
      </w:pPr>
      <w:r w:rsidRPr="000B28D1">
        <w:t>С</w:t>
      </w:r>
      <w:r w:rsidRPr="000B28D1">
        <w:rPr>
          <w:spacing w:val="-2"/>
        </w:rPr>
        <w:t>в</w:t>
      </w:r>
      <w:r w:rsidRPr="000B28D1">
        <w:rPr>
          <w:spacing w:val="1"/>
        </w:rPr>
        <w:t>еде</w:t>
      </w:r>
      <w:r w:rsidRPr="000B28D1">
        <w:t>н</w:t>
      </w:r>
      <w:r w:rsidRPr="000B28D1">
        <w:rPr>
          <w:spacing w:val="-1"/>
        </w:rPr>
        <w:t>и</w:t>
      </w:r>
      <w:r w:rsidRPr="000B28D1">
        <w:t>я</w:t>
      </w:r>
      <w:r w:rsidRPr="000B28D1">
        <w:rPr>
          <w:spacing w:val="1"/>
        </w:rPr>
        <w:t xml:space="preserve"> </w:t>
      </w:r>
      <w:r w:rsidRPr="000B28D1">
        <w:t>о</w:t>
      </w:r>
      <w:r w:rsidRPr="000B28D1">
        <w:rPr>
          <w:spacing w:val="-1"/>
        </w:rPr>
        <w:t>т</w:t>
      </w:r>
      <w:r w:rsidRPr="000B28D1">
        <w:t>р</w:t>
      </w:r>
      <w:r w:rsidRPr="000B28D1">
        <w:rPr>
          <w:spacing w:val="1"/>
        </w:rPr>
        <w:t>а</w:t>
      </w:r>
      <w:r w:rsidRPr="000B28D1">
        <w:rPr>
          <w:spacing w:val="-2"/>
        </w:rPr>
        <w:t>ж</w:t>
      </w:r>
      <w:r w:rsidRPr="000B28D1">
        <w:rPr>
          <w:spacing w:val="1"/>
        </w:rPr>
        <w:t>е</w:t>
      </w:r>
      <w:r w:rsidRPr="000B28D1">
        <w:t>ны</w:t>
      </w:r>
      <w:r w:rsidRPr="000B28D1">
        <w:rPr>
          <w:spacing w:val="-2"/>
        </w:rPr>
        <w:t xml:space="preserve"> в </w:t>
      </w:r>
      <w:r w:rsidRPr="000B28D1">
        <w:rPr>
          <w:spacing w:val="1"/>
        </w:rPr>
        <w:t xml:space="preserve">разделе 2, часть 3 </w:t>
      </w:r>
      <w:r w:rsidRPr="000B28D1">
        <w:t xml:space="preserve">Том </w:t>
      </w:r>
      <w:r w:rsidRPr="000B28D1">
        <w:rPr>
          <w:spacing w:val="-4"/>
        </w:rPr>
        <w:t>«</w:t>
      </w:r>
      <w:r w:rsidRPr="000B28D1">
        <w:rPr>
          <w:spacing w:val="-2"/>
        </w:rPr>
        <w:t>У</w:t>
      </w:r>
      <w:r w:rsidRPr="000B28D1">
        <w:rPr>
          <w:spacing w:val="2"/>
        </w:rPr>
        <w:t>т</w:t>
      </w:r>
      <w:r w:rsidRPr="000B28D1">
        <w:rPr>
          <w:spacing w:val="-2"/>
        </w:rPr>
        <w:t>в</w:t>
      </w:r>
      <w:r w:rsidRPr="000B28D1">
        <w:rPr>
          <w:spacing w:val="1"/>
        </w:rPr>
        <w:t>е</w:t>
      </w:r>
      <w:r w:rsidRPr="000B28D1">
        <w:t>р</w:t>
      </w:r>
      <w:r w:rsidRPr="000B28D1">
        <w:rPr>
          <w:spacing w:val="-2"/>
        </w:rPr>
        <w:t>ж</w:t>
      </w:r>
      <w:r w:rsidRPr="000B28D1">
        <w:rPr>
          <w:spacing w:val="1"/>
        </w:rPr>
        <w:t>дае</w:t>
      </w:r>
      <w:r w:rsidRPr="000B28D1">
        <w:t>м</w:t>
      </w:r>
      <w:r w:rsidRPr="000B28D1">
        <w:rPr>
          <w:spacing w:val="-3"/>
        </w:rPr>
        <w:t>а</w:t>
      </w:r>
      <w:r w:rsidRPr="000B28D1">
        <w:t>я</w:t>
      </w:r>
      <w:r w:rsidRPr="000B28D1">
        <w:rPr>
          <w:spacing w:val="1"/>
        </w:rPr>
        <w:t xml:space="preserve"> </w:t>
      </w:r>
      <w:r w:rsidRPr="000B28D1">
        <w:rPr>
          <w:spacing w:val="-1"/>
        </w:rPr>
        <w:t>ч</w:t>
      </w:r>
      <w:r w:rsidRPr="000B28D1">
        <w:rPr>
          <w:spacing w:val="1"/>
        </w:rPr>
        <w:t>ас</w:t>
      </w:r>
      <w:r w:rsidRPr="000B28D1">
        <w:rPr>
          <w:spacing w:val="-1"/>
        </w:rPr>
        <w:t>т</w:t>
      </w:r>
      <w:r w:rsidRPr="000B28D1">
        <w:rPr>
          <w:spacing w:val="-2"/>
        </w:rPr>
        <w:t>ь</w:t>
      </w:r>
      <w:r w:rsidRPr="000B28D1">
        <w:rPr>
          <w:spacing w:val="-8"/>
        </w:rPr>
        <w:t>»</w:t>
      </w:r>
      <w:r w:rsidRPr="000B28D1">
        <w:t>.</w:t>
      </w:r>
    </w:p>
    <w:p w:rsidR="00247297" w:rsidRPr="000B28D1" w:rsidRDefault="00247297" w:rsidP="00247297"/>
    <w:p w:rsidR="00247297" w:rsidRPr="000B28D1" w:rsidRDefault="000159FD" w:rsidP="00247297">
      <w:pPr>
        <w:jc w:val="both"/>
        <w:rPr>
          <w:b/>
          <w:spacing w:val="61"/>
        </w:rPr>
      </w:pPr>
      <w:bookmarkStart w:id="38" w:name="_Toc30146969"/>
      <w:bookmarkStart w:id="39" w:name="_Toc35951429"/>
      <w:r w:rsidRPr="000B28D1">
        <w:t xml:space="preserve">2.6.8 </w:t>
      </w:r>
      <w:hyperlink w:anchor="bookmark29" w:history="1">
        <w:r w:rsidRPr="000B28D1">
          <w:rPr>
            <w:spacing w:val="-1"/>
          </w:rPr>
          <w:t>Значения существующей</w:t>
        </w:r>
        <w:r w:rsidRPr="000B28D1">
          <w:t xml:space="preserve"> и </w:t>
        </w:r>
        <w:r w:rsidRPr="000B28D1">
          <w:rPr>
            <w:spacing w:val="-1"/>
          </w:rPr>
          <w:t>перспективной</w:t>
        </w:r>
        <w:r w:rsidRPr="000B28D1">
          <w:t xml:space="preserve"> </w:t>
        </w:r>
        <w:r w:rsidRPr="000B28D1">
          <w:rPr>
            <w:spacing w:val="-1"/>
          </w:rPr>
          <w:t>тепловой</w:t>
        </w:r>
        <w:r w:rsidRPr="000B28D1">
          <w:t xml:space="preserve"> </w:t>
        </w:r>
        <w:r w:rsidRPr="000B28D1">
          <w:rPr>
            <w:spacing w:val="-1"/>
          </w:rPr>
          <w:t>нагрузки</w:t>
        </w:r>
        <w:r w:rsidRPr="000B28D1">
          <w:t xml:space="preserve"> потребителей,</w:t>
        </w:r>
      </w:hyperlink>
      <w:r w:rsidRPr="000B28D1">
        <w:rPr>
          <w:spacing w:val="61"/>
        </w:rPr>
        <w:t xml:space="preserve"> </w:t>
      </w:r>
      <w:hyperlink w:anchor="bookmark29" w:history="1">
        <w:r w:rsidRPr="000B28D1">
          <w:rPr>
            <w:spacing w:val="-1"/>
          </w:rPr>
          <w:t>устанавливаемые</w:t>
        </w:r>
        <w:r w:rsidRPr="000B28D1">
          <w:rPr>
            <w:spacing w:val="1"/>
          </w:rPr>
          <w:t xml:space="preserve"> </w:t>
        </w:r>
        <w:r w:rsidRPr="000B28D1">
          <w:t>с</w:t>
        </w:r>
        <w:r w:rsidRPr="000B28D1">
          <w:rPr>
            <w:spacing w:val="5"/>
          </w:rPr>
          <w:t xml:space="preserve"> </w:t>
        </w:r>
        <w:r w:rsidRPr="000B28D1">
          <w:rPr>
            <w:spacing w:val="-2"/>
          </w:rPr>
          <w:t>учетом</w:t>
        </w:r>
        <w:r w:rsidRPr="000B28D1">
          <w:t xml:space="preserve"> расчетной</w:t>
        </w:r>
        <w:r w:rsidRPr="000B28D1">
          <w:rPr>
            <w:spacing w:val="-1"/>
          </w:rPr>
          <w:t xml:space="preserve"> тепловой</w:t>
        </w:r>
        <w:r w:rsidRPr="000B28D1">
          <w:t xml:space="preserve"> </w:t>
        </w:r>
        <w:r w:rsidRPr="000B28D1">
          <w:rPr>
            <w:spacing w:val="-1"/>
          </w:rPr>
          <w:t>нагрузки</w:t>
        </w:r>
        <w:bookmarkEnd w:id="38"/>
        <w:bookmarkEnd w:id="39"/>
      </w:hyperlink>
    </w:p>
    <w:p w:rsidR="00247297" w:rsidRPr="000B28D1" w:rsidRDefault="00247297" w:rsidP="00247297">
      <w:pPr>
        <w:pStyle w:val="af"/>
        <w:ind w:left="0" w:firstLine="0"/>
      </w:pPr>
    </w:p>
    <w:p w:rsidR="00247297" w:rsidRPr="000B28D1" w:rsidRDefault="000159FD" w:rsidP="00247297">
      <w:pPr>
        <w:pStyle w:val="af"/>
        <w:ind w:left="0" w:firstLine="567"/>
      </w:pPr>
      <w:r w:rsidRPr="000B28D1">
        <w:t>С</w:t>
      </w:r>
      <w:r w:rsidRPr="000B28D1">
        <w:rPr>
          <w:spacing w:val="-2"/>
        </w:rPr>
        <w:t>в</w:t>
      </w:r>
      <w:r w:rsidRPr="000B28D1">
        <w:rPr>
          <w:spacing w:val="1"/>
        </w:rPr>
        <w:t>еде</w:t>
      </w:r>
      <w:r w:rsidRPr="000B28D1">
        <w:t>н</w:t>
      </w:r>
      <w:r w:rsidRPr="000B28D1">
        <w:rPr>
          <w:spacing w:val="-1"/>
        </w:rPr>
        <w:t>и</w:t>
      </w:r>
      <w:r w:rsidRPr="000B28D1">
        <w:t>я</w:t>
      </w:r>
      <w:r w:rsidRPr="000B28D1">
        <w:rPr>
          <w:spacing w:val="1"/>
        </w:rPr>
        <w:t xml:space="preserve"> </w:t>
      </w:r>
      <w:r w:rsidRPr="000B28D1">
        <w:t>о</w:t>
      </w:r>
      <w:r w:rsidRPr="000B28D1">
        <w:rPr>
          <w:spacing w:val="-1"/>
        </w:rPr>
        <w:t>т</w:t>
      </w:r>
      <w:r w:rsidRPr="000B28D1">
        <w:t>р</w:t>
      </w:r>
      <w:r w:rsidRPr="000B28D1">
        <w:rPr>
          <w:spacing w:val="1"/>
        </w:rPr>
        <w:t>а</w:t>
      </w:r>
      <w:r w:rsidRPr="000B28D1">
        <w:rPr>
          <w:spacing w:val="-2"/>
        </w:rPr>
        <w:t>ж</w:t>
      </w:r>
      <w:r w:rsidRPr="000B28D1">
        <w:rPr>
          <w:spacing w:val="1"/>
        </w:rPr>
        <w:t>е</w:t>
      </w:r>
      <w:r w:rsidRPr="000B28D1">
        <w:t>ны</w:t>
      </w:r>
      <w:r w:rsidRPr="000B28D1">
        <w:rPr>
          <w:spacing w:val="-2"/>
        </w:rPr>
        <w:t xml:space="preserve"> в </w:t>
      </w:r>
      <w:r w:rsidRPr="000B28D1">
        <w:rPr>
          <w:spacing w:val="1"/>
        </w:rPr>
        <w:t xml:space="preserve">разделе 2, часть 3 </w:t>
      </w:r>
      <w:r w:rsidRPr="000B28D1">
        <w:t xml:space="preserve">Том </w:t>
      </w:r>
      <w:r w:rsidRPr="000B28D1">
        <w:rPr>
          <w:spacing w:val="-4"/>
        </w:rPr>
        <w:t>«</w:t>
      </w:r>
      <w:r w:rsidRPr="000B28D1">
        <w:rPr>
          <w:spacing w:val="-2"/>
        </w:rPr>
        <w:t>У</w:t>
      </w:r>
      <w:r w:rsidRPr="000B28D1">
        <w:rPr>
          <w:spacing w:val="2"/>
        </w:rPr>
        <w:t>т</w:t>
      </w:r>
      <w:r w:rsidRPr="000B28D1">
        <w:rPr>
          <w:spacing w:val="-2"/>
        </w:rPr>
        <w:t>в</w:t>
      </w:r>
      <w:r w:rsidRPr="000B28D1">
        <w:rPr>
          <w:spacing w:val="1"/>
        </w:rPr>
        <w:t>е</w:t>
      </w:r>
      <w:r w:rsidRPr="000B28D1">
        <w:t>р</w:t>
      </w:r>
      <w:r w:rsidRPr="000B28D1">
        <w:rPr>
          <w:spacing w:val="-2"/>
        </w:rPr>
        <w:t>ж</w:t>
      </w:r>
      <w:r w:rsidRPr="000B28D1">
        <w:rPr>
          <w:spacing w:val="1"/>
        </w:rPr>
        <w:t>дае</w:t>
      </w:r>
      <w:r w:rsidRPr="000B28D1">
        <w:t>м</w:t>
      </w:r>
      <w:r w:rsidRPr="000B28D1">
        <w:rPr>
          <w:spacing w:val="-3"/>
        </w:rPr>
        <w:t>а</w:t>
      </w:r>
      <w:r w:rsidRPr="000B28D1">
        <w:t>я</w:t>
      </w:r>
      <w:r w:rsidRPr="000B28D1">
        <w:rPr>
          <w:spacing w:val="1"/>
        </w:rPr>
        <w:t xml:space="preserve"> </w:t>
      </w:r>
      <w:r w:rsidRPr="000B28D1">
        <w:rPr>
          <w:spacing w:val="-1"/>
        </w:rPr>
        <w:t>ч</w:t>
      </w:r>
      <w:r w:rsidRPr="000B28D1">
        <w:rPr>
          <w:spacing w:val="1"/>
        </w:rPr>
        <w:t>ас</w:t>
      </w:r>
      <w:r w:rsidRPr="000B28D1">
        <w:rPr>
          <w:spacing w:val="-1"/>
        </w:rPr>
        <w:t>т</w:t>
      </w:r>
      <w:r w:rsidRPr="000B28D1">
        <w:rPr>
          <w:spacing w:val="-2"/>
        </w:rPr>
        <w:t>ь</w:t>
      </w:r>
      <w:r w:rsidRPr="000B28D1">
        <w:rPr>
          <w:spacing w:val="-8"/>
        </w:rPr>
        <w:t>»</w:t>
      </w:r>
      <w:r w:rsidRPr="000B28D1">
        <w:t>.</w:t>
      </w:r>
    </w:p>
    <w:p w:rsidR="00247297" w:rsidRPr="000B28D1" w:rsidRDefault="00247297" w:rsidP="00247297">
      <w:pPr>
        <w:pStyle w:val="a0"/>
      </w:pPr>
    </w:p>
    <w:p w:rsidR="008A7CD1" w:rsidRPr="000B28D1" w:rsidRDefault="008A7CD1">
      <w:pPr>
        <w:sectPr w:rsidR="008A7CD1" w:rsidRPr="000B28D1">
          <w:pgSz w:w="11906" w:h="16838"/>
          <w:pgMar w:top="1134" w:right="850" w:bottom="1134" w:left="1701" w:header="708" w:footer="708" w:gutter="0"/>
          <w:cols w:space="708"/>
          <w:docGrid w:linePitch="360"/>
        </w:sectPr>
      </w:pPr>
    </w:p>
    <w:p w:rsidR="00247297" w:rsidRPr="000B28D1" w:rsidRDefault="00F476CE" w:rsidP="00247297">
      <w:pPr>
        <w:pStyle w:val="1"/>
        <w:spacing w:before="64"/>
        <w:ind w:left="0" w:firstLine="0"/>
        <w:jc w:val="both"/>
        <w:rPr>
          <w:rFonts w:eastAsia="Times New Roman"/>
          <w:sz w:val="28"/>
          <w:szCs w:val="28"/>
        </w:rPr>
      </w:pPr>
      <w:hyperlink w:anchor="bookmark30" w:history="1">
        <w:bookmarkStart w:id="40" w:name="_Toc30146970"/>
        <w:bookmarkStart w:id="41" w:name="_Toc35951430"/>
        <w:bookmarkStart w:id="42" w:name="_Toc184722024"/>
        <w:r w:rsidR="000159FD" w:rsidRPr="000B28D1">
          <w:rPr>
            <w:rFonts w:eastAsia="Times New Roman"/>
            <w:sz w:val="28"/>
            <w:szCs w:val="28"/>
          </w:rPr>
          <w:t>РАЗДЕЛ 3. СУЩЕСТВУЮЩИЕ И ПЕРСПЕКТИВНЫЕ БАЛАНСЫ ТЕПЛОНОСИТЕЛЯ</w:t>
        </w:r>
        <w:bookmarkEnd w:id="40"/>
        <w:bookmarkEnd w:id="41"/>
        <w:bookmarkEnd w:id="42"/>
      </w:hyperlink>
    </w:p>
    <w:p w:rsidR="00247297" w:rsidRPr="000B28D1" w:rsidRDefault="00247297" w:rsidP="00247297"/>
    <w:p w:rsidR="00247297" w:rsidRPr="000B28D1" w:rsidRDefault="00F476CE" w:rsidP="00247297">
      <w:pPr>
        <w:pStyle w:val="2"/>
        <w:spacing w:before="69"/>
        <w:ind w:left="0" w:firstLine="0"/>
        <w:rPr>
          <w:rFonts w:eastAsia="Times New Roman"/>
          <w:sz w:val="24"/>
          <w:szCs w:val="24"/>
        </w:rPr>
      </w:pPr>
      <w:hyperlink w:anchor="bookmark31" w:history="1">
        <w:bookmarkStart w:id="43" w:name="_Toc30146971"/>
        <w:bookmarkStart w:id="44" w:name="_Toc35951431"/>
        <w:bookmarkStart w:id="45" w:name="_Toc184722025"/>
        <w:r w:rsidR="000159FD" w:rsidRPr="000B28D1">
          <w:rPr>
            <w:rFonts w:eastAsia="Times New Roman"/>
            <w:sz w:val="24"/>
            <w:szCs w:val="24"/>
          </w:rPr>
          <w:t>Часть</w:t>
        </w:r>
        <w:r w:rsidR="000159FD" w:rsidRPr="000B28D1">
          <w:rPr>
            <w:rFonts w:eastAsia="Times New Roman"/>
            <w:sz w:val="24"/>
            <w:szCs w:val="24"/>
          </w:rPr>
          <w:tab/>
          <w:t>1.</w:t>
        </w:r>
        <w:r w:rsidR="000159FD" w:rsidRPr="000B28D1">
          <w:rPr>
            <w:rFonts w:eastAsia="Times New Roman"/>
            <w:sz w:val="24"/>
            <w:szCs w:val="24"/>
          </w:rPr>
          <w:tab/>
          <w:t>Существующие</w:t>
        </w:r>
        <w:r w:rsidR="000159FD" w:rsidRPr="000B28D1">
          <w:rPr>
            <w:rFonts w:eastAsia="Times New Roman"/>
            <w:sz w:val="24"/>
            <w:szCs w:val="24"/>
          </w:rPr>
          <w:tab/>
          <w:t>и</w:t>
        </w:r>
        <w:r w:rsidR="000159FD" w:rsidRPr="000B28D1">
          <w:rPr>
            <w:rFonts w:eastAsia="Times New Roman"/>
            <w:sz w:val="24"/>
            <w:szCs w:val="24"/>
          </w:rPr>
          <w:tab/>
          <w:t>перспективные</w:t>
        </w:r>
        <w:r w:rsidR="000159FD" w:rsidRPr="000B28D1">
          <w:rPr>
            <w:rFonts w:eastAsia="Times New Roman"/>
            <w:sz w:val="24"/>
            <w:szCs w:val="24"/>
          </w:rPr>
          <w:tab/>
          <w:t>балансы производительности</w:t>
        </w:r>
      </w:hyperlink>
      <w:r w:rsidR="000159FD" w:rsidRPr="000B28D1">
        <w:rPr>
          <w:rFonts w:eastAsia="Times New Roman"/>
          <w:sz w:val="24"/>
          <w:szCs w:val="24"/>
        </w:rPr>
        <w:t xml:space="preserve"> </w:t>
      </w:r>
      <w:hyperlink w:anchor="bookmark31" w:history="1">
        <w:r w:rsidR="000159FD" w:rsidRPr="000B28D1">
          <w:rPr>
            <w:rFonts w:eastAsia="Times New Roman"/>
            <w:sz w:val="24"/>
            <w:szCs w:val="24"/>
          </w:rPr>
          <w:t>водоподготовительных установок и максимального потребления теплоносителя</w:t>
        </w:r>
      </w:hyperlink>
      <w:r w:rsidR="000159FD" w:rsidRPr="000B28D1">
        <w:rPr>
          <w:rFonts w:eastAsia="Times New Roman"/>
          <w:sz w:val="24"/>
          <w:szCs w:val="24"/>
        </w:rPr>
        <w:t xml:space="preserve"> </w:t>
      </w:r>
      <w:hyperlink w:anchor="bookmark31" w:history="1">
        <w:r w:rsidR="000159FD" w:rsidRPr="000B28D1">
          <w:rPr>
            <w:rFonts w:eastAsia="Times New Roman"/>
            <w:sz w:val="24"/>
            <w:szCs w:val="24"/>
          </w:rPr>
          <w:t>теплопотребляющими</w:t>
        </w:r>
        <w:r w:rsidR="000B28D1">
          <w:rPr>
            <w:rFonts w:eastAsia="Times New Roman"/>
            <w:sz w:val="24"/>
            <w:szCs w:val="24"/>
          </w:rPr>
          <w:t xml:space="preserve"> </w:t>
        </w:r>
        <w:r w:rsidR="000159FD" w:rsidRPr="000B28D1">
          <w:rPr>
            <w:rFonts w:eastAsia="Times New Roman"/>
            <w:sz w:val="24"/>
            <w:szCs w:val="24"/>
          </w:rPr>
          <w:t>установками потребителей</w:t>
        </w:r>
        <w:bookmarkEnd w:id="43"/>
        <w:bookmarkEnd w:id="44"/>
        <w:bookmarkEnd w:id="45"/>
      </w:hyperlink>
    </w:p>
    <w:p w:rsidR="008A7CD1" w:rsidRPr="000B28D1" w:rsidRDefault="000159FD">
      <w:pPr>
        <w:spacing w:before="400" w:after="200"/>
      </w:pPr>
      <w:r w:rsidRPr="000B28D1">
        <w:rPr>
          <w:b/>
        </w:rPr>
        <w:t>Таблица 3.1.1 - Существующие и перспективные балансы производительности водоподготовительных установок</w:t>
      </w:r>
    </w:p>
    <w:tbl>
      <w:tblPr>
        <w:tblStyle w:val="a9"/>
        <w:tblW w:w="4911" w:type="pct"/>
        <w:jc w:val="center"/>
        <w:tblLook w:val="04A0"/>
      </w:tblPr>
      <w:tblGrid>
        <w:gridCol w:w="1651"/>
        <w:gridCol w:w="2819"/>
        <w:gridCol w:w="1226"/>
        <w:gridCol w:w="1731"/>
        <w:gridCol w:w="1731"/>
        <w:gridCol w:w="1731"/>
        <w:gridCol w:w="1731"/>
        <w:gridCol w:w="1806"/>
      </w:tblGrid>
      <w:tr w:rsidR="00861255" w:rsidRPr="000B28D1" w:rsidTr="00861255">
        <w:trPr>
          <w:trHeight w:val="419"/>
          <w:jc w:val="center"/>
        </w:trPr>
        <w:tc>
          <w:tcPr>
            <w:tcW w:w="572"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Источник тепловой энергии</w:t>
            </w:r>
          </w:p>
        </w:tc>
        <w:tc>
          <w:tcPr>
            <w:tcW w:w="977"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Показатель</w:t>
            </w:r>
          </w:p>
        </w:tc>
        <w:tc>
          <w:tcPr>
            <w:tcW w:w="425"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Ед. изм.</w:t>
            </w:r>
          </w:p>
        </w:tc>
        <w:tc>
          <w:tcPr>
            <w:tcW w:w="600"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2023</w:t>
            </w:r>
          </w:p>
        </w:tc>
        <w:tc>
          <w:tcPr>
            <w:tcW w:w="600"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2024</w:t>
            </w:r>
          </w:p>
        </w:tc>
        <w:tc>
          <w:tcPr>
            <w:tcW w:w="600"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2025</w:t>
            </w:r>
          </w:p>
        </w:tc>
        <w:tc>
          <w:tcPr>
            <w:tcW w:w="600"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2026</w:t>
            </w:r>
          </w:p>
        </w:tc>
        <w:tc>
          <w:tcPr>
            <w:tcW w:w="626"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2027</w:t>
            </w:r>
          </w:p>
        </w:tc>
      </w:tr>
      <w:tr w:rsidR="00861255" w:rsidRPr="000B28D1" w:rsidTr="00861255">
        <w:trPr>
          <w:trHeight w:val="137"/>
          <w:jc w:val="center"/>
        </w:trPr>
        <w:tc>
          <w:tcPr>
            <w:tcW w:w="5000" w:type="pct"/>
            <w:gridSpan w:val="8"/>
            <w:shd w:val="clear" w:color="auto" w:fill="DBE5F1"/>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АО “КРАСЭКО»</w:t>
            </w:r>
          </w:p>
        </w:tc>
      </w:tr>
      <w:tr w:rsidR="00861255" w:rsidRPr="000B28D1" w:rsidTr="00861255">
        <w:trPr>
          <w:trHeight w:val="306"/>
          <w:jc w:val="center"/>
        </w:trPr>
        <w:tc>
          <w:tcPr>
            <w:tcW w:w="572" w:type="pct"/>
            <w:vMerge w:val="restar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Котельная п. Кедровый</w:t>
            </w:r>
          </w:p>
        </w:tc>
        <w:tc>
          <w:tcPr>
            <w:tcW w:w="97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Производительность ВПУ</w:t>
            </w:r>
          </w:p>
        </w:tc>
        <w:tc>
          <w:tcPr>
            <w:tcW w:w="425"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м3/час</w:t>
            </w:r>
          </w:p>
        </w:tc>
        <w:tc>
          <w:tcPr>
            <w:tcW w:w="600"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30,0000</w:t>
            </w:r>
          </w:p>
        </w:tc>
        <w:tc>
          <w:tcPr>
            <w:tcW w:w="600"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30,0000</w:t>
            </w:r>
          </w:p>
        </w:tc>
        <w:tc>
          <w:tcPr>
            <w:tcW w:w="600"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30,0000</w:t>
            </w:r>
          </w:p>
        </w:tc>
        <w:tc>
          <w:tcPr>
            <w:tcW w:w="600"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30,0000</w:t>
            </w:r>
          </w:p>
        </w:tc>
        <w:tc>
          <w:tcPr>
            <w:tcW w:w="62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30,0000</w:t>
            </w:r>
          </w:p>
        </w:tc>
      </w:tr>
      <w:tr w:rsidR="00861255" w:rsidRPr="000B28D1" w:rsidTr="00861255">
        <w:trPr>
          <w:trHeight w:val="322"/>
          <w:jc w:val="center"/>
        </w:trPr>
        <w:tc>
          <w:tcPr>
            <w:tcW w:w="572" w:type="pct"/>
            <w:vMerge/>
          </w:tcPr>
          <w:p w:rsidR="00861255" w:rsidRPr="000B28D1" w:rsidRDefault="00861255" w:rsidP="00366411"/>
        </w:tc>
        <w:tc>
          <w:tcPr>
            <w:tcW w:w="977" w:type="pct"/>
            <w:shd w:val="clear" w:color="auto" w:fill="FFFFFF"/>
            <w:tcMar>
              <w:top w:w="40" w:type="dxa"/>
              <w:left w:w="200" w:type="dxa"/>
              <w:bottom w:w="40" w:type="dxa"/>
              <w:right w:w="200" w:type="dxa"/>
            </w:tcMar>
            <w:vAlign w:val="center"/>
          </w:tcPr>
          <w:p w:rsidR="00861255" w:rsidRPr="000B28D1" w:rsidRDefault="00861255" w:rsidP="00366411">
            <w:r w:rsidRPr="000B28D1">
              <w:rPr>
                <w:rFonts w:eastAsia="Times New Roman" w:cs="Times New Roman"/>
              </w:rPr>
              <w:t>Располагаемая производительность</w:t>
            </w:r>
          </w:p>
        </w:tc>
        <w:tc>
          <w:tcPr>
            <w:tcW w:w="425"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м3/час</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30,0000</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30,0000</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30,0000</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30,0000</w:t>
            </w:r>
          </w:p>
        </w:tc>
        <w:tc>
          <w:tcPr>
            <w:tcW w:w="626"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30,0000</w:t>
            </w:r>
          </w:p>
        </w:tc>
      </w:tr>
      <w:tr w:rsidR="00861255" w:rsidRPr="000B28D1" w:rsidTr="00861255">
        <w:trPr>
          <w:trHeight w:val="185"/>
          <w:jc w:val="center"/>
        </w:trPr>
        <w:tc>
          <w:tcPr>
            <w:tcW w:w="572" w:type="pct"/>
            <w:vMerge/>
          </w:tcPr>
          <w:p w:rsidR="00861255" w:rsidRPr="000B28D1" w:rsidRDefault="00861255" w:rsidP="00366411"/>
        </w:tc>
        <w:tc>
          <w:tcPr>
            <w:tcW w:w="977" w:type="pct"/>
            <w:shd w:val="clear" w:color="auto" w:fill="FFFFFF"/>
            <w:tcMar>
              <w:top w:w="40" w:type="dxa"/>
              <w:left w:w="200" w:type="dxa"/>
              <w:bottom w:w="40" w:type="dxa"/>
              <w:right w:w="200" w:type="dxa"/>
            </w:tcMar>
            <w:vAlign w:val="center"/>
          </w:tcPr>
          <w:p w:rsidR="00861255" w:rsidRPr="000B28D1" w:rsidRDefault="00861255" w:rsidP="00366411">
            <w:r w:rsidRPr="000B28D1">
              <w:rPr>
                <w:rFonts w:eastAsia="Times New Roman" w:cs="Times New Roman"/>
              </w:rPr>
              <w:t>Собственные нужды</w:t>
            </w:r>
          </w:p>
        </w:tc>
        <w:tc>
          <w:tcPr>
            <w:tcW w:w="425"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м3/час</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0,0000</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0,0000</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0,0000</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0,0000</w:t>
            </w:r>
          </w:p>
        </w:tc>
        <w:tc>
          <w:tcPr>
            <w:tcW w:w="626"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0,0000</w:t>
            </w:r>
          </w:p>
        </w:tc>
      </w:tr>
      <w:tr w:rsidR="00861255" w:rsidRPr="000B28D1" w:rsidTr="00861255">
        <w:trPr>
          <w:trHeight w:val="314"/>
          <w:jc w:val="center"/>
        </w:trPr>
        <w:tc>
          <w:tcPr>
            <w:tcW w:w="572" w:type="pct"/>
            <w:vMerge/>
          </w:tcPr>
          <w:p w:rsidR="00861255" w:rsidRPr="000B28D1" w:rsidRDefault="00861255" w:rsidP="00366411"/>
        </w:tc>
        <w:tc>
          <w:tcPr>
            <w:tcW w:w="977" w:type="pct"/>
            <w:shd w:val="clear" w:color="auto" w:fill="FFFFFF"/>
            <w:tcMar>
              <w:top w:w="40" w:type="dxa"/>
              <w:left w:w="200" w:type="dxa"/>
              <w:bottom w:w="40" w:type="dxa"/>
              <w:right w:w="200" w:type="dxa"/>
            </w:tcMar>
            <w:vAlign w:val="center"/>
          </w:tcPr>
          <w:p w:rsidR="00861255" w:rsidRPr="000B28D1" w:rsidRDefault="00861255" w:rsidP="00366411">
            <w:r w:rsidRPr="000B28D1">
              <w:rPr>
                <w:rFonts w:eastAsia="Times New Roman" w:cs="Times New Roman"/>
              </w:rPr>
              <w:t>Подпитка тепловой сети</w:t>
            </w:r>
          </w:p>
        </w:tc>
        <w:tc>
          <w:tcPr>
            <w:tcW w:w="425"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м3/год</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21840,0000</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21840,0000</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21840,0000</w:t>
            </w:r>
          </w:p>
        </w:tc>
        <w:tc>
          <w:tcPr>
            <w:tcW w:w="600"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21840,0000</w:t>
            </w:r>
          </w:p>
        </w:tc>
        <w:tc>
          <w:tcPr>
            <w:tcW w:w="626" w:type="pct"/>
            <w:shd w:val="clear" w:color="auto" w:fill="FFFFFF"/>
            <w:tcMar>
              <w:top w:w="40" w:type="dxa"/>
              <w:left w:w="200" w:type="dxa"/>
              <w:bottom w:w="40" w:type="dxa"/>
              <w:right w:w="200" w:type="dxa"/>
            </w:tcMar>
            <w:vAlign w:val="center"/>
          </w:tcPr>
          <w:p w:rsidR="00861255" w:rsidRPr="000B28D1" w:rsidRDefault="00861255" w:rsidP="00366411">
            <w:pPr>
              <w:jc w:val="center"/>
            </w:pPr>
            <w:r w:rsidRPr="000B28D1">
              <w:rPr>
                <w:rFonts w:eastAsia="Times New Roman" w:cs="Times New Roman"/>
              </w:rPr>
              <w:t>21840,0000</w:t>
            </w:r>
          </w:p>
        </w:tc>
      </w:tr>
    </w:tbl>
    <w:p w:rsidR="00247297" w:rsidRPr="000B28D1" w:rsidRDefault="00247297" w:rsidP="00247297">
      <w:pPr>
        <w:pStyle w:val="a0"/>
        <w:rPr>
          <w:lang w:val="en-US"/>
        </w:rPr>
      </w:pPr>
    </w:p>
    <w:p w:rsidR="00247297" w:rsidRPr="000B28D1" w:rsidRDefault="000159FD" w:rsidP="00247297">
      <w:pPr>
        <w:pStyle w:val="2"/>
        <w:spacing w:before="69"/>
        <w:ind w:left="0" w:firstLine="0"/>
        <w:rPr>
          <w:rFonts w:eastAsia="Times New Roman"/>
          <w:sz w:val="24"/>
          <w:szCs w:val="24"/>
        </w:rPr>
      </w:pPr>
      <w:bookmarkStart w:id="46" w:name="_Toc35951435"/>
      <w:bookmarkStart w:id="47" w:name="_Toc184722026"/>
      <w:r w:rsidRPr="000B28D1">
        <w:rPr>
          <w:rFonts w:eastAsia="Times New Roman"/>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6"/>
      <w:bookmarkEnd w:id="47"/>
    </w:p>
    <w:p w:rsidR="00247297" w:rsidRPr="000B28D1" w:rsidRDefault="00247297" w:rsidP="00247297">
      <w:pPr>
        <w:pStyle w:val="af"/>
        <w:spacing w:line="288" w:lineRule="auto"/>
        <w:ind w:right="115"/>
        <w:jc w:val="both"/>
      </w:pPr>
    </w:p>
    <w:p w:rsidR="00247297" w:rsidRPr="000B28D1" w:rsidRDefault="000159FD" w:rsidP="00247297">
      <w:pPr>
        <w:pStyle w:val="af"/>
        <w:spacing w:before="3"/>
        <w:ind w:left="0" w:right="-1" w:firstLine="567"/>
        <w:jc w:val="both"/>
      </w:pPr>
      <w:r w:rsidRPr="000B28D1">
        <w:t xml:space="preserve">Согласно </w:t>
      </w:r>
      <w:hyperlink r:id="rId9">
        <w:r w:rsidRPr="000B28D1">
          <w:t xml:space="preserve">СП 124.13330.2012 </w:t>
        </w:r>
      </w:hyperlink>
      <w:r w:rsidRPr="000B28D1">
        <w:t>для открытых и закрытых систем теплоснабжения должна предусматриваться дополнительно аварийная подпитка химически необработанной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p>
    <w:p w:rsidR="00247297" w:rsidRPr="000B28D1" w:rsidRDefault="000159FD" w:rsidP="00247297">
      <w:pPr>
        <w:pStyle w:val="af"/>
        <w:spacing w:before="3"/>
        <w:ind w:left="0" w:right="-1" w:firstLine="567"/>
        <w:jc w:val="both"/>
      </w:pPr>
      <w:r w:rsidRPr="000B28D1">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rsidR="00247297" w:rsidRPr="000B28D1" w:rsidRDefault="000159FD" w:rsidP="00247297">
      <w:pPr>
        <w:pStyle w:val="af"/>
        <w:spacing w:before="3"/>
        <w:ind w:left="0" w:right="-1" w:firstLine="567"/>
        <w:jc w:val="both"/>
      </w:pPr>
      <w:r w:rsidRPr="000B28D1">
        <w:t>Перспективные эксплуатационные и аварийные расходы подпиточной воды, представлены в таблице 3.2.1.</w:t>
      </w:r>
    </w:p>
    <w:p w:rsidR="00247297" w:rsidRPr="000B28D1" w:rsidRDefault="00247297" w:rsidP="00247297">
      <w:pPr>
        <w:pStyle w:val="af"/>
        <w:spacing w:before="3"/>
        <w:ind w:left="0" w:right="-1" w:firstLine="567"/>
        <w:jc w:val="both"/>
      </w:pPr>
    </w:p>
    <w:p w:rsidR="00247297" w:rsidRPr="000B28D1" w:rsidRDefault="00247297" w:rsidP="00247297">
      <w:pPr>
        <w:pStyle w:val="af"/>
        <w:spacing w:before="3" w:line="288" w:lineRule="auto"/>
        <w:ind w:right="117"/>
        <w:jc w:val="center"/>
      </w:pPr>
    </w:p>
    <w:p w:rsidR="008A7CD1" w:rsidRPr="000B28D1" w:rsidRDefault="000159FD">
      <w:pPr>
        <w:spacing w:before="400" w:after="200"/>
      </w:pPr>
      <w:r w:rsidRPr="000B28D1">
        <w:rPr>
          <w:b/>
        </w:rPr>
        <w:lastRenderedPageBreak/>
        <w:t>Таблица 3.2.1 - Расход подпиточной воды для эксплуатационного и аварийного режимов, в зоне действия источников тепловой энергии</w:t>
      </w:r>
    </w:p>
    <w:tbl>
      <w:tblPr>
        <w:tblStyle w:val="a9"/>
        <w:tblW w:w="5000" w:type="pct"/>
        <w:jc w:val="center"/>
        <w:tblLook w:val="04A0"/>
      </w:tblPr>
      <w:tblGrid>
        <w:gridCol w:w="1712"/>
        <w:gridCol w:w="2690"/>
        <w:gridCol w:w="1274"/>
        <w:gridCol w:w="1801"/>
        <w:gridCol w:w="1801"/>
        <w:gridCol w:w="1801"/>
        <w:gridCol w:w="1801"/>
        <w:gridCol w:w="1801"/>
        <w:gridCol w:w="6"/>
      </w:tblGrid>
      <w:tr w:rsidR="00861255" w:rsidRPr="000B28D1" w:rsidTr="00861255">
        <w:trPr>
          <w:gridAfter w:val="1"/>
          <w:wAfter w:w="3" w:type="pct"/>
          <w:trHeight w:val="362"/>
          <w:jc w:val="center"/>
        </w:trPr>
        <w:tc>
          <w:tcPr>
            <w:tcW w:w="583"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Источник тепловой энергии</w:t>
            </w:r>
          </w:p>
        </w:tc>
        <w:tc>
          <w:tcPr>
            <w:tcW w:w="916"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Показатель</w:t>
            </w:r>
          </w:p>
        </w:tc>
        <w:tc>
          <w:tcPr>
            <w:tcW w:w="434"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Ед. изм.</w:t>
            </w:r>
          </w:p>
        </w:tc>
        <w:tc>
          <w:tcPr>
            <w:tcW w:w="613"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2023</w:t>
            </w:r>
          </w:p>
        </w:tc>
        <w:tc>
          <w:tcPr>
            <w:tcW w:w="613"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2024</w:t>
            </w:r>
          </w:p>
        </w:tc>
        <w:tc>
          <w:tcPr>
            <w:tcW w:w="613"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2025</w:t>
            </w:r>
          </w:p>
        </w:tc>
        <w:tc>
          <w:tcPr>
            <w:tcW w:w="613"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2026</w:t>
            </w:r>
          </w:p>
        </w:tc>
        <w:tc>
          <w:tcPr>
            <w:tcW w:w="613"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2027</w:t>
            </w:r>
          </w:p>
        </w:tc>
      </w:tr>
      <w:tr w:rsidR="00861255" w:rsidRPr="000B28D1" w:rsidTr="00861255">
        <w:trPr>
          <w:trHeight w:val="122"/>
          <w:jc w:val="center"/>
        </w:trPr>
        <w:tc>
          <w:tcPr>
            <w:tcW w:w="5000" w:type="pct"/>
            <w:gridSpan w:val="9"/>
            <w:shd w:val="clear" w:color="auto" w:fill="DBE5F1"/>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АО “КРАСЭКО»</w:t>
            </w:r>
          </w:p>
        </w:tc>
      </w:tr>
      <w:tr w:rsidR="00861255" w:rsidRPr="000B28D1" w:rsidTr="00861255">
        <w:trPr>
          <w:gridAfter w:val="1"/>
          <w:wAfter w:w="3" w:type="pct"/>
          <w:trHeight w:val="259"/>
          <w:jc w:val="center"/>
        </w:trPr>
        <w:tc>
          <w:tcPr>
            <w:tcW w:w="583" w:type="pct"/>
            <w:vMerge w:val="restar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Котельная п. Кедровый</w:t>
            </w:r>
          </w:p>
        </w:tc>
        <w:tc>
          <w:tcPr>
            <w:tcW w:w="9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Нормативный расход</w:t>
            </w:r>
          </w:p>
        </w:tc>
        <w:tc>
          <w:tcPr>
            <w:tcW w:w="434"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м3/год</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21840,0000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21840,0000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21840,0000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21840,0000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21840,0000</w:t>
            </w:r>
          </w:p>
        </w:tc>
      </w:tr>
      <w:tr w:rsidR="00861255" w:rsidRPr="000B28D1" w:rsidTr="00861255">
        <w:trPr>
          <w:gridAfter w:val="1"/>
          <w:wAfter w:w="3" w:type="pct"/>
          <w:trHeight w:val="528"/>
          <w:jc w:val="center"/>
        </w:trPr>
        <w:tc>
          <w:tcPr>
            <w:tcW w:w="583" w:type="pct"/>
            <w:vMerge/>
          </w:tcPr>
          <w:p w:rsidR="00861255" w:rsidRPr="000B28D1" w:rsidRDefault="00861255"/>
        </w:tc>
        <w:tc>
          <w:tcPr>
            <w:tcW w:w="9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Максимальная подпитка в эксплуатационном режиме</w:t>
            </w:r>
          </w:p>
        </w:tc>
        <w:tc>
          <w:tcPr>
            <w:tcW w:w="434"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м3/час</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30,0000</w:t>
            </w:r>
          </w:p>
        </w:tc>
      </w:tr>
      <w:tr w:rsidR="00861255" w:rsidRPr="000B28D1" w:rsidTr="00861255">
        <w:trPr>
          <w:gridAfter w:val="1"/>
          <w:wAfter w:w="3" w:type="pct"/>
          <w:trHeight w:val="386"/>
          <w:jc w:val="center"/>
        </w:trPr>
        <w:tc>
          <w:tcPr>
            <w:tcW w:w="583" w:type="pct"/>
            <w:vMerge/>
          </w:tcPr>
          <w:p w:rsidR="00861255" w:rsidRPr="000B28D1" w:rsidRDefault="00861255"/>
        </w:tc>
        <w:tc>
          <w:tcPr>
            <w:tcW w:w="9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Аварийная подпитка тепловой сети</w:t>
            </w:r>
          </w:p>
        </w:tc>
        <w:tc>
          <w:tcPr>
            <w:tcW w:w="434"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м3/час</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60,0000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60,0000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60,0000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60,0000</w:t>
            </w:r>
          </w:p>
        </w:tc>
        <w:tc>
          <w:tcPr>
            <w:tcW w:w="61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60,0000</w:t>
            </w:r>
          </w:p>
        </w:tc>
      </w:tr>
    </w:tbl>
    <w:p w:rsidR="00247297" w:rsidRPr="000B28D1" w:rsidRDefault="00247297" w:rsidP="00247297">
      <w:pPr>
        <w:pStyle w:val="a0"/>
      </w:pPr>
    </w:p>
    <w:p w:rsidR="008A7CD1" w:rsidRPr="000B28D1" w:rsidRDefault="008A7CD1">
      <w:pPr>
        <w:sectPr w:rsidR="008A7CD1" w:rsidRPr="000B28D1" w:rsidSect="00247297">
          <w:pgSz w:w="16838" w:h="11906" w:orient="landscape"/>
          <w:pgMar w:top="1134" w:right="850" w:bottom="1134" w:left="1701" w:header="708" w:footer="708" w:gutter="0"/>
          <w:cols w:space="708"/>
          <w:docGrid w:linePitch="360"/>
        </w:sectPr>
      </w:pPr>
    </w:p>
    <w:p w:rsidR="00247297" w:rsidRPr="000B28D1" w:rsidRDefault="00F476CE" w:rsidP="00247297">
      <w:pPr>
        <w:pStyle w:val="1"/>
        <w:spacing w:before="64"/>
        <w:ind w:left="0" w:firstLine="0"/>
        <w:jc w:val="both"/>
        <w:rPr>
          <w:rFonts w:eastAsia="Times New Roman"/>
          <w:sz w:val="28"/>
          <w:szCs w:val="28"/>
        </w:rPr>
      </w:pPr>
      <w:hyperlink w:anchor="bookmark32" w:history="1">
        <w:bookmarkStart w:id="48" w:name="_Toc30146972"/>
        <w:bookmarkStart w:id="49" w:name="_Toc35951436"/>
        <w:bookmarkStart w:id="50" w:name="_Toc184722027"/>
        <w:r w:rsidR="000159FD" w:rsidRPr="000B28D1">
          <w:rPr>
            <w:rFonts w:eastAsia="Times New Roman"/>
            <w:sz w:val="28"/>
            <w:szCs w:val="28"/>
          </w:rPr>
          <w:t>РАЗДЕЛ</w:t>
        </w:r>
        <w:r w:rsidR="000159FD" w:rsidRPr="000B28D1">
          <w:rPr>
            <w:rFonts w:eastAsia="Times New Roman"/>
            <w:sz w:val="28"/>
            <w:szCs w:val="28"/>
          </w:rPr>
          <w:tab/>
          <w:t>4.</w:t>
        </w:r>
      </w:hyperlink>
      <w:bookmarkStart w:id="51" w:name="_Hlk63459407"/>
      <w:bookmarkEnd w:id="48"/>
      <w:bookmarkEnd w:id="49"/>
      <w:r w:rsidRPr="00F476CE">
        <w:fldChar w:fldCharType="begin"/>
      </w:r>
      <w:r w:rsidR="000159FD" w:rsidRPr="000B28D1">
        <w:instrText xml:space="preserve"> HYPERLINK \l "bookmark32" </w:instrText>
      </w:r>
      <w:r w:rsidRPr="00F476CE">
        <w:fldChar w:fldCharType="separate"/>
      </w:r>
      <w:r w:rsidR="000159FD" w:rsidRPr="000B28D1">
        <w:rPr>
          <w:rFonts w:eastAsia="Times New Roman"/>
          <w:sz w:val="28"/>
          <w:szCs w:val="28"/>
        </w:rPr>
        <w:t xml:space="preserve"> ОСНОВНЫЕ ПОЛОЖЕНИЯ МАСТЕР-ПЛАНА РАЗВИТИЯ СИСТЕМ</w:t>
      </w:r>
      <w:r w:rsidRPr="000B28D1">
        <w:rPr>
          <w:rFonts w:eastAsia="Times New Roman"/>
          <w:sz w:val="28"/>
          <w:szCs w:val="28"/>
        </w:rPr>
        <w:fldChar w:fldCharType="end"/>
      </w:r>
      <w:r w:rsidR="000159FD" w:rsidRPr="000B28D1">
        <w:rPr>
          <w:rFonts w:eastAsia="Times New Roman"/>
          <w:sz w:val="28"/>
          <w:szCs w:val="28"/>
        </w:rPr>
        <w:t xml:space="preserve"> </w:t>
      </w:r>
      <w:hyperlink w:anchor="bookmark32" w:history="1">
        <w:r w:rsidR="000159FD" w:rsidRPr="000B28D1">
          <w:rPr>
            <w:rFonts w:eastAsia="Times New Roman"/>
            <w:sz w:val="28"/>
            <w:szCs w:val="28"/>
          </w:rPr>
          <w:t>ТЕПЛОСНАБЖЕНИЯ</w:t>
        </w:r>
      </w:hyperlink>
      <w:r w:rsidR="000159FD" w:rsidRPr="000B28D1">
        <w:rPr>
          <w:rFonts w:eastAsia="Times New Roman"/>
          <w:sz w:val="28"/>
          <w:szCs w:val="28"/>
        </w:rPr>
        <w:t xml:space="preserve"> ПОСЕЛЕНИЯ, ГОРОДСКОГО ОКРУГА, ГОРОДА ФЕДЕРАЛЬНОГО ЗНАЧЕНИЯ</w:t>
      </w:r>
      <w:bookmarkEnd w:id="50"/>
    </w:p>
    <w:bookmarkEnd w:id="51"/>
    <w:p w:rsidR="00247297" w:rsidRPr="000B28D1" w:rsidRDefault="00247297" w:rsidP="00247297">
      <w:pPr>
        <w:rPr>
          <w:lang w:eastAsia="ru-RU"/>
        </w:rPr>
      </w:pPr>
    </w:p>
    <w:p w:rsidR="00247297" w:rsidRPr="000B28D1" w:rsidRDefault="00F476CE" w:rsidP="00247297">
      <w:pPr>
        <w:pStyle w:val="2"/>
        <w:spacing w:before="69"/>
        <w:ind w:left="0" w:firstLine="0"/>
        <w:rPr>
          <w:rFonts w:eastAsia="Times New Roman"/>
          <w:sz w:val="24"/>
          <w:szCs w:val="24"/>
        </w:rPr>
      </w:pPr>
      <w:hyperlink w:anchor="bookmark33" w:history="1">
        <w:bookmarkStart w:id="52" w:name="_Toc30146973"/>
        <w:bookmarkStart w:id="53" w:name="_Toc35951437"/>
        <w:bookmarkStart w:id="54" w:name="_Toc184722028"/>
        <w:r w:rsidR="000159FD" w:rsidRPr="000B28D1">
          <w:rPr>
            <w:rFonts w:eastAsia="Times New Roman"/>
            <w:sz w:val="24"/>
            <w:szCs w:val="24"/>
          </w:rPr>
          <w:t>Часть 1. Описание сценариев развития теплоснабжения поселения, городского округа, города</w:t>
        </w:r>
      </w:hyperlink>
      <w:r w:rsidR="000159FD" w:rsidRPr="000B28D1">
        <w:rPr>
          <w:rFonts w:eastAsia="Times New Roman"/>
          <w:sz w:val="24"/>
          <w:szCs w:val="24"/>
        </w:rPr>
        <w:t xml:space="preserve"> </w:t>
      </w:r>
      <w:hyperlink w:anchor="bookmark33" w:history="1">
        <w:r w:rsidR="000159FD" w:rsidRPr="000B28D1">
          <w:rPr>
            <w:rFonts w:eastAsia="Times New Roman"/>
            <w:sz w:val="24"/>
            <w:szCs w:val="24"/>
          </w:rPr>
          <w:t>федерального значения</w:t>
        </w:r>
        <w:bookmarkEnd w:id="52"/>
        <w:bookmarkEnd w:id="53"/>
        <w:bookmarkEnd w:id="54"/>
      </w:hyperlink>
    </w:p>
    <w:p w:rsidR="00247297" w:rsidRPr="000B28D1" w:rsidRDefault="00247297" w:rsidP="00247297">
      <w:pPr>
        <w:jc w:val="both"/>
        <w:rPr>
          <w:rFonts w:cs="Times New Roman"/>
          <w:lang w:eastAsia="ru-RU"/>
        </w:rPr>
      </w:pPr>
    </w:p>
    <w:p w:rsidR="00366411" w:rsidRPr="000B28D1" w:rsidRDefault="00366411" w:rsidP="00366411">
      <w:pPr>
        <w:ind w:firstLine="709"/>
        <w:jc w:val="both"/>
        <w:rPr>
          <w:rFonts w:cs="Times New Roman"/>
          <w:lang w:eastAsia="ru-RU"/>
        </w:rPr>
      </w:pPr>
      <w:bookmarkStart w:id="55" w:name="_Hlk105594890"/>
      <w:r w:rsidRPr="000B28D1">
        <w:rPr>
          <w:rFonts w:cs="Times New Roman"/>
          <w:spacing w:val="20"/>
        </w:rPr>
        <w:t xml:space="preserve">В </w:t>
      </w:r>
      <w:r w:rsidRPr="000B28D1">
        <w:rPr>
          <w:rFonts w:cs="Times New Roman"/>
          <w:spacing w:val="-1"/>
        </w:rPr>
        <w:t>качестве</w:t>
      </w:r>
      <w:r w:rsidRPr="000B28D1">
        <w:rPr>
          <w:rFonts w:cs="Times New Roman"/>
          <w:spacing w:val="20"/>
        </w:rPr>
        <w:t xml:space="preserve"> </w:t>
      </w:r>
      <w:r w:rsidRPr="000B28D1">
        <w:rPr>
          <w:rFonts w:cs="Times New Roman"/>
          <w:spacing w:val="-1"/>
        </w:rPr>
        <w:t>единственного</w:t>
      </w:r>
      <w:r w:rsidRPr="000B28D1">
        <w:rPr>
          <w:rFonts w:cs="Times New Roman"/>
          <w:spacing w:val="21"/>
        </w:rPr>
        <w:t xml:space="preserve"> </w:t>
      </w:r>
      <w:r w:rsidRPr="000B28D1">
        <w:rPr>
          <w:rFonts w:cs="Times New Roman"/>
          <w:spacing w:val="-1"/>
        </w:rPr>
        <w:t>(базового)</w:t>
      </w:r>
      <w:r w:rsidRPr="000B28D1">
        <w:rPr>
          <w:rFonts w:cs="Times New Roman"/>
          <w:spacing w:val="20"/>
        </w:rPr>
        <w:t xml:space="preserve"> </w:t>
      </w:r>
      <w:r w:rsidRPr="000B28D1">
        <w:rPr>
          <w:rFonts w:cs="Times New Roman"/>
          <w:spacing w:val="-1"/>
        </w:rPr>
        <w:t>варианта</w:t>
      </w:r>
      <w:r w:rsidRPr="000B28D1">
        <w:rPr>
          <w:rFonts w:cs="Times New Roman"/>
          <w:spacing w:val="21"/>
        </w:rPr>
        <w:t xml:space="preserve"> </w:t>
      </w:r>
      <w:r w:rsidRPr="000B28D1">
        <w:rPr>
          <w:rFonts w:cs="Times New Roman"/>
          <w:spacing w:val="-1"/>
        </w:rPr>
        <w:t>предлагается</w:t>
      </w:r>
      <w:r w:rsidRPr="000B28D1">
        <w:rPr>
          <w:rFonts w:cs="Times New Roman"/>
          <w:spacing w:val="21"/>
        </w:rPr>
        <w:t xml:space="preserve"> </w:t>
      </w:r>
      <w:r w:rsidRPr="000B28D1">
        <w:rPr>
          <w:rFonts w:cs="Times New Roman"/>
        </w:rPr>
        <w:t>развитие</w:t>
      </w:r>
      <w:r w:rsidRPr="000B28D1">
        <w:rPr>
          <w:rFonts w:cs="Times New Roman"/>
          <w:spacing w:val="91"/>
        </w:rPr>
        <w:t xml:space="preserve"> </w:t>
      </w:r>
      <w:r w:rsidRPr="000B28D1">
        <w:rPr>
          <w:rFonts w:cs="Times New Roman"/>
          <w:spacing w:val="-1"/>
        </w:rPr>
        <w:t>системы</w:t>
      </w:r>
      <w:r w:rsidRPr="000B28D1">
        <w:rPr>
          <w:rFonts w:cs="Times New Roman"/>
          <w:spacing w:val="25"/>
        </w:rPr>
        <w:t xml:space="preserve"> </w:t>
      </w:r>
      <w:r w:rsidRPr="000B28D1">
        <w:rPr>
          <w:rFonts w:cs="Times New Roman"/>
        </w:rPr>
        <w:t>теплоснабжения</w:t>
      </w:r>
      <w:r w:rsidRPr="000B28D1">
        <w:rPr>
          <w:rFonts w:cs="Times New Roman"/>
          <w:spacing w:val="26"/>
        </w:rPr>
        <w:t xml:space="preserve"> </w:t>
      </w:r>
      <w:r w:rsidRPr="000B28D1">
        <w:rPr>
          <w:rFonts w:cs="Times New Roman"/>
        </w:rPr>
        <w:t>на</w:t>
      </w:r>
      <w:r w:rsidRPr="000B28D1">
        <w:rPr>
          <w:rFonts w:cs="Times New Roman"/>
          <w:spacing w:val="25"/>
        </w:rPr>
        <w:t xml:space="preserve"> </w:t>
      </w:r>
      <w:r w:rsidRPr="000B28D1">
        <w:rPr>
          <w:rFonts w:cs="Times New Roman"/>
          <w:spacing w:val="-1"/>
        </w:rPr>
        <w:t>базе</w:t>
      </w:r>
      <w:r w:rsidRPr="000B28D1">
        <w:rPr>
          <w:rFonts w:cs="Times New Roman"/>
          <w:spacing w:val="25"/>
        </w:rPr>
        <w:t xml:space="preserve"> </w:t>
      </w:r>
      <w:r w:rsidRPr="000B28D1">
        <w:rPr>
          <w:rFonts w:cs="Times New Roman"/>
          <w:spacing w:val="-1"/>
        </w:rPr>
        <w:t>существующего</w:t>
      </w:r>
      <w:r w:rsidRPr="000B28D1">
        <w:rPr>
          <w:rFonts w:cs="Times New Roman"/>
          <w:spacing w:val="25"/>
        </w:rPr>
        <w:t xml:space="preserve"> </w:t>
      </w:r>
      <w:r w:rsidRPr="000B28D1">
        <w:rPr>
          <w:rFonts w:cs="Times New Roman"/>
          <w:spacing w:val="-1"/>
        </w:rPr>
        <w:t>источника</w:t>
      </w:r>
      <w:r w:rsidRPr="000B28D1">
        <w:rPr>
          <w:rFonts w:cs="Times New Roman"/>
          <w:spacing w:val="25"/>
        </w:rPr>
        <w:t xml:space="preserve"> </w:t>
      </w:r>
      <w:r w:rsidRPr="000B28D1">
        <w:rPr>
          <w:rFonts w:cs="Times New Roman"/>
          <w:spacing w:val="-1"/>
        </w:rPr>
        <w:t>тепловой</w:t>
      </w:r>
      <w:r w:rsidRPr="000B28D1">
        <w:rPr>
          <w:rFonts w:cs="Times New Roman"/>
          <w:spacing w:val="26"/>
        </w:rPr>
        <w:t xml:space="preserve"> </w:t>
      </w:r>
      <w:r w:rsidRPr="000B28D1">
        <w:rPr>
          <w:rFonts w:cs="Times New Roman"/>
        </w:rPr>
        <w:t>энергии,</w:t>
      </w:r>
      <w:r w:rsidRPr="000B28D1">
        <w:rPr>
          <w:rFonts w:cs="Times New Roman"/>
          <w:spacing w:val="26"/>
        </w:rPr>
        <w:t xml:space="preserve"> </w:t>
      </w:r>
      <w:r w:rsidRPr="000B28D1">
        <w:rPr>
          <w:rFonts w:cs="Times New Roman"/>
          <w:spacing w:val="-1"/>
        </w:rPr>
        <w:t>который</w:t>
      </w:r>
      <w:r w:rsidRPr="000B28D1">
        <w:rPr>
          <w:rFonts w:cs="Times New Roman"/>
          <w:spacing w:val="65"/>
        </w:rPr>
        <w:t xml:space="preserve"> </w:t>
      </w:r>
      <w:r w:rsidRPr="000B28D1">
        <w:rPr>
          <w:rFonts w:cs="Times New Roman"/>
          <w:spacing w:val="-1"/>
        </w:rPr>
        <w:t>включает</w:t>
      </w:r>
      <w:r w:rsidRPr="000B28D1">
        <w:rPr>
          <w:rFonts w:cs="Times New Roman"/>
          <w:spacing w:val="19"/>
        </w:rPr>
        <w:t xml:space="preserve"> </w:t>
      </w:r>
      <w:r w:rsidRPr="000B28D1">
        <w:rPr>
          <w:rFonts w:cs="Times New Roman"/>
        </w:rPr>
        <w:t>в</w:t>
      </w:r>
      <w:r w:rsidRPr="000B28D1">
        <w:rPr>
          <w:rFonts w:cs="Times New Roman"/>
          <w:spacing w:val="18"/>
        </w:rPr>
        <w:t xml:space="preserve"> </w:t>
      </w:r>
      <w:r w:rsidRPr="000B28D1">
        <w:rPr>
          <w:rFonts w:cs="Times New Roman"/>
          <w:spacing w:val="-1"/>
        </w:rPr>
        <w:t>себя</w:t>
      </w:r>
      <w:r w:rsidRPr="000B28D1">
        <w:rPr>
          <w:rFonts w:cs="Times New Roman"/>
          <w:spacing w:val="19"/>
        </w:rPr>
        <w:t xml:space="preserve"> </w:t>
      </w:r>
      <w:r w:rsidRPr="000B28D1">
        <w:rPr>
          <w:rFonts w:cs="Times New Roman"/>
          <w:spacing w:val="-1"/>
        </w:rPr>
        <w:t>затраты,</w:t>
      </w:r>
      <w:r w:rsidRPr="000B28D1">
        <w:rPr>
          <w:rFonts w:cs="Times New Roman"/>
          <w:spacing w:val="19"/>
        </w:rPr>
        <w:t xml:space="preserve"> </w:t>
      </w:r>
      <w:r w:rsidRPr="000B28D1">
        <w:rPr>
          <w:rFonts w:cs="Times New Roman"/>
          <w:spacing w:val="-1"/>
        </w:rPr>
        <w:t>обеспечивающие</w:t>
      </w:r>
      <w:r w:rsidRPr="000B28D1">
        <w:rPr>
          <w:rFonts w:cs="Times New Roman"/>
          <w:spacing w:val="18"/>
        </w:rPr>
        <w:t xml:space="preserve"> </w:t>
      </w:r>
      <w:r w:rsidRPr="000B28D1">
        <w:rPr>
          <w:rFonts w:cs="Times New Roman"/>
          <w:spacing w:val="-1"/>
        </w:rPr>
        <w:t>производство</w:t>
      </w:r>
      <w:r w:rsidRPr="000B28D1">
        <w:rPr>
          <w:rFonts w:cs="Times New Roman"/>
          <w:spacing w:val="19"/>
        </w:rPr>
        <w:t xml:space="preserve"> </w:t>
      </w:r>
      <w:r w:rsidRPr="000B28D1">
        <w:rPr>
          <w:rFonts w:cs="Times New Roman"/>
        </w:rPr>
        <w:t>и</w:t>
      </w:r>
      <w:r w:rsidRPr="000B28D1">
        <w:rPr>
          <w:rFonts w:cs="Times New Roman"/>
          <w:spacing w:val="17"/>
        </w:rPr>
        <w:t xml:space="preserve"> </w:t>
      </w:r>
      <w:r w:rsidRPr="000B28D1">
        <w:rPr>
          <w:rFonts w:cs="Times New Roman"/>
          <w:spacing w:val="-1"/>
        </w:rPr>
        <w:t>отпуск</w:t>
      </w:r>
      <w:r w:rsidRPr="000B28D1">
        <w:rPr>
          <w:rFonts w:cs="Times New Roman"/>
          <w:spacing w:val="19"/>
        </w:rPr>
        <w:t xml:space="preserve"> </w:t>
      </w:r>
      <w:r w:rsidRPr="000B28D1">
        <w:rPr>
          <w:rFonts w:cs="Times New Roman"/>
        </w:rPr>
        <w:t>тепловой</w:t>
      </w:r>
      <w:r w:rsidRPr="000B28D1">
        <w:rPr>
          <w:rFonts w:cs="Times New Roman"/>
          <w:spacing w:val="17"/>
        </w:rPr>
        <w:t xml:space="preserve"> </w:t>
      </w:r>
      <w:r w:rsidRPr="000B28D1">
        <w:rPr>
          <w:rFonts w:cs="Times New Roman"/>
          <w:spacing w:val="-1"/>
        </w:rPr>
        <w:t>энергии</w:t>
      </w:r>
      <w:r w:rsidRPr="000B28D1">
        <w:rPr>
          <w:rFonts w:cs="Times New Roman"/>
          <w:spacing w:val="73"/>
        </w:rPr>
        <w:t xml:space="preserve"> </w:t>
      </w:r>
      <w:r w:rsidRPr="000B28D1">
        <w:rPr>
          <w:rFonts w:cs="Times New Roman"/>
          <w:spacing w:val="-1"/>
        </w:rPr>
        <w:t>существующих</w:t>
      </w:r>
      <w:r w:rsidRPr="000B28D1">
        <w:rPr>
          <w:rFonts w:cs="Times New Roman"/>
          <w:spacing w:val="2"/>
        </w:rPr>
        <w:t xml:space="preserve"> </w:t>
      </w:r>
      <w:r w:rsidRPr="000B28D1">
        <w:rPr>
          <w:rFonts w:cs="Times New Roman"/>
          <w:spacing w:val="-1"/>
        </w:rPr>
        <w:t>потребителей.</w:t>
      </w:r>
    </w:p>
    <w:bookmarkEnd w:id="55"/>
    <w:p w:rsidR="00366411" w:rsidRPr="000B28D1" w:rsidRDefault="00366411" w:rsidP="00366411">
      <w:pPr>
        <w:pStyle w:val="a0"/>
        <w:rPr>
          <w:lang w:eastAsia="ru-RU"/>
        </w:rPr>
      </w:pPr>
    </w:p>
    <w:p w:rsidR="00247297" w:rsidRPr="000B28D1" w:rsidRDefault="00F476CE" w:rsidP="00247297">
      <w:pPr>
        <w:pStyle w:val="2"/>
        <w:spacing w:before="69"/>
        <w:ind w:left="0" w:firstLine="0"/>
        <w:rPr>
          <w:rFonts w:eastAsia="Times New Roman"/>
          <w:sz w:val="24"/>
          <w:szCs w:val="24"/>
        </w:rPr>
      </w:pPr>
      <w:hyperlink w:anchor="bookmark34" w:history="1">
        <w:bookmarkStart w:id="56" w:name="_Toc30146974"/>
        <w:bookmarkStart w:id="57" w:name="_Toc35951438"/>
        <w:bookmarkStart w:id="58" w:name="_Toc184722029"/>
        <w:r w:rsidR="000159FD" w:rsidRPr="000B28D1">
          <w:rPr>
            <w:rFonts w:eastAsia="Times New Roman"/>
            <w:sz w:val="24"/>
            <w:szCs w:val="24"/>
          </w:rPr>
          <w:t>Часть 2. Обоснование выбора приоритетного сценария развития теплоснабжения</w:t>
        </w:r>
        <w:bookmarkEnd w:id="56"/>
        <w:bookmarkEnd w:id="57"/>
      </w:hyperlink>
      <w:r w:rsidR="000159FD" w:rsidRPr="000B28D1">
        <w:rPr>
          <w:rFonts w:eastAsia="Times New Roman"/>
          <w:sz w:val="24"/>
          <w:szCs w:val="24"/>
        </w:rPr>
        <w:t xml:space="preserve"> поселения, городского округа, города федерального значения</w:t>
      </w:r>
      <w:bookmarkEnd w:id="58"/>
    </w:p>
    <w:p w:rsidR="00247297" w:rsidRPr="000B28D1" w:rsidRDefault="00247297" w:rsidP="00247297">
      <w:pPr>
        <w:pStyle w:val="af"/>
        <w:spacing w:line="287" w:lineRule="auto"/>
        <w:ind w:right="112"/>
        <w:jc w:val="both"/>
      </w:pPr>
    </w:p>
    <w:p w:rsidR="00247297" w:rsidRPr="000B28D1" w:rsidRDefault="000159FD" w:rsidP="00247297">
      <w:pPr>
        <w:pStyle w:val="af"/>
        <w:ind w:left="0" w:right="112" w:firstLine="567"/>
        <w:jc w:val="both"/>
      </w:pPr>
      <w:r w:rsidRPr="000B28D1">
        <w:t>В</w:t>
      </w:r>
      <w:r w:rsidRPr="000B28D1">
        <w:rPr>
          <w:spacing w:val="15"/>
        </w:rPr>
        <w:t xml:space="preserve"> </w:t>
      </w:r>
      <w:r w:rsidRPr="000B28D1">
        <w:rPr>
          <w:spacing w:val="1"/>
        </w:rPr>
        <w:t>с</w:t>
      </w:r>
      <w:r w:rsidRPr="000B28D1">
        <w:t>оо</w:t>
      </w:r>
      <w:r w:rsidRPr="000B28D1">
        <w:rPr>
          <w:spacing w:val="-1"/>
        </w:rPr>
        <w:t>т</w:t>
      </w:r>
      <w:r w:rsidRPr="000B28D1">
        <w:rPr>
          <w:spacing w:val="-2"/>
        </w:rPr>
        <w:t>в</w:t>
      </w:r>
      <w:r w:rsidRPr="000B28D1">
        <w:rPr>
          <w:spacing w:val="1"/>
        </w:rPr>
        <w:t>е</w:t>
      </w:r>
      <w:r w:rsidRPr="000B28D1">
        <w:rPr>
          <w:spacing w:val="-1"/>
        </w:rPr>
        <w:t>т</w:t>
      </w:r>
      <w:r w:rsidRPr="000B28D1">
        <w:rPr>
          <w:spacing w:val="1"/>
        </w:rPr>
        <w:t>с</w:t>
      </w:r>
      <w:r w:rsidRPr="000B28D1">
        <w:rPr>
          <w:spacing w:val="-1"/>
        </w:rPr>
        <w:t>т</w:t>
      </w:r>
      <w:r w:rsidRPr="000B28D1">
        <w:rPr>
          <w:spacing w:val="-2"/>
        </w:rPr>
        <w:t>в</w:t>
      </w:r>
      <w:r w:rsidRPr="000B28D1">
        <w:rPr>
          <w:spacing w:val="3"/>
        </w:rPr>
        <w:t>и</w:t>
      </w:r>
      <w:r w:rsidRPr="000B28D1">
        <w:t>и</w:t>
      </w:r>
      <w:r w:rsidRPr="000B28D1">
        <w:rPr>
          <w:spacing w:val="19"/>
        </w:rPr>
        <w:t xml:space="preserve"> </w:t>
      </w:r>
      <w:r w:rsidRPr="000B28D1">
        <w:t>с</w:t>
      </w:r>
      <w:r w:rsidRPr="000B28D1">
        <w:rPr>
          <w:spacing w:val="20"/>
        </w:rPr>
        <w:t xml:space="preserve"> </w:t>
      </w:r>
      <w:r w:rsidRPr="000B28D1">
        <w:t>р</w:t>
      </w:r>
      <w:r w:rsidRPr="000B28D1">
        <w:rPr>
          <w:spacing w:val="1"/>
        </w:rPr>
        <w:t>а</w:t>
      </w:r>
      <w:r w:rsidRPr="000B28D1">
        <w:t>з</w:t>
      </w:r>
      <w:r w:rsidRPr="000B28D1">
        <w:rPr>
          <w:spacing w:val="1"/>
        </w:rPr>
        <w:t>де</w:t>
      </w:r>
      <w:r w:rsidRPr="000B28D1">
        <w:t>лом</w:t>
      </w:r>
      <w:r w:rsidRPr="000B28D1">
        <w:rPr>
          <w:spacing w:val="20"/>
        </w:rPr>
        <w:t xml:space="preserve"> </w:t>
      </w:r>
      <w:r w:rsidRPr="000B28D1">
        <w:rPr>
          <w:spacing w:val="-6"/>
        </w:rPr>
        <w:t>П</w:t>
      </w:r>
      <w:r w:rsidRPr="000B28D1">
        <w:t>о</w:t>
      </w:r>
      <w:r w:rsidRPr="000B28D1">
        <w:rPr>
          <w:spacing w:val="1"/>
        </w:rPr>
        <w:t>с</w:t>
      </w:r>
      <w:r w:rsidRPr="000B28D1">
        <w:rPr>
          <w:spacing w:val="-1"/>
        </w:rPr>
        <w:t>т</w:t>
      </w:r>
      <w:r w:rsidRPr="000B28D1">
        <w:rPr>
          <w:spacing w:val="1"/>
        </w:rPr>
        <w:t>а</w:t>
      </w:r>
      <w:r w:rsidRPr="000B28D1">
        <w:t>но</w:t>
      </w:r>
      <w:r w:rsidRPr="000B28D1">
        <w:rPr>
          <w:spacing w:val="-2"/>
        </w:rPr>
        <w:t>в</w:t>
      </w:r>
      <w:r w:rsidRPr="000B28D1">
        <w:t>л</w:t>
      </w:r>
      <w:r w:rsidRPr="000B28D1">
        <w:rPr>
          <w:spacing w:val="1"/>
        </w:rPr>
        <w:t>е</w:t>
      </w:r>
      <w:r w:rsidRPr="000B28D1">
        <w:t>н</w:t>
      </w:r>
      <w:r w:rsidRPr="000B28D1">
        <w:rPr>
          <w:spacing w:val="-1"/>
        </w:rPr>
        <w:t>и</w:t>
      </w:r>
      <w:r w:rsidRPr="000B28D1">
        <w:t>я</w:t>
      </w:r>
      <w:r w:rsidRPr="000B28D1">
        <w:rPr>
          <w:spacing w:val="21"/>
        </w:rPr>
        <w:t xml:space="preserve"> </w:t>
      </w:r>
      <w:r w:rsidRPr="000B28D1">
        <w:rPr>
          <w:spacing w:val="-6"/>
        </w:rPr>
        <w:t>П</w:t>
      </w:r>
      <w:r w:rsidRPr="000B28D1">
        <w:t>р</w:t>
      </w:r>
      <w:r w:rsidRPr="000B28D1">
        <w:rPr>
          <w:spacing w:val="1"/>
        </w:rPr>
        <w:t>а</w:t>
      </w:r>
      <w:r w:rsidRPr="000B28D1">
        <w:rPr>
          <w:spacing w:val="-2"/>
        </w:rPr>
        <w:t>в</w:t>
      </w:r>
      <w:r w:rsidRPr="000B28D1">
        <w:t>и</w:t>
      </w:r>
      <w:r w:rsidRPr="000B28D1">
        <w:rPr>
          <w:spacing w:val="-2"/>
        </w:rPr>
        <w:t>т</w:t>
      </w:r>
      <w:r w:rsidRPr="000B28D1">
        <w:rPr>
          <w:spacing w:val="1"/>
        </w:rPr>
        <w:t>е</w:t>
      </w:r>
      <w:r w:rsidRPr="000B28D1">
        <w:t>л</w:t>
      </w:r>
      <w:r w:rsidRPr="000B28D1">
        <w:rPr>
          <w:spacing w:val="-2"/>
        </w:rPr>
        <w:t>ь</w:t>
      </w:r>
      <w:r w:rsidRPr="000B28D1">
        <w:rPr>
          <w:spacing w:val="1"/>
        </w:rPr>
        <w:t>с</w:t>
      </w:r>
      <w:r w:rsidRPr="000B28D1">
        <w:rPr>
          <w:spacing w:val="2"/>
        </w:rPr>
        <w:t>т</w:t>
      </w:r>
      <w:r w:rsidRPr="000B28D1">
        <w:rPr>
          <w:spacing w:val="-2"/>
        </w:rPr>
        <w:t>в</w:t>
      </w:r>
      <w:r w:rsidRPr="000B28D1">
        <w:t>а</w:t>
      </w:r>
      <w:r w:rsidRPr="000B28D1">
        <w:rPr>
          <w:spacing w:val="20"/>
        </w:rPr>
        <w:t xml:space="preserve"> </w:t>
      </w:r>
      <w:r w:rsidRPr="000B28D1">
        <w:rPr>
          <w:spacing w:val="-2"/>
        </w:rPr>
        <w:t>Р</w:t>
      </w:r>
      <w:r w:rsidRPr="000B28D1">
        <w:t>Ф</w:t>
      </w:r>
      <w:r w:rsidRPr="000B28D1">
        <w:rPr>
          <w:spacing w:val="22"/>
        </w:rPr>
        <w:t xml:space="preserve"> </w:t>
      </w:r>
      <w:r w:rsidRPr="000B28D1">
        <w:t>№</w:t>
      </w:r>
      <w:r w:rsidRPr="000B28D1">
        <w:rPr>
          <w:spacing w:val="18"/>
        </w:rPr>
        <w:t xml:space="preserve"> </w:t>
      </w:r>
      <w:r w:rsidRPr="000B28D1">
        <w:t>405</w:t>
      </w:r>
      <w:r w:rsidRPr="000B28D1">
        <w:rPr>
          <w:spacing w:val="19"/>
        </w:rPr>
        <w:t xml:space="preserve"> </w:t>
      </w:r>
      <w:r w:rsidRPr="000B28D1">
        <w:t>от</w:t>
      </w:r>
      <w:r w:rsidRPr="000B28D1">
        <w:rPr>
          <w:spacing w:val="22"/>
        </w:rPr>
        <w:t xml:space="preserve"> </w:t>
      </w:r>
      <w:r w:rsidRPr="000B28D1">
        <w:t>03.0</w:t>
      </w:r>
      <w:r w:rsidRPr="000B28D1">
        <w:rPr>
          <w:spacing w:val="10"/>
        </w:rPr>
        <w:t>4</w:t>
      </w:r>
      <w:r w:rsidRPr="000B28D1">
        <w:t>.2018 пре</w:t>
      </w:r>
      <w:r w:rsidRPr="000B28D1">
        <w:rPr>
          <w:spacing w:val="1"/>
        </w:rPr>
        <w:t>д</w:t>
      </w:r>
      <w:r w:rsidRPr="000B28D1">
        <w:t>л</w:t>
      </w:r>
      <w:r w:rsidRPr="000B28D1">
        <w:rPr>
          <w:spacing w:val="-3"/>
        </w:rPr>
        <w:t>а</w:t>
      </w:r>
      <w:r w:rsidRPr="000B28D1">
        <w:rPr>
          <w:spacing w:val="1"/>
        </w:rPr>
        <w:t>гае</w:t>
      </w:r>
      <w:r w:rsidRPr="000B28D1">
        <w:t>м</w:t>
      </w:r>
      <w:r w:rsidRPr="000B28D1">
        <w:rPr>
          <w:spacing w:val="-2"/>
        </w:rPr>
        <w:t>ы</w:t>
      </w:r>
      <w:r w:rsidRPr="000B28D1">
        <w:t>е</w:t>
      </w:r>
      <w:r w:rsidRPr="000B28D1">
        <w:rPr>
          <w:spacing w:val="53"/>
        </w:rPr>
        <w:t xml:space="preserve"> </w:t>
      </w:r>
      <w:r w:rsidRPr="000B28D1">
        <w:rPr>
          <w:spacing w:val="-2"/>
        </w:rPr>
        <w:t>в</w:t>
      </w:r>
      <w:r w:rsidRPr="000B28D1">
        <w:rPr>
          <w:spacing w:val="1"/>
        </w:rPr>
        <w:t>а</w:t>
      </w:r>
      <w:r w:rsidRPr="000B28D1">
        <w:t>риан</w:t>
      </w:r>
      <w:r w:rsidRPr="000B28D1">
        <w:rPr>
          <w:spacing w:val="-2"/>
        </w:rPr>
        <w:t>т</w:t>
      </w:r>
      <w:r w:rsidRPr="000B28D1">
        <w:t>ы</w:t>
      </w:r>
      <w:r w:rsidRPr="000B28D1">
        <w:rPr>
          <w:spacing w:val="50"/>
        </w:rPr>
        <w:t xml:space="preserve"> </w:t>
      </w:r>
      <w:r w:rsidRPr="000B28D1">
        <w:t>р</w:t>
      </w:r>
      <w:r w:rsidRPr="000B28D1">
        <w:rPr>
          <w:spacing w:val="1"/>
        </w:rPr>
        <w:t>а</w:t>
      </w:r>
      <w:r w:rsidRPr="000B28D1">
        <w:t>з</w:t>
      </w:r>
      <w:r w:rsidRPr="000B28D1">
        <w:rPr>
          <w:spacing w:val="-2"/>
        </w:rPr>
        <w:t>в</w:t>
      </w:r>
      <w:r w:rsidRPr="000B28D1">
        <w:t>и</w:t>
      </w:r>
      <w:r w:rsidRPr="000B28D1">
        <w:rPr>
          <w:spacing w:val="-2"/>
        </w:rPr>
        <w:t>т</w:t>
      </w:r>
      <w:r w:rsidRPr="000B28D1">
        <w:t>ия</w:t>
      </w:r>
      <w:r w:rsidRPr="000B28D1">
        <w:rPr>
          <w:spacing w:val="52"/>
        </w:rPr>
        <w:t xml:space="preserve"> </w:t>
      </w:r>
      <w:r w:rsidRPr="000B28D1">
        <w:rPr>
          <w:spacing w:val="1"/>
        </w:rPr>
        <w:t>с</w:t>
      </w:r>
      <w:r w:rsidRPr="000B28D1">
        <w:rPr>
          <w:spacing w:val="-5"/>
        </w:rPr>
        <w:t>и</w:t>
      </w:r>
      <w:r w:rsidRPr="000B28D1">
        <w:rPr>
          <w:spacing w:val="1"/>
        </w:rPr>
        <w:t>с</w:t>
      </w:r>
      <w:r w:rsidRPr="000B28D1">
        <w:rPr>
          <w:spacing w:val="-1"/>
        </w:rPr>
        <w:t>т</w:t>
      </w:r>
      <w:r w:rsidRPr="000B28D1">
        <w:rPr>
          <w:spacing w:val="1"/>
        </w:rPr>
        <w:t>е</w:t>
      </w:r>
      <w:r w:rsidRPr="000B28D1">
        <w:t>мы</w:t>
      </w:r>
      <w:r w:rsidRPr="000B28D1">
        <w:rPr>
          <w:spacing w:val="50"/>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я</w:t>
      </w:r>
      <w:r w:rsidRPr="000B28D1">
        <w:rPr>
          <w:spacing w:val="53"/>
        </w:rPr>
        <w:t xml:space="preserve"> </w:t>
      </w:r>
      <w:r w:rsidRPr="000B28D1">
        <w:rPr>
          <w:spacing w:val="-3"/>
        </w:rPr>
        <w:t>б</w:t>
      </w:r>
      <w:r w:rsidRPr="000B28D1">
        <w:rPr>
          <w:spacing w:val="1"/>
        </w:rPr>
        <w:t>а</w:t>
      </w:r>
      <w:r w:rsidRPr="000B28D1">
        <w:t>зир</w:t>
      </w:r>
      <w:r w:rsidRPr="000B28D1">
        <w:rPr>
          <w:spacing w:val="-9"/>
        </w:rPr>
        <w:t>у</w:t>
      </w:r>
      <w:r w:rsidRPr="000B28D1">
        <w:t>ю</w:t>
      </w:r>
      <w:r w:rsidRPr="000B28D1">
        <w:rPr>
          <w:spacing w:val="-1"/>
        </w:rPr>
        <w:t>т</w:t>
      </w:r>
      <w:r w:rsidRPr="000B28D1">
        <w:rPr>
          <w:spacing w:val="1"/>
        </w:rPr>
        <w:t>с</w:t>
      </w:r>
      <w:r w:rsidRPr="000B28D1">
        <w:t>я</w:t>
      </w:r>
      <w:r w:rsidRPr="000B28D1">
        <w:rPr>
          <w:spacing w:val="57"/>
        </w:rPr>
        <w:t xml:space="preserve"> </w:t>
      </w:r>
      <w:r w:rsidRPr="000B28D1">
        <w:t>на</w:t>
      </w:r>
      <w:r w:rsidRPr="000B28D1">
        <w:rPr>
          <w:spacing w:val="52"/>
        </w:rPr>
        <w:t xml:space="preserve"> </w:t>
      </w:r>
      <w:r w:rsidRPr="000B28D1">
        <w:t>пре</w:t>
      </w:r>
      <w:r w:rsidRPr="000B28D1">
        <w:rPr>
          <w:spacing w:val="1"/>
        </w:rPr>
        <w:t>д</w:t>
      </w:r>
      <w:r w:rsidRPr="000B28D1">
        <w:t>ло</w:t>
      </w:r>
      <w:r w:rsidRPr="000B28D1">
        <w:rPr>
          <w:spacing w:val="-2"/>
        </w:rPr>
        <w:t>ж</w:t>
      </w:r>
      <w:r w:rsidRPr="000B28D1">
        <w:rPr>
          <w:spacing w:val="1"/>
        </w:rPr>
        <w:t>е</w:t>
      </w:r>
      <w:r w:rsidRPr="000B28D1">
        <w:t>н</w:t>
      </w:r>
      <w:r w:rsidRPr="000B28D1">
        <w:rPr>
          <w:spacing w:val="-1"/>
        </w:rPr>
        <w:t>и</w:t>
      </w:r>
      <w:r w:rsidRPr="000B28D1">
        <w:rPr>
          <w:spacing w:val="1"/>
        </w:rPr>
        <w:t>я</w:t>
      </w:r>
      <w:r w:rsidRPr="000B28D1">
        <w:t>х исполн</w:t>
      </w:r>
      <w:r w:rsidRPr="000B28D1">
        <w:rPr>
          <w:spacing w:val="-1"/>
        </w:rPr>
        <w:t>ит</w:t>
      </w:r>
      <w:r w:rsidRPr="000B28D1">
        <w:rPr>
          <w:spacing w:val="1"/>
        </w:rPr>
        <w:t>е</w:t>
      </w:r>
      <w:r w:rsidRPr="000B28D1">
        <w:t>л</w:t>
      </w:r>
      <w:r w:rsidRPr="000B28D1">
        <w:rPr>
          <w:spacing w:val="-2"/>
        </w:rPr>
        <w:t>ь</w:t>
      </w:r>
      <w:r w:rsidRPr="000B28D1">
        <w:t>н</w:t>
      </w:r>
      <w:r w:rsidRPr="000B28D1">
        <w:rPr>
          <w:spacing w:val="-2"/>
        </w:rPr>
        <w:t>ы</w:t>
      </w:r>
      <w:r w:rsidRPr="000B28D1">
        <w:t>х</w:t>
      </w:r>
      <w:r w:rsidRPr="000B28D1">
        <w:rPr>
          <w:spacing w:val="51"/>
        </w:rPr>
        <w:t xml:space="preserve"> </w:t>
      </w:r>
      <w:r w:rsidRPr="000B28D1">
        <w:t>ор</w:t>
      </w:r>
      <w:r w:rsidRPr="000B28D1">
        <w:rPr>
          <w:spacing w:val="1"/>
        </w:rPr>
        <w:t>га</w:t>
      </w:r>
      <w:r w:rsidRPr="000B28D1">
        <w:t>нов</w:t>
      </w:r>
      <w:r w:rsidRPr="000B28D1">
        <w:rPr>
          <w:spacing w:val="54"/>
        </w:rPr>
        <w:t xml:space="preserve"> </w:t>
      </w:r>
      <w:r w:rsidRPr="000B28D1">
        <w:rPr>
          <w:spacing w:val="-2"/>
        </w:rPr>
        <w:t>в</w:t>
      </w:r>
      <w:r w:rsidRPr="000B28D1">
        <w:t>л</w:t>
      </w:r>
      <w:r w:rsidRPr="000B28D1">
        <w:rPr>
          <w:spacing w:val="1"/>
        </w:rPr>
        <w:t>ас</w:t>
      </w:r>
      <w:r w:rsidRPr="000B28D1">
        <w:rPr>
          <w:spacing w:val="-1"/>
        </w:rPr>
        <w:t>т</w:t>
      </w:r>
      <w:r w:rsidRPr="000B28D1">
        <w:t>и</w:t>
      </w:r>
      <w:r w:rsidRPr="000B28D1">
        <w:rPr>
          <w:spacing w:val="51"/>
        </w:rPr>
        <w:t xml:space="preserve"> </w:t>
      </w:r>
      <w:r w:rsidRPr="000B28D1">
        <w:t>и</w:t>
      </w:r>
      <w:r w:rsidRPr="000B28D1">
        <w:rPr>
          <w:spacing w:val="51"/>
        </w:rPr>
        <w:t xml:space="preserve"> </w:t>
      </w:r>
      <w:r w:rsidRPr="000B28D1">
        <w:t>э</w:t>
      </w:r>
      <w:r w:rsidRPr="000B28D1">
        <w:rPr>
          <w:spacing w:val="3"/>
        </w:rPr>
        <w:t>к</w:t>
      </w:r>
      <w:r w:rsidRPr="000B28D1">
        <w:rPr>
          <w:spacing w:val="1"/>
        </w:rPr>
        <w:t>с</w:t>
      </w:r>
      <w:r w:rsidRPr="000B28D1">
        <w:t>п</w:t>
      </w:r>
      <w:r w:rsidRPr="000B28D1">
        <w:rPr>
          <w:spacing w:val="3"/>
        </w:rPr>
        <w:t>л</w:t>
      </w:r>
      <w:r w:rsidRPr="000B28D1">
        <w:rPr>
          <w:spacing w:val="-8"/>
        </w:rPr>
        <w:t>у</w:t>
      </w:r>
      <w:r w:rsidRPr="000B28D1">
        <w:rPr>
          <w:spacing w:val="1"/>
        </w:rPr>
        <w:t>а</w:t>
      </w:r>
      <w:r w:rsidRPr="000B28D1">
        <w:rPr>
          <w:spacing w:val="-1"/>
        </w:rPr>
        <w:t>т</w:t>
      </w:r>
      <w:r w:rsidRPr="000B28D1">
        <w:rPr>
          <w:spacing w:val="1"/>
        </w:rPr>
        <w:t>а</w:t>
      </w:r>
      <w:r w:rsidRPr="000B28D1">
        <w:t>ц</w:t>
      </w:r>
      <w:r w:rsidRPr="000B28D1">
        <w:rPr>
          <w:spacing w:val="-1"/>
        </w:rPr>
        <w:t>и</w:t>
      </w:r>
      <w:r w:rsidRPr="000B28D1">
        <w:t>он</w:t>
      </w:r>
      <w:r w:rsidRPr="000B28D1">
        <w:rPr>
          <w:spacing w:val="-1"/>
        </w:rPr>
        <w:t>н</w:t>
      </w:r>
      <w:r w:rsidRPr="000B28D1">
        <w:rPr>
          <w:spacing w:val="-2"/>
        </w:rPr>
        <w:t>ы</w:t>
      </w:r>
      <w:r w:rsidRPr="000B28D1">
        <w:t>х</w:t>
      </w:r>
      <w:r w:rsidRPr="000B28D1">
        <w:rPr>
          <w:spacing w:val="51"/>
        </w:rPr>
        <w:t xml:space="preserve"> </w:t>
      </w:r>
      <w:r w:rsidRPr="000B28D1">
        <w:t>ор</w:t>
      </w:r>
      <w:r w:rsidRPr="000B28D1">
        <w:rPr>
          <w:spacing w:val="1"/>
        </w:rPr>
        <w:t>га</w:t>
      </w:r>
      <w:r w:rsidRPr="000B28D1">
        <w:t>н</w:t>
      </w:r>
      <w:r w:rsidRPr="000B28D1">
        <w:rPr>
          <w:spacing w:val="-1"/>
        </w:rPr>
        <w:t>и</w:t>
      </w:r>
      <w:r w:rsidRPr="000B28D1">
        <w:t>з</w:t>
      </w:r>
      <w:r w:rsidRPr="000B28D1">
        <w:rPr>
          <w:spacing w:val="1"/>
        </w:rPr>
        <w:t>а</w:t>
      </w:r>
      <w:r w:rsidRPr="000B28D1">
        <w:t>ц</w:t>
      </w:r>
      <w:r w:rsidRPr="000B28D1">
        <w:rPr>
          <w:spacing w:val="-1"/>
        </w:rPr>
        <w:t>и</w:t>
      </w:r>
      <w:r w:rsidRPr="000B28D1">
        <w:t>й,</w:t>
      </w:r>
      <w:r w:rsidRPr="000B28D1">
        <w:rPr>
          <w:spacing w:val="51"/>
        </w:rPr>
        <w:t xml:space="preserve"> </w:t>
      </w:r>
      <w:r w:rsidRPr="000B28D1">
        <w:t>о</w:t>
      </w:r>
      <w:r w:rsidRPr="000B28D1">
        <w:rPr>
          <w:spacing w:val="1"/>
        </w:rPr>
        <w:t>с</w:t>
      </w:r>
      <w:r w:rsidRPr="000B28D1">
        <w:t>о</w:t>
      </w:r>
      <w:r w:rsidRPr="000B28D1">
        <w:rPr>
          <w:spacing w:val="1"/>
        </w:rPr>
        <w:t>бе</w:t>
      </w:r>
      <w:r w:rsidRPr="000B28D1">
        <w:t>н</w:t>
      </w:r>
      <w:r w:rsidRPr="000B28D1">
        <w:rPr>
          <w:spacing w:val="-1"/>
        </w:rPr>
        <w:t>н</w:t>
      </w:r>
      <w:r w:rsidRPr="000B28D1">
        <w:t>о</w:t>
      </w:r>
      <w:r w:rsidRPr="000B28D1">
        <w:rPr>
          <w:spacing w:val="51"/>
        </w:rPr>
        <w:t xml:space="preserve"> </w:t>
      </w:r>
      <w:r w:rsidRPr="000B28D1">
        <w:t>в</w:t>
      </w:r>
      <w:r w:rsidRPr="000B28D1">
        <w:rPr>
          <w:spacing w:val="54"/>
        </w:rPr>
        <w:t xml:space="preserve"> </w:t>
      </w:r>
      <w:r w:rsidRPr="000B28D1">
        <w:rPr>
          <w:spacing w:val="-1"/>
        </w:rPr>
        <w:t>т</w:t>
      </w:r>
      <w:r w:rsidRPr="000B28D1">
        <w:rPr>
          <w:spacing w:val="1"/>
        </w:rPr>
        <w:t>е</w:t>
      </w:r>
      <w:r w:rsidRPr="000B28D1">
        <w:t>х</w:t>
      </w:r>
      <w:r w:rsidRPr="000B28D1">
        <w:rPr>
          <w:spacing w:val="51"/>
        </w:rPr>
        <w:t xml:space="preserve"> </w:t>
      </w:r>
      <w:r w:rsidRPr="000B28D1">
        <w:t>р</w:t>
      </w:r>
      <w:r w:rsidRPr="000B28D1">
        <w:rPr>
          <w:spacing w:val="1"/>
        </w:rPr>
        <w:t>а</w:t>
      </w:r>
      <w:r w:rsidRPr="000B28D1">
        <w:t>з</w:t>
      </w:r>
      <w:r w:rsidRPr="000B28D1">
        <w:rPr>
          <w:spacing w:val="1"/>
        </w:rPr>
        <w:t>де</w:t>
      </w:r>
      <w:r w:rsidRPr="000B28D1">
        <w:t>л</w:t>
      </w:r>
      <w:r w:rsidRPr="000B28D1">
        <w:rPr>
          <w:spacing w:val="1"/>
        </w:rPr>
        <w:t>а</w:t>
      </w:r>
      <w:r w:rsidRPr="000B28D1">
        <w:rPr>
          <w:spacing w:val="-5"/>
        </w:rPr>
        <w:t>х</w:t>
      </w:r>
      <w:r w:rsidRPr="000B28D1">
        <w:t>, ко</w:t>
      </w:r>
      <w:r w:rsidRPr="000B28D1">
        <w:rPr>
          <w:spacing w:val="-2"/>
        </w:rPr>
        <w:t>т</w:t>
      </w:r>
      <w:r w:rsidRPr="000B28D1">
        <w:t>ор</w:t>
      </w:r>
      <w:r w:rsidRPr="000B28D1">
        <w:rPr>
          <w:spacing w:val="-2"/>
        </w:rPr>
        <w:t>ы</w:t>
      </w:r>
      <w:r w:rsidRPr="000B28D1">
        <w:t>е</w:t>
      </w:r>
      <w:r w:rsidRPr="000B28D1">
        <w:rPr>
          <w:spacing w:val="1"/>
        </w:rPr>
        <w:t xml:space="preserve"> </w:t>
      </w:r>
      <w:r w:rsidRPr="000B28D1">
        <w:t>ка</w:t>
      </w:r>
      <w:r w:rsidRPr="000B28D1">
        <w:rPr>
          <w:spacing w:val="1"/>
        </w:rPr>
        <w:t>са</w:t>
      </w:r>
      <w:r w:rsidRPr="000B28D1">
        <w:t>ю</w:t>
      </w:r>
      <w:r w:rsidRPr="000B28D1">
        <w:rPr>
          <w:spacing w:val="-1"/>
        </w:rPr>
        <w:t>т</w:t>
      </w:r>
      <w:r w:rsidRPr="000B28D1">
        <w:rPr>
          <w:spacing w:val="1"/>
        </w:rPr>
        <w:t>с</w:t>
      </w:r>
      <w:r w:rsidRPr="000B28D1">
        <w:t>я</w:t>
      </w:r>
      <w:r w:rsidRPr="000B28D1">
        <w:rPr>
          <w:spacing w:val="1"/>
        </w:rPr>
        <w:t xml:space="preserve"> </w:t>
      </w:r>
      <w:r w:rsidRPr="000B28D1">
        <w:rPr>
          <w:spacing w:val="-5"/>
        </w:rPr>
        <w:t>р</w:t>
      </w:r>
      <w:r w:rsidRPr="000B28D1">
        <w:rPr>
          <w:spacing w:val="1"/>
        </w:rPr>
        <w:t>а</w:t>
      </w:r>
      <w:r w:rsidRPr="000B28D1">
        <w:t>з</w:t>
      </w:r>
      <w:r w:rsidRPr="000B28D1">
        <w:rPr>
          <w:spacing w:val="-2"/>
        </w:rPr>
        <w:t>в</w:t>
      </w:r>
      <w:r w:rsidRPr="000B28D1">
        <w:t>и</w:t>
      </w:r>
      <w:r w:rsidRPr="000B28D1">
        <w:rPr>
          <w:spacing w:val="-2"/>
        </w:rPr>
        <w:t>т</w:t>
      </w:r>
      <w:r w:rsidRPr="000B28D1">
        <w:t>ия ис</w:t>
      </w:r>
      <w:r w:rsidRPr="000B28D1">
        <w:rPr>
          <w:spacing w:val="-1"/>
        </w:rPr>
        <w:t>т</w:t>
      </w:r>
      <w:r w:rsidRPr="000B28D1">
        <w:t>о</w:t>
      </w:r>
      <w:r w:rsidRPr="000B28D1">
        <w:rPr>
          <w:spacing w:val="-1"/>
        </w:rPr>
        <w:t>ч</w:t>
      </w:r>
      <w:r w:rsidRPr="000B28D1">
        <w:t>н</w:t>
      </w:r>
      <w:r w:rsidRPr="000B28D1">
        <w:rPr>
          <w:spacing w:val="-1"/>
        </w:rPr>
        <w:t>и</w:t>
      </w:r>
      <w:r w:rsidRPr="000B28D1">
        <w:t>ков</w:t>
      </w:r>
      <w:r w:rsidRPr="000B28D1">
        <w:rPr>
          <w:spacing w:val="-2"/>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1"/>
        </w:rPr>
        <w:t>я</w:t>
      </w:r>
      <w:r w:rsidRPr="000B28D1">
        <w:t>.</w:t>
      </w:r>
    </w:p>
    <w:p w:rsidR="00247297" w:rsidRPr="000B28D1" w:rsidRDefault="000159FD" w:rsidP="00247297">
      <w:pPr>
        <w:pStyle w:val="af"/>
        <w:spacing w:before="3"/>
        <w:ind w:left="0" w:right="116" w:firstLine="567"/>
        <w:jc w:val="both"/>
      </w:pPr>
      <w:r w:rsidRPr="000B28D1">
        <w:rPr>
          <w:spacing w:val="-5"/>
        </w:rPr>
        <w:t>В</w:t>
      </w:r>
      <w:r w:rsidRPr="000B28D1">
        <w:rPr>
          <w:spacing w:val="-2"/>
        </w:rPr>
        <w:t>ы</w:t>
      </w:r>
      <w:r w:rsidRPr="000B28D1">
        <w:rPr>
          <w:spacing w:val="1"/>
        </w:rPr>
        <w:t>б</w:t>
      </w:r>
      <w:r w:rsidRPr="000B28D1">
        <w:t>ор</w:t>
      </w:r>
      <w:r w:rsidRPr="000B28D1">
        <w:rPr>
          <w:spacing w:val="3"/>
        </w:rPr>
        <w:t xml:space="preserve"> </w:t>
      </w:r>
      <w:r w:rsidRPr="000B28D1">
        <w:rPr>
          <w:spacing w:val="-2"/>
        </w:rPr>
        <w:t>в</w:t>
      </w:r>
      <w:r w:rsidRPr="000B28D1">
        <w:rPr>
          <w:spacing w:val="1"/>
        </w:rPr>
        <w:t>а</w:t>
      </w:r>
      <w:r w:rsidRPr="000B28D1">
        <w:t>риан</w:t>
      </w:r>
      <w:r w:rsidRPr="000B28D1">
        <w:rPr>
          <w:spacing w:val="-2"/>
        </w:rPr>
        <w:t>т</w:t>
      </w:r>
      <w:r w:rsidRPr="000B28D1">
        <w:t>а</w:t>
      </w:r>
      <w:r w:rsidRPr="000B28D1">
        <w:rPr>
          <w:spacing w:val="5"/>
        </w:rPr>
        <w:t xml:space="preserve"> </w:t>
      </w:r>
      <w:r w:rsidRPr="000B28D1">
        <w:t>р</w:t>
      </w:r>
      <w:r w:rsidRPr="000B28D1">
        <w:rPr>
          <w:spacing w:val="1"/>
        </w:rPr>
        <w:t>а</w:t>
      </w:r>
      <w:r w:rsidRPr="000B28D1">
        <w:t>з</w:t>
      </w:r>
      <w:r w:rsidRPr="000B28D1">
        <w:rPr>
          <w:spacing w:val="-2"/>
        </w:rPr>
        <w:t>в</w:t>
      </w:r>
      <w:r w:rsidRPr="000B28D1">
        <w:t>и</w:t>
      </w:r>
      <w:r w:rsidRPr="000B28D1">
        <w:rPr>
          <w:spacing w:val="-2"/>
        </w:rPr>
        <w:t>т</w:t>
      </w:r>
      <w:r w:rsidRPr="000B28D1">
        <w:t>ия</w:t>
      </w:r>
      <w:r w:rsidRPr="000B28D1">
        <w:rPr>
          <w:spacing w:val="4"/>
        </w:rPr>
        <w:t xml:space="preserve"> </w:t>
      </w:r>
      <w:r w:rsidRPr="000B28D1">
        <w:rPr>
          <w:spacing w:val="1"/>
        </w:rPr>
        <w:t>с</w:t>
      </w:r>
      <w:r w:rsidRPr="000B28D1">
        <w:t>ис</w:t>
      </w:r>
      <w:r w:rsidRPr="000B28D1">
        <w:rPr>
          <w:spacing w:val="2"/>
        </w:rPr>
        <w:t>т</w:t>
      </w:r>
      <w:r w:rsidRPr="000B28D1">
        <w:rPr>
          <w:spacing w:val="1"/>
        </w:rPr>
        <w:t>е</w:t>
      </w:r>
      <w:r w:rsidRPr="000B28D1">
        <w:t>мы</w:t>
      </w:r>
      <w:r w:rsidRPr="000B28D1">
        <w:rPr>
          <w:spacing w:val="2"/>
        </w:rPr>
        <w:t xml:space="preserve"> </w:t>
      </w:r>
      <w:r w:rsidRPr="000B28D1">
        <w:rPr>
          <w:spacing w:val="-1"/>
        </w:rPr>
        <w:t>т</w:t>
      </w:r>
      <w:r w:rsidRPr="000B28D1">
        <w:rPr>
          <w:spacing w:val="1"/>
        </w:rPr>
        <w:t>е</w:t>
      </w:r>
      <w:r w:rsidRPr="000B28D1">
        <w:t>п</w:t>
      </w:r>
      <w:r w:rsidRPr="000B28D1">
        <w:rPr>
          <w:spacing w:val="-5"/>
        </w:rPr>
        <w:t>л</w:t>
      </w:r>
      <w:r w:rsidRPr="000B28D1">
        <w:t>о</w:t>
      </w:r>
      <w:r w:rsidRPr="000B28D1">
        <w:rPr>
          <w:spacing w:val="1"/>
        </w:rPr>
        <w:t>с</w:t>
      </w:r>
      <w:r w:rsidRPr="000B28D1">
        <w:t>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 xml:space="preserve">я </w:t>
      </w:r>
      <w:r w:rsidR="00861255" w:rsidRPr="000B28D1">
        <w:t>п.</w:t>
      </w:r>
      <w:r w:rsidRPr="000B28D1">
        <w:t xml:space="preserve"> </w:t>
      </w:r>
      <w:r w:rsidR="00861255" w:rsidRPr="000B28D1">
        <w:t xml:space="preserve">Кедровый </w:t>
      </w:r>
      <w:r w:rsidR="00861255" w:rsidRPr="000B28D1">
        <w:rPr>
          <w:spacing w:val="3"/>
        </w:rPr>
        <w:t>должен</w:t>
      </w:r>
      <w:r w:rsidRPr="000B28D1">
        <w:rPr>
          <w:spacing w:val="3"/>
        </w:rPr>
        <w:t xml:space="preserve"> </w:t>
      </w:r>
      <w:r w:rsidRPr="000B28D1">
        <w:rPr>
          <w:spacing w:val="-5"/>
        </w:rPr>
        <w:t>о</w:t>
      </w:r>
      <w:r w:rsidRPr="000B28D1">
        <w:rPr>
          <w:spacing w:val="1"/>
        </w:rPr>
        <w:t>с</w:t>
      </w:r>
      <w:r w:rsidRPr="000B28D1">
        <w:rPr>
          <w:spacing w:val="-5"/>
        </w:rPr>
        <w:t>у</w:t>
      </w:r>
      <w:r w:rsidRPr="000B28D1">
        <w:rPr>
          <w:spacing w:val="-1"/>
        </w:rPr>
        <w:t>щ</w:t>
      </w:r>
      <w:r w:rsidRPr="000B28D1">
        <w:rPr>
          <w:spacing w:val="1"/>
        </w:rPr>
        <w:t>ес</w:t>
      </w:r>
      <w:r w:rsidRPr="000B28D1">
        <w:rPr>
          <w:spacing w:val="-1"/>
        </w:rPr>
        <w:t>т</w:t>
      </w:r>
      <w:r w:rsidRPr="000B28D1">
        <w:rPr>
          <w:spacing w:val="-2"/>
        </w:rPr>
        <w:t>в</w:t>
      </w:r>
      <w:r w:rsidRPr="000B28D1">
        <w:t>л</w:t>
      </w:r>
      <w:r w:rsidRPr="000B28D1">
        <w:rPr>
          <w:spacing w:val="1"/>
        </w:rPr>
        <w:t>я</w:t>
      </w:r>
      <w:r w:rsidRPr="000B28D1">
        <w:rPr>
          <w:spacing w:val="-1"/>
        </w:rPr>
        <w:t>т</w:t>
      </w:r>
      <w:r w:rsidRPr="000B28D1">
        <w:rPr>
          <w:spacing w:val="-2"/>
        </w:rPr>
        <w:t>ь</w:t>
      </w:r>
      <w:r w:rsidRPr="000B28D1">
        <w:rPr>
          <w:spacing w:val="1"/>
        </w:rPr>
        <w:t>с</w:t>
      </w:r>
      <w:r w:rsidRPr="000B28D1">
        <w:t>я</w:t>
      </w:r>
      <w:r w:rsidRPr="000B28D1">
        <w:rPr>
          <w:spacing w:val="5"/>
        </w:rPr>
        <w:t xml:space="preserve"> </w:t>
      </w:r>
      <w:r w:rsidRPr="000B28D1">
        <w:t>на о</w:t>
      </w:r>
      <w:r w:rsidRPr="000B28D1">
        <w:rPr>
          <w:spacing w:val="1"/>
        </w:rPr>
        <w:t>с</w:t>
      </w:r>
      <w:r w:rsidRPr="000B28D1">
        <w:t>но</w:t>
      </w:r>
      <w:r w:rsidRPr="000B28D1">
        <w:rPr>
          <w:spacing w:val="-2"/>
        </w:rPr>
        <w:t>в</w:t>
      </w:r>
      <w:r w:rsidRPr="000B28D1">
        <w:rPr>
          <w:spacing w:val="1"/>
        </w:rPr>
        <w:t>а</w:t>
      </w:r>
      <w:r w:rsidRPr="000B28D1">
        <w:t>н</w:t>
      </w:r>
      <w:r w:rsidRPr="000B28D1">
        <w:rPr>
          <w:spacing w:val="-1"/>
        </w:rPr>
        <w:t>и</w:t>
      </w:r>
      <w:r w:rsidRPr="000B28D1">
        <w:t>и</w:t>
      </w:r>
      <w:r w:rsidRPr="000B28D1">
        <w:rPr>
          <w:spacing w:val="35"/>
        </w:rPr>
        <w:t xml:space="preserve"> </w:t>
      </w:r>
      <w:r w:rsidRPr="000B28D1">
        <w:rPr>
          <w:spacing w:val="1"/>
        </w:rPr>
        <w:t>а</w:t>
      </w:r>
      <w:r w:rsidRPr="000B28D1">
        <w:t>нализа</w:t>
      </w:r>
      <w:r w:rsidRPr="000B28D1">
        <w:rPr>
          <w:spacing w:val="33"/>
        </w:rPr>
        <w:t xml:space="preserve"> </w:t>
      </w:r>
      <w:r w:rsidRPr="000B28D1">
        <w:t>ком</w:t>
      </w:r>
      <w:r w:rsidRPr="000B28D1">
        <w:rPr>
          <w:spacing w:val="-1"/>
        </w:rPr>
        <w:t>п</w:t>
      </w:r>
      <w:r w:rsidRPr="000B28D1">
        <w:t>л</w:t>
      </w:r>
      <w:r w:rsidRPr="000B28D1">
        <w:rPr>
          <w:spacing w:val="1"/>
        </w:rPr>
        <w:t>е</w:t>
      </w:r>
      <w:r w:rsidRPr="000B28D1">
        <w:t>кса</w:t>
      </w:r>
      <w:r w:rsidRPr="000B28D1">
        <w:rPr>
          <w:spacing w:val="33"/>
        </w:rPr>
        <w:t xml:space="preserve"> </w:t>
      </w:r>
      <w:r w:rsidRPr="000B28D1">
        <w:t>по</w:t>
      </w:r>
      <w:r w:rsidRPr="000B28D1">
        <w:rPr>
          <w:spacing w:val="-1"/>
        </w:rPr>
        <w:t>к</w:t>
      </w:r>
      <w:r w:rsidRPr="000B28D1">
        <w:rPr>
          <w:spacing w:val="1"/>
        </w:rPr>
        <w:t>а</w:t>
      </w:r>
      <w:r w:rsidRPr="000B28D1">
        <w:t>з</w:t>
      </w:r>
      <w:r w:rsidRPr="000B28D1">
        <w:rPr>
          <w:spacing w:val="1"/>
        </w:rPr>
        <w:t>а</w:t>
      </w:r>
      <w:r w:rsidRPr="000B28D1">
        <w:rPr>
          <w:spacing w:val="-5"/>
        </w:rPr>
        <w:t>т</w:t>
      </w:r>
      <w:r w:rsidRPr="000B28D1">
        <w:rPr>
          <w:spacing w:val="1"/>
        </w:rPr>
        <w:t>е</w:t>
      </w:r>
      <w:r w:rsidRPr="000B28D1">
        <w:t>л</w:t>
      </w:r>
      <w:r w:rsidRPr="000B28D1">
        <w:rPr>
          <w:spacing w:val="1"/>
        </w:rPr>
        <w:t>е</w:t>
      </w:r>
      <w:r w:rsidRPr="000B28D1">
        <w:t>й,</w:t>
      </w:r>
      <w:r w:rsidRPr="000B28D1">
        <w:rPr>
          <w:spacing w:val="35"/>
        </w:rPr>
        <w:t xml:space="preserve"> </w:t>
      </w:r>
      <w:r w:rsidRPr="000B28D1">
        <w:t>в</w:t>
      </w:r>
      <w:r w:rsidRPr="000B28D1">
        <w:rPr>
          <w:spacing w:val="34"/>
        </w:rPr>
        <w:t xml:space="preserve"> </w:t>
      </w:r>
      <w:r w:rsidRPr="000B28D1">
        <w:t>целом</w:t>
      </w:r>
      <w:r w:rsidRPr="000B28D1">
        <w:rPr>
          <w:spacing w:val="36"/>
        </w:rPr>
        <w:t xml:space="preserve"> </w:t>
      </w:r>
      <w:r w:rsidRPr="000B28D1">
        <w:rPr>
          <w:spacing w:val="-5"/>
        </w:rPr>
        <w:t>х</w:t>
      </w:r>
      <w:r w:rsidRPr="000B28D1">
        <w:rPr>
          <w:spacing w:val="1"/>
        </w:rPr>
        <w:t>а</w:t>
      </w:r>
      <w:r w:rsidRPr="000B28D1">
        <w:t>р</w:t>
      </w:r>
      <w:r w:rsidRPr="000B28D1">
        <w:rPr>
          <w:spacing w:val="1"/>
        </w:rPr>
        <w:t>а</w:t>
      </w:r>
      <w:r w:rsidRPr="000B28D1">
        <w:t>к</w:t>
      </w:r>
      <w:r w:rsidRPr="000B28D1">
        <w:rPr>
          <w:spacing w:val="-2"/>
        </w:rPr>
        <w:t>т</w:t>
      </w:r>
      <w:r w:rsidRPr="000B28D1">
        <w:rPr>
          <w:spacing w:val="1"/>
        </w:rPr>
        <w:t>е</w:t>
      </w:r>
      <w:r w:rsidRPr="000B28D1">
        <w:t>риз</w:t>
      </w:r>
      <w:r w:rsidRPr="000B28D1">
        <w:rPr>
          <w:spacing w:val="-8"/>
        </w:rPr>
        <w:t>у</w:t>
      </w:r>
      <w:r w:rsidRPr="000B28D1">
        <w:t>ю</w:t>
      </w:r>
      <w:r w:rsidRPr="000B28D1">
        <w:rPr>
          <w:spacing w:val="-1"/>
        </w:rPr>
        <w:t>щ</w:t>
      </w:r>
      <w:r w:rsidRPr="000B28D1">
        <w:t>их</w:t>
      </w:r>
      <w:r w:rsidRPr="000B28D1">
        <w:rPr>
          <w:spacing w:val="35"/>
        </w:rPr>
        <w:t xml:space="preserve"> </w:t>
      </w:r>
      <w:r w:rsidRPr="000B28D1">
        <w:t>ка</w:t>
      </w:r>
      <w:r w:rsidRPr="000B28D1">
        <w:rPr>
          <w:spacing w:val="-1"/>
        </w:rPr>
        <w:t>ч</w:t>
      </w:r>
      <w:r w:rsidRPr="000B28D1">
        <w:rPr>
          <w:spacing w:val="1"/>
        </w:rPr>
        <w:t>ес</w:t>
      </w:r>
      <w:r w:rsidRPr="000B28D1">
        <w:rPr>
          <w:spacing w:val="-1"/>
        </w:rPr>
        <w:t>т</w:t>
      </w:r>
      <w:r w:rsidRPr="000B28D1">
        <w:rPr>
          <w:spacing w:val="-2"/>
        </w:rPr>
        <w:t>в</w:t>
      </w:r>
      <w:r w:rsidRPr="000B28D1">
        <w:t>о,</w:t>
      </w:r>
      <w:r w:rsidRPr="000B28D1">
        <w:rPr>
          <w:spacing w:val="35"/>
        </w:rPr>
        <w:t xml:space="preserve"> </w:t>
      </w:r>
      <w:r w:rsidRPr="000B28D1">
        <w:t>на</w:t>
      </w:r>
      <w:r w:rsidRPr="000B28D1">
        <w:rPr>
          <w:spacing w:val="1"/>
        </w:rPr>
        <w:t>де</w:t>
      </w:r>
      <w:r w:rsidRPr="000B28D1">
        <w:rPr>
          <w:spacing w:val="-2"/>
        </w:rPr>
        <w:t>ж</w:t>
      </w:r>
      <w:r w:rsidRPr="000B28D1">
        <w:t>нос</w:t>
      </w:r>
      <w:r w:rsidRPr="000B28D1">
        <w:rPr>
          <w:spacing w:val="-1"/>
        </w:rPr>
        <w:t>т</w:t>
      </w:r>
      <w:r w:rsidRPr="000B28D1">
        <w:t>ь</w:t>
      </w:r>
      <w:r w:rsidRPr="000B28D1">
        <w:rPr>
          <w:spacing w:val="34"/>
        </w:rPr>
        <w:t xml:space="preserve"> </w:t>
      </w:r>
      <w:r w:rsidRPr="000B28D1">
        <w:t>и эко</w:t>
      </w:r>
      <w:r w:rsidRPr="000B28D1">
        <w:rPr>
          <w:spacing w:val="-1"/>
        </w:rPr>
        <w:t>н</w:t>
      </w:r>
      <w:r w:rsidRPr="000B28D1">
        <w:t>оми</w:t>
      </w:r>
      <w:r w:rsidRPr="000B28D1">
        <w:rPr>
          <w:spacing w:val="-1"/>
        </w:rPr>
        <w:t>ч</w:t>
      </w:r>
      <w:r w:rsidRPr="000B28D1">
        <w:t>нос</w:t>
      </w:r>
      <w:r w:rsidRPr="000B28D1">
        <w:rPr>
          <w:spacing w:val="-1"/>
        </w:rPr>
        <w:t>т</w:t>
      </w:r>
      <w:r w:rsidRPr="000B28D1">
        <w:t>ь</w:t>
      </w:r>
      <w:r w:rsidRPr="000B28D1">
        <w:rPr>
          <w:spacing w:val="38"/>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1"/>
        </w:rPr>
        <w:t>я</w:t>
      </w:r>
      <w:r w:rsidRPr="000B28D1">
        <w:t>.</w:t>
      </w:r>
      <w:r w:rsidRPr="000B28D1">
        <w:rPr>
          <w:spacing w:val="39"/>
        </w:rPr>
        <w:t xml:space="preserve"> </w:t>
      </w:r>
      <w:r w:rsidRPr="000B28D1">
        <w:rPr>
          <w:spacing w:val="-5"/>
        </w:rPr>
        <w:t>С</w:t>
      </w:r>
      <w:r w:rsidRPr="000B28D1">
        <w:t>р</w:t>
      </w:r>
      <w:r w:rsidRPr="000B28D1">
        <w:rPr>
          <w:spacing w:val="1"/>
        </w:rPr>
        <w:t>а</w:t>
      </w:r>
      <w:r w:rsidRPr="000B28D1">
        <w:rPr>
          <w:spacing w:val="-2"/>
        </w:rPr>
        <w:t>в</w:t>
      </w:r>
      <w:r w:rsidRPr="000B28D1">
        <w:t>нен</w:t>
      </w:r>
      <w:r w:rsidRPr="000B28D1">
        <w:rPr>
          <w:spacing w:val="-1"/>
        </w:rPr>
        <w:t>и</w:t>
      </w:r>
      <w:r w:rsidRPr="000B28D1">
        <w:t>е</w:t>
      </w:r>
      <w:r w:rsidRPr="000B28D1">
        <w:rPr>
          <w:spacing w:val="41"/>
        </w:rPr>
        <w:t xml:space="preserve"> </w:t>
      </w:r>
      <w:r w:rsidRPr="000B28D1">
        <w:rPr>
          <w:spacing w:val="-2"/>
        </w:rPr>
        <w:t>в</w:t>
      </w:r>
      <w:r w:rsidRPr="000B28D1">
        <w:rPr>
          <w:spacing w:val="1"/>
        </w:rPr>
        <w:t>а</w:t>
      </w:r>
      <w:r w:rsidRPr="000B28D1">
        <w:t>риан</w:t>
      </w:r>
      <w:r w:rsidRPr="000B28D1">
        <w:rPr>
          <w:spacing w:val="-2"/>
        </w:rPr>
        <w:t>т</w:t>
      </w:r>
      <w:r w:rsidRPr="000B28D1">
        <w:t>ов</w:t>
      </w:r>
      <w:r w:rsidRPr="000B28D1">
        <w:rPr>
          <w:spacing w:val="38"/>
        </w:rPr>
        <w:t xml:space="preserve"> </w:t>
      </w:r>
      <w:r w:rsidRPr="000B28D1">
        <w:t>про</w:t>
      </w:r>
      <w:r w:rsidRPr="000B28D1">
        <w:rPr>
          <w:spacing w:val="-1"/>
        </w:rPr>
        <w:t>и</w:t>
      </w:r>
      <w:r w:rsidRPr="000B28D1">
        <w:t>з</w:t>
      </w:r>
      <w:r w:rsidRPr="000B28D1">
        <w:rPr>
          <w:spacing w:val="-2"/>
        </w:rPr>
        <w:t>в</w:t>
      </w:r>
      <w:r w:rsidRPr="000B28D1">
        <w:t>о</w:t>
      </w:r>
      <w:r w:rsidRPr="000B28D1">
        <w:rPr>
          <w:spacing w:val="1"/>
        </w:rPr>
        <w:t>д</w:t>
      </w:r>
      <w:r w:rsidRPr="000B28D1">
        <w:t>и</w:t>
      </w:r>
      <w:r w:rsidRPr="000B28D1">
        <w:rPr>
          <w:spacing w:val="-2"/>
        </w:rPr>
        <w:t>т</w:t>
      </w:r>
      <w:r w:rsidRPr="000B28D1">
        <w:rPr>
          <w:spacing w:val="1"/>
        </w:rPr>
        <w:t>с</w:t>
      </w:r>
      <w:r w:rsidRPr="000B28D1">
        <w:t>я</w:t>
      </w:r>
      <w:r w:rsidRPr="000B28D1">
        <w:rPr>
          <w:spacing w:val="37"/>
        </w:rPr>
        <w:t xml:space="preserve"> </w:t>
      </w:r>
      <w:r w:rsidRPr="000B28D1">
        <w:t>по</w:t>
      </w:r>
      <w:r w:rsidRPr="000B28D1">
        <w:rPr>
          <w:spacing w:val="39"/>
        </w:rPr>
        <w:t xml:space="preserve"> </w:t>
      </w:r>
      <w:r w:rsidRPr="000B28D1">
        <w:rPr>
          <w:spacing w:val="1"/>
        </w:rPr>
        <w:t>с</w:t>
      </w:r>
      <w:r w:rsidRPr="000B28D1">
        <w:t>л</w:t>
      </w:r>
      <w:r w:rsidRPr="000B28D1">
        <w:rPr>
          <w:spacing w:val="-3"/>
        </w:rPr>
        <w:t>е</w:t>
      </w:r>
      <w:r w:rsidRPr="000B28D1">
        <w:rPr>
          <w:spacing w:val="1"/>
        </w:rPr>
        <w:t>д</w:t>
      </w:r>
      <w:r w:rsidRPr="000B28D1">
        <w:rPr>
          <w:spacing w:val="-8"/>
        </w:rPr>
        <w:t>у</w:t>
      </w:r>
      <w:r w:rsidRPr="000B28D1">
        <w:t>ю</w:t>
      </w:r>
      <w:r w:rsidRPr="000B28D1">
        <w:rPr>
          <w:spacing w:val="-1"/>
        </w:rPr>
        <w:t>щ</w:t>
      </w:r>
      <w:r w:rsidRPr="000B28D1">
        <w:t>им напра</w:t>
      </w:r>
      <w:r w:rsidRPr="000B28D1">
        <w:rPr>
          <w:spacing w:val="-2"/>
        </w:rPr>
        <w:t>в</w:t>
      </w:r>
      <w:r w:rsidRPr="000B28D1">
        <w:t>л</w:t>
      </w:r>
      <w:r w:rsidRPr="000B28D1">
        <w:rPr>
          <w:spacing w:val="1"/>
        </w:rPr>
        <w:t>е</w:t>
      </w:r>
      <w:r w:rsidRPr="000B28D1">
        <w:t>н</w:t>
      </w:r>
      <w:r w:rsidRPr="000B28D1">
        <w:rPr>
          <w:spacing w:val="-1"/>
        </w:rPr>
        <w:t>и</w:t>
      </w:r>
      <w:r w:rsidRPr="000B28D1">
        <w:rPr>
          <w:spacing w:val="1"/>
        </w:rPr>
        <w:t>я</w:t>
      </w:r>
      <w:r w:rsidRPr="000B28D1">
        <w:t>м:</w:t>
      </w:r>
    </w:p>
    <w:p w:rsidR="00247297" w:rsidRPr="000B28D1" w:rsidRDefault="000159FD" w:rsidP="00247297">
      <w:pPr>
        <w:pStyle w:val="af"/>
        <w:widowControl/>
        <w:numPr>
          <w:ilvl w:val="3"/>
          <w:numId w:val="0"/>
        </w:numPr>
        <w:tabs>
          <w:tab w:val="left" w:pos="1544"/>
        </w:tabs>
        <w:autoSpaceDE/>
        <w:autoSpaceDN/>
        <w:adjustRightInd/>
        <w:ind w:firstLine="567"/>
      </w:pPr>
      <w:r w:rsidRPr="000B28D1">
        <w:rPr>
          <w:spacing w:val="-6"/>
        </w:rPr>
        <w:t>Н</w:t>
      </w:r>
      <w:r w:rsidRPr="000B28D1">
        <w:rPr>
          <w:spacing w:val="1"/>
        </w:rPr>
        <w:t>аде</w:t>
      </w:r>
      <w:r w:rsidRPr="000B28D1">
        <w:rPr>
          <w:spacing w:val="-2"/>
        </w:rPr>
        <w:t>ж</w:t>
      </w:r>
      <w:r w:rsidRPr="000B28D1">
        <w:t>нос</w:t>
      </w:r>
      <w:r w:rsidRPr="000B28D1">
        <w:rPr>
          <w:spacing w:val="-1"/>
        </w:rPr>
        <w:t>т</w:t>
      </w:r>
      <w:r w:rsidRPr="000B28D1">
        <w:t>ь</w:t>
      </w:r>
      <w:r w:rsidRPr="000B28D1">
        <w:rPr>
          <w:spacing w:val="-2"/>
        </w:rPr>
        <w:t xml:space="preserve"> </w:t>
      </w:r>
      <w:r w:rsidRPr="000B28D1">
        <w:t>ис</w:t>
      </w:r>
      <w:r w:rsidRPr="000B28D1">
        <w:rPr>
          <w:spacing w:val="-1"/>
        </w:rPr>
        <w:t>т</w:t>
      </w:r>
      <w:r w:rsidRPr="000B28D1">
        <w:t>о</w:t>
      </w:r>
      <w:r w:rsidRPr="000B28D1">
        <w:rPr>
          <w:spacing w:val="-1"/>
        </w:rPr>
        <w:t>ч</w:t>
      </w:r>
      <w:r w:rsidRPr="000B28D1">
        <w:t>н</w:t>
      </w:r>
      <w:r w:rsidRPr="000B28D1">
        <w:rPr>
          <w:spacing w:val="-1"/>
        </w:rPr>
        <w:t>и</w:t>
      </w:r>
      <w:r w:rsidRPr="000B28D1">
        <w:t xml:space="preserve">ка </w:t>
      </w:r>
      <w:r w:rsidRPr="000B28D1">
        <w:rPr>
          <w:spacing w:val="1"/>
        </w:rPr>
        <w:t>те</w:t>
      </w:r>
      <w:r w:rsidRPr="000B28D1">
        <w:t>пло</w:t>
      </w:r>
      <w:r w:rsidRPr="000B28D1">
        <w:rPr>
          <w:spacing w:val="-2"/>
        </w:rPr>
        <w:t>в</w:t>
      </w:r>
      <w:r w:rsidRPr="000B28D1">
        <w:t>ой эн</w:t>
      </w:r>
      <w:r w:rsidRPr="000B28D1">
        <w:rPr>
          <w:spacing w:val="1"/>
        </w:rPr>
        <w:t>е</w:t>
      </w:r>
      <w:r w:rsidRPr="000B28D1">
        <w:t>р</w:t>
      </w:r>
      <w:r w:rsidRPr="000B28D1">
        <w:rPr>
          <w:spacing w:val="1"/>
        </w:rPr>
        <w:t>г</w:t>
      </w:r>
      <w:r w:rsidRPr="000B28D1">
        <w:t>и</w:t>
      </w:r>
      <w:r w:rsidRPr="000B28D1">
        <w:rPr>
          <w:spacing w:val="-1"/>
        </w:rPr>
        <w:t>и</w:t>
      </w:r>
      <w:r w:rsidRPr="000B28D1">
        <w:t>;</w:t>
      </w:r>
    </w:p>
    <w:p w:rsidR="00247297" w:rsidRPr="000B28D1" w:rsidRDefault="000159FD" w:rsidP="00247297">
      <w:pPr>
        <w:pStyle w:val="af"/>
        <w:widowControl/>
        <w:numPr>
          <w:ilvl w:val="3"/>
          <w:numId w:val="0"/>
        </w:numPr>
        <w:tabs>
          <w:tab w:val="left" w:pos="1544"/>
        </w:tabs>
        <w:autoSpaceDE/>
        <w:autoSpaceDN/>
        <w:adjustRightInd/>
        <w:ind w:firstLine="567"/>
      </w:pPr>
      <w:r w:rsidRPr="000B28D1">
        <w:rPr>
          <w:spacing w:val="-6"/>
        </w:rPr>
        <w:t>Н</w:t>
      </w:r>
      <w:r w:rsidRPr="000B28D1">
        <w:rPr>
          <w:spacing w:val="1"/>
        </w:rPr>
        <w:t>аде</w:t>
      </w:r>
      <w:r w:rsidRPr="000B28D1">
        <w:rPr>
          <w:spacing w:val="-2"/>
        </w:rPr>
        <w:t>ж</w:t>
      </w:r>
      <w:r w:rsidRPr="000B28D1">
        <w:t>нос</w:t>
      </w:r>
      <w:r w:rsidRPr="000B28D1">
        <w:rPr>
          <w:spacing w:val="-1"/>
        </w:rPr>
        <w:t>т</w:t>
      </w:r>
      <w:r w:rsidRPr="000B28D1">
        <w:t>ь</w:t>
      </w:r>
      <w:r w:rsidRPr="000B28D1">
        <w:rPr>
          <w:spacing w:val="-2"/>
        </w:rPr>
        <w:t xml:space="preserve"> </w:t>
      </w:r>
      <w:r w:rsidRPr="000B28D1">
        <w:rPr>
          <w:spacing w:val="1"/>
        </w:rPr>
        <w:t>с</w:t>
      </w:r>
      <w:r w:rsidRPr="000B28D1">
        <w:t>ис</w:t>
      </w:r>
      <w:r w:rsidRPr="000B28D1">
        <w:rPr>
          <w:spacing w:val="-1"/>
        </w:rPr>
        <w:t>т</w:t>
      </w:r>
      <w:r w:rsidRPr="000B28D1">
        <w:rPr>
          <w:spacing w:val="1"/>
        </w:rPr>
        <w:t>е</w:t>
      </w:r>
      <w:r w:rsidRPr="000B28D1">
        <w:t>мы</w:t>
      </w:r>
      <w:r w:rsidRPr="000B28D1">
        <w:rPr>
          <w:spacing w:val="-2"/>
        </w:rPr>
        <w:t xml:space="preserve"> </w:t>
      </w:r>
      <w:r w:rsidRPr="000B28D1">
        <w:rPr>
          <w:spacing w:val="-1"/>
        </w:rPr>
        <w:t>т</w:t>
      </w:r>
      <w:r w:rsidRPr="000B28D1">
        <w:t>р</w:t>
      </w:r>
      <w:r w:rsidRPr="000B28D1">
        <w:rPr>
          <w:spacing w:val="1"/>
        </w:rPr>
        <w:t>а</w:t>
      </w:r>
      <w:r w:rsidRPr="000B28D1">
        <w:t>нспор</w:t>
      </w:r>
      <w:r w:rsidRPr="000B28D1">
        <w:rPr>
          <w:spacing w:val="-2"/>
        </w:rPr>
        <w:t>т</w:t>
      </w:r>
      <w:r w:rsidRPr="000B28D1">
        <w:t>а</w:t>
      </w:r>
      <w:r w:rsidRPr="000B28D1">
        <w:rPr>
          <w:spacing w:val="1"/>
        </w:rPr>
        <w:t xml:space="preserve"> </w:t>
      </w:r>
      <w:r w:rsidRPr="000B28D1">
        <w:rPr>
          <w:spacing w:val="-1"/>
        </w:rPr>
        <w:t>т</w:t>
      </w:r>
      <w:r w:rsidRPr="000B28D1">
        <w:rPr>
          <w:spacing w:val="1"/>
        </w:rPr>
        <w:t>е</w:t>
      </w:r>
      <w:r w:rsidRPr="000B28D1">
        <w:t>пло</w:t>
      </w:r>
      <w:r w:rsidRPr="000B28D1">
        <w:rPr>
          <w:spacing w:val="-2"/>
        </w:rPr>
        <w:t>в</w:t>
      </w:r>
      <w:r w:rsidRPr="000B28D1">
        <w:t>ой эн</w:t>
      </w:r>
      <w:r w:rsidRPr="000B28D1">
        <w:rPr>
          <w:spacing w:val="1"/>
        </w:rPr>
        <w:t>е</w:t>
      </w:r>
      <w:r w:rsidRPr="000B28D1">
        <w:t>р</w:t>
      </w:r>
      <w:r w:rsidRPr="000B28D1">
        <w:rPr>
          <w:spacing w:val="1"/>
        </w:rPr>
        <w:t>г</w:t>
      </w:r>
      <w:r w:rsidRPr="000B28D1">
        <w:t>и</w:t>
      </w:r>
      <w:r w:rsidRPr="000B28D1">
        <w:rPr>
          <w:spacing w:val="-1"/>
        </w:rPr>
        <w:t>и</w:t>
      </w:r>
      <w:r w:rsidRPr="000B28D1">
        <w:t>;</w:t>
      </w:r>
    </w:p>
    <w:p w:rsidR="00247297" w:rsidRPr="000B28D1" w:rsidRDefault="000159FD" w:rsidP="00247297">
      <w:pPr>
        <w:pStyle w:val="af"/>
        <w:widowControl/>
        <w:numPr>
          <w:ilvl w:val="3"/>
          <w:numId w:val="0"/>
        </w:numPr>
        <w:tabs>
          <w:tab w:val="left" w:pos="1544"/>
        </w:tabs>
        <w:autoSpaceDE/>
        <w:autoSpaceDN/>
        <w:adjustRightInd/>
        <w:ind w:firstLine="567"/>
      </w:pPr>
      <w:r w:rsidRPr="000B28D1">
        <w:t>К</w:t>
      </w:r>
      <w:r w:rsidRPr="000B28D1">
        <w:rPr>
          <w:spacing w:val="1"/>
        </w:rPr>
        <w:t>а</w:t>
      </w:r>
      <w:r w:rsidRPr="000B28D1">
        <w:rPr>
          <w:spacing w:val="-1"/>
        </w:rPr>
        <w:t>ч</w:t>
      </w:r>
      <w:r w:rsidRPr="000B28D1">
        <w:rPr>
          <w:spacing w:val="1"/>
        </w:rPr>
        <w:t>ес</w:t>
      </w:r>
      <w:r w:rsidRPr="000B28D1">
        <w:rPr>
          <w:spacing w:val="-1"/>
        </w:rPr>
        <w:t>т</w:t>
      </w:r>
      <w:r w:rsidRPr="000B28D1">
        <w:rPr>
          <w:spacing w:val="-2"/>
        </w:rPr>
        <w:t>в</w:t>
      </w:r>
      <w:r w:rsidRPr="000B28D1">
        <w:t xml:space="preserve">о </w:t>
      </w:r>
      <w:r w:rsidRPr="000B28D1">
        <w:rPr>
          <w:spacing w:val="-1"/>
        </w:rPr>
        <w:t>т</w:t>
      </w:r>
      <w:r w:rsidRPr="000B28D1">
        <w:rPr>
          <w:spacing w:val="1"/>
        </w:rPr>
        <w:t>е</w:t>
      </w:r>
      <w:r w:rsidRPr="000B28D1">
        <w:t>плосн</w:t>
      </w:r>
      <w:r w:rsidRPr="000B28D1">
        <w:rPr>
          <w:spacing w:val="-3"/>
        </w:rPr>
        <w:t>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1"/>
        </w:rPr>
        <w:t>я</w:t>
      </w:r>
      <w:r w:rsidRPr="000B28D1">
        <w:t>;</w:t>
      </w:r>
    </w:p>
    <w:p w:rsidR="00247297" w:rsidRPr="000B28D1" w:rsidRDefault="000159FD" w:rsidP="00247297">
      <w:pPr>
        <w:pStyle w:val="af"/>
        <w:widowControl/>
        <w:numPr>
          <w:ilvl w:val="3"/>
          <w:numId w:val="0"/>
        </w:numPr>
        <w:tabs>
          <w:tab w:val="left" w:pos="1544"/>
        </w:tabs>
        <w:autoSpaceDE/>
        <w:autoSpaceDN/>
        <w:adjustRightInd/>
        <w:ind w:right="117" w:firstLine="567"/>
        <w:jc w:val="both"/>
      </w:pPr>
      <w:r w:rsidRPr="000B28D1">
        <w:rPr>
          <w:spacing w:val="-6"/>
        </w:rPr>
        <w:t>П</w:t>
      </w:r>
      <w:r w:rsidRPr="000B28D1">
        <w:t>р</w:t>
      </w:r>
      <w:r w:rsidRPr="000B28D1">
        <w:rPr>
          <w:spacing w:val="3"/>
        </w:rPr>
        <w:t>и</w:t>
      </w:r>
      <w:r w:rsidRPr="000B28D1">
        <w:t>н</w:t>
      </w:r>
      <w:r w:rsidRPr="000B28D1">
        <w:rPr>
          <w:spacing w:val="-1"/>
        </w:rPr>
        <w:t>ц</w:t>
      </w:r>
      <w:r w:rsidRPr="000B28D1">
        <w:t>ип</w:t>
      </w:r>
      <w:r w:rsidRPr="000B28D1">
        <w:rPr>
          <w:spacing w:val="18"/>
        </w:rPr>
        <w:t xml:space="preserve"> </w:t>
      </w:r>
      <w:r w:rsidRPr="000B28D1">
        <w:t>м</w:t>
      </w:r>
      <w:r w:rsidRPr="000B28D1">
        <w:rPr>
          <w:spacing w:val="3"/>
        </w:rPr>
        <w:t>и</w:t>
      </w:r>
      <w:r w:rsidRPr="000B28D1">
        <w:t>н</w:t>
      </w:r>
      <w:r w:rsidRPr="000B28D1">
        <w:rPr>
          <w:spacing w:val="-1"/>
        </w:rPr>
        <w:t>и</w:t>
      </w:r>
      <w:r w:rsidRPr="000B28D1">
        <w:t>миз</w:t>
      </w:r>
      <w:r w:rsidRPr="000B28D1">
        <w:rPr>
          <w:spacing w:val="1"/>
        </w:rPr>
        <w:t>а</w:t>
      </w:r>
      <w:r w:rsidRPr="000B28D1">
        <w:t>ц</w:t>
      </w:r>
      <w:r w:rsidRPr="000B28D1">
        <w:rPr>
          <w:spacing w:val="-1"/>
        </w:rPr>
        <w:t>и</w:t>
      </w:r>
      <w:r w:rsidRPr="000B28D1">
        <w:t>и</w:t>
      </w:r>
      <w:r w:rsidRPr="000B28D1">
        <w:rPr>
          <w:spacing w:val="19"/>
        </w:rPr>
        <w:t xml:space="preserve"> </w:t>
      </w:r>
      <w:r w:rsidRPr="000B28D1">
        <w:t>з</w:t>
      </w:r>
      <w:r w:rsidRPr="000B28D1">
        <w:rPr>
          <w:spacing w:val="1"/>
        </w:rPr>
        <w:t>а</w:t>
      </w:r>
      <w:r w:rsidRPr="000B28D1">
        <w:rPr>
          <w:spacing w:val="-1"/>
        </w:rPr>
        <w:t>т</w:t>
      </w:r>
      <w:r w:rsidRPr="000B28D1">
        <w:t>р</w:t>
      </w:r>
      <w:r w:rsidRPr="000B28D1">
        <w:rPr>
          <w:spacing w:val="1"/>
        </w:rPr>
        <w:t>а</w:t>
      </w:r>
      <w:r w:rsidRPr="000B28D1">
        <w:t>т</w:t>
      </w:r>
      <w:r w:rsidRPr="000B28D1">
        <w:rPr>
          <w:spacing w:val="18"/>
        </w:rPr>
        <w:t xml:space="preserve"> </w:t>
      </w:r>
      <w:r w:rsidRPr="000B28D1">
        <w:t>на</w:t>
      </w:r>
      <w:r w:rsidRPr="000B28D1">
        <w:rPr>
          <w:spacing w:val="24"/>
        </w:rPr>
        <w:t xml:space="preserve"> </w:t>
      </w:r>
      <w:r w:rsidRPr="000B28D1">
        <w:rPr>
          <w:spacing w:val="-1"/>
        </w:rPr>
        <w:t>т</w:t>
      </w:r>
      <w:r w:rsidRPr="000B28D1">
        <w:rPr>
          <w:spacing w:val="5"/>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е</w:t>
      </w:r>
      <w:r w:rsidRPr="000B28D1">
        <w:rPr>
          <w:spacing w:val="20"/>
        </w:rPr>
        <w:t xml:space="preserve"> </w:t>
      </w:r>
      <w:r w:rsidRPr="000B28D1">
        <w:rPr>
          <w:spacing w:val="1"/>
        </w:rPr>
        <w:t>д</w:t>
      </w:r>
      <w:r w:rsidRPr="000B28D1">
        <w:rPr>
          <w:spacing w:val="-4"/>
        </w:rPr>
        <w:t>л</w:t>
      </w:r>
      <w:r w:rsidRPr="000B28D1">
        <w:t>я</w:t>
      </w:r>
      <w:r w:rsidRPr="000B28D1">
        <w:rPr>
          <w:spacing w:val="21"/>
        </w:rPr>
        <w:t xml:space="preserve"> </w:t>
      </w:r>
      <w:r w:rsidRPr="000B28D1">
        <w:t>по</w:t>
      </w:r>
      <w:r w:rsidRPr="000B28D1">
        <w:rPr>
          <w:spacing w:val="-2"/>
        </w:rPr>
        <w:t>т</w:t>
      </w:r>
      <w:r w:rsidRPr="000B28D1">
        <w:t>р</w:t>
      </w:r>
      <w:r w:rsidRPr="000B28D1">
        <w:rPr>
          <w:spacing w:val="1"/>
        </w:rPr>
        <w:t>еб</w:t>
      </w:r>
      <w:r w:rsidRPr="000B28D1">
        <w:t>и</w:t>
      </w:r>
      <w:r w:rsidRPr="000B28D1">
        <w:rPr>
          <w:spacing w:val="-2"/>
        </w:rPr>
        <w:t>т</w:t>
      </w:r>
      <w:r w:rsidRPr="000B28D1">
        <w:rPr>
          <w:spacing w:val="1"/>
        </w:rPr>
        <w:t>е</w:t>
      </w:r>
      <w:r w:rsidRPr="000B28D1">
        <w:t>ля</w:t>
      </w:r>
      <w:r w:rsidRPr="000B28D1">
        <w:rPr>
          <w:spacing w:val="25"/>
        </w:rPr>
        <w:t xml:space="preserve"> </w:t>
      </w:r>
      <w:r w:rsidRPr="000B28D1">
        <w:t>(ми</w:t>
      </w:r>
      <w:r w:rsidRPr="000B28D1">
        <w:rPr>
          <w:spacing w:val="-5"/>
        </w:rPr>
        <w:t>н</w:t>
      </w:r>
      <w:r w:rsidRPr="000B28D1">
        <w:t>и</w:t>
      </w:r>
      <w:r w:rsidRPr="000B28D1">
        <w:rPr>
          <w:spacing w:val="3"/>
        </w:rPr>
        <w:t>м</w:t>
      </w:r>
      <w:r w:rsidRPr="000B28D1">
        <w:rPr>
          <w:spacing w:val="-8"/>
        </w:rPr>
        <w:t>у</w:t>
      </w:r>
      <w:r w:rsidRPr="000B28D1">
        <w:t>м цено</w:t>
      </w:r>
      <w:r w:rsidRPr="000B28D1">
        <w:rPr>
          <w:spacing w:val="-2"/>
        </w:rPr>
        <w:t>вы</w:t>
      </w:r>
      <w:r w:rsidRPr="000B28D1">
        <w:t>х посл</w:t>
      </w:r>
      <w:r w:rsidRPr="000B28D1">
        <w:rPr>
          <w:spacing w:val="1"/>
        </w:rPr>
        <w:t>едс</w:t>
      </w:r>
      <w:r w:rsidRPr="000B28D1">
        <w:rPr>
          <w:spacing w:val="-1"/>
        </w:rPr>
        <w:t>т</w:t>
      </w:r>
      <w:r w:rsidRPr="000B28D1">
        <w:rPr>
          <w:spacing w:val="-2"/>
        </w:rPr>
        <w:t>в</w:t>
      </w:r>
      <w:r w:rsidRPr="000B28D1">
        <w:t>и</w:t>
      </w:r>
      <w:r w:rsidRPr="000B28D1">
        <w:rPr>
          <w:spacing w:val="-1"/>
        </w:rPr>
        <w:t>й</w:t>
      </w:r>
      <w:r w:rsidRPr="000B28D1">
        <w:t>);</w:t>
      </w:r>
    </w:p>
    <w:p w:rsidR="00247297" w:rsidRPr="000B28D1" w:rsidRDefault="000159FD" w:rsidP="00247297">
      <w:pPr>
        <w:pStyle w:val="af"/>
        <w:widowControl/>
        <w:numPr>
          <w:ilvl w:val="3"/>
          <w:numId w:val="0"/>
        </w:numPr>
        <w:tabs>
          <w:tab w:val="left" w:pos="1544"/>
        </w:tabs>
        <w:autoSpaceDE/>
        <w:autoSpaceDN/>
        <w:adjustRightInd/>
        <w:spacing w:before="12"/>
        <w:ind w:right="107" w:firstLine="567"/>
        <w:jc w:val="both"/>
      </w:pPr>
      <w:r w:rsidRPr="000B28D1">
        <w:rPr>
          <w:spacing w:val="-6"/>
        </w:rPr>
        <w:t>П</w:t>
      </w:r>
      <w:r w:rsidRPr="000B28D1">
        <w:t>рио</w:t>
      </w:r>
      <w:r w:rsidRPr="000B28D1">
        <w:rPr>
          <w:spacing w:val="3"/>
        </w:rPr>
        <w:t>р</w:t>
      </w:r>
      <w:r w:rsidRPr="000B28D1">
        <w:t>и</w:t>
      </w:r>
      <w:r w:rsidRPr="000B28D1">
        <w:rPr>
          <w:spacing w:val="-2"/>
        </w:rPr>
        <w:t>т</w:t>
      </w:r>
      <w:r w:rsidRPr="000B28D1">
        <w:rPr>
          <w:spacing w:val="1"/>
        </w:rPr>
        <w:t>е</w:t>
      </w:r>
      <w:r w:rsidRPr="000B28D1">
        <w:rPr>
          <w:spacing w:val="-1"/>
        </w:rPr>
        <w:t>т</w:t>
      </w:r>
      <w:r w:rsidRPr="000B28D1">
        <w:t>нос</w:t>
      </w:r>
      <w:r w:rsidRPr="000B28D1">
        <w:rPr>
          <w:spacing w:val="-1"/>
        </w:rPr>
        <w:t>т</w:t>
      </w:r>
      <w:r w:rsidRPr="000B28D1">
        <w:t>ь</w:t>
      </w:r>
      <w:r w:rsidRPr="000B28D1">
        <w:rPr>
          <w:spacing w:val="30"/>
        </w:rPr>
        <w:t xml:space="preserve"> </w:t>
      </w:r>
      <w:r w:rsidRPr="000B28D1">
        <w:t>комби</w:t>
      </w:r>
      <w:r w:rsidRPr="000B28D1">
        <w:rPr>
          <w:spacing w:val="-1"/>
        </w:rPr>
        <w:t>н</w:t>
      </w:r>
      <w:r w:rsidRPr="000B28D1">
        <w:t>иро</w:t>
      </w:r>
      <w:r w:rsidRPr="000B28D1">
        <w:rPr>
          <w:spacing w:val="-2"/>
        </w:rPr>
        <w:t>в</w:t>
      </w:r>
      <w:r w:rsidRPr="000B28D1">
        <w:rPr>
          <w:spacing w:val="1"/>
        </w:rPr>
        <w:t>а</w:t>
      </w:r>
      <w:r w:rsidRPr="000B28D1">
        <w:t>н</w:t>
      </w:r>
      <w:r w:rsidRPr="000B28D1">
        <w:rPr>
          <w:spacing w:val="-1"/>
        </w:rPr>
        <w:t>н</w:t>
      </w:r>
      <w:r w:rsidRPr="000B28D1">
        <w:t>ой</w:t>
      </w:r>
      <w:r w:rsidRPr="000B28D1">
        <w:rPr>
          <w:spacing w:val="27"/>
        </w:rPr>
        <w:t xml:space="preserve"> </w:t>
      </w:r>
      <w:r w:rsidRPr="000B28D1">
        <w:rPr>
          <w:spacing w:val="2"/>
        </w:rPr>
        <w:t>вы</w:t>
      </w:r>
      <w:r w:rsidRPr="000B28D1">
        <w:t>р</w:t>
      </w:r>
      <w:r w:rsidRPr="000B28D1">
        <w:rPr>
          <w:spacing w:val="1"/>
        </w:rPr>
        <w:t>аб</w:t>
      </w:r>
      <w:r w:rsidRPr="000B28D1">
        <w:t>о</w:t>
      </w:r>
      <w:r w:rsidRPr="000B28D1">
        <w:rPr>
          <w:spacing w:val="-1"/>
        </w:rPr>
        <w:t>т</w:t>
      </w:r>
      <w:r w:rsidRPr="000B28D1">
        <w:t>ки</w:t>
      </w:r>
      <w:r w:rsidRPr="000B28D1">
        <w:rPr>
          <w:spacing w:val="26"/>
        </w:rPr>
        <w:t xml:space="preserve"> </w:t>
      </w:r>
      <w:r w:rsidRPr="000B28D1">
        <w:t>эл</w:t>
      </w:r>
      <w:r w:rsidRPr="000B28D1">
        <w:rPr>
          <w:spacing w:val="1"/>
        </w:rPr>
        <w:t>е</w:t>
      </w:r>
      <w:r w:rsidRPr="000B28D1">
        <w:t>к</w:t>
      </w:r>
      <w:r w:rsidRPr="000B28D1">
        <w:rPr>
          <w:spacing w:val="-2"/>
        </w:rPr>
        <w:t>т</w:t>
      </w:r>
      <w:r w:rsidRPr="000B28D1">
        <w:t>ри</w:t>
      </w:r>
      <w:r w:rsidRPr="000B28D1">
        <w:rPr>
          <w:spacing w:val="-2"/>
        </w:rPr>
        <w:t>ч</w:t>
      </w:r>
      <w:r w:rsidRPr="000B28D1">
        <w:rPr>
          <w:spacing w:val="1"/>
        </w:rPr>
        <w:t>ес</w:t>
      </w:r>
      <w:r w:rsidRPr="000B28D1">
        <w:t>кой</w:t>
      </w:r>
      <w:r w:rsidRPr="000B28D1">
        <w:rPr>
          <w:spacing w:val="26"/>
        </w:rPr>
        <w:t xml:space="preserve"> </w:t>
      </w:r>
      <w:r w:rsidRPr="000B28D1">
        <w:t>и</w:t>
      </w:r>
      <w:r w:rsidRPr="000B28D1">
        <w:rPr>
          <w:spacing w:val="27"/>
        </w:rPr>
        <w:t xml:space="preserve"> </w:t>
      </w:r>
      <w:r w:rsidRPr="000B28D1">
        <w:rPr>
          <w:spacing w:val="-1"/>
        </w:rPr>
        <w:t>т</w:t>
      </w:r>
      <w:r w:rsidRPr="000B28D1">
        <w:rPr>
          <w:spacing w:val="1"/>
        </w:rPr>
        <w:t>е</w:t>
      </w:r>
      <w:r w:rsidRPr="000B28D1">
        <w:t>пло</w:t>
      </w:r>
      <w:r w:rsidRPr="000B28D1">
        <w:rPr>
          <w:spacing w:val="-2"/>
        </w:rPr>
        <w:t>в</w:t>
      </w:r>
      <w:r w:rsidRPr="000B28D1">
        <w:t>ой</w:t>
      </w:r>
      <w:r w:rsidRPr="000B28D1">
        <w:rPr>
          <w:spacing w:val="27"/>
        </w:rPr>
        <w:t xml:space="preserve"> </w:t>
      </w:r>
      <w:r w:rsidRPr="000B28D1">
        <w:t>эн</w:t>
      </w:r>
      <w:r w:rsidRPr="000B28D1">
        <w:rPr>
          <w:spacing w:val="4"/>
        </w:rPr>
        <w:t>е</w:t>
      </w:r>
      <w:r w:rsidRPr="000B28D1">
        <w:rPr>
          <w:spacing w:val="7"/>
        </w:rPr>
        <w:t>р</w:t>
      </w:r>
      <w:r w:rsidRPr="000B28D1">
        <w:rPr>
          <w:spacing w:val="1"/>
        </w:rPr>
        <w:t>г</w:t>
      </w:r>
      <w:r w:rsidRPr="000B28D1">
        <w:t>ии (п.8, с</w:t>
      </w:r>
      <w:r w:rsidRPr="000B28D1">
        <w:rPr>
          <w:spacing w:val="-1"/>
        </w:rPr>
        <w:t>т</w:t>
      </w:r>
      <w:r w:rsidRPr="000B28D1">
        <w:t xml:space="preserve">.23 </w:t>
      </w:r>
      <w:r w:rsidRPr="000B28D1">
        <w:rPr>
          <w:spacing w:val="-2"/>
        </w:rPr>
        <w:t>Ф</w:t>
      </w:r>
      <w:r w:rsidRPr="000B28D1">
        <w:t>З от</w:t>
      </w:r>
      <w:r w:rsidRPr="000B28D1">
        <w:rPr>
          <w:spacing w:val="-2"/>
        </w:rPr>
        <w:t xml:space="preserve"> </w:t>
      </w:r>
      <w:r w:rsidRPr="000B28D1">
        <w:t xml:space="preserve">27.07.2010 </w:t>
      </w:r>
      <w:r w:rsidRPr="000B28D1">
        <w:rPr>
          <w:spacing w:val="1"/>
        </w:rPr>
        <w:t>г</w:t>
      </w:r>
      <w:r w:rsidRPr="000B28D1">
        <w:t>. №</w:t>
      </w:r>
      <w:r w:rsidRPr="000B28D1">
        <w:rPr>
          <w:spacing w:val="-1"/>
        </w:rPr>
        <w:t xml:space="preserve"> </w:t>
      </w:r>
      <w:r w:rsidRPr="000B28D1">
        <w:rPr>
          <w:spacing w:val="1"/>
        </w:rPr>
        <w:t>1</w:t>
      </w:r>
      <w:r w:rsidRPr="000B28D1">
        <w:t>90-</w:t>
      </w:r>
      <w:r w:rsidRPr="000B28D1">
        <w:rPr>
          <w:spacing w:val="2"/>
        </w:rPr>
        <w:t>Ф</w:t>
      </w:r>
      <w:r w:rsidRPr="000B28D1">
        <w:t>З</w:t>
      </w:r>
      <w:r w:rsidRPr="000B28D1">
        <w:rPr>
          <w:spacing w:val="3"/>
        </w:rPr>
        <w:t xml:space="preserve"> </w:t>
      </w:r>
      <w:r w:rsidRPr="000B28D1">
        <w:rPr>
          <w:spacing w:val="-8"/>
        </w:rPr>
        <w:t>«</w:t>
      </w:r>
      <w:r w:rsidRPr="000B28D1">
        <w:t>О</w:t>
      </w:r>
      <w:r w:rsidRPr="000B28D1">
        <w:rPr>
          <w:spacing w:val="2"/>
        </w:rPr>
        <w:t xml:space="preserve"> </w:t>
      </w:r>
      <w:r w:rsidRPr="000B28D1">
        <w:rPr>
          <w:spacing w:val="-1"/>
        </w:rPr>
        <w:t>т</w:t>
      </w:r>
      <w:r w:rsidRPr="000B28D1">
        <w:rPr>
          <w:spacing w:val="1"/>
        </w:rPr>
        <w:t>е</w:t>
      </w:r>
      <w:r w:rsidRPr="000B28D1">
        <w:t>плосна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3"/>
        </w:rPr>
        <w:t>и</w:t>
      </w:r>
      <w:r w:rsidRPr="000B28D1">
        <w:t>»</w:t>
      </w:r>
      <w:r w:rsidRPr="000B28D1">
        <w:rPr>
          <w:spacing w:val="-8"/>
        </w:rPr>
        <w:t xml:space="preserve"> </w:t>
      </w:r>
      <w:r w:rsidRPr="000B28D1">
        <w:t xml:space="preserve">и </w:t>
      </w:r>
      <w:r w:rsidRPr="000B28D1">
        <w:rPr>
          <w:spacing w:val="-1"/>
        </w:rPr>
        <w:t>п</w:t>
      </w:r>
      <w:r w:rsidRPr="000B28D1">
        <w:t>.6</w:t>
      </w:r>
      <w:r w:rsidRPr="000B28D1">
        <w:rPr>
          <w:spacing w:val="6"/>
        </w:rPr>
        <w:t xml:space="preserve"> </w:t>
      </w:r>
      <w:r w:rsidRPr="000B28D1">
        <w:rPr>
          <w:spacing w:val="-6"/>
        </w:rPr>
        <w:t>П</w:t>
      </w:r>
      <w:r w:rsidRPr="000B28D1">
        <w:t>о</w:t>
      </w:r>
      <w:r w:rsidRPr="000B28D1">
        <w:rPr>
          <w:spacing w:val="1"/>
        </w:rPr>
        <w:t>с</w:t>
      </w:r>
      <w:r w:rsidRPr="000B28D1">
        <w:rPr>
          <w:spacing w:val="-1"/>
        </w:rPr>
        <w:t>т</w:t>
      </w:r>
      <w:r w:rsidRPr="000B28D1">
        <w:rPr>
          <w:spacing w:val="1"/>
        </w:rPr>
        <w:t>а</w:t>
      </w:r>
      <w:r w:rsidRPr="000B28D1">
        <w:t>но</w:t>
      </w:r>
      <w:r w:rsidRPr="000B28D1">
        <w:rPr>
          <w:spacing w:val="-2"/>
        </w:rPr>
        <w:t>в</w:t>
      </w:r>
      <w:r w:rsidRPr="000B28D1">
        <w:rPr>
          <w:spacing w:val="4"/>
        </w:rPr>
        <w:t>л</w:t>
      </w:r>
      <w:r w:rsidRPr="000B28D1">
        <w:rPr>
          <w:spacing w:val="1"/>
        </w:rPr>
        <w:t>е</w:t>
      </w:r>
      <w:r w:rsidRPr="000B28D1">
        <w:t>н</w:t>
      </w:r>
      <w:r w:rsidRPr="000B28D1">
        <w:rPr>
          <w:spacing w:val="-1"/>
        </w:rPr>
        <w:t>и</w:t>
      </w:r>
      <w:r w:rsidRPr="000B28D1">
        <w:t xml:space="preserve">я </w:t>
      </w:r>
      <w:r w:rsidRPr="000B28D1">
        <w:rPr>
          <w:spacing w:val="-6"/>
        </w:rPr>
        <w:t>П</w:t>
      </w:r>
      <w:r w:rsidRPr="000B28D1">
        <w:t>р</w:t>
      </w:r>
      <w:r w:rsidRPr="000B28D1">
        <w:rPr>
          <w:spacing w:val="1"/>
        </w:rPr>
        <w:t>а</w:t>
      </w:r>
      <w:r w:rsidRPr="000B28D1">
        <w:rPr>
          <w:spacing w:val="-2"/>
        </w:rPr>
        <w:t>в</w:t>
      </w:r>
      <w:r w:rsidRPr="000B28D1">
        <w:rPr>
          <w:spacing w:val="3"/>
        </w:rPr>
        <w:t>и</w:t>
      </w:r>
      <w:r w:rsidRPr="000B28D1">
        <w:rPr>
          <w:spacing w:val="-1"/>
        </w:rPr>
        <w:t>т</w:t>
      </w:r>
      <w:r w:rsidRPr="000B28D1">
        <w:rPr>
          <w:spacing w:val="1"/>
        </w:rPr>
        <w:t>е</w:t>
      </w:r>
      <w:r w:rsidRPr="000B28D1">
        <w:t>л</w:t>
      </w:r>
      <w:r w:rsidRPr="000B28D1">
        <w:rPr>
          <w:spacing w:val="-2"/>
        </w:rPr>
        <w:t>ь</w:t>
      </w:r>
      <w:r w:rsidRPr="000B28D1">
        <w:rPr>
          <w:spacing w:val="1"/>
        </w:rPr>
        <w:t>с</w:t>
      </w:r>
      <w:r w:rsidRPr="000B28D1">
        <w:rPr>
          <w:spacing w:val="-1"/>
        </w:rPr>
        <w:t>т</w:t>
      </w:r>
      <w:r w:rsidRPr="000B28D1">
        <w:rPr>
          <w:spacing w:val="-2"/>
        </w:rPr>
        <w:t>в</w:t>
      </w:r>
      <w:r w:rsidRPr="000B28D1">
        <w:t>а</w:t>
      </w:r>
      <w:r w:rsidRPr="000B28D1">
        <w:rPr>
          <w:spacing w:val="1"/>
        </w:rPr>
        <w:t xml:space="preserve"> </w:t>
      </w:r>
      <w:r w:rsidRPr="000B28D1">
        <w:rPr>
          <w:spacing w:val="-2"/>
        </w:rPr>
        <w:t>Р</w:t>
      </w:r>
      <w:r w:rsidRPr="000B28D1">
        <w:t>Ф</w:t>
      </w:r>
      <w:r w:rsidRPr="000B28D1">
        <w:rPr>
          <w:spacing w:val="-2"/>
        </w:rPr>
        <w:t xml:space="preserve"> </w:t>
      </w:r>
      <w:r w:rsidRPr="000B28D1">
        <w:t>от</w:t>
      </w:r>
      <w:r w:rsidRPr="000B28D1">
        <w:rPr>
          <w:spacing w:val="-1"/>
        </w:rPr>
        <w:t xml:space="preserve"> </w:t>
      </w:r>
      <w:r w:rsidRPr="000B28D1">
        <w:t>03.04.2018</w:t>
      </w:r>
      <w:r w:rsidRPr="000B28D1">
        <w:rPr>
          <w:spacing w:val="1"/>
        </w:rPr>
        <w:t>г</w:t>
      </w:r>
      <w:r w:rsidRPr="000B28D1">
        <w:t>. №</w:t>
      </w:r>
      <w:r w:rsidRPr="000B28D1">
        <w:rPr>
          <w:spacing w:val="-1"/>
        </w:rPr>
        <w:t xml:space="preserve"> </w:t>
      </w:r>
      <w:r w:rsidRPr="000B28D1">
        <w:t>4</w:t>
      </w:r>
      <w:r w:rsidRPr="000B28D1">
        <w:rPr>
          <w:spacing w:val="3"/>
        </w:rPr>
        <w:t>0</w:t>
      </w:r>
      <w:r w:rsidRPr="000B28D1">
        <w:t>5);</w:t>
      </w:r>
    </w:p>
    <w:p w:rsidR="00247297" w:rsidRPr="000B28D1" w:rsidRDefault="000159FD" w:rsidP="00247297">
      <w:pPr>
        <w:pStyle w:val="af"/>
        <w:widowControl/>
        <w:numPr>
          <w:ilvl w:val="3"/>
          <w:numId w:val="0"/>
        </w:numPr>
        <w:tabs>
          <w:tab w:val="left" w:pos="1544"/>
        </w:tabs>
        <w:autoSpaceDE/>
        <w:autoSpaceDN/>
        <w:adjustRightInd/>
        <w:ind w:firstLine="567"/>
      </w:pPr>
      <w:r w:rsidRPr="000B28D1">
        <w:rPr>
          <w:spacing w:val="-5"/>
        </w:rPr>
        <w:t>В</w:t>
      </w:r>
      <w:r w:rsidRPr="000B28D1">
        <w:rPr>
          <w:spacing w:val="1"/>
        </w:rPr>
        <w:t>е</w:t>
      </w:r>
      <w:r w:rsidRPr="000B28D1">
        <w:t>ли</w:t>
      </w:r>
      <w:r w:rsidRPr="000B28D1">
        <w:rPr>
          <w:spacing w:val="-1"/>
        </w:rPr>
        <w:t>ч</w:t>
      </w:r>
      <w:r w:rsidRPr="000B28D1">
        <w:t>и</w:t>
      </w:r>
      <w:r w:rsidRPr="000B28D1">
        <w:rPr>
          <w:spacing w:val="-1"/>
        </w:rPr>
        <w:t>н</w:t>
      </w:r>
      <w:r w:rsidRPr="000B28D1">
        <w:t>а</w:t>
      </w:r>
      <w:r w:rsidRPr="000B28D1">
        <w:rPr>
          <w:spacing w:val="1"/>
        </w:rPr>
        <w:t xml:space="preserve"> </w:t>
      </w:r>
      <w:r w:rsidRPr="000B28D1">
        <w:t>кап</w:t>
      </w:r>
      <w:r w:rsidRPr="000B28D1">
        <w:rPr>
          <w:spacing w:val="-1"/>
        </w:rPr>
        <w:t>ит</w:t>
      </w:r>
      <w:r w:rsidRPr="000B28D1">
        <w:rPr>
          <w:spacing w:val="1"/>
        </w:rPr>
        <w:t>а</w:t>
      </w:r>
      <w:r w:rsidRPr="000B28D1">
        <w:t>л</w:t>
      </w:r>
      <w:r w:rsidRPr="000B28D1">
        <w:rPr>
          <w:spacing w:val="-2"/>
        </w:rPr>
        <w:t>ь</w:t>
      </w:r>
      <w:r w:rsidRPr="000B28D1">
        <w:t>н</w:t>
      </w:r>
      <w:r w:rsidRPr="000B28D1">
        <w:rPr>
          <w:spacing w:val="-2"/>
        </w:rPr>
        <w:t>ы</w:t>
      </w:r>
      <w:r w:rsidRPr="000B28D1">
        <w:t>х з</w:t>
      </w:r>
      <w:r w:rsidRPr="000B28D1">
        <w:rPr>
          <w:spacing w:val="1"/>
        </w:rPr>
        <w:t>а</w:t>
      </w:r>
      <w:r w:rsidRPr="000B28D1">
        <w:rPr>
          <w:spacing w:val="-1"/>
        </w:rPr>
        <w:t>т</w:t>
      </w:r>
      <w:r w:rsidRPr="000B28D1">
        <w:t>р</w:t>
      </w:r>
      <w:r w:rsidRPr="000B28D1">
        <w:rPr>
          <w:spacing w:val="1"/>
        </w:rPr>
        <w:t>а</w:t>
      </w:r>
      <w:r w:rsidRPr="000B28D1">
        <w:t>т</w:t>
      </w:r>
      <w:r w:rsidRPr="000B28D1">
        <w:rPr>
          <w:spacing w:val="-1"/>
        </w:rPr>
        <w:t xml:space="preserve"> </w:t>
      </w:r>
      <w:r w:rsidRPr="000B28D1">
        <w:t>на р</w:t>
      </w:r>
      <w:r w:rsidRPr="000B28D1">
        <w:rPr>
          <w:spacing w:val="1"/>
        </w:rPr>
        <w:t>еа</w:t>
      </w:r>
      <w:r w:rsidRPr="000B28D1">
        <w:t>лиз</w:t>
      </w:r>
      <w:r w:rsidRPr="000B28D1">
        <w:rPr>
          <w:spacing w:val="1"/>
        </w:rPr>
        <w:t>а</w:t>
      </w:r>
      <w:r w:rsidRPr="000B28D1">
        <w:t>ц</w:t>
      </w:r>
      <w:r w:rsidRPr="000B28D1">
        <w:rPr>
          <w:spacing w:val="-1"/>
        </w:rPr>
        <w:t>и</w:t>
      </w:r>
      <w:r w:rsidRPr="000B28D1">
        <w:t>ю м</w:t>
      </w:r>
      <w:r w:rsidRPr="000B28D1">
        <w:rPr>
          <w:spacing w:val="1"/>
        </w:rPr>
        <w:t>е</w:t>
      </w:r>
      <w:r w:rsidRPr="000B28D1">
        <w:t>ропр</w:t>
      </w:r>
      <w:r w:rsidRPr="000B28D1">
        <w:rPr>
          <w:spacing w:val="-1"/>
        </w:rPr>
        <w:t>и</w:t>
      </w:r>
      <w:r w:rsidRPr="000B28D1">
        <w:rPr>
          <w:spacing w:val="1"/>
        </w:rPr>
        <w:t>я</w:t>
      </w:r>
      <w:r w:rsidRPr="000B28D1">
        <w:rPr>
          <w:spacing w:val="-1"/>
        </w:rPr>
        <w:t>т</w:t>
      </w:r>
      <w:r w:rsidRPr="000B28D1">
        <w:t>и</w:t>
      </w:r>
      <w:r w:rsidRPr="000B28D1">
        <w:rPr>
          <w:spacing w:val="-1"/>
        </w:rPr>
        <w:t>й</w:t>
      </w:r>
      <w:r w:rsidRPr="000B28D1">
        <w:t>.</w:t>
      </w:r>
    </w:p>
    <w:p w:rsidR="00247297" w:rsidRPr="000B28D1" w:rsidRDefault="000159FD" w:rsidP="00247297">
      <w:pPr>
        <w:pStyle w:val="af"/>
        <w:ind w:left="0" w:right="108" w:firstLine="567"/>
        <w:jc w:val="both"/>
      </w:pPr>
      <w:r w:rsidRPr="000B28D1">
        <w:t>С</w:t>
      </w:r>
      <w:r w:rsidRPr="000B28D1">
        <w:rPr>
          <w:spacing w:val="-1"/>
        </w:rPr>
        <w:t>т</w:t>
      </w:r>
      <w:r w:rsidRPr="000B28D1">
        <w:t>оит</w:t>
      </w:r>
      <w:r w:rsidRPr="000B28D1">
        <w:rPr>
          <w:spacing w:val="34"/>
        </w:rPr>
        <w:t xml:space="preserve"> </w:t>
      </w:r>
      <w:r w:rsidRPr="000B28D1">
        <w:t>о</w:t>
      </w:r>
      <w:r w:rsidRPr="000B28D1">
        <w:rPr>
          <w:spacing w:val="-1"/>
        </w:rPr>
        <w:t>т</w:t>
      </w:r>
      <w:r w:rsidRPr="000B28D1">
        <w:t>м</w:t>
      </w:r>
      <w:r w:rsidRPr="000B28D1">
        <w:rPr>
          <w:spacing w:val="1"/>
        </w:rPr>
        <w:t>е</w:t>
      </w:r>
      <w:r w:rsidRPr="000B28D1">
        <w:rPr>
          <w:spacing w:val="-1"/>
        </w:rPr>
        <w:t>т</w:t>
      </w:r>
      <w:r w:rsidRPr="000B28D1">
        <w:t>и</w:t>
      </w:r>
      <w:r w:rsidRPr="000B28D1">
        <w:rPr>
          <w:spacing w:val="2"/>
        </w:rPr>
        <w:t>т</w:t>
      </w:r>
      <w:r w:rsidRPr="000B28D1">
        <w:rPr>
          <w:spacing w:val="-2"/>
        </w:rPr>
        <w:t>ь</w:t>
      </w:r>
      <w:r w:rsidRPr="000B28D1">
        <w:t>,</w:t>
      </w:r>
      <w:r w:rsidRPr="000B28D1">
        <w:rPr>
          <w:spacing w:val="35"/>
        </w:rPr>
        <w:t xml:space="preserve"> </w:t>
      </w:r>
      <w:r w:rsidRPr="000B28D1">
        <w:rPr>
          <w:spacing w:val="-1"/>
        </w:rPr>
        <w:t>чт</w:t>
      </w:r>
      <w:r w:rsidRPr="000B28D1">
        <w:t>о</w:t>
      </w:r>
      <w:r w:rsidRPr="000B28D1">
        <w:rPr>
          <w:spacing w:val="39"/>
        </w:rPr>
        <w:t xml:space="preserve"> </w:t>
      </w:r>
      <w:r w:rsidRPr="000B28D1">
        <w:rPr>
          <w:spacing w:val="-2"/>
        </w:rPr>
        <w:t>в</w:t>
      </w:r>
      <w:r w:rsidRPr="000B28D1">
        <w:rPr>
          <w:spacing w:val="1"/>
        </w:rPr>
        <w:t>а</w:t>
      </w:r>
      <w:r w:rsidRPr="000B28D1">
        <w:t>риан</w:t>
      </w:r>
      <w:r w:rsidRPr="000B28D1">
        <w:rPr>
          <w:spacing w:val="-2"/>
        </w:rPr>
        <w:t>т</w:t>
      </w:r>
      <w:r w:rsidRPr="000B28D1">
        <w:t>ы</w:t>
      </w:r>
      <w:r w:rsidRPr="000B28D1">
        <w:rPr>
          <w:spacing w:val="38"/>
        </w:rPr>
        <w:t xml:space="preserve"> </w:t>
      </w:r>
      <w:r w:rsidRPr="000B28D1">
        <w:rPr>
          <w:spacing w:val="-2"/>
        </w:rPr>
        <w:t>М</w:t>
      </w:r>
      <w:r w:rsidRPr="000B28D1">
        <w:rPr>
          <w:spacing w:val="1"/>
        </w:rPr>
        <w:t>ас</w:t>
      </w:r>
      <w:r w:rsidRPr="000B28D1">
        <w:rPr>
          <w:spacing w:val="-1"/>
        </w:rPr>
        <w:t>т</w:t>
      </w:r>
      <w:r w:rsidRPr="000B28D1">
        <w:rPr>
          <w:spacing w:val="1"/>
        </w:rPr>
        <w:t>е</w:t>
      </w:r>
      <w:r w:rsidRPr="000B28D1">
        <w:rPr>
          <w:spacing w:val="5"/>
        </w:rPr>
        <w:t>р</w:t>
      </w:r>
      <w:r w:rsidRPr="000B28D1">
        <w:rPr>
          <w:spacing w:val="-4"/>
        </w:rPr>
        <w:t>-</w:t>
      </w:r>
      <w:r w:rsidRPr="000B28D1">
        <w:t>плана</w:t>
      </w:r>
      <w:r w:rsidRPr="000B28D1">
        <w:rPr>
          <w:spacing w:val="36"/>
        </w:rPr>
        <w:t xml:space="preserve"> </w:t>
      </w:r>
      <w:r w:rsidRPr="000B28D1">
        <w:rPr>
          <w:spacing w:val="1"/>
        </w:rPr>
        <w:t>я</w:t>
      </w:r>
      <w:r w:rsidRPr="000B28D1">
        <w:rPr>
          <w:spacing w:val="-2"/>
        </w:rPr>
        <w:t>в</w:t>
      </w:r>
      <w:r w:rsidRPr="000B28D1">
        <w:t>л</w:t>
      </w:r>
      <w:r w:rsidRPr="000B28D1">
        <w:rPr>
          <w:spacing w:val="1"/>
        </w:rPr>
        <w:t>я</w:t>
      </w:r>
      <w:r w:rsidRPr="000B28D1">
        <w:t>ю</w:t>
      </w:r>
      <w:r w:rsidRPr="000B28D1">
        <w:rPr>
          <w:spacing w:val="-1"/>
        </w:rPr>
        <w:t>т</w:t>
      </w:r>
      <w:r w:rsidRPr="000B28D1">
        <w:rPr>
          <w:spacing w:val="1"/>
        </w:rPr>
        <w:t>с</w:t>
      </w:r>
      <w:r w:rsidRPr="000B28D1">
        <w:t>я</w:t>
      </w:r>
      <w:r w:rsidRPr="000B28D1">
        <w:rPr>
          <w:spacing w:val="37"/>
        </w:rPr>
        <w:t xml:space="preserve"> </w:t>
      </w:r>
      <w:r w:rsidRPr="000B28D1">
        <w:t>о</w:t>
      </w:r>
      <w:r w:rsidRPr="000B28D1">
        <w:rPr>
          <w:spacing w:val="1"/>
        </w:rPr>
        <w:t>с</w:t>
      </w:r>
      <w:r w:rsidRPr="000B28D1">
        <w:t>но</w:t>
      </w:r>
      <w:r w:rsidRPr="000B28D1">
        <w:rPr>
          <w:spacing w:val="-2"/>
        </w:rPr>
        <w:t>в</w:t>
      </w:r>
      <w:r w:rsidRPr="000B28D1">
        <w:rPr>
          <w:spacing w:val="1"/>
        </w:rPr>
        <w:t>а</w:t>
      </w:r>
      <w:r w:rsidRPr="000B28D1">
        <w:t>н</w:t>
      </w:r>
      <w:r w:rsidRPr="000B28D1">
        <w:rPr>
          <w:spacing w:val="-1"/>
        </w:rPr>
        <w:t>и</w:t>
      </w:r>
      <w:r w:rsidRPr="000B28D1">
        <w:rPr>
          <w:spacing w:val="1"/>
        </w:rPr>
        <w:t>е</w:t>
      </w:r>
      <w:r w:rsidRPr="000B28D1">
        <w:t>м</w:t>
      </w:r>
      <w:r w:rsidRPr="000B28D1">
        <w:rPr>
          <w:spacing w:val="35"/>
        </w:rPr>
        <w:t xml:space="preserve"> </w:t>
      </w:r>
      <w:r w:rsidRPr="000B28D1">
        <w:rPr>
          <w:spacing w:val="1"/>
        </w:rPr>
        <w:t>д</w:t>
      </w:r>
      <w:r w:rsidRPr="000B28D1">
        <w:t>ля</w:t>
      </w:r>
      <w:r w:rsidRPr="000B28D1">
        <w:rPr>
          <w:spacing w:val="33"/>
        </w:rPr>
        <w:t xml:space="preserve"> </w:t>
      </w:r>
      <w:r w:rsidRPr="000B28D1">
        <w:t>р</w:t>
      </w:r>
      <w:r w:rsidRPr="000B28D1">
        <w:rPr>
          <w:spacing w:val="1"/>
        </w:rPr>
        <w:t>а</w:t>
      </w:r>
      <w:r w:rsidRPr="000B28D1">
        <w:t>зр</w:t>
      </w:r>
      <w:r w:rsidRPr="000B28D1">
        <w:rPr>
          <w:spacing w:val="-3"/>
        </w:rPr>
        <w:t>а</w:t>
      </w:r>
      <w:r w:rsidRPr="000B28D1">
        <w:rPr>
          <w:spacing w:val="1"/>
        </w:rPr>
        <w:t>б</w:t>
      </w:r>
      <w:r w:rsidRPr="000B28D1">
        <w:t>о</w:t>
      </w:r>
      <w:r w:rsidRPr="000B28D1">
        <w:rPr>
          <w:spacing w:val="5"/>
        </w:rPr>
        <w:t>т</w:t>
      </w:r>
      <w:r w:rsidRPr="000B28D1">
        <w:t>ки проек</w:t>
      </w:r>
      <w:r w:rsidRPr="000B28D1">
        <w:rPr>
          <w:spacing w:val="-2"/>
        </w:rPr>
        <w:t>т</w:t>
      </w:r>
      <w:r w:rsidRPr="000B28D1">
        <w:t>н</w:t>
      </w:r>
      <w:r w:rsidRPr="000B28D1">
        <w:rPr>
          <w:spacing w:val="-2"/>
        </w:rPr>
        <w:t>ы</w:t>
      </w:r>
      <w:r w:rsidRPr="000B28D1">
        <w:t>х</w:t>
      </w:r>
      <w:r w:rsidRPr="000B28D1">
        <w:rPr>
          <w:spacing w:val="31"/>
        </w:rPr>
        <w:t xml:space="preserve"> </w:t>
      </w:r>
      <w:r w:rsidRPr="000B28D1">
        <w:t>пре</w:t>
      </w:r>
      <w:r w:rsidRPr="000B28D1">
        <w:rPr>
          <w:spacing w:val="1"/>
        </w:rPr>
        <w:t>д</w:t>
      </w:r>
      <w:r w:rsidRPr="000B28D1">
        <w:t>ло</w:t>
      </w:r>
      <w:r w:rsidRPr="000B28D1">
        <w:rPr>
          <w:spacing w:val="-2"/>
        </w:rPr>
        <w:t>ж</w:t>
      </w:r>
      <w:r w:rsidRPr="000B28D1">
        <w:rPr>
          <w:spacing w:val="1"/>
        </w:rPr>
        <w:t>е</w:t>
      </w:r>
      <w:r w:rsidRPr="000B28D1">
        <w:t>н</w:t>
      </w:r>
      <w:r w:rsidRPr="000B28D1">
        <w:rPr>
          <w:spacing w:val="-1"/>
        </w:rPr>
        <w:t>и</w:t>
      </w:r>
      <w:r w:rsidRPr="000B28D1">
        <w:t>й</w:t>
      </w:r>
      <w:r w:rsidRPr="000B28D1">
        <w:rPr>
          <w:spacing w:val="31"/>
        </w:rPr>
        <w:t xml:space="preserve"> </w:t>
      </w:r>
      <w:r w:rsidRPr="000B28D1">
        <w:t>по</w:t>
      </w:r>
      <w:r w:rsidRPr="000B28D1">
        <w:rPr>
          <w:spacing w:val="35"/>
        </w:rPr>
        <w:t xml:space="preserve"> </w:t>
      </w:r>
      <w:r w:rsidRPr="000B28D1">
        <w:t>но</w:t>
      </w:r>
      <w:r w:rsidRPr="000B28D1">
        <w:rPr>
          <w:spacing w:val="-2"/>
        </w:rPr>
        <w:t>в</w:t>
      </w:r>
      <w:r w:rsidRPr="000B28D1">
        <w:t>о</w:t>
      </w:r>
      <w:r w:rsidRPr="000B28D1">
        <w:rPr>
          <w:spacing w:val="3"/>
        </w:rPr>
        <w:t>м</w:t>
      </w:r>
      <w:r w:rsidRPr="000B28D1">
        <w:t>у</w:t>
      </w:r>
      <w:r w:rsidRPr="000B28D1">
        <w:rPr>
          <w:spacing w:val="31"/>
        </w:rPr>
        <w:t xml:space="preserve"> </w:t>
      </w:r>
      <w:r w:rsidRPr="000B28D1">
        <w:rPr>
          <w:spacing w:val="1"/>
        </w:rPr>
        <w:t>с</w:t>
      </w:r>
      <w:r w:rsidRPr="000B28D1">
        <w:rPr>
          <w:spacing w:val="-1"/>
        </w:rPr>
        <w:t>т</w:t>
      </w:r>
      <w:r w:rsidRPr="000B28D1">
        <w:t>рои</w:t>
      </w:r>
      <w:r w:rsidRPr="000B28D1">
        <w:rPr>
          <w:spacing w:val="-2"/>
        </w:rPr>
        <w:t>т</w:t>
      </w:r>
      <w:r w:rsidRPr="000B28D1">
        <w:rPr>
          <w:spacing w:val="1"/>
        </w:rPr>
        <w:t>е</w:t>
      </w:r>
      <w:r w:rsidRPr="000B28D1">
        <w:t>л</w:t>
      </w:r>
      <w:r w:rsidRPr="000B28D1">
        <w:rPr>
          <w:spacing w:val="-2"/>
        </w:rPr>
        <w:t>ь</w:t>
      </w:r>
      <w:r w:rsidRPr="000B28D1">
        <w:rPr>
          <w:spacing w:val="1"/>
        </w:rPr>
        <w:t>с</w:t>
      </w:r>
      <w:r w:rsidRPr="000B28D1">
        <w:rPr>
          <w:spacing w:val="-1"/>
        </w:rPr>
        <w:t>т</w:t>
      </w:r>
      <w:r w:rsidRPr="000B28D1">
        <w:rPr>
          <w:spacing w:val="2"/>
        </w:rPr>
        <w:t>в</w:t>
      </w:r>
      <w:r w:rsidRPr="000B28D1">
        <w:t>у</w:t>
      </w:r>
      <w:r w:rsidRPr="000B28D1">
        <w:rPr>
          <w:spacing w:val="27"/>
        </w:rPr>
        <w:t xml:space="preserve"> </w:t>
      </w:r>
      <w:r w:rsidRPr="000B28D1">
        <w:t>и</w:t>
      </w:r>
      <w:r w:rsidRPr="000B28D1">
        <w:rPr>
          <w:spacing w:val="35"/>
        </w:rPr>
        <w:t xml:space="preserve"> </w:t>
      </w:r>
      <w:r w:rsidRPr="000B28D1">
        <w:t>р</w:t>
      </w:r>
      <w:r w:rsidRPr="000B28D1">
        <w:rPr>
          <w:spacing w:val="1"/>
        </w:rPr>
        <w:t>е</w:t>
      </w:r>
      <w:r w:rsidRPr="000B28D1">
        <w:t>ко</w:t>
      </w:r>
      <w:r w:rsidRPr="000B28D1">
        <w:rPr>
          <w:spacing w:val="-1"/>
        </w:rPr>
        <w:t>н</w:t>
      </w:r>
      <w:r w:rsidRPr="000B28D1">
        <w:rPr>
          <w:spacing w:val="1"/>
        </w:rPr>
        <w:t>с</w:t>
      </w:r>
      <w:r w:rsidRPr="000B28D1">
        <w:rPr>
          <w:spacing w:val="-1"/>
        </w:rPr>
        <w:t>т</w:t>
      </w:r>
      <w:r w:rsidRPr="000B28D1">
        <w:rPr>
          <w:spacing w:val="3"/>
        </w:rPr>
        <w:t>р</w:t>
      </w:r>
      <w:r w:rsidRPr="000B28D1">
        <w:rPr>
          <w:spacing w:val="-8"/>
        </w:rPr>
        <w:t>у</w:t>
      </w:r>
      <w:r w:rsidRPr="000B28D1">
        <w:rPr>
          <w:spacing w:val="3"/>
        </w:rPr>
        <w:t>к</w:t>
      </w:r>
      <w:r w:rsidRPr="000B28D1">
        <w:t>ц</w:t>
      </w:r>
      <w:r w:rsidRPr="000B28D1">
        <w:rPr>
          <w:spacing w:val="-1"/>
        </w:rPr>
        <w:t>и</w:t>
      </w:r>
      <w:r w:rsidRPr="000B28D1">
        <w:t>и</w:t>
      </w:r>
      <w:r w:rsidRPr="000B28D1">
        <w:rPr>
          <w:spacing w:val="31"/>
        </w:rPr>
        <w:t xml:space="preserve"> </w:t>
      </w:r>
      <w:r w:rsidRPr="000B28D1">
        <w:t>ис</w:t>
      </w:r>
      <w:r w:rsidRPr="000B28D1">
        <w:rPr>
          <w:spacing w:val="2"/>
        </w:rPr>
        <w:t>т</w:t>
      </w:r>
      <w:r w:rsidRPr="000B28D1">
        <w:t>о</w:t>
      </w:r>
      <w:r w:rsidRPr="000B28D1">
        <w:rPr>
          <w:spacing w:val="-1"/>
        </w:rPr>
        <w:t>ч</w:t>
      </w:r>
      <w:r w:rsidRPr="000B28D1">
        <w:t>н</w:t>
      </w:r>
      <w:r w:rsidRPr="000B28D1">
        <w:rPr>
          <w:spacing w:val="-1"/>
        </w:rPr>
        <w:t>и</w:t>
      </w:r>
      <w:r w:rsidRPr="000B28D1">
        <w:t>ков</w:t>
      </w:r>
      <w:r w:rsidRPr="000B28D1">
        <w:rPr>
          <w:spacing w:val="29"/>
        </w:rPr>
        <w:t xml:space="preserve"> </w:t>
      </w:r>
      <w:r w:rsidRPr="000B28D1">
        <w:rPr>
          <w:spacing w:val="-1"/>
        </w:rPr>
        <w:t>т</w:t>
      </w:r>
      <w:r w:rsidRPr="000B28D1">
        <w:rPr>
          <w:spacing w:val="1"/>
        </w:rPr>
        <w:t>е</w:t>
      </w:r>
      <w:r w:rsidRPr="000B28D1">
        <w:t>пло</w:t>
      </w:r>
      <w:r w:rsidRPr="000B28D1">
        <w:rPr>
          <w:spacing w:val="-2"/>
        </w:rPr>
        <w:t>в</w:t>
      </w:r>
      <w:r w:rsidRPr="000B28D1">
        <w:rPr>
          <w:spacing w:val="3"/>
        </w:rPr>
        <w:t>о</w:t>
      </w:r>
      <w:r w:rsidRPr="000B28D1">
        <w:t>й энер</w:t>
      </w:r>
      <w:r w:rsidRPr="000B28D1">
        <w:rPr>
          <w:spacing w:val="1"/>
        </w:rPr>
        <w:t>г</w:t>
      </w:r>
      <w:r w:rsidRPr="000B28D1">
        <w:t>и</w:t>
      </w:r>
      <w:r w:rsidRPr="000B28D1">
        <w:rPr>
          <w:spacing w:val="-1"/>
        </w:rPr>
        <w:t>и</w:t>
      </w:r>
      <w:r w:rsidRPr="000B28D1">
        <w:t>,</w:t>
      </w:r>
      <w:r w:rsidRPr="000B28D1">
        <w:rPr>
          <w:spacing w:val="19"/>
        </w:rPr>
        <w:t xml:space="preserve"> </w:t>
      </w:r>
      <w:r w:rsidRPr="000B28D1">
        <w:rPr>
          <w:spacing w:val="-1"/>
        </w:rPr>
        <w:t>т</w:t>
      </w:r>
      <w:r w:rsidRPr="000B28D1">
        <w:rPr>
          <w:spacing w:val="1"/>
        </w:rPr>
        <w:t>е</w:t>
      </w:r>
      <w:r w:rsidRPr="000B28D1">
        <w:t>пло</w:t>
      </w:r>
      <w:r w:rsidRPr="000B28D1">
        <w:rPr>
          <w:spacing w:val="-2"/>
        </w:rPr>
        <w:t>вы</w:t>
      </w:r>
      <w:r w:rsidRPr="000B28D1">
        <w:t>х</w:t>
      </w:r>
      <w:r w:rsidRPr="000B28D1">
        <w:rPr>
          <w:spacing w:val="19"/>
        </w:rPr>
        <w:t xml:space="preserve"> </w:t>
      </w:r>
      <w:r w:rsidRPr="000B28D1">
        <w:rPr>
          <w:spacing w:val="1"/>
        </w:rPr>
        <w:t>се</w:t>
      </w:r>
      <w:r w:rsidRPr="000B28D1">
        <w:rPr>
          <w:spacing w:val="-5"/>
        </w:rPr>
        <w:t>т</w:t>
      </w:r>
      <w:r w:rsidRPr="000B28D1">
        <w:rPr>
          <w:spacing w:val="1"/>
        </w:rPr>
        <w:t>е</w:t>
      </w:r>
      <w:r w:rsidRPr="000B28D1">
        <w:t>й</w:t>
      </w:r>
      <w:r w:rsidRPr="000B28D1">
        <w:rPr>
          <w:spacing w:val="19"/>
        </w:rPr>
        <w:t xml:space="preserve"> </w:t>
      </w:r>
      <w:r w:rsidRPr="000B28D1">
        <w:t>и</w:t>
      </w:r>
      <w:r w:rsidRPr="000B28D1">
        <w:rPr>
          <w:spacing w:val="19"/>
        </w:rPr>
        <w:t xml:space="preserve"> </w:t>
      </w:r>
      <w:r w:rsidRPr="000B28D1">
        <w:rPr>
          <w:spacing w:val="1"/>
        </w:rPr>
        <w:t>с</w:t>
      </w:r>
      <w:r w:rsidRPr="000B28D1">
        <w:rPr>
          <w:spacing w:val="-5"/>
        </w:rPr>
        <w:t>и</w:t>
      </w:r>
      <w:r w:rsidRPr="000B28D1">
        <w:rPr>
          <w:spacing w:val="1"/>
        </w:rPr>
        <w:t>с</w:t>
      </w:r>
      <w:r w:rsidRPr="000B28D1">
        <w:rPr>
          <w:spacing w:val="-1"/>
        </w:rPr>
        <w:t>т</w:t>
      </w:r>
      <w:r w:rsidRPr="000B28D1">
        <w:rPr>
          <w:spacing w:val="1"/>
        </w:rPr>
        <w:t>е</w:t>
      </w:r>
      <w:r w:rsidRPr="000B28D1">
        <w:t>м</w:t>
      </w:r>
      <w:r w:rsidRPr="000B28D1">
        <w:rPr>
          <w:spacing w:val="19"/>
        </w:rPr>
        <w:t xml:space="preserve"> </w:t>
      </w:r>
      <w:r w:rsidRPr="000B28D1">
        <w:rPr>
          <w:spacing w:val="-1"/>
        </w:rPr>
        <w:t>т</w:t>
      </w:r>
      <w:r w:rsidRPr="000B28D1">
        <w:rPr>
          <w:spacing w:val="1"/>
        </w:rPr>
        <w:t>е</w:t>
      </w:r>
      <w:r w:rsidRPr="000B28D1">
        <w:t>п</w:t>
      </w:r>
      <w:r w:rsidRPr="000B28D1">
        <w:rPr>
          <w:spacing w:val="-5"/>
        </w:rPr>
        <w:t>л</w:t>
      </w:r>
      <w:r w:rsidRPr="000B28D1">
        <w:t>опо</w:t>
      </w:r>
      <w:r w:rsidRPr="000B28D1">
        <w:rPr>
          <w:spacing w:val="-2"/>
        </w:rPr>
        <w:t>т</w:t>
      </w:r>
      <w:r w:rsidRPr="000B28D1">
        <w:t>р</w:t>
      </w:r>
      <w:r w:rsidRPr="000B28D1">
        <w:rPr>
          <w:spacing w:val="1"/>
        </w:rPr>
        <w:t>еб</w:t>
      </w:r>
      <w:r w:rsidRPr="000B28D1">
        <w:t>л</w:t>
      </w:r>
      <w:r w:rsidRPr="000B28D1">
        <w:rPr>
          <w:spacing w:val="1"/>
        </w:rPr>
        <w:t>е</w:t>
      </w:r>
      <w:r w:rsidRPr="000B28D1">
        <w:t>н</w:t>
      </w:r>
      <w:r w:rsidRPr="000B28D1">
        <w:rPr>
          <w:spacing w:val="-1"/>
        </w:rPr>
        <w:t>и</w:t>
      </w:r>
      <w:r w:rsidRPr="000B28D1">
        <w:rPr>
          <w:spacing w:val="1"/>
        </w:rPr>
        <w:t>я</w:t>
      </w:r>
      <w:r w:rsidRPr="000B28D1">
        <w:t>,</w:t>
      </w:r>
      <w:r w:rsidRPr="000B28D1">
        <w:rPr>
          <w:spacing w:val="19"/>
        </w:rPr>
        <w:t xml:space="preserve"> </w:t>
      </w:r>
      <w:r w:rsidRPr="000B28D1">
        <w:rPr>
          <w:spacing w:val="-5"/>
        </w:rPr>
        <w:t>о</w:t>
      </w:r>
      <w:r w:rsidRPr="000B28D1">
        <w:rPr>
          <w:spacing w:val="1"/>
        </w:rPr>
        <w:t>б</w:t>
      </w:r>
      <w:r w:rsidRPr="000B28D1">
        <w:rPr>
          <w:spacing w:val="-3"/>
        </w:rPr>
        <w:t>е</w:t>
      </w:r>
      <w:r w:rsidRPr="000B28D1">
        <w:rPr>
          <w:spacing w:val="1"/>
        </w:rPr>
        <w:t>с</w:t>
      </w:r>
      <w:r w:rsidRPr="000B28D1">
        <w:t>пе</w:t>
      </w:r>
      <w:r w:rsidRPr="000B28D1">
        <w:rPr>
          <w:spacing w:val="-1"/>
        </w:rPr>
        <w:t>ч</w:t>
      </w:r>
      <w:r w:rsidRPr="000B28D1">
        <w:t>и</w:t>
      </w:r>
      <w:r w:rsidRPr="000B28D1">
        <w:rPr>
          <w:spacing w:val="-2"/>
        </w:rPr>
        <w:t>в</w:t>
      </w:r>
      <w:r w:rsidRPr="000B28D1">
        <w:rPr>
          <w:spacing w:val="1"/>
        </w:rPr>
        <w:t>а</w:t>
      </w:r>
      <w:r w:rsidRPr="000B28D1">
        <w:t>ю</w:t>
      </w:r>
      <w:r w:rsidRPr="000B28D1">
        <w:rPr>
          <w:spacing w:val="-1"/>
        </w:rPr>
        <w:t>щ</w:t>
      </w:r>
      <w:r w:rsidRPr="000B28D1">
        <w:t>их</w:t>
      </w:r>
      <w:r w:rsidRPr="000B28D1">
        <w:rPr>
          <w:spacing w:val="19"/>
        </w:rPr>
        <w:t xml:space="preserve"> </w:t>
      </w:r>
      <w:r w:rsidRPr="000B28D1">
        <w:t>пер</w:t>
      </w:r>
      <w:r w:rsidRPr="000B28D1">
        <w:rPr>
          <w:spacing w:val="1"/>
        </w:rPr>
        <w:t>с</w:t>
      </w:r>
      <w:r w:rsidRPr="000B28D1">
        <w:rPr>
          <w:spacing w:val="-5"/>
        </w:rPr>
        <w:t>п</w:t>
      </w:r>
      <w:r w:rsidRPr="000B28D1">
        <w:rPr>
          <w:spacing w:val="1"/>
        </w:rPr>
        <w:t>е</w:t>
      </w:r>
      <w:r w:rsidRPr="000B28D1">
        <w:t>к</w:t>
      </w:r>
      <w:r w:rsidRPr="000B28D1">
        <w:rPr>
          <w:spacing w:val="-2"/>
        </w:rPr>
        <w:t>т</w:t>
      </w:r>
      <w:r w:rsidRPr="000B28D1">
        <w:t>и</w:t>
      </w:r>
      <w:r w:rsidRPr="000B28D1">
        <w:rPr>
          <w:spacing w:val="-2"/>
        </w:rPr>
        <w:t>в</w:t>
      </w:r>
      <w:r w:rsidRPr="000B28D1">
        <w:t>н</w:t>
      </w:r>
      <w:r w:rsidRPr="000B28D1">
        <w:rPr>
          <w:spacing w:val="-2"/>
        </w:rPr>
        <w:t>ы</w:t>
      </w:r>
      <w:r w:rsidRPr="000B28D1">
        <w:t>е</w:t>
      </w:r>
      <w:r w:rsidRPr="000B28D1">
        <w:rPr>
          <w:spacing w:val="20"/>
        </w:rPr>
        <w:t xml:space="preserve"> </w:t>
      </w:r>
      <w:r w:rsidRPr="000B28D1">
        <w:rPr>
          <w:spacing w:val="1"/>
        </w:rPr>
        <w:t>ба</w:t>
      </w:r>
      <w:r w:rsidRPr="000B28D1">
        <w:t>л</w:t>
      </w:r>
      <w:r w:rsidRPr="000B28D1">
        <w:rPr>
          <w:spacing w:val="1"/>
        </w:rPr>
        <w:t>а</w:t>
      </w:r>
      <w:r w:rsidRPr="000B28D1">
        <w:t>н</w:t>
      </w:r>
      <w:r w:rsidRPr="000B28D1">
        <w:rPr>
          <w:spacing w:val="-3"/>
        </w:rPr>
        <w:t>с</w:t>
      </w:r>
      <w:r w:rsidRPr="000B28D1">
        <w:t xml:space="preserve">ы </w:t>
      </w:r>
      <w:r w:rsidRPr="000B28D1">
        <w:rPr>
          <w:spacing w:val="1"/>
        </w:rPr>
        <w:t>с</w:t>
      </w:r>
      <w:r w:rsidRPr="000B28D1">
        <w:t>проса</w:t>
      </w:r>
      <w:r w:rsidRPr="000B28D1">
        <w:rPr>
          <w:spacing w:val="56"/>
        </w:rPr>
        <w:t xml:space="preserve"> </w:t>
      </w:r>
      <w:r w:rsidRPr="000B28D1">
        <w:rPr>
          <w:spacing w:val="-5"/>
        </w:rPr>
        <w:t>н</w:t>
      </w:r>
      <w:r w:rsidRPr="000B28D1">
        <w:t>а</w:t>
      </w:r>
      <w:r w:rsidRPr="000B28D1">
        <w:rPr>
          <w:spacing w:val="56"/>
        </w:rPr>
        <w:t xml:space="preserve"> </w:t>
      </w:r>
      <w:r w:rsidRPr="000B28D1">
        <w:rPr>
          <w:spacing w:val="-1"/>
        </w:rPr>
        <w:t>т</w:t>
      </w:r>
      <w:r w:rsidRPr="000B28D1">
        <w:rPr>
          <w:spacing w:val="1"/>
        </w:rPr>
        <w:t>е</w:t>
      </w:r>
      <w:r w:rsidRPr="000B28D1">
        <w:t>пло</w:t>
      </w:r>
      <w:r w:rsidRPr="000B28D1">
        <w:rPr>
          <w:spacing w:val="-2"/>
        </w:rPr>
        <w:t>в</w:t>
      </w:r>
      <w:r w:rsidRPr="000B28D1">
        <w:rPr>
          <w:spacing w:val="-8"/>
        </w:rPr>
        <w:t>у</w:t>
      </w:r>
      <w:r w:rsidRPr="000B28D1">
        <w:t>ю</w:t>
      </w:r>
      <w:r w:rsidRPr="000B28D1">
        <w:rPr>
          <w:spacing w:val="56"/>
        </w:rPr>
        <w:t xml:space="preserve"> </w:t>
      </w:r>
      <w:r w:rsidRPr="000B28D1">
        <w:t>мощ</w:t>
      </w:r>
      <w:r w:rsidRPr="000B28D1">
        <w:rPr>
          <w:spacing w:val="-2"/>
        </w:rPr>
        <w:t>н</w:t>
      </w:r>
      <w:r w:rsidRPr="000B28D1">
        <w:t>о</w:t>
      </w:r>
      <w:r w:rsidRPr="000B28D1">
        <w:rPr>
          <w:spacing w:val="1"/>
        </w:rPr>
        <w:t>с</w:t>
      </w:r>
      <w:r w:rsidRPr="000B28D1">
        <w:rPr>
          <w:spacing w:val="-1"/>
        </w:rPr>
        <w:t>т</w:t>
      </w:r>
      <w:r w:rsidRPr="000B28D1">
        <w:t>ь</w:t>
      </w:r>
      <w:r w:rsidRPr="000B28D1">
        <w:rPr>
          <w:spacing w:val="54"/>
        </w:rPr>
        <w:t xml:space="preserve"> </w:t>
      </w:r>
      <w:r w:rsidRPr="000B28D1">
        <w:t>п</w:t>
      </w:r>
      <w:r w:rsidRPr="000B28D1">
        <w:rPr>
          <w:spacing w:val="3"/>
        </w:rPr>
        <w:t>о</w:t>
      </w:r>
      <w:r w:rsidRPr="000B28D1">
        <w:rPr>
          <w:spacing w:val="-1"/>
        </w:rPr>
        <w:t>т</w:t>
      </w:r>
      <w:r w:rsidRPr="000B28D1">
        <w:t>р</w:t>
      </w:r>
      <w:r w:rsidRPr="000B28D1">
        <w:rPr>
          <w:spacing w:val="1"/>
        </w:rPr>
        <w:t>еб</w:t>
      </w:r>
      <w:r w:rsidRPr="000B28D1">
        <w:t>и</w:t>
      </w:r>
      <w:r w:rsidRPr="000B28D1">
        <w:rPr>
          <w:spacing w:val="-2"/>
        </w:rPr>
        <w:t>т</w:t>
      </w:r>
      <w:r w:rsidRPr="000B28D1">
        <w:rPr>
          <w:spacing w:val="1"/>
        </w:rPr>
        <w:t>е</w:t>
      </w:r>
      <w:r w:rsidRPr="000B28D1">
        <w:t>л</w:t>
      </w:r>
      <w:r w:rsidRPr="000B28D1">
        <w:rPr>
          <w:spacing w:val="1"/>
        </w:rPr>
        <w:t>я</w:t>
      </w:r>
      <w:r w:rsidRPr="000B28D1">
        <w:t>ми</w:t>
      </w:r>
      <w:r w:rsidRPr="000B28D1">
        <w:rPr>
          <w:spacing w:val="55"/>
        </w:rPr>
        <w:t xml:space="preserve"> </w:t>
      </w:r>
      <w:r w:rsidRPr="000B28D1">
        <w:rPr>
          <w:spacing w:val="-1"/>
        </w:rPr>
        <w:t>т</w:t>
      </w:r>
      <w:r w:rsidRPr="000B28D1">
        <w:rPr>
          <w:spacing w:val="1"/>
        </w:rPr>
        <w:t>е</w:t>
      </w:r>
      <w:r w:rsidRPr="000B28D1">
        <w:t>пло</w:t>
      </w:r>
      <w:r w:rsidRPr="000B28D1">
        <w:rPr>
          <w:spacing w:val="-2"/>
        </w:rPr>
        <w:t>в</w:t>
      </w:r>
      <w:r w:rsidRPr="000B28D1">
        <w:t>ой</w:t>
      </w:r>
      <w:r w:rsidRPr="000B28D1">
        <w:rPr>
          <w:spacing w:val="55"/>
        </w:rPr>
        <w:t xml:space="preserve"> </w:t>
      </w:r>
      <w:r w:rsidRPr="000B28D1">
        <w:t>э</w:t>
      </w:r>
      <w:r w:rsidRPr="000B28D1">
        <w:rPr>
          <w:spacing w:val="-5"/>
        </w:rPr>
        <w:t>н</w:t>
      </w:r>
      <w:r w:rsidRPr="000B28D1">
        <w:rPr>
          <w:spacing w:val="1"/>
        </w:rPr>
        <w:t>е</w:t>
      </w:r>
      <w:r w:rsidRPr="000B28D1">
        <w:t>р</w:t>
      </w:r>
      <w:r w:rsidRPr="000B28D1">
        <w:rPr>
          <w:spacing w:val="1"/>
        </w:rPr>
        <w:t>г</w:t>
      </w:r>
      <w:r w:rsidRPr="000B28D1">
        <w:t>ии</w:t>
      </w:r>
      <w:r w:rsidRPr="000B28D1">
        <w:rPr>
          <w:spacing w:val="54"/>
        </w:rPr>
        <w:t xml:space="preserve"> </w:t>
      </w:r>
      <w:r w:rsidRPr="000B28D1">
        <w:t>(по</w:t>
      </w:r>
      <w:r w:rsidRPr="000B28D1">
        <w:rPr>
          <w:spacing w:val="-1"/>
        </w:rPr>
        <w:t>к</w:t>
      </w:r>
      <w:r w:rsidRPr="000B28D1">
        <w:t>р</w:t>
      </w:r>
      <w:r w:rsidRPr="000B28D1">
        <w:rPr>
          <w:spacing w:val="-2"/>
        </w:rPr>
        <w:t>ы</w:t>
      </w:r>
      <w:r w:rsidRPr="000B28D1">
        <w:rPr>
          <w:spacing w:val="-1"/>
        </w:rPr>
        <w:t>т</w:t>
      </w:r>
      <w:r w:rsidRPr="000B28D1">
        <w:t>ие</w:t>
      </w:r>
      <w:r w:rsidRPr="000B28D1">
        <w:rPr>
          <w:spacing w:val="56"/>
        </w:rPr>
        <w:t xml:space="preserve"> </w:t>
      </w:r>
      <w:r w:rsidRPr="000B28D1">
        <w:rPr>
          <w:spacing w:val="1"/>
        </w:rPr>
        <w:t>с</w:t>
      </w:r>
      <w:r w:rsidRPr="000B28D1">
        <w:t>про</w:t>
      </w:r>
      <w:r w:rsidRPr="000B28D1">
        <w:rPr>
          <w:spacing w:val="-3"/>
        </w:rPr>
        <w:t>с</w:t>
      </w:r>
      <w:r w:rsidRPr="000B28D1">
        <w:t>а</w:t>
      </w:r>
      <w:r w:rsidRPr="000B28D1">
        <w:rPr>
          <w:spacing w:val="56"/>
        </w:rPr>
        <w:t xml:space="preserve"> </w:t>
      </w:r>
      <w:r w:rsidRPr="000B28D1">
        <w:rPr>
          <w:spacing w:val="-1"/>
        </w:rPr>
        <w:t>т</w:t>
      </w:r>
      <w:r w:rsidRPr="000B28D1">
        <w:rPr>
          <w:spacing w:val="1"/>
        </w:rPr>
        <w:t>е</w:t>
      </w:r>
      <w:r w:rsidRPr="000B28D1">
        <w:t>пло</w:t>
      </w:r>
      <w:r w:rsidRPr="000B28D1">
        <w:rPr>
          <w:spacing w:val="-2"/>
        </w:rPr>
        <w:t>в</w:t>
      </w:r>
      <w:r w:rsidRPr="000B28D1">
        <w:rPr>
          <w:spacing w:val="10"/>
        </w:rPr>
        <w:t>о</w:t>
      </w:r>
      <w:r w:rsidRPr="000B28D1">
        <w:t>й мощ</w:t>
      </w:r>
      <w:r w:rsidRPr="000B28D1">
        <w:rPr>
          <w:spacing w:val="-2"/>
        </w:rPr>
        <w:t>н</w:t>
      </w:r>
      <w:r w:rsidRPr="000B28D1">
        <w:t>о</w:t>
      </w:r>
      <w:r w:rsidRPr="000B28D1">
        <w:rPr>
          <w:spacing w:val="1"/>
        </w:rPr>
        <w:t>с</w:t>
      </w:r>
      <w:r w:rsidRPr="000B28D1">
        <w:rPr>
          <w:spacing w:val="-1"/>
        </w:rPr>
        <w:t>т</w:t>
      </w:r>
      <w:r w:rsidRPr="000B28D1">
        <w:t>и и</w:t>
      </w:r>
      <w:r w:rsidRPr="000B28D1">
        <w:rPr>
          <w:spacing w:val="-1"/>
        </w:rPr>
        <w:t xml:space="preserve"> </w:t>
      </w:r>
      <w:r w:rsidRPr="000B28D1">
        <w:t>энер</w:t>
      </w:r>
      <w:r w:rsidRPr="000B28D1">
        <w:rPr>
          <w:spacing w:val="1"/>
        </w:rPr>
        <w:t>г</w:t>
      </w:r>
      <w:r w:rsidRPr="000B28D1">
        <w:t>и</w:t>
      </w:r>
      <w:r w:rsidRPr="000B28D1">
        <w:rPr>
          <w:spacing w:val="-1"/>
        </w:rPr>
        <w:t>и</w:t>
      </w:r>
      <w:r w:rsidRPr="000B28D1">
        <w:t>).</w:t>
      </w:r>
    </w:p>
    <w:p w:rsidR="00247297" w:rsidRPr="000B28D1" w:rsidRDefault="000159FD" w:rsidP="00247297">
      <w:pPr>
        <w:pStyle w:val="af"/>
        <w:ind w:left="0" w:firstLine="567"/>
        <w:jc w:val="both"/>
      </w:pPr>
      <w:r w:rsidRPr="000B28D1">
        <w:t>С</w:t>
      </w:r>
      <w:r w:rsidRPr="000B28D1">
        <w:rPr>
          <w:spacing w:val="-1"/>
        </w:rPr>
        <w:t>т</w:t>
      </w:r>
      <w:r w:rsidRPr="000B28D1">
        <w:t>оит</w:t>
      </w:r>
      <w:r w:rsidRPr="000B28D1">
        <w:rPr>
          <w:spacing w:val="14"/>
        </w:rPr>
        <w:t xml:space="preserve"> </w:t>
      </w:r>
      <w:r w:rsidRPr="000B28D1">
        <w:rPr>
          <w:spacing w:val="-1"/>
        </w:rPr>
        <w:t>т</w:t>
      </w:r>
      <w:r w:rsidRPr="000B28D1">
        <w:rPr>
          <w:spacing w:val="1"/>
        </w:rPr>
        <w:t>а</w:t>
      </w:r>
      <w:r w:rsidRPr="000B28D1">
        <w:t>к</w:t>
      </w:r>
      <w:r w:rsidRPr="000B28D1">
        <w:rPr>
          <w:spacing w:val="-3"/>
        </w:rPr>
        <w:t>ж</w:t>
      </w:r>
      <w:r w:rsidRPr="000B28D1">
        <w:t>е</w:t>
      </w:r>
      <w:r w:rsidRPr="000B28D1">
        <w:rPr>
          <w:spacing w:val="17"/>
        </w:rPr>
        <w:t xml:space="preserve"> </w:t>
      </w:r>
      <w:r w:rsidRPr="000B28D1">
        <w:t>о</w:t>
      </w:r>
      <w:r w:rsidRPr="000B28D1">
        <w:rPr>
          <w:spacing w:val="-1"/>
        </w:rPr>
        <w:t>т</w:t>
      </w:r>
      <w:r w:rsidRPr="000B28D1">
        <w:rPr>
          <w:spacing w:val="1"/>
        </w:rPr>
        <w:t>де</w:t>
      </w:r>
      <w:r w:rsidRPr="000B28D1">
        <w:t>л</w:t>
      </w:r>
      <w:r w:rsidRPr="000B28D1">
        <w:rPr>
          <w:spacing w:val="-2"/>
        </w:rPr>
        <w:t>ь</w:t>
      </w:r>
      <w:r w:rsidRPr="000B28D1">
        <w:t>но</w:t>
      </w:r>
      <w:r w:rsidRPr="000B28D1">
        <w:rPr>
          <w:spacing w:val="15"/>
        </w:rPr>
        <w:t xml:space="preserve"> </w:t>
      </w:r>
      <w:r w:rsidRPr="000B28D1">
        <w:t>о</w:t>
      </w:r>
      <w:r w:rsidRPr="000B28D1">
        <w:rPr>
          <w:spacing w:val="-1"/>
        </w:rPr>
        <w:t>т</w:t>
      </w:r>
      <w:r w:rsidRPr="000B28D1">
        <w:t>м</w:t>
      </w:r>
      <w:r w:rsidRPr="000B28D1">
        <w:rPr>
          <w:spacing w:val="1"/>
        </w:rPr>
        <w:t>е</w:t>
      </w:r>
      <w:r w:rsidRPr="000B28D1">
        <w:rPr>
          <w:spacing w:val="-1"/>
        </w:rPr>
        <w:t>т</w:t>
      </w:r>
      <w:r w:rsidRPr="000B28D1">
        <w:t>и</w:t>
      </w:r>
      <w:r w:rsidRPr="000B28D1">
        <w:rPr>
          <w:spacing w:val="2"/>
        </w:rPr>
        <w:t>т</w:t>
      </w:r>
      <w:r w:rsidRPr="000B28D1">
        <w:rPr>
          <w:spacing w:val="-2"/>
        </w:rPr>
        <w:t>ь</w:t>
      </w:r>
      <w:r w:rsidRPr="000B28D1">
        <w:t>,</w:t>
      </w:r>
      <w:r w:rsidRPr="000B28D1">
        <w:rPr>
          <w:spacing w:val="15"/>
        </w:rPr>
        <w:t xml:space="preserve"> </w:t>
      </w:r>
      <w:r w:rsidRPr="000B28D1">
        <w:rPr>
          <w:spacing w:val="-1"/>
        </w:rPr>
        <w:t>чт</w:t>
      </w:r>
      <w:r w:rsidRPr="000B28D1">
        <w:t>о</w:t>
      </w:r>
      <w:r w:rsidRPr="000B28D1">
        <w:rPr>
          <w:spacing w:val="19"/>
        </w:rPr>
        <w:t xml:space="preserve"> </w:t>
      </w:r>
      <w:r w:rsidRPr="000B28D1">
        <w:rPr>
          <w:spacing w:val="-2"/>
        </w:rPr>
        <w:t>в</w:t>
      </w:r>
      <w:r w:rsidRPr="000B28D1">
        <w:rPr>
          <w:spacing w:val="1"/>
        </w:rPr>
        <w:t>а</w:t>
      </w:r>
      <w:r w:rsidRPr="000B28D1">
        <w:t>риан</w:t>
      </w:r>
      <w:r w:rsidRPr="000B28D1">
        <w:rPr>
          <w:spacing w:val="-2"/>
        </w:rPr>
        <w:t>т</w:t>
      </w:r>
      <w:r w:rsidRPr="000B28D1">
        <w:t>ы</w:t>
      </w:r>
      <w:r w:rsidRPr="000B28D1">
        <w:rPr>
          <w:spacing w:val="14"/>
        </w:rPr>
        <w:t xml:space="preserve"> </w:t>
      </w:r>
      <w:r w:rsidRPr="000B28D1">
        <w:rPr>
          <w:spacing w:val="-2"/>
        </w:rPr>
        <w:t>М</w:t>
      </w:r>
      <w:r w:rsidRPr="000B28D1">
        <w:rPr>
          <w:spacing w:val="1"/>
        </w:rPr>
        <w:t>ас</w:t>
      </w:r>
      <w:r w:rsidRPr="000B28D1">
        <w:rPr>
          <w:spacing w:val="-1"/>
        </w:rPr>
        <w:t>т</w:t>
      </w:r>
      <w:r w:rsidRPr="000B28D1">
        <w:rPr>
          <w:spacing w:val="1"/>
        </w:rPr>
        <w:t>е</w:t>
      </w:r>
      <w:r w:rsidRPr="000B28D1">
        <w:rPr>
          <w:spacing w:val="6"/>
        </w:rPr>
        <w:t>р</w:t>
      </w:r>
      <w:r w:rsidRPr="000B28D1">
        <w:rPr>
          <w:spacing w:val="-4"/>
        </w:rPr>
        <w:t>-</w:t>
      </w:r>
      <w:r w:rsidRPr="000B28D1">
        <w:t>плана</w:t>
      </w:r>
      <w:r w:rsidRPr="000B28D1">
        <w:rPr>
          <w:spacing w:val="16"/>
        </w:rPr>
        <w:t xml:space="preserve"> </w:t>
      </w:r>
      <w:r w:rsidRPr="000B28D1">
        <w:t>не</w:t>
      </w:r>
      <w:r w:rsidRPr="000B28D1">
        <w:rPr>
          <w:spacing w:val="16"/>
        </w:rPr>
        <w:t xml:space="preserve"> </w:t>
      </w:r>
      <w:r w:rsidRPr="000B28D1">
        <w:t>мо</w:t>
      </w:r>
      <w:r w:rsidRPr="000B28D1">
        <w:rPr>
          <w:spacing w:val="5"/>
        </w:rPr>
        <w:t>г</w:t>
      </w:r>
      <w:r w:rsidRPr="000B28D1">
        <w:rPr>
          <w:spacing w:val="-8"/>
        </w:rPr>
        <w:t>у</w:t>
      </w:r>
      <w:r w:rsidRPr="000B28D1">
        <w:t>т</w:t>
      </w:r>
      <w:r w:rsidRPr="000B28D1">
        <w:rPr>
          <w:spacing w:val="14"/>
        </w:rPr>
        <w:t xml:space="preserve"> </w:t>
      </w:r>
      <w:r w:rsidRPr="000B28D1">
        <w:rPr>
          <w:spacing w:val="1"/>
        </w:rPr>
        <w:t>я</w:t>
      </w:r>
      <w:r w:rsidRPr="000B28D1">
        <w:rPr>
          <w:spacing w:val="-2"/>
        </w:rPr>
        <w:t>в</w:t>
      </w:r>
      <w:r w:rsidRPr="000B28D1">
        <w:t>л</w:t>
      </w:r>
      <w:r w:rsidRPr="000B28D1">
        <w:rPr>
          <w:spacing w:val="1"/>
        </w:rPr>
        <w:t>я</w:t>
      </w:r>
      <w:r w:rsidRPr="000B28D1">
        <w:rPr>
          <w:spacing w:val="-1"/>
        </w:rPr>
        <w:t>т</w:t>
      </w:r>
      <w:r w:rsidRPr="000B28D1">
        <w:rPr>
          <w:spacing w:val="-2"/>
        </w:rPr>
        <w:t>ь</w:t>
      </w:r>
      <w:r w:rsidRPr="000B28D1">
        <w:rPr>
          <w:spacing w:val="5"/>
        </w:rPr>
        <w:t>с</w:t>
      </w:r>
      <w:r w:rsidRPr="000B28D1">
        <w:t>я</w:t>
      </w:r>
      <w:r w:rsidRPr="000B28D1">
        <w:rPr>
          <w:spacing w:val="17"/>
        </w:rPr>
        <w:t xml:space="preserve"> </w:t>
      </w:r>
      <w:r w:rsidRPr="000B28D1">
        <w:rPr>
          <w:spacing w:val="-1"/>
        </w:rPr>
        <w:t>т</w:t>
      </w:r>
      <w:r w:rsidRPr="000B28D1">
        <w:rPr>
          <w:spacing w:val="1"/>
        </w:rPr>
        <w:t>е</w:t>
      </w:r>
      <w:r w:rsidRPr="000B28D1">
        <w:t>хн</w:t>
      </w:r>
      <w:r w:rsidRPr="000B28D1">
        <w:rPr>
          <w:spacing w:val="-1"/>
        </w:rPr>
        <w:t>и</w:t>
      </w:r>
      <w:r w:rsidRPr="000B28D1">
        <w:t>к</w:t>
      </w:r>
      <w:r w:rsidRPr="000B28D1">
        <w:rPr>
          <w:spacing w:val="2"/>
        </w:rPr>
        <w:t>о</w:t>
      </w:r>
      <w:r w:rsidRPr="000B28D1">
        <w:t>-эко</w:t>
      </w:r>
      <w:r w:rsidRPr="000B28D1">
        <w:rPr>
          <w:spacing w:val="-1"/>
        </w:rPr>
        <w:t>н</w:t>
      </w:r>
      <w:r w:rsidRPr="000B28D1">
        <w:t>оми</w:t>
      </w:r>
      <w:r w:rsidRPr="000B28D1">
        <w:rPr>
          <w:spacing w:val="-1"/>
        </w:rPr>
        <w:t>ч</w:t>
      </w:r>
      <w:r w:rsidRPr="000B28D1">
        <w:rPr>
          <w:spacing w:val="1"/>
        </w:rPr>
        <w:t>ес</w:t>
      </w:r>
      <w:r w:rsidRPr="000B28D1">
        <w:t>к</w:t>
      </w:r>
      <w:r w:rsidRPr="000B28D1">
        <w:rPr>
          <w:spacing w:val="-1"/>
        </w:rPr>
        <w:t>и</w:t>
      </w:r>
      <w:r w:rsidRPr="000B28D1">
        <w:t>м</w:t>
      </w:r>
      <w:r w:rsidRPr="000B28D1">
        <w:rPr>
          <w:spacing w:val="3"/>
        </w:rPr>
        <w:t xml:space="preserve"> </w:t>
      </w:r>
      <w:r w:rsidRPr="000B28D1">
        <w:t>о</w:t>
      </w:r>
      <w:r w:rsidRPr="000B28D1">
        <w:rPr>
          <w:spacing w:val="1"/>
        </w:rPr>
        <w:t>б</w:t>
      </w:r>
      <w:r w:rsidRPr="000B28D1">
        <w:t>о</w:t>
      </w:r>
      <w:r w:rsidRPr="000B28D1">
        <w:rPr>
          <w:spacing w:val="1"/>
        </w:rPr>
        <w:t>с</w:t>
      </w:r>
      <w:r w:rsidRPr="000B28D1">
        <w:t>но</w:t>
      </w:r>
      <w:r w:rsidRPr="000B28D1">
        <w:rPr>
          <w:spacing w:val="-2"/>
        </w:rPr>
        <w:t>в</w:t>
      </w:r>
      <w:r w:rsidRPr="000B28D1">
        <w:rPr>
          <w:spacing w:val="1"/>
        </w:rPr>
        <w:t>а</w:t>
      </w:r>
      <w:r w:rsidRPr="000B28D1">
        <w:t>н</w:t>
      </w:r>
      <w:r w:rsidRPr="000B28D1">
        <w:rPr>
          <w:spacing w:val="-1"/>
        </w:rPr>
        <w:t>и</w:t>
      </w:r>
      <w:r w:rsidRPr="000B28D1">
        <w:rPr>
          <w:spacing w:val="1"/>
        </w:rPr>
        <w:t>е</w:t>
      </w:r>
      <w:r w:rsidRPr="000B28D1">
        <w:t>м</w:t>
      </w:r>
      <w:r w:rsidRPr="000B28D1">
        <w:rPr>
          <w:spacing w:val="3"/>
        </w:rPr>
        <w:t xml:space="preserve"> </w:t>
      </w:r>
      <w:r w:rsidRPr="000B28D1">
        <w:t>(</w:t>
      </w:r>
      <w:r w:rsidRPr="000B28D1">
        <w:rPr>
          <w:spacing w:val="-3"/>
        </w:rPr>
        <w:t>Т</w:t>
      </w:r>
      <w:r w:rsidRPr="000B28D1">
        <w:rPr>
          <w:spacing w:val="1"/>
        </w:rPr>
        <w:t>Э</w:t>
      </w:r>
      <w:r w:rsidRPr="000B28D1">
        <w:t>О</w:t>
      </w:r>
      <w:r w:rsidRPr="000B28D1">
        <w:rPr>
          <w:spacing w:val="58"/>
        </w:rPr>
        <w:t xml:space="preserve"> </w:t>
      </w:r>
      <w:r w:rsidRPr="000B28D1">
        <w:t>или</w:t>
      </w:r>
      <w:r w:rsidRPr="000B28D1">
        <w:rPr>
          <w:spacing w:val="3"/>
        </w:rPr>
        <w:t xml:space="preserve"> </w:t>
      </w:r>
      <w:r w:rsidRPr="000B28D1">
        <w:t>пре</w:t>
      </w:r>
      <w:r w:rsidRPr="000B28D1">
        <w:rPr>
          <w:spacing w:val="1"/>
        </w:rPr>
        <w:t>д</w:t>
      </w:r>
      <w:r w:rsidRPr="000B28D1">
        <w:rPr>
          <w:spacing w:val="-2"/>
        </w:rPr>
        <w:t>в</w:t>
      </w:r>
      <w:r w:rsidRPr="000B28D1">
        <w:rPr>
          <w:spacing w:val="1"/>
        </w:rPr>
        <w:t>а</w:t>
      </w:r>
      <w:r w:rsidRPr="000B28D1">
        <w:t>ри</w:t>
      </w:r>
      <w:r w:rsidRPr="000B28D1">
        <w:rPr>
          <w:spacing w:val="-2"/>
        </w:rPr>
        <w:t>т</w:t>
      </w:r>
      <w:r w:rsidRPr="000B28D1">
        <w:rPr>
          <w:spacing w:val="1"/>
        </w:rPr>
        <w:t>е</w:t>
      </w:r>
      <w:r w:rsidRPr="000B28D1">
        <w:t>л</w:t>
      </w:r>
      <w:r w:rsidRPr="000B28D1">
        <w:rPr>
          <w:spacing w:val="-2"/>
        </w:rPr>
        <w:t>ь</w:t>
      </w:r>
      <w:r w:rsidRPr="000B28D1">
        <w:t>н</w:t>
      </w:r>
      <w:r w:rsidRPr="000B28D1">
        <w:rPr>
          <w:spacing w:val="-2"/>
        </w:rPr>
        <w:t>ы</w:t>
      </w:r>
      <w:r w:rsidRPr="000B28D1">
        <w:t>м</w:t>
      </w:r>
      <w:r w:rsidRPr="000B28D1">
        <w:rPr>
          <w:spacing w:val="3"/>
        </w:rPr>
        <w:t xml:space="preserve"> </w:t>
      </w:r>
      <w:r w:rsidRPr="000B28D1">
        <w:rPr>
          <w:spacing w:val="1"/>
        </w:rPr>
        <w:t>ТЭ</w:t>
      </w:r>
      <w:r w:rsidRPr="000B28D1">
        <w:rPr>
          <w:spacing w:val="-2"/>
        </w:rPr>
        <w:t>О</w:t>
      </w:r>
      <w:r w:rsidRPr="000B28D1">
        <w:t>)</w:t>
      </w:r>
      <w:r w:rsidRPr="000B28D1">
        <w:rPr>
          <w:spacing w:val="3"/>
        </w:rPr>
        <w:t xml:space="preserve"> </w:t>
      </w:r>
      <w:r w:rsidRPr="000B28D1">
        <w:rPr>
          <w:spacing w:val="1"/>
        </w:rPr>
        <w:t>д</w:t>
      </w:r>
      <w:r w:rsidRPr="000B28D1">
        <w:t>ля</w:t>
      </w:r>
      <w:r w:rsidRPr="000B28D1">
        <w:rPr>
          <w:spacing w:val="1"/>
        </w:rPr>
        <w:t xml:space="preserve"> </w:t>
      </w:r>
      <w:r w:rsidRPr="000B28D1">
        <w:t>проек</w:t>
      </w:r>
      <w:r w:rsidRPr="000B28D1">
        <w:rPr>
          <w:spacing w:val="-2"/>
        </w:rPr>
        <w:t>т</w:t>
      </w:r>
      <w:r w:rsidRPr="000B28D1">
        <w:t>иро</w:t>
      </w:r>
      <w:r w:rsidRPr="000B28D1">
        <w:rPr>
          <w:spacing w:val="-2"/>
        </w:rPr>
        <w:t>в</w:t>
      </w:r>
      <w:r w:rsidRPr="000B28D1">
        <w:rPr>
          <w:spacing w:val="1"/>
        </w:rPr>
        <w:t>а</w:t>
      </w:r>
      <w:r w:rsidRPr="000B28D1">
        <w:t>н</w:t>
      </w:r>
      <w:r w:rsidRPr="000B28D1">
        <w:rPr>
          <w:spacing w:val="-1"/>
        </w:rPr>
        <w:t>и</w:t>
      </w:r>
      <w:r w:rsidRPr="000B28D1">
        <w:t>я</w:t>
      </w:r>
      <w:r w:rsidRPr="000B28D1">
        <w:rPr>
          <w:spacing w:val="5"/>
        </w:rPr>
        <w:t xml:space="preserve"> </w:t>
      </w:r>
      <w:r w:rsidRPr="000B28D1">
        <w:t xml:space="preserve">и </w:t>
      </w:r>
      <w:r w:rsidRPr="000B28D1">
        <w:rPr>
          <w:spacing w:val="1"/>
        </w:rPr>
        <w:t>с</w:t>
      </w:r>
      <w:r w:rsidRPr="000B28D1">
        <w:rPr>
          <w:spacing w:val="-1"/>
        </w:rPr>
        <w:t>т</w:t>
      </w:r>
      <w:r w:rsidRPr="000B28D1">
        <w:t>рои</w:t>
      </w:r>
      <w:r w:rsidRPr="000B28D1">
        <w:rPr>
          <w:spacing w:val="-2"/>
        </w:rPr>
        <w:t>т</w:t>
      </w:r>
      <w:r w:rsidRPr="000B28D1">
        <w:rPr>
          <w:spacing w:val="1"/>
        </w:rPr>
        <w:t>е</w:t>
      </w:r>
      <w:r w:rsidRPr="000B28D1">
        <w:t>л</w:t>
      </w:r>
      <w:r w:rsidRPr="000B28D1">
        <w:rPr>
          <w:spacing w:val="-2"/>
        </w:rPr>
        <w:t>ь</w:t>
      </w:r>
      <w:r w:rsidRPr="000B28D1">
        <w:rPr>
          <w:spacing w:val="1"/>
        </w:rPr>
        <w:t>с</w:t>
      </w:r>
      <w:r w:rsidRPr="000B28D1">
        <w:rPr>
          <w:spacing w:val="-1"/>
        </w:rPr>
        <w:t>т</w:t>
      </w:r>
      <w:r w:rsidRPr="000B28D1">
        <w:rPr>
          <w:spacing w:val="-2"/>
        </w:rPr>
        <w:t>в</w:t>
      </w:r>
      <w:r w:rsidRPr="000B28D1">
        <w:t xml:space="preserve">а </w:t>
      </w:r>
      <w:r w:rsidRPr="000B28D1">
        <w:rPr>
          <w:spacing w:val="-1"/>
        </w:rPr>
        <w:t>т</w:t>
      </w:r>
      <w:r w:rsidRPr="000B28D1">
        <w:rPr>
          <w:spacing w:val="1"/>
        </w:rPr>
        <w:t>е</w:t>
      </w:r>
      <w:r w:rsidRPr="000B28D1">
        <w:t>пло</w:t>
      </w:r>
      <w:r w:rsidRPr="000B28D1">
        <w:rPr>
          <w:spacing w:val="-2"/>
        </w:rPr>
        <w:t>вы</w:t>
      </w:r>
      <w:r w:rsidRPr="000B28D1">
        <w:t>х</w:t>
      </w:r>
      <w:r w:rsidRPr="000B28D1">
        <w:rPr>
          <w:spacing w:val="59"/>
        </w:rPr>
        <w:t xml:space="preserve"> </w:t>
      </w:r>
      <w:r w:rsidRPr="000B28D1">
        <w:t>ис</w:t>
      </w:r>
      <w:r w:rsidRPr="000B28D1">
        <w:rPr>
          <w:spacing w:val="-1"/>
        </w:rPr>
        <w:t>т</w:t>
      </w:r>
      <w:r w:rsidRPr="000B28D1">
        <w:t>о</w:t>
      </w:r>
      <w:r w:rsidRPr="000B28D1">
        <w:rPr>
          <w:spacing w:val="-1"/>
        </w:rPr>
        <w:t>ч</w:t>
      </w:r>
      <w:r w:rsidRPr="000B28D1">
        <w:t>н</w:t>
      </w:r>
      <w:r w:rsidRPr="000B28D1">
        <w:rPr>
          <w:spacing w:val="2"/>
        </w:rPr>
        <w:t>и</w:t>
      </w:r>
      <w:r w:rsidRPr="000B28D1">
        <w:t>ков</w:t>
      </w:r>
      <w:r w:rsidRPr="000B28D1">
        <w:rPr>
          <w:spacing w:val="1"/>
        </w:rPr>
        <w:t xml:space="preserve"> </w:t>
      </w:r>
      <w:r w:rsidRPr="000B28D1">
        <w:t>и</w:t>
      </w:r>
      <w:r w:rsidRPr="000B28D1">
        <w:rPr>
          <w:spacing w:val="59"/>
        </w:rPr>
        <w:t xml:space="preserve"> </w:t>
      </w:r>
      <w:r w:rsidRPr="000B28D1">
        <w:rPr>
          <w:spacing w:val="-1"/>
        </w:rPr>
        <w:t>т</w:t>
      </w:r>
      <w:r w:rsidRPr="000B28D1">
        <w:rPr>
          <w:spacing w:val="1"/>
        </w:rPr>
        <w:t>е</w:t>
      </w:r>
      <w:r w:rsidRPr="000B28D1">
        <w:t>пло</w:t>
      </w:r>
      <w:r w:rsidRPr="000B28D1">
        <w:rPr>
          <w:spacing w:val="-2"/>
        </w:rPr>
        <w:t>вы</w:t>
      </w:r>
      <w:r w:rsidRPr="000B28D1">
        <w:t>х</w:t>
      </w:r>
      <w:r w:rsidRPr="000B28D1">
        <w:rPr>
          <w:spacing w:val="59"/>
        </w:rPr>
        <w:t xml:space="preserve"> </w:t>
      </w:r>
      <w:r w:rsidRPr="000B28D1">
        <w:rPr>
          <w:spacing w:val="1"/>
        </w:rPr>
        <w:t>се</w:t>
      </w:r>
      <w:r w:rsidRPr="000B28D1">
        <w:rPr>
          <w:spacing w:val="-1"/>
        </w:rPr>
        <w:t>т</w:t>
      </w:r>
      <w:r w:rsidRPr="000B28D1">
        <w:rPr>
          <w:spacing w:val="1"/>
        </w:rPr>
        <w:t>е</w:t>
      </w:r>
      <w:r w:rsidRPr="000B28D1">
        <w:t>й.</w:t>
      </w:r>
      <w:r w:rsidRPr="000B28D1">
        <w:rPr>
          <w:spacing w:val="59"/>
        </w:rPr>
        <w:t xml:space="preserve"> </w:t>
      </w:r>
      <w:r w:rsidRPr="000B28D1">
        <w:rPr>
          <w:spacing w:val="1"/>
        </w:rPr>
        <w:t>Т</w:t>
      </w:r>
      <w:r w:rsidRPr="000B28D1">
        <w:t>ол</w:t>
      </w:r>
      <w:r w:rsidRPr="000B28D1">
        <w:rPr>
          <w:spacing w:val="-2"/>
        </w:rPr>
        <w:t>ь</w:t>
      </w:r>
      <w:r w:rsidRPr="000B28D1">
        <w:t>ко</w:t>
      </w:r>
      <w:r w:rsidRPr="000B28D1">
        <w:rPr>
          <w:spacing w:val="59"/>
        </w:rPr>
        <w:t xml:space="preserve"> </w:t>
      </w:r>
      <w:r w:rsidRPr="000B28D1">
        <w:t>после</w:t>
      </w:r>
      <w:r w:rsidRPr="000B28D1">
        <w:rPr>
          <w:spacing w:val="1"/>
        </w:rPr>
        <w:t xml:space="preserve"> </w:t>
      </w:r>
      <w:r w:rsidRPr="000B28D1">
        <w:t>р</w:t>
      </w:r>
      <w:r w:rsidRPr="000B28D1">
        <w:rPr>
          <w:spacing w:val="1"/>
        </w:rPr>
        <w:t>а</w:t>
      </w:r>
      <w:r w:rsidRPr="000B28D1">
        <w:t>зр</w:t>
      </w:r>
      <w:r w:rsidRPr="000B28D1">
        <w:rPr>
          <w:spacing w:val="1"/>
        </w:rPr>
        <w:t>а</w:t>
      </w:r>
      <w:r w:rsidRPr="000B28D1">
        <w:rPr>
          <w:spacing w:val="10"/>
        </w:rPr>
        <w:t>б</w:t>
      </w:r>
      <w:r w:rsidRPr="000B28D1">
        <w:t>о</w:t>
      </w:r>
      <w:r w:rsidRPr="000B28D1">
        <w:rPr>
          <w:spacing w:val="-1"/>
        </w:rPr>
        <w:t>т</w:t>
      </w:r>
      <w:r w:rsidRPr="000B28D1">
        <w:t>ки</w:t>
      </w:r>
      <w:r w:rsidRPr="000B28D1">
        <w:rPr>
          <w:spacing w:val="58"/>
        </w:rPr>
        <w:t xml:space="preserve"> </w:t>
      </w:r>
      <w:r w:rsidRPr="000B28D1">
        <w:t>проек</w:t>
      </w:r>
      <w:r w:rsidRPr="000B28D1">
        <w:rPr>
          <w:spacing w:val="-2"/>
        </w:rPr>
        <w:t>т</w:t>
      </w:r>
      <w:r w:rsidRPr="000B28D1">
        <w:t>н</w:t>
      </w:r>
      <w:r w:rsidRPr="000B28D1">
        <w:rPr>
          <w:spacing w:val="-2"/>
        </w:rPr>
        <w:t>ы</w:t>
      </w:r>
      <w:r w:rsidRPr="000B28D1">
        <w:t>х пре</w:t>
      </w:r>
      <w:r w:rsidRPr="000B28D1">
        <w:rPr>
          <w:spacing w:val="1"/>
        </w:rPr>
        <w:t>д</w:t>
      </w:r>
      <w:r w:rsidRPr="000B28D1">
        <w:t>ло</w:t>
      </w:r>
      <w:r w:rsidRPr="000B28D1">
        <w:rPr>
          <w:spacing w:val="-2"/>
        </w:rPr>
        <w:t>ж</w:t>
      </w:r>
      <w:r w:rsidRPr="000B28D1">
        <w:rPr>
          <w:spacing w:val="1"/>
        </w:rPr>
        <w:t>е</w:t>
      </w:r>
      <w:r w:rsidRPr="000B28D1">
        <w:t>н</w:t>
      </w:r>
      <w:r w:rsidRPr="000B28D1">
        <w:rPr>
          <w:spacing w:val="-1"/>
        </w:rPr>
        <w:t>и</w:t>
      </w:r>
      <w:r w:rsidRPr="000B28D1">
        <w:t>й</w:t>
      </w:r>
      <w:r w:rsidRPr="000B28D1">
        <w:rPr>
          <w:spacing w:val="3"/>
        </w:rPr>
        <w:t xml:space="preserve"> </w:t>
      </w:r>
      <w:r w:rsidRPr="000B28D1">
        <w:rPr>
          <w:spacing w:val="1"/>
        </w:rPr>
        <w:t>д</w:t>
      </w:r>
      <w:r w:rsidRPr="000B28D1">
        <w:t>ля</w:t>
      </w:r>
      <w:r w:rsidRPr="000B28D1">
        <w:rPr>
          <w:spacing w:val="1"/>
        </w:rPr>
        <w:t xml:space="preserve"> </w:t>
      </w:r>
      <w:r w:rsidRPr="000B28D1">
        <w:rPr>
          <w:spacing w:val="-2"/>
        </w:rPr>
        <w:t>в</w:t>
      </w:r>
      <w:r w:rsidRPr="000B28D1">
        <w:rPr>
          <w:spacing w:val="1"/>
        </w:rPr>
        <w:t>а</w:t>
      </w:r>
      <w:r w:rsidRPr="000B28D1">
        <w:t>риан</w:t>
      </w:r>
      <w:r w:rsidRPr="000B28D1">
        <w:rPr>
          <w:spacing w:val="-2"/>
        </w:rPr>
        <w:t>т</w:t>
      </w:r>
      <w:r w:rsidRPr="000B28D1">
        <w:t>ов</w:t>
      </w:r>
      <w:r w:rsidRPr="000B28D1">
        <w:rPr>
          <w:spacing w:val="2"/>
        </w:rPr>
        <w:t xml:space="preserve"> </w:t>
      </w:r>
      <w:r w:rsidRPr="000B28D1">
        <w:rPr>
          <w:spacing w:val="-2"/>
        </w:rPr>
        <w:t>М</w:t>
      </w:r>
      <w:r w:rsidRPr="000B28D1">
        <w:rPr>
          <w:spacing w:val="1"/>
        </w:rPr>
        <w:t>ас</w:t>
      </w:r>
      <w:r w:rsidRPr="000B28D1">
        <w:rPr>
          <w:spacing w:val="-1"/>
        </w:rPr>
        <w:t>т</w:t>
      </w:r>
      <w:r w:rsidRPr="000B28D1">
        <w:rPr>
          <w:spacing w:val="1"/>
        </w:rPr>
        <w:t>е</w:t>
      </w:r>
      <w:r w:rsidRPr="000B28D1">
        <w:rPr>
          <w:spacing w:val="3"/>
        </w:rPr>
        <w:t>р</w:t>
      </w:r>
      <w:r w:rsidRPr="000B28D1">
        <w:rPr>
          <w:spacing w:val="-4"/>
        </w:rPr>
        <w:t>-</w:t>
      </w:r>
      <w:r w:rsidRPr="000B28D1">
        <w:t>плана</w:t>
      </w:r>
      <w:r w:rsidRPr="000B28D1">
        <w:rPr>
          <w:spacing w:val="4"/>
        </w:rPr>
        <w:t xml:space="preserve"> </w:t>
      </w:r>
      <w:r w:rsidRPr="000B28D1">
        <w:rPr>
          <w:spacing w:val="-2"/>
        </w:rPr>
        <w:t>вы</w:t>
      </w:r>
      <w:r w:rsidRPr="000B28D1">
        <w:t>полня</w:t>
      </w:r>
      <w:r w:rsidRPr="000B28D1">
        <w:rPr>
          <w:spacing w:val="1"/>
        </w:rPr>
        <w:t>е</w:t>
      </w:r>
      <w:r w:rsidRPr="000B28D1">
        <w:rPr>
          <w:spacing w:val="-1"/>
        </w:rPr>
        <w:t>т</w:t>
      </w:r>
      <w:r w:rsidRPr="000B28D1">
        <w:rPr>
          <w:spacing w:val="1"/>
        </w:rPr>
        <w:t>с</w:t>
      </w:r>
      <w:r w:rsidRPr="000B28D1">
        <w:t>я</w:t>
      </w:r>
      <w:r w:rsidRPr="000B28D1">
        <w:rPr>
          <w:spacing w:val="5"/>
        </w:rPr>
        <w:t xml:space="preserve"> </w:t>
      </w:r>
      <w:r w:rsidRPr="000B28D1">
        <w:t>или</w:t>
      </w:r>
      <w:r w:rsidRPr="000B28D1">
        <w:rPr>
          <w:spacing w:val="3"/>
        </w:rPr>
        <w:t xml:space="preserve"> </w:t>
      </w:r>
      <w:r w:rsidRPr="000B28D1">
        <w:rPr>
          <w:spacing w:val="-8"/>
        </w:rPr>
        <w:t>у</w:t>
      </w:r>
      <w:r w:rsidRPr="000B28D1">
        <w:rPr>
          <w:spacing w:val="-1"/>
        </w:rPr>
        <w:t>т</w:t>
      </w:r>
      <w:r w:rsidRPr="000B28D1">
        <w:t>о</w:t>
      </w:r>
      <w:r w:rsidRPr="000B28D1">
        <w:rPr>
          <w:spacing w:val="-1"/>
        </w:rPr>
        <w:t>ч</w:t>
      </w:r>
      <w:r w:rsidRPr="000B28D1">
        <w:t>ня</w:t>
      </w:r>
      <w:r w:rsidRPr="000B28D1">
        <w:rPr>
          <w:spacing w:val="1"/>
        </w:rPr>
        <w:t>е</w:t>
      </w:r>
      <w:r w:rsidRPr="000B28D1">
        <w:rPr>
          <w:spacing w:val="-1"/>
        </w:rPr>
        <w:t>т</w:t>
      </w:r>
      <w:r w:rsidRPr="000B28D1">
        <w:rPr>
          <w:spacing w:val="1"/>
        </w:rPr>
        <w:t>с</w:t>
      </w:r>
      <w:r w:rsidRPr="000B28D1">
        <w:t>я</w:t>
      </w:r>
      <w:r w:rsidRPr="000B28D1">
        <w:rPr>
          <w:spacing w:val="5"/>
        </w:rPr>
        <w:t xml:space="preserve"> </w:t>
      </w:r>
      <w:r w:rsidRPr="000B28D1">
        <w:t>оцен</w:t>
      </w:r>
      <w:r w:rsidRPr="000B28D1">
        <w:rPr>
          <w:spacing w:val="-1"/>
        </w:rPr>
        <w:t>к</w:t>
      </w:r>
      <w:r w:rsidRPr="000B28D1">
        <w:t>а</w:t>
      </w:r>
      <w:r w:rsidRPr="000B28D1">
        <w:rPr>
          <w:spacing w:val="5"/>
        </w:rPr>
        <w:t xml:space="preserve"> </w:t>
      </w:r>
      <w:r w:rsidRPr="000B28D1">
        <w:t>финансо</w:t>
      </w:r>
      <w:r w:rsidRPr="000B28D1">
        <w:rPr>
          <w:spacing w:val="-2"/>
        </w:rPr>
        <w:t>вы</w:t>
      </w:r>
      <w:r w:rsidRPr="000B28D1">
        <w:t>х по</w:t>
      </w:r>
      <w:r w:rsidRPr="000B28D1">
        <w:rPr>
          <w:spacing w:val="-2"/>
        </w:rPr>
        <w:t>т</w:t>
      </w:r>
      <w:r w:rsidRPr="000B28D1">
        <w:t>р</w:t>
      </w:r>
      <w:r w:rsidRPr="000B28D1">
        <w:rPr>
          <w:spacing w:val="1"/>
        </w:rPr>
        <w:t>еб</w:t>
      </w:r>
      <w:r w:rsidRPr="000B28D1">
        <w:t>нос</w:t>
      </w:r>
      <w:r w:rsidRPr="000B28D1">
        <w:rPr>
          <w:spacing w:val="-1"/>
        </w:rPr>
        <w:t>т</w:t>
      </w:r>
      <w:r w:rsidRPr="000B28D1">
        <w:rPr>
          <w:spacing w:val="1"/>
        </w:rPr>
        <w:t>е</w:t>
      </w:r>
      <w:r w:rsidRPr="000B28D1">
        <w:t>й,</w:t>
      </w:r>
      <w:r w:rsidRPr="000B28D1">
        <w:rPr>
          <w:spacing w:val="-13"/>
        </w:rPr>
        <w:t xml:space="preserve"> </w:t>
      </w:r>
      <w:r w:rsidRPr="000B28D1">
        <w:t>не</w:t>
      </w:r>
      <w:r w:rsidRPr="000B28D1">
        <w:rPr>
          <w:spacing w:val="-5"/>
        </w:rPr>
        <w:t>о</w:t>
      </w:r>
      <w:r w:rsidRPr="000B28D1">
        <w:rPr>
          <w:spacing w:val="1"/>
        </w:rPr>
        <w:t>б</w:t>
      </w:r>
      <w:r w:rsidRPr="000B28D1">
        <w:t>хо</w:t>
      </w:r>
      <w:r w:rsidRPr="000B28D1">
        <w:rPr>
          <w:spacing w:val="1"/>
        </w:rPr>
        <w:t>д</w:t>
      </w:r>
      <w:r w:rsidRPr="000B28D1">
        <w:t>им</w:t>
      </w:r>
      <w:r w:rsidRPr="000B28D1">
        <w:rPr>
          <w:spacing w:val="-2"/>
        </w:rPr>
        <w:t>ы</w:t>
      </w:r>
      <w:r w:rsidRPr="000B28D1">
        <w:t>х</w:t>
      </w:r>
      <w:r w:rsidRPr="000B28D1">
        <w:rPr>
          <w:spacing w:val="-17"/>
        </w:rPr>
        <w:t xml:space="preserve"> </w:t>
      </w:r>
      <w:r w:rsidRPr="000B28D1">
        <w:rPr>
          <w:spacing w:val="1"/>
        </w:rPr>
        <w:t>д</w:t>
      </w:r>
      <w:r w:rsidRPr="000B28D1">
        <w:t>ля</w:t>
      </w:r>
      <w:r w:rsidRPr="000B28D1">
        <w:rPr>
          <w:spacing w:val="-15"/>
        </w:rPr>
        <w:t xml:space="preserve"> </w:t>
      </w:r>
      <w:r w:rsidRPr="000B28D1">
        <w:t>р</w:t>
      </w:r>
      <w:r w:rsidRPr="000B28D1">
        <w:rPr>
          <w:spacing w:val="1"/>
        </w:rPr>
        <w:t>е</w:t>
      </w:r>
      <w:r w:rsidRPr="000B28D1">
        <w:rPr>
          <w:spacing w:val="-3"/>
        </w:rPr>
        <w:t>а</w:t>
      </w:r>
      <w:r w:rsidRPr="000B28D1">
        <w:t>ли</w:t>
      </w:r>
      <w:r w:rsidRPr="000B28D1">
        <w:rPr>
          <w:spacing w:val="-3"/>
        </w:rPr>
        <w:t>з</w:t>
      </w:r>
      <w:r w:rsidRPr="000B28D1">
        <w:rPr>
          <w:spacing w:val="1"/>
        </w:rPr>
        <w:t>а</w:t>
      </w:r>
      <w:r w:rsidRPr="000B28D1">
        <w:t>ц</w:t>
      </w:r>
      <w:r w:rsidRPr="000B28D1">
        <w:rPr>
          <w:spacing w:val="-1"/>
        </w:rPr>
        <w:t>и</w:t>
      </w:r>
      <w:r w:rsidRPr="000B28D1">
        <w:t>и</w:t>
      </w:r>
      <w:r w:rsidRPr="000B28D1">
        <w:rPr>
          <w:spacing w:val="-13"/>
        </w:rPr>
        <w:t xml:space="preserve"> </w:t>
      </w:r>
      <w:r w:rsidRPr="000B28D1">
        <w:t>м</w:t>
      </w:r>
      <w:r w:rsidRPr="000B28D1">
        <w:rPr>
          <w:spacing w:val="1"/>
        </w:rPr>
        <w:t>е</w:t>
      </w:r>
      <w:r w:rsidRPr="000B28D1">
        <w:t>ропр</w:t>
      </w:r>
      <w:r w:rsidRPr="000B28D1">
        <w:rPr>
          <w:spacing w:val="-1"/>
        </w:rPr>
        <w:t>и</w:t>
      </w:r>
      <w:r w:rsidRPr="000B28D1">
        <w:rPr>
          <w:spacing w:val="1"/>
        </w:rPr>
        <w:t>я</w:t>
      </w:r>
      <w:r w:rsidRPr="000B28D1">
        <w:rPr>
          <w:spacing w:val="-1"/>
        </w:rPr>
        <w:t>т</w:t>
      </w:r>
      <w:r w:rsidRPr="000B28D1">
        <w:t>и</w:t>
      </w:r>
      <w:r w:rsidRPr="000B28D1">
        <w:rPr>
          <w:spacing w:val="-1"/>
        </w:rPr>
        <w:t>й</w:t>
      </w:r>
      <w:r w:rsidRPr="000B28D1">
        <w:t>,</w:t>
      </w:r>
      <w:r w:rsidRPr="000B28D1">
        <w:rPr>
          <w:spacing w:val="-12"/>
        </w:rPr>
        <w:t xml:space="preserve"> </w:t>
      </w:r>
      <w:r w:rsidRPr="000B28D1">
        <w:rPr>
          <w:spacing w:val="-3"/>
        </w:rPr>
        <w:t>з</w:t>
      </w:r>
      <w:r w:rsidRPr="000B28D1">
        <w:rPr>
          <w:spacing w:val="1"/>
        </w:rPr>
        <w:t>а</w:t>
      </w:r>
      <w:r w:rsidRPr="000B28D1">
        <w:t>ло</w:t>
      </w:r>
      <w:r w:rsidRPr="000B28D1">
        <w:rPr>
          <w:spacing w:val="-2"/>
        </w:rPr>
        <w:t>ж</w:t>
      </w:r>
      <w:r w:rsidRPr="000B28D1">
        <w:rPr>
          <w:spacing w:val="1"/>
        </w:rPr>
        <w:t>е</w:t>
      </w:r>
      <w:r w:rsidRPr="000B28D1">
        <w:t>н</w:t>
      </w:r>
      <w:r w:rsidRPr="000B28D1">
        <w:rPr>
          <w:spacing w:val="-1"/>
        </w:rPr>
        <w:t>н</w:t>
      </w:r>
      <w:r w:rsidRPr="000B28D1">
        <w:rPr>
          <w:spacing w:val="-2"/>
        </w:rPr>
        <w:t>ы</w:t>
      </w:r>
      <w:r w:rsidRPr="000B28D1">
        <w:t>х</w:t>
      </w:r>
      <w:r w:rsidRPr="000B28D1">
        <w:rPr>
          <w:spacing w:val="-12"/>
        </w:rPr>
        <w:t xml:space="preserve"> </w:t>
      </w:r>
      <w:r w:rsidRPr="000B28D1">
        <w:t>в</w:t>
      </w:r>
      <w:r w:rsidRPr="000B28D1">
        <w:rPr>
          <w:spacing w:val="-14"/>
        </w:rPr>
        <w:t xml:space="preserve"> </w:t>
      </w:r>
      <w:r w:rsidRPr="000B28D1">
        <w:rPr>
          <w:spacing w:val="-2"/>
        </w:rPr>
        <w:t>в</w:t>
      </w:r>
      <w:r w:rsidRPr="000B28D1">
        <w:rPr>
          <w:spacing w:val="1"/>
        </w:rPr>
        <w:t>а</w:t>
      </w:r>
      <w:r w:rsidRPr="000B28D1">
        <w:t>ри</w:t>
      </w:r>
      <w:r w:rsidRPr="000B28D1">
        <w:rPr>
          <w:spacing w:val="-3"/>
        </w:rPr>
        <w:t>а</w:t>
      </w:r>
      <w:r w:rsidRPr="000B28D1">
        <w:t>н</w:t>
      </w:r>
      <w:r w:rsidRPr="000B28D1">
        <w:rPr>
          <w:spacing w:val="-2"/>
        </w:rPr>
        <w:t>т</w:t>
      </w:r>
      <w:r w:rsidRPr="000B28D1">
        <w:t>ы</w:t>
      </w:r>
      <w:r w:rsidRPr="000B28D1">
        <w:rPr>
          <w:spacing w:val="-14"/>
        </w:rPr>
        <w:t xml:space="preserve"> </w:t>
      </w:r>
      <w:r w:rsidRPr="000B28D1">
        <w:rPr>
          <w:spacing w:val="-2"/>
        </w:rPr>
        <w:t>М</w:t>
      </w:r>
      <w:r w:rsidRPr="000B28D1">
        <w:rPr>
          <w:spacing w:val="1"/>
        </w:rPr>
        <w:t>ас</w:t>
      </w:r>
      <w:r w:rsidRPr="000B28D1">
        <w:rPr>
          <w:spacing w:val="-1"/>
        </w:rPr>
        <w:t>т</w:t>
      </w:r>
      <w:r w:rsidRPr="000B28D1">
        <w:rPr>
          <w:spacing w:val="1"/>
        </w:rPr>
        <w:t>е</w:t>
      </w:r>
      <w:r w:rsidRPr="000B28D1">
        <w:rPr>
          <w:spacing w:val="6"/>
        </w:rPr>
        <w:t>р</w:t>
      </w:r>
      <w:r w:rsidRPr="000B28D1">
        <w:rPr>
          <w:spacing w:val="-4"/>
        </w:rPr>
        <w:t>-</w:t>
      </w:r>
      <w:r w:rsidRPr="000B28D1">
        <w:t>плана, про</w:t>
      </w:r>
      <w:r w:rsidRPr="000B28D1">
        <w:rPr>
          <w:spacing w:val="-2"/>
        </w:rPr>
        <w:t>в</w:t>
      </w:r>
      <w:r w:rsidRPr="000B28D1">
        <w:t>о</w:t>
      </w:r>
      <w:r w:rsidRPr="000B28D1">
        <w:rPr>
          <w:spacing w:val="1"/>
        </w:rPr>
        <w:t>д</w:t>
      </w:r>
      <w:r w:rsidRPr="000B28D1">
        <w:t>и</w:t>
      </w:r>
      <w:r w:rsidRPr="000B28D1">
        <w:rPr>
          <w:spacing w:val="-2"/>
        </w:rPr>
        <w:t>т</w:t>
      </w:r>
      <w:r w:rsidRPr="000B28D1">
        <w:rPr>
          <w:spacing w:val="1"/>
        </w:rPr>
        <w:t>с</w:t>
      </w:r>
      <w:r w:rsidRPr="000B28D1">
        <w:t>я</w:t>
      </w:r>
      <w:r w:rsidRPr="000B28D1">
        <w:rPr>
          <w:spacing w:val="33"/>
        </w:rPr>
        <w:t xml:space="preserve"> </w:t>
      </w:r>
      <w:r w:rsidRPr="000B28D1">
        <w:t>оцен</w:t>
      </w:r>
      <w:r w:rsidRPr="000B28D1">
        <w:rPr>
          <w:spacing w:val="-1"/>
        </w:rPr>
        <w:t>к</w:t>
      </w:r>
      <w:r w:rsidRPr="000B28D1">
        <w:t>а</w:t>
      </w:r>
      <w:r w:rsidRPr="000B28D1">
        <w:rPr>
          <w:spacing w:val="32"/>
        </w:rPr>
        <w:t xml:space="preserve"> </w:t>
      </w:r>
      <w:r w:rsidRPr="000B28D1">
        <w:t>эф</w:t>
      </w:r>
      <w:r w:rsidRPr="000B28D1">
        <w:rPr>
          <w:spacing w:val="-4"/>
        </w:rPr>
        <w:t>ф</w:t>
      </w:r>
      <w:r w:rsidRPr="000B28D1">
        <w:rPr>
          <w:spacing w:val="1"/>
        </w:rPr>
        <w:t>е</w:t>
      </w:r>
      <w:r w:rsidRPr="000B28D1">
        <w:t>к</w:t>
      </w:r>
      <w:r w:rsidRPr="000B28D1">
        <w:rPr>
          <w:spacing w:val="-2"/>
        </w:rPr>
        <w:t>т</w:t>
      </w:r>
      <w:r w:rsidRPr="000B28D1">
        <w:t>и</w:t>
      </w:r>
      <w:r w:rsidRPr="000B28D1">
        <w:rPr>
          <w:spacing w:val="-2"/>
        </w:rPr>
        <w:t>в</w:t>
      </w:r>
      <w:r w:rsidRPr="000B28D1">
        <w:t>нос</w:t>
      </w:r>
      <w:r w:rsidRPr="000B28D1">
        <w:rPr>
          <w:spacing w:val="-1"/>
        </w:rPr>
        <w:t>т</w:t>
      </w:r>
      <w:r w:rsidRPr="000B28D1">
        <w:t>и</w:t>
      </w:r>
      <w:r w:rsidRPr="000B28D1">
        <w:rPr>
          <w:spacing w:val="31"/>
        </w:rPr>
        <w:t xml:space="preserve"> </w:t>
      </w:r>
      <w:r w:rsidRPr="000B28D1">
        <w:t>финансо</w:t>
      </w:r>
      <w:r w:rsidRPr="000B28D1">
        <w:rPr>
          <w:spacing w:val="-2"/>
        </w:rPr>
        <w:t>вы</w:t>
      </w:r>
      <w:r w:rsidRPr="000B28D1">
        <w:t>х</w:t>
      </w:r>
      <w:r w:rsidRPr="000B28D1">
        <w:rPr>
          <w:spacing w:val="31"/>
        </w:rPr>
        <w:t xml:space="preserve"> </w:t>
      </w:r>
      <w:r w:rsidRPr="000B28D1">
        <w:t>з</w:t>
      </w:r>
      <w:r w:rsidRPr="000B28D1">
        <w:rPr>
          <w:spacing w:val="1"/>
        </w:rPr>
        <w:t>а</w:t>
      </w:r>
      <w:r w:rsidRPr="000B28D1">
        <w:rPr>
          <w:spacing w:val="-1"/>
        </w:rPr>
        <w:t>т</w:t>
      </w:r>
      <w:r w:rsidRPr="000B28D1">
        <w:t>р</w:t>
      </w:r>
      <w:r w:rsidRPr="000B28D1">
        <w:rPr>
          <w:spacing w:val="1"/>
        </w:rPr>
        <w:t>а</w:t>
      </w:r>
      <w:r w:rsidRPr="000B28D1">
        <w:rPr>
          <w:spacing w:val="-1"/>
        </w:rPr>
        <w:t>т</w:t>
      </w:r>
      <w:r w:rsidRPr="000B28D1">
        <w:t>,</w:t>
      </w:r>
      <w:r w:rsidRPr="000B28D1">
        <w:rPr>
          <w:spacing w:val="31"/>
        </w:rPr>
        <w:t xml:space="preserve"> </w:t>
      </w:r>
      <w:r w:rsidRPr="000B28D1">
        <w:t>их</w:t>
      </w:r>
      <w:r w:rsidRPr="000B28D1">
        <w:rPr>
          <w:spacing w:val="31"/>
        </w:rPr>
        <w:t xml:space="preserve"> </w:t>
      </w:r>
      <w:r w:rsidRPr="000B28D1">
        <w:t>и</w:t>
      </w:r>
      <w:r w:rsidRPr="000B28D1">
        <w:rPr>
          <w:spacing w:val="-1"/>
        </w:rPr>
        <w:t>н</w:t>
      </w:r>
      <w:r w:rsidRPr="000B28D1">
        <w:rPr>
          <w:spacing w:val="-2"/>
        </w:rPr>
        <w:t>в</w:t>
      </w:r>
      <w:r w:rsidRPr="000B28D1">
        <w:rPr>
          <w:spacing w:val="1"/>
        </w:rPr>
        <w:t>ес</w:t>
      </w:r>
      <w:r w:rsidRPr="000B28D1">
        <w:rPr>
          <w:spacing w:val="-1"/>
        </w:rPr>
        <w:t>т</w:t>
      </w:r>
      <w:r w:rsidRPr="000B28D1">
        <w:t>и</w:t>
      </w:r>
      <w:r w:rsidRPr="000B28D1">
        <w:rPr>
          <w:spacing w:val="-1"/>
        </w:rPr>
        <w:t>ц</w:t>
      </w:r>
      <w:r w:rsidRPr="000B28D1">
        <w:t>ио</w:t>
      </w:r>
      <w:r w:rsidRPr="000B28D1">
        <w:rPr>
          <w:spacing w:val="-1"/>
        </w:rPr>
        <w:t>н</w:t>
      </w:r>
      <w:r w:rsidRPr="000B28D1">
        <w:t>н</w:t>
      </w:r>
      <w:r w:rsidRPr="000B28D1">
        <w:rPr>
          <w:spacing w:val="7"/>
        </w:rPr>
        <w:t>о</w:t>
      </w:r>
      <w:r w:rsidRPr="000B28D1">
        <w:t>й</w:t>
      </w:r>
      <w:r w:rsidRPr="000B28D1">
        <w:rPr>
          <w:spacing w:val="31"/>
        </w:rPr>
        <w:t xml:space="preserve"> </w:t>
      </w:r>
      <w:r w:rsidRPr="000B28D1">
        <w:t>пр</w:t>
      </w:r>
      <w:r w:rsidRPr="000B28D1">
        <w:rPr>
          <w:spacing w:val="-1"/>
        </w:rPr>
        <w:t>и</w:t>
      </w:r>
      <w:r w:rsidRPr="000B28D1">
        <w:rPr>
          <w:spacing w:val="-2"/>
        </w:rPr>
        <w:t>в</w:t>
      </w:r>
      <w:r w:rsidRPr="000B28D1">
        <w:t>л</w:t>
      </w:r>
      <w:r w:rsidRPr="000B28D1">
        <w:rPr>
          <w:spacing w:val="1"/>
        </w:rPr>
        <w:t>е</w:t>
      </w:r>
      <w:r w:rsidRPr="000B28D1">
        <w:t>ка</w:t>
      </w:r>
      <w:r w:rsidRPr="000B28D1">
        <w:rPr>
          <w:spacing w:val="-1"/>
        </w:rPr>
        <w:t>т</w:t>
      </w:r>
      <w:r w:rsidRPr="000B28D1">
        <w:rPr>
          <w:spacing w:val="1"/>
        </w:rPr>
        <w:t>е</w:t>
      </w:r>
      <w:r w:rsidRPr="000B28D1">
        <w:t>л</w:t>
      </w:r>
      <w:r w:rsidRPr="000B28D1">
        <w:rPr>
          <w:spacing w:val="-2"/>
        </w:rPr>
        <w:t>ь</w:t>
      </w:r>
      <w:r w:rsidRPr="000B28D1">
        <w:t>нос</w:t>
      </w:r>
      <w:r w:rsidRPr="000B28D1">
        <w:rPr>
          <w:spacing w:val="-1"/>
        </w:rPr>
        <w:t>т</w:t>
      </w:r>
      <w:r w:rsidRPr="000B28D1">
        <w:t>и и</w:t>
      </w:r>
      <w:r w:rsidRPr="000B28D1">
        <w:rPr>
          <w:spacing w:val="-1"/>
        </w:rPr>
        <w:t>н</w:t>
      </w:r>
      <w:r w:rsidRPr="000B28D1">
        <w:rPr>
          <w:spacing w:val="-2"/>
        </w:rPr>
        <w:t>в</w:t>
      </w:r>
      <w:r w:rsidRPr="000B28D1">
        <w:rPr>
          <w:spacing w:val="1"/>
        </w:rPr>
        <w:t>ес</w:t>
      </w:r>
      <w:r w:rsidRPr="000B28D1">
        <w:rPr>
          <w:spacing w:val="-1"/>
        </w:rPr>
        <w:t>т</w:t>
      </w:r>
      <w:r w:rsidRPr="000B28D1">
        <w:t>ор</w:t>
      </w:r>
      <w:r w:rsidRPr="000B28D1">
        <w:rPr>
          <w:spacing w:val="1"/>
        </w:rPr>
        <w:t>а</w:t>
      </w:r>
      <w:r w:rsidRPr="000B28D1">
        <w:t xml:space="preserve">ми </w:t>
      </w:r>
      <w:r w:rsidRPr="000B28D1">
        <w:rPr>
          <w:spacing w:val="-1"/>
        </w:rPr>
        <w:t>и</w:t>
      </w:r>
      <w:r w:rsidRPr="000B28D1">
        <w:rPr>
          <w:spacing w:val="-3"/>
        </w:rPr>
        <w:t>/</w:t>
      </w:r>
      <w:r w:rsidRPr="000B28D1">
        <w:t xml:space="preserve">или </w:t>
      </w:r>
      <w:r w:rsidRPr="000B28D1">
        <w:rPr>
          <w:spacing w:val="5"/>
        </w:rPr>
        <w:t>б</w:t>
      </w:r>
      <w:r w:rsidRPr="000B28D1">
        <w:rPr>
          <w:spacing w:val="-8"/>
        </w:rPr>
        <w:t>у</w:t>
      </w:r>
      <w:r w:rsidRPr="000B28D1">
        <w:rPr>
          <w:spacing w:val="5"/>
        </w:rPr>
        <w:t>д</w:t>
      </w:r>
      <w:r w:rsidRPr="000B28D1">
        <w:rPr>
          <w:spacing w:val="-5"/>
        </w:rPr>
        <w:t>у</w:t>
      </w:r>
      <w:r w:rsidRPr="000B28D1">
        <w:rPr>
          <w:spacing w:val="-1"/>
        </w:rPr>
        <w:t>щ</w:t>
      </w:r>
      <w:r w:rsidRPr="000B28D1">
        <w:t>ими</w:t>
      </w:r>
      <w:r w:rsidRPr="000B28D1">
        <w:rPr>
          <w:spacing w:val="-1"/>
        </w:rPr>
        <w:t xml:space="preserve"> </w:t>
      </w:r>
      <w:r w:rsidRPr="000B28D1">
        <w:rPr>
          <w:spacing w:val="1"/>
        </w:rPr>
        <w:t>с</w:t>
      </w:r>
      <w:r w:rsidRPr="000B28D1">
        <w:t>о</w:t>
      </w:r>
      <w:r w:rsidRPr="000B28D1">
        <w:rPr>
          <w:spacing w:val="1"/>
        </w:rPr>
        <w:t>бс</w:t>
      </w:r>
      <w:r w:rsidRPr="000B28D1">
        <w:rPr>
          <w:spacing w:val="-1"/>
        </w:rPr>
        <w:t>т</w:t>
      </w:r>
      <w:r w:rsidRPr="000B28D1">
        <w:rPr>
          <w:spacing w:val="-2"/>
        </w:rPr>
        <w:t>в</w:t>
      </w:r>
      <w:r w:rsidRPr="000B28D1">
        <w:rPr>
          <w:spacing w:val="1"/>
        </w:rPr>
        <w:t>е</w:t>
      </w:r>
      <w:r w:rsidRPr="000B28D1">
        <w:t>н</w:t>
      </w:r>
      <w:r w:rsidRPr="000B28D1">
        <w:rPr>
          <w:spacing w:val="-1"/>
        </w:rPr>
        <w:t>н</w:t>
      </w:r>
      <w:r w:rsidRPr="000B28D1">
        <w:t>и</w:t>
      </w:r>
      <w:r w:rsidRPr="000B28D1">
        <w:rPr>
          <w:spacing w:val="-1"/>
        </w:rPr>
        <w:t>к</w:t>
      </w:r>
      <w:r w:rsidRPr="000B28D1">
        <w:rPr>
          <w:spacing w:val="1"/>
        </w:rPr>
        <w:t>а</w:t>
      </w:r>
      <w:r w:rsidRPr="000B28D1">
        <w:t>ми о</w:t>
      </w:r>
      <w:r w:rsidRPr="000B28D1">
        <w:rPr>
          <w:spacing w:val="1"/>
        </w:rPr>
        <w:t>б</w:t>
      </w:r>
      <w:r w:rsidRPr="000B28D1">
        <w:t>ъ</w:t>
      </w:r>
      <w:r w:rsidRPr="000B28D1">
        <w:rPr>
          <w:spacing w:val="1"/>
        </w:rPr>
        <w:t>е</w:t>
      </w:r>
      <w:r w:rsidRPr="000B28D1">
        <w:t>к</w:t>
      </w:r>
      <w:r w:rsidRPr="000B28D1">
        <w:rPr>
          <w:spacing w:val="-2"/>
        </w:rPr>
        <w:t>т</w:t>
      </w:r>
      <w:r w:rsidRPr="000B28D1">
        <w:t>о</w:t>
      </w:r>
      <w:r w:rsidRPr="000B28D1">
        <w:rPr>
          <w:spacing w:val="-2"/>
        </w:rPr>
        <w:t>в</w:t>
      </w:r>
      <w:r w:rsidRPr="000B28D1">
        <w:t>.</w:t>
      </w:r>
    </w:p>
    <w:p w:rsidR="00366411" w:rsidRPr="000B28D1" w:rsidRDefault="00366411">
      <w:pPr>
        <w:spacing w:after="160" w:line="259" w:lineRule="auto"/>
      </w:pPr>
      <w:r w:rsidRPr="000B28D1">
        <w:br w:type="page"/>
      </w:r>
    </w:p>
    <w:p w:rsidR="00247297" w:rsidRPr="000B28D1" w:rsidRDefault="000159FD" w:rsidP="00247297">
      <w:pPr>
        <w:pStyle w:val="1"/>
        <w:spacing w:before="64"/>
        <w:ind w:left="0" w:firstLine="0"/>
        <w:jc w:val="both"/>
        <w:rPr>
          <w:rFonts w:eastAsia="Times New Roman"/>
          <w:sz w:val="28"/>
          <w:szCs w:val="28"/>
        </w:rPr>
      </w:pPr>
      <w:bookmarkStart w:id="59" w:name="_Toc184722030"/>
      <w:r w:rsidRPr="000B28D1">
        <w:rPr>
          <w:rFonts w:eastAsia="Times New Roman"/>
          <w:sz w:val="28"/>
          <w:szCs w:val="28"/>
        </w:rPr>
        <w:lastRenderedPageBreak/>
        <w:t xml:space="preserve">РАЗДЕЛ 5. ПРЕДЛОЖЕНИЯ ПО СТРОИТЕЛЬСТВУ, РЕКОНСТРУКЦИИ, ТЕХНИЧЕСКОМУ </w:t>
      </w:r>
      <w:hyperlink w:anchor="bookmark35" w:history="1">
        <w:r w:rsidRPr="000B28D1">
          <w:rPr>
            <w:rFonts w:eastAsia="Times New Roman"/>
            <w:sz w:val="28"/>
            <w:szCs w:val="28"/>
          </w:rPr>
          <w:t>ПЕРЕВООРУЖЕНИЮ И (ИЛИ) МОДЕРНИЗАЦИИ ИСТОЧНИКОВ ТЕПЛОВОЙ ЭНЕРГИИ</w:t>
        </w:r>
        <w:bookmarkEnd w:id="59"/>
      </w:hyperlink>
    </w:p>
    <w:p w:rsidR="00247297" w:rsidRPr="000B28D1" w:rsidRDefault="00247297" w:rsidP="00247297"/>
    <w:p w:rsidR="00247297" w:rsidRPr="000B28D1" w:rsidRDefault="000159FD" w:rsidP="00247297">
      <w:pPr>
        <w:pStyle w:val="2"/>
        <w:spacing w:before="69"/>
        <w:ind w:left="0" w:firstLine="0"/>
        <w:rPr>
          <w:rFonts w:eastAsia="Times New Roman"/>
          <w:sz w:val="24"/>
          <w:szCs w:val="24"/>
        </w:rPr>
      </w:pPr>
      <w:bookmarkStart w:id="60" w:name="_Toc30146976"/>
      <w:bookmarkStart w:id="61" w:name="_Toc35951440"/>
      <w:bookmarkStart w:id="62" w:name="_Toc184722031"/>
      <w:r w:rsidRPr="000B28D1">
        <w:rPr>
          <w:rFonts w:eastAsia="Times New Roman"/>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w:t>
      </w:r>
      <w:r w:rsidR="000B28D1">
        <w:rPr>
          <w:rFonts w:eastAsia="Times New Roman"/>
          <w:sz w:val="24"/>
          <w:szCs w:val="24"/>
        </w:rPr>
        <w:t xml:space="preserve"> </w:t>
      </w:r>
      <w:r w:rsidRPr="000B28D1">
        <w:rPr>
          <w:rFonts w:eastAsia="Times New Roman"/>
          <w:sz w:val="24"/>
          <w:szCs w:val="24"/>
        </w:rPr>
        <w:t>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60"/>
      <w:bookmarkEnd w:id="61"/>
      <w:bookmarkEnd w:id="62"/>
    </w:p>
    <w:p w:rsidR="00247297" w:rsidRPr="000B28D1" w:rsidRDefault="00247297" w:rsidP="00247297">
      <w:pPr>
        <w:jc w:val="both"/>
      </w:pPr>
    </w:p>
    <w:p w:rsidR="00247297" w:rsidRPr="000B28D1" w:rsidRDefault="000159FD" w:rsidP="00247297">
      <w:pPr>
        <w:ind w:firstLine="709"/>
        <w:jc w:val="both"/>
      </w:pPr>
      <w:r w:rsidRPr="000B28D1">
        <w:t>На территории муниципального образование не планируется строительство источников тепловой энергии.</w:t>
      </w:r>
    </w:p>
    <w:p w:rsidR="00247297" w:rsidRPr="000B28D1" w:rsidRDefault="00247297" w:rsidP="00247297">
      <w:pPr>
        <w:ind w:firstLine="709"/>
        <w:jc w:val="both"/>
      </w:pPr>
    </w:p>
    <w:p w:rsidR="00247297" w:rsidRPr="000B28D1" w:rsidRDefault="000159FD" w:rsidP="00247297">
      <w:pPr>
        <w:pStyle w:val="2"/>
        <w:spacing w:before="69"/>
        <w:ind w:left="0" w:firstLine="0"/>
        <w:rPr>
          <w:rFonts w:eastAsia="Times New Roman"/>
          <w:sz w:val="24"/>
          <w:szCs w:val="24"/>
        </w:rPr>
      </w:pPr>
      <w:bookmarkStart w:id="63" w:name="_Toc30146977"/>
      <w:bookmarkStart w:id="64" w:name="_Toc35951441"/>
      <w:bookmarkStart w:id="65" w:name="_Toc184722032"/>
      <w:r w:rsidRPr="000B28D1">
        <w:rPr>
          <w:rFonts w:eastAsia="Times New Roman"/>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3"/>
      <w:bookmarkEnd w:id="64"/>
      <w:bookmarkEnd w:id="65"/>
    </w:p>
    <w:p w:rsidR="00247297" w:rsidRPr="000B28D1" w:rsidRDefault="00247297" w:rsidP="00247297">
      <w:pPr>
        <w:pStyle w:val="af"/>
        <w:spacing w:line="287" w:lineRule="auto"/>
        <w:ind w:right="120"/>
        <w:jc w:val="both"/>
        <w:rPr>
          <w:spacing w:val="-2"/>
        </w:rPr>
      </w:pPr>
    </w:p>
    <w:p w:rsidR="00247297" w:rsidRPr="000B28D1" w:rsidRDefault="000159FD" w:rsidP="00247297">
      <w:pPr>
        <w:pStyle w:val="af"/>
        <w:ind w:left="0" w:right="-1" w:firstLine="709"/>
        <w:jc w:val="both"/>
      </w:pPr>
      <w:r w:rsidRPr="000B28D1">
        <w:rPr>
          <w:spacing w:val="-2"/>
        </w:rPr>
        <w:t>Р</w:t>
      </w:r>
      <w:r w:rsidRPr="000B28D1">
        <w:rPr>
          <w:spacing w:val="1"/>
        </w:rPr>
        <w:t>ас</w:t>
      </w:r>
      <w:r w:rsidRPr="000B28D1">
        <w:t>пола</w:t>
      </w:r>
      <w:r w:rsidRPr="000B28D1">
        <w:rPr>
          <w:spacing w:val="1"/>
        </w:rPr>
        <w:t>г</w:t>
      </w:r>
      <w:r w:rsidRPr="000B28D1">
        <w:rPr>
          <w:spacing w:val="-3"/>
        </w:rPr>
        <w:t>а</w:t>
      </w:r>
      <w:r w:rsidRPr="000B28D1">
        <w:rPr>
          <w:spacing w:val="1"/>
        </w:rPr>
        <w:t>е</w:t>
      </w:r>
      <w:r w:rsidRPr="000B28D1">
        <w:t>м</w:t>
      </w:r>
      <w:r w:rsidRPr="000B28D1">
        <w:rPr>
          <w:spacing w:val="-3"/>
        </w:rPr>
        <w:t>а</w:t>
      </w:r>
      <w:r w:rsidRPr="000B28D1">
        <w:t>я</w:t>
      </w:r>
      <w:r w:rsidRPr="000B28D1">
        <w:rPr>
          <w:spacing w:val="21"/>
        </w:rPr>
        <w:t xml:space="preserve"> </w:t>
      </w:r>
      <w:r w:rsidRPr="000B28D1">
        <w:t>мощ</w:t>
      </w:r>
      <w:r w:rsidRPr="000B28D1">
        <w:rPr>
          <w:spacing w:val="-2"/>
        </w:rPr>
        <w:t>н</w:t>
      </w:r>
      <w:r w:rsidRPr="000B28D1">
        <w:t>о</w:t>
      </w:r>
      <w:r w:rsidRPr="000B28D1">
        <w:rPr>
          <w:spacing w:val="1"/>
        </w:rPr>
        <w:t>с</w:t>
      </w:r>
      <w:r w:rsidRPr="000B28D1">
        <w:rPr>
          <w:spacing w:val="-1"/>
        </w:rPr>
        <w:t>т</w:t>
      </w:r>
      <w:r w:rsidRPr="000B28D1">
        <w:t>ь</w:t>
      </w:r>
      <w:r w:rsidRPr="000B28D1">
        <w:rPr>
          <w:spacing w:val="18"/>
        </w:rPr>
        <w:t xml:space="preserve"> </w:t>
      </w:r>
      <w:r w:rsidRPr="000B28D1">
        <w:rPr>
          <w:spacing w:val="1"/>
        </w:rPr>
        <w:t>с</w:t>
      </w:r>
      <w:r w:rsidRPr="000B28D1">
        <w:rPr>
          <w:spacing w:val="-5"/>
        </w:rPr>
        <w:t>у</w:t>
      </w:r>
      <w:r w:rsidRPr="000B28D1">
        <w:rPr>
          <w:spacing w:val="-1"/>
        </w:rPr>
        <w:t>щ</w:t>
      </w:r>
      <w:r w:rsidRPr="000B28D1">
        <w:rPr>
          <w:spacing w:val="1"/>
        </w:rPr>
        <w:t>ес</w:t>
      </w:r>
      <w:r w:rsidRPr="000B28D1">
        <w:rPr>
          <w:spacing w:val="-1"/>
        </w:rPr>
        <w:t>т</w:t>
      </w:r>
      <w:r w:rsidRPr="000B28D1">
        <w:rPr>
          <w:spacing w:val="2"/>
        </w:rPr>
        <w:t>в</w:t>
      </w:r>
      <w:r w:rsidRPr="000B28D1">
        <w:rPr>
          <w:spacing w:val="-8"/>
        </w:rPr>
        <w:t>у</w:t>
      </w:r>
      <w:r w:rsidRPr="000B28D1">
        <w:t>ю</w:t>
      </w:r>
      <w:r w:rsidRPr="000B28D1">
        <w:rPr>
          <w:spacing w:val="2"/>
        </w:rPr>
        <w:t>щ</w:t>
      </w:r>
      <w:r w:rsidRPr="000B28D1">
        <w:t>их</w:t>
      </w:r>
      <w:r w:rsidRPr="000B28D1">
        <w:rPr>
          <w:spacing w:val="19"/>
        </w:rPr>
        <w:t xml:space="preserve"> </w:t>
      </w:r>
      <w:r w:rsidRPr="000B28D1">
        <w:rPr>
          <w:spacing w:val="-1"/>
        </w:rPr>
        <w:t>т</w:t>
      </w:r>
      <w:r w:rsidRPr="000B28D1">
        <w:rPr>
          <w:spacing w:val="1"/>
        </w:rPr>
        <w:t>е</w:t>
      </w:r>
      <w:r w:rsidRPr="000B28D1">
        <w:t>плоис</w:t>
      </w:r>
      <w:r w:rsidRPr="000B28D1">
        <w:rPr>
          <w:spacing w:val="-1"/>
        </w:rPr>
        <w:t>т</w:t>
      </w:r>
      <w:r w:rsidRPr="000B28D1">
        <w:t>о</w:t>
      </w:r>
      <w:r w:rsidRPr="000B28D1">
        <w:rPr>
          <w:spacing w:val="-1"/>
        </w:rPr>
        <w:t>ч</w:t>
      </w:r>
      <w:r w:rsidRPr="000B28D1">
        <w:t>н</w:t>
      </w:r>
      <w:r w:rsidRPr="000B28D1">
        <w:rPr>
          <w:spacing w:val="-1"/>
        </w:rPr>
        <w:t>и</w:t>
      </w:r>
      <w:r w:rsidRPr="000B28D1">
        <w:t>ков</w:t>
      </w:r>
      <w:r w:rsidRPr="000B28D1">
        <w:rPr>
          <w:spacing w:val="17"/>
        </w:rPr>
        <w:t xml:space="preserve"> </w:t>
      </w:r>
      <w:r w:rsidRPr="000B28D1">
        <w:rPr>
          <w:spacing w:val="1"/>
        </w:rPr>
        <w:t>с</w:t>
      </w:r>
      <w:r w:rsidRPr="000B28D1">
        <w:t>посо</w:t>
      </w:r>
      <w:r w:rsidRPr="000B28D1">
        <w:rPr>
          <w:spacing w:val="1"/>
        </w:rPr>
        <w:t>б</w:t>
      </w:r>
      <w:r w:rsidRPr="000B28D1">
        <w:t>на</w:t>
      </w:r>
      <w:r w:rsidRPr="000B28D1">
        <w:rPr>
          <w:spacing w:val="20"/>
        </w:rPr>
        <w:t xml:space="preserve"> </w:t>
      </w:r>
      <w:r w:rsidRPr="000B28D1">
        <w:t>о</w:t>
      </w:r>
      <w:r w:rsidRPr="000B28D1">
        <w:rPr>
          <w:spacing w:val="1"/>
        </w:rPr>
        <w:t>б</w:t>
      </w:r>
      <w:r w:rsidRPr="000B28D1">
        <w:rPr>
          <w:spacing w:val="-3"/>
        </w:rPr>
        <w:t>е</w:t>
      </w:r>
      <w:r w:rsidRPr="000B28D1">
        <w:rPr>
          <w:spacing w:val="1"/>
        </w:rPr>
        <w:t>с</w:t>
      </w:r>
      <w:r w:rsidRPr="000B28D1">
        <w:t>пе</w:t>
      </w:r>
      <w:r w:rsidRPr="000B28D1">
        <w:rPr>
          <w:spacing w:val="-5"/>
        </w:rPr>
        <w:t>ч</w:t>
      </w:r>
      <w:r w:rsidRPr="000B28D1">
        <w:t>и</w:t>
      </w:r>
      <w:r w:rsidRPr="000B28D1">
        <w:rPr>
          <w:spacing w:val="-2"/>
        </w:rPr>
        <w:t>т</w:t>
      </w:r>
      <w:r w:rsidRPr="000B28D1">
        <w:t>ь</w:t>
      </w:r>
      <w:r w:rsidRPr="000B28D1">
        <w:rPr>
          <w:spacing w:val="18"/>
        </w:rPr>
        <w:t xml:space="preserve"> </w:t>
      </w:r>
      <w:r w:rsidRPr="000B28D1">
        <w:t>пр</w:t>
      </w:r>
      <w:r w:rsidRPr="000B28D1">
        <w:rPr>
          <w:spacing w:val="-1"/>
        </w:rPr>
        <w:t>и</w:t>
      </w:r>
      <w:r w:rsidRPr="000B28D1">
        <w:t>ро</w:t>
      </w:r>
      <w:r w:rsidRPr="000B28D1">
        <w:rPr>
          <w:spacing w:val="1"/>
        </w:rPr>
        <w:t>с</w:t>
      </w:r>
      <w:r w:rsidRPr="000B28D1">
        <w:t>т пер</w:t>
      </w:r>
      <w:r w:rsidRPr="000B28D1">
        <w:rPr>
          <w:spacing w:val="1"/>
        </w:rPr>
        <w:t>с</w:t>
      </w:r>
      <w:r w:rsidRPr="000B28D1">
        <w:t>пек</w:t>
      </w:r>
      <w:r w:rsidRPr="000B28D1">
        <w:rPr>
          <w:spacing w:val="-2"/>
        </w:rPr>
        <w:t>т</w:t>
      </w:r>
      <w:r w:rsidRPr="000B28D1">
        <w:t>и</w:t>
      </w:r>
      <w:r w:rsidRPr="000B28D1">
        <w:rPr>
          <w:spacing w:val="-2"/>
        </w:rPr>
        <w:t>в</w:t>
      </w:r>
      <w:r w:rsidRPr="000B28D1">
        <w:t>н</w:t>
      </w:r>
      <w:r w:rsidRPr="000B28D1">
        <w:rPr>
          <w:spacing w:val="-2"/>
        </w:rPr>
        <w:t>ы</w:t>
      </w:r>
      <w:r w:rsidRPr="000B28D1">
        <w:t>х</w:t>
      </w:r>
      <w:r w:rsidRPr="000B28D1">
        <w:rPr>
          <w:spacing w:val="5"/>
        </w:rPr>
        <w:t xml:space="preserve"> </w:t>
      </w:r>
      <w:r w:rsidRPr="000B28D1">
        <w:rPr>
          <w:spacing w:val="-1"/>
        </w:rPr>
        <w:t>т</w:t>
      </w:r>
      <w:r w:rsidRPr="000B28D1">
        <w:rPr>
          <w:spacing w:val="1"/>
        </w:rPr>
        <w:t>е</w:t>
      </w:r>
      <w:r w:rsidRPr="000B28D1">
        <w:t>пло</w:t>
      </w:r>
      <w:r w:rsidRPr="000B28D1">
        <w:rPr>
          <w:spacing w:val="-2"/>
        </w:rPr>
        <w:t>вы</w:t>
      </w:r>
      <w:r w:rsidRPr="000B28D1">
        <w:t>х</w:t>
      </w:r>
      <w:r w:rsidRPr="000B28D1">
        <w:rPr>
          <w:spacing w:val="7"/>
        </w:rPr>
        <w:t xml:space="preserve"> </w:t>
      </w:r>
      <w:r w:rsidRPr="000B28D1">
        <w:t>на</w:t>
      </w:r>
      <w:r w:rsidRPr="000B28D1">
        <w:rPr>
          <w:spacing w:val="1"/>
        </w:rPr>
        <w:t>г</w:t>
      </w:r>
      <w:r w:rsidRPr="000B28D1">
        <w:rPr>
          <w:spacing w:val="3"/>
        </w:rPr>
        <w:t>р</w:t>
      </w:r>
      <w:r w:rsidRPr="000B28D1">
        <w:rPr>
          <w:spacing w:val="-8"/>
        </w:rPr>
        <w:t>у</w:t>
      </w:r>
      <w:r w:rsidRPr="000B28D1">
        <w:t>зок,</w:t>
      </w:r>
      <w:r w:rsidRPr="000B28D1">
        <w:rPr>
          <w:spacing w:val="3"/>
        </w:rPr>
        <w:t xml:space="preserve"> </w:t>
      </w:r>
      <w:r w:rsidRPr="000B28D1">
        <w:rPr>
          <w:spacing w:val="1"/>
        </w:rPr>
        <w:t>с</w:t>
      </w:r>
      <w:r w:rsidRPr="000B28D1">
        <w:t>л</w:t>
      </w:r>
      <w:r w:rsidRPr="000B28D1">
        <w:rPr>
          <w:spacing w:val="1"/>
        </w:rPr>
        <w:t>ед</w:t>
      </w:r>
      <w:r w:rsidRPr="000B28D1">
        <w:t>о</w:t>
      </w:r>
      <w:r w:rsidRPr="000B28D1">
        <w:rPr>
          <w:spacing w:val="-2"/>
        </w:rPr>
        <w:t>в</w:t>
      </w:r>
      <w:r w:rsidRPr="000B28D1">
        <w:rPr>
          <w:spacing w:val="1"/>
        </w:rPr>
        <w:t>а</w:t>
      </w:r>
      <w:r w:rsidRPr="000B28D1">
        <w:rPr>
          <w:spacing w:val="-1"/>
        </w:rPr>
        <w:t>т</w:t>
      </w:r>
      <w:r w:rsidRPr="000B28D1">
        <w:rPr>
          <w:spacing w:val="1"/>
        </w:rPr>
        <w:t>е</w:t>
      </w:r>
      <w:r w:rsidRPr="000B28D1">
        <w:t>л</w:t>
      </w:r>
      <w:r w:rsidRPr="000B28D1">
        <w:rPr>
          <w:spacing w:val="-2"/>
        </w:rPr>
        <w:t>ь</w:t>
      </w:r>
      <w:r w:rsidRPr="000B28D1">
        <w:t>но,</w:t>
      </w:r>
      <w:r w:rsidRPr="000B28D1">
        <w:rPr>
          <w:spacing w:val="3"/>
        </w:rPr>
        <w:t xml:space="preserve"> </w:t>
      </w:r>
      <w:r w:rsidRPr="000B28D1">
        <w:t>р</w:t>
      </w:r>
      <w:r w:rsidRPr="000B28D1">
        <w:rPr>
          <w:spacing w:val="1"/>
        </w:rPr>
        <w:t>е</w:t>
      </w:r>
      <w:r w:rsidRPr="000B28D1">
        <w:t>ко</w:t>
      </w:r>
      <w:r w:rsidRPr="000B28D1">
        <w:rPr>
          <w:spacing w:val="-1"/>
        </w:rPr>
        <w:t>н</w:t>
      </w:r>
      <w:r w:rsidRPr="000B28D1">
        <w:rPr>
          <w:spacing w:val="1"/>
        </w:rPr>
        <w:t>с</w:t>
      </w:r>
      <w:r w:rsidRPr="000B28D1">
        <w:rPr>
          <w:spacing w:val="-1"/>
        </w:rPr>
        <w:t>т</w:t>
      </w:r>
      <w:r w:rsidRPr="000B28D1">
        <w:rPr>
          <w:spacing w:val="3"/>
        </w:rPr>
        <w:t>р</w:t>
      </w:r>
      <w:r w:rsidRPr="000B28D1">
        <w:rPr>
          <w:spacing w:val="-8"/>
        </w:rPr>
        <w:t>у</w:t>
      </w:r>
      <w:r w:rsidRPr="000B28D1">
        <w:t>к</w:t>
      </w:r>
      <w:r w:rsidRPr="000B28D1">
        <w:rPr>
          <w:spacing w:val="-1"/>
        </w:rPr>
        <w:t>ц</w:t>
      </w:r>
      <w:r w:rsidRPr="000B28D1">
        <w:t>ия</w:t>
      </w:r>
      <w:r w:rsidRPr="000B28D1">
        <w:rPr>
          <w:spacing w:val="4"/>
        </w:rPr>
        <w:t xml:space="preserve"> </w:t>
      </w:r>
      <w:r w:rsidRPr="000B28D1">
        <w:t>ис</w:t>
      </w:r>
      <w:r w:rsidRPr="000B28D1">
        <w:rPr>
          <w:spacing w:val="-1"/>
        </w:rPr>
        <w:t>т</w:t>
      </w:r>
      <w:r w:rsidRPr="000B28D1">
        <w:t>о</w:t>
      </w:r>
      <w:r w:rsidRPr="000B28D1">
        <w:rPr>
          <w:spacing w:val="-1"/>
        </w:rPr>
        <w:t>ч</w:t>
      </w:r>
      <w:r w:rsidRPr="000B28D1">
        <w:t>н</w:t>
      </w:r>
      <w:r w:rsidRPr="000B28D1">
        <w:rPr>
          <w:spacing w:val="2"/>
        </w:rPr>
        <w:t>и</w:t>
      </w:r>
      <w:r w:rsidRPr="000B28D1">
        <w:t>ков</w:t>
      </w:r>
      <w:r w:rsidRPr="000B28D1">
        <w:rPr>
          <w:spacing w:val="5"/>
        </w:rPr>
        <w:t xml:space="preserve"> </w:t>
      </w:r>
      <w:r w:rsidRPr="000B28D1">
        <w:rPr>
          <w:spacing w:val="-1"/>
        </w:rPr>
        <w:t>т</w:t>
      </w:r>
      <w:r w:rsidRPr="000B28D1">
        <w:rPr>
          <w:spacing w:val="1"/>
        </w:rPr>
        <w:t>е</w:t>
      </w:r>
      <w:r w:rsidRPr="000B28D1">
        <w:t>пло</w:t>
      </w:r>
      <w:r w:rsidRPr="000B28D1">
        <w:rPr>
          <w:spacing w:val="-2"/>
        </w:rPr>
        <w:t>в</w:t>
      </w:r>
      <w:r w:rsidRPr="000B28D1">
        <w:t>ой</w:t>
      </w:r>
      <w:r w:rsidRPr="000B28D1">
        <w:rPr>
          <w:spacing w:val="3"/>
        </w:rPr>
        <w:t xml:space="preserve"> </w:t>
      </w:r>
      <w:r w:rsidRPr="000B28D1">
        <w:t>энер</w:t>
      </w:r>
      <w:r w:rsidRPr="000B28D1">
        <w:rPr>
          <w:spacing w:val="1"/>
        </w:rPr>
        <w:t>г</w:t>
      </w:r>
      <w:r w:rsidRPr="000B28D1">
        <w:t>ии с</w:t>
      </w:r>
      <w:r w:rsidRPr="000B28D1">
        <w:rPr>
          <w:spacing w:val="5"/>
        </w:rPr>
        <w:t xml:space="preserve"> </w:t>
      </w:r>
      <w:r w:rsidRPr="000B28D1">
        <w:rPr>
          <w:spacing w:val="-8"/>
        </w:rPr>
        <w:t>у</w:t>
      </w:r>
      <w:r w:rsidRPr="000B28D1">
        <w:rPr>
          <w:spacing w:val="-2"/>
        </w:rPr>
        <w:t>в</w:t>
      </w:r>
      <w:r w:rsidRPr="000B28D1">
        <w:rPr>
          <w:spacing w:val="1"/>
        </w:rPr>
        <w:t>е</w:t>
      </w:r>
      <w:r w:rsidRPr="000B28D1">
        <w:t>ли</w:t>
      </w:r>
      <w:r w:rsidRPr="000B28D1">
        <w:rPr>
          <w:spacing w:val="-1"/>
        </w:rPr>
        <w:t>ч</w:t>
      </w:r>
      <w:r w:rsidRPr="000B28D1">
        <w:rPr>
          <w:spacing w:val="1"/>
        </w:rPr>
        <w:t>е</w:t>
      </w:r>
      <w:r w:rsidRPr="000B28D1">
        <w:t>н</w:t>
      </w:r>
      <w:r w:rsidRPr="000B28D1">
        <w:rPr>
          <w:spacing w:val="-1"/>
        </w:rPr>
        <w:t>и</w:t>
      </w:r>
      <w:r w:rsidRPr="000B28D1">
        <w:rPr>
          <w:spacing w:val="1"/>
        </w:rPr>
        <w:t>е</w:t>
      </w:r>
      <w:r w:rsidRPr="000B28D1">
        <w:t>м их ра</w:t>
      </w:r>
      <w:r w:rsidRPr="000B28D1">
        <w:rPr>
          <w:spacing w:val="1"/>
        </w:rPr>
        <w:t>с</w:t>
      </w:r>
      <w:r w:rsidRPr="000B28D1">
        <w:t>пола</w:t>
      </w:r>
      <w:r w:rsidRPr="000B28D1">
        <w:rPr>
          <w:spacing w:val="1"/>
        </w:rPr>
        <w:t>г</w:t>
      </w:r>
      <w:r w:rsidRPr="000B28D1">
        <w:rPr>
          <w:spacing w:val="-3"/>
        </w:rPr>
        <w:t>а</w:t>
      </w:r>
      <w:r w:rsidRPr="000B28D1">
        <w:rPr>
          <w:spacing w:val="1"/>
        </w:rPr>
        <w:t>е</w:t>
      </w:r>
      <w:r w:rsidRPr="000B28D1">
        <w:t>мой мо</w:t>
      </w:r>
      <w:r w:rsidRPr="000B28D1">
        <w:rPr>
          <w:spacing w:val="-1"/>
        </w:rPr>
        <w:t>щ</w:t>
      </w:r>
      <w:r w:rsidRPr="000B28D1">
        <w:t>нос</w:t>
      </w:r>
      <w:r w:rsidRPr="000B28D1">
        <w:rPr>
          <w:spacing w:val="-1"/>
        </w:rPr>
        <w:t>т</w:t>
      </w:r>
      <w:r w:rsidRPr="000B28D1">
        <w:t xml:space="preserve">и </w:t>
      </w:r>
      <w:r w:rsidRPr="000B28D1">
        <w:rPr>
          <w:spacing w:val="-1"/>
        </w:rPr>
        <w:t>н</w:t>
      </w:r>
      <w:r w:rsidRPr="000B28D1">
        <w:t>е</w:t>
      </w:r>
      <w:r w:rsidRPr="000B28D1">
        <w:rPr>
          <w:spacing w:val="1"/>
        </w:rPr>
        <w:t xml:space="preserve"> </w:t>
      </w:r>
      <w:r w:rsidRPr="000B28D1">
        <w:rPr>
          <w:spacing w:val="-1"/>
        </w:rPr>
        <w:t>т</w:t>
      </w:r>
      <w:r w:rsidRPr="000B28D1">
        <w:t>р</w:t>
      </w:r>
      <w:r w:rsidRPr="000B28D1">
        <w:rPr>
          <w:spacing w:val="1"/>
        </w:rPr>
        <w:t>еб</w:t>
      </w:r>
      <w:r w:rsidRPr="000B28D1">
        <w:rPr>
          <w:spacing w:val="-8"/>
        </w:rPr>
        <w:t>у</w:t>
      </w:r>
      <w:r w:rsidRPr="000B28D1">
        <w:rPr>
          <w:spacing w:val="1"/>
        </w:rPr>
        <w:t>е</w:t>
      </w:r>
      <w:r w:rsidRPr="000B28D1">
        <w:rPr>
          <w:spacing w:val="-1"/>
        </w:rPr>
        <w:t>т</w:t>
      </w:r>
      <w:r w:rsidRPr="000B28D1">
        <w:rPr>
          <w:spacing w:val="1"/>
        </w:rPr>
        <w:t>ся</w:t>
      </w:r>
      <w:r w:rsidRPr="000B28D1">
        <w:t>.</w:t>
      </w:r>
    </w:p>
    <w:p w:rsidR="00247297" w:rsidRPr="000B28D1" w:rsidRDefault="00247297" w:rsidP="00247297"/>
    <w:p w:rsidR="00247297" w:rsidRPr="000B28D1" w:rsidRDefault="000159FD" w:rsidP="00247297">
      <w:pPr>
        <w:pStyle w:val="2"/>
        <w:spacing w:before="69"/>
        <w:ind w:left="0" w:firstLine="0"/>
        <w:rPr>
          <w:rFonts w:eastAsia="Times New Roman"/>
          <w:sz w:val="24"/>
          <w:szCs w:val="24"/>
        </w:rPr>
      </w:pPr>
      <w:bookmarkStart w:id="66" w:name="_Toc184722033"/>
      <w:r w:rsidRPr="000B28D1">
        <w:rPr>
          <w:rFonts w:eastAsia="Times New Roman"/>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6"/>
    </w:p>
    <w:p w:rsidR="00247297" w:rsidRPr="000B28D1" w:rsidRDefault="00247297" w:rsidP="00247297"/>
    <w:p w:rsidR="00247297" w:rsidRPr="000B28D1" w:rsidRDefault="000159FD" w:rsidP="00247297">
      <w:pPr>
        <w:ind w:firstLine="709"/>
        <w:jc w:val="both"/>
      </w:pPr>
      <w:r w:rsidRPr="000B28D1">
        <w:t>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 представлены в таблице ниже.</w:t>
      </w:r>
    </w:p>
    <w:p w:rsidR="008A7CD1" w:rsidRPr="000B28D1" w:rsidRDefault="000159FD">
      <w:pPr>
        <w:spacing w:before="400" w:after="200"/>
      </w:pPr>
      <w:r w:rsidRPr="000B28D1">
        <w:rPr>
          <w:b/>
        </w:rPr>
        <w:t>Таблица 5.3.1 - 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w:t>
      </w:r>
    </w:p>
    <w:tbl>
      <w:tblPr>
        <w:tblStyle w:val="a9"/>
        <w:tblW w:w="5000" w:type="pct"/>
        <w:jc w:val="center"/>
        <w:tblLook w:val="04A0"/>
      </w:tblPr>
      <w:tblGrid>
        <w:gridCol w:w="412"/>
        <w:gridCol w:w="2923"/>
        <w:gridCol w:w="2923"/>
        <w:gridCol w:w="3317"/>
      </w:tblGrid>
      <w:tr w:rsidR="008A7CD1" w:rsidRPr="000B28D1" w:rsidTr="00366411">
        <w:trPr>
          <w:tblHeader/>
          <w:jc w:val="center"/>
        </w:trPr>
        <w:tc>
          <w:tcPr>
            <w:tcW w:w="0" w:type="dxa"/>
            <w:shd w:val="clear" w:color="auto" w:fill="F2F2F2"/>
            <w:tcMar>
              <w:top w:w="120" w:type="dxa"/>
              <w:left w:w="20" w:type="dxa"/>
              <w:bottom w:w="120" w:type="dxa"/>
              <w:right w:w="20" w:type="dxa"/>
            </w:tcMar>
            <w:vAlign w:val="center"/>
          </w:tcPr>
          <w:p w:rsidR="008A7CD1" w:rsidRPr="000B28D1" w:rsidRDefault="000159FD">
            <w:pPr>
              <w:jc w:val="center"/>
            </w:pPr>
            <w:r w:rsidRPr="000B28D1">
              <w:rPr>
                <w:rFonts w:eastAsia="Times New Roman" w:cs="Times New Roman"/>
              </w:rPr>
              <w:t>№</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Наименование источника</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Наименование оборудования</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Наименования мероприятия</w:t>
            </w:r>
          </w:p>
        </w:tc>
      </w:tr>
      <w:tr w:rsidR="008A7CD1" w:rsidRPr="000B28D1">
        <w:trPr>
          <w:jc w:val="center"/>
        </w:trPr>
        <w:tc>
          <w:tcPr>
            <w:tcW w:w="0" w:type="dxa"/>
            <w:gridSpan w:val="4"/>
            <w:shd w:val="clear" w:color="auto" w:fill="D9E2F3"/>
            <w:tcMar>
              <w:top w:w="40" w:type="dxa"/>
              <w:left w:w="160" w:type="dxa"/>
              <w:bottom w:w="40" w:type="dxa"/>
              <w:right w:w="20" w:type="dxa"/>
            </w:tcMar>
            <w:vAlign w:val="center"/>
          </w:tcPr>
          <w:p w:rsidR="008A7CD1" w:rsidRPr="000B28D1" w:rsidRDefault="000159FD">
            <w:pPr>
              <w:jc w:val="center"/>
            </w:pPr>
            <w:r w:rsidRPr="000B28D1">
              <w:rPr>
                <w:rFonts w:eastAsia="Times New Roman" w:cs="Times New Roman"/>
              </w:rPr>
              <w:t>АО “КРАСЭКО»</w:t>
            </w:r>
          </w:p>
        </w:tc>
      </w:tr>
      <w:tr w:rsidR="008A7CD1" w:rsidRPr="000B28D1">
        <w:trPr>
          <w:jc w:val="center"/>
        </w:trPr>
        <w:tc>
          <w:tcPr>
            <w:tcW w:w="0" w:type="dxa"/>
            <w:vMerge w:val="restart"/>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w:t>
            </w:r>
          </w:p>
        </w:tc>
        <w:tc>
          <w:tcPr>
            <w:tcW w:w="0" w:type="dxa"/>
            <w:vMerge w:val="restart"/>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Котельная п. Кедровый</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Разделение системы теплоснабжения на два независимых контура (сетевой трубопровод и замкнутый контур водогрейных котлов), с установкой теплообменных аппаратов (1 основной и 1 резервный) циркуляционных насосов на котловой контур</w:t>
            </w:r>
          </w:p>
        </w:tc>
      </w:tr>
      <w:tr w:rsidR="008A7CD1" w:rsidRPr="000B28D1">
        <w:trPr>
          <w:jc w:val="center"/>
        </w:trPr>
        <w:tc>
          <w:tcPr>
            <w:tcW w:w="0" w:type="dxa"/>
            <w:vMerge/>
          </w:tcPr>
          <w:p w:rsidR="008A7CD1" w:rsidRPr="000B28D1" w:rsidRDefault="008A7CD1"/>
        </w:tc>
        <w:tc>
          <w:tcPr>
            <w:tcW w:w="0" w:type="dxa"/>
            <w:vMerge/>
          </w:tcPr>
          <w:p w:rsidR="008A7CD1" w:rsidRPr="000B28D1" w:rsidRDefault="008A7CD1"/>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Установка в котельной двух резервных баков подпиточной воды емкостью по 10 куб. м. </w:t>
            </w:r>
            <w:r w:rsidRPr="000B28D1">
              <w:rPr>
                <w:rFonts w:eastAsia="Times New Roman" w:cs="Times New Roman"/>
              </w:rPr>
              <w:lastRenderedPageBreak/>
              <w:t>каждый</w:t>
            </w:r>
          </w:p>
        </w:tc>
      </w:tr>
    </w:tbl>
    <w:p w:rsidR="00247297" w:rsidRPr="000B28D1" w:rsidRDefault="00247297" w:rsidP="00247297"/>
    <w:p w:rsidR="00247297" w:rsidRPr="000B28D1" w:rsidRDefault="000159FD" w:rsidP="00247297">
      <w:pPr>
        <w:pStyle w:val="2"/>
        <w:spacing w:before="69"/>
        <w:ind w:left="0" w:firstLine="0"/>
        <w:rPr>
          <w:rFonts w:eastAsia="Times New Roman"/>
          <w:sz w:val="24"/>
          <w:szCs w:val="24"/>
        </w:rPr>
      </w:pPr>
      <w:bookmarkStart w:id="67" w:name="_Toc30146979"/>
      <w:bookmarkStart w:id="68" w:name="_Toc35951443"/>
      <w:bookmarkStart w:id="69" w:name="_Toc184722034"/>
      <w:r w:rsidRPr="000B28D1">
        <w:rPr>
          <w:rFonts w:eastAsia="Times New Roman"/>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7"/>
      <w:bookmarkEnd w:id="68"/>
      <w:bookmarkEnd w:id="69"/>
    </w:p>
    <w:p w:rsidR="00247297" w:rsidRPr="000B28D1" w:rsidRDefault="00247297" w:rsidP="00247297">
      <w:pPr>
        <w:rPr>
          <w:lang w:eastAsia="ru-RU"/>
        </w:rPr>
      </w:pPr>
    </w:p>
    <w:p w:rsidR="00247297" w:rsidRPr="000B28D1" w:rsidRDefault="000159FD" w:rsidP="00247297">
      <w:pPr>
        <w:ind w:firstLine="709"/>
        <w:jc w:val="both"/>
      </w:pPr>
      <w:r w:rsidRPr="000B28D1">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rsidR="00247297" w:rsidRPr="000B28D1" w:rsidRDefault="00247297" w:rsidP="00247297"/>
    <w:p w:rsidR="00247297" w:rsidRPr="000B28D1" w:rsidRDefault="000159FD" w:rsidP="00247297">
      <w:pPr>
        <w:pStyle w:val="2"/>
        <w:spacing w:before="69"/>
        <w:ind w:left="0" w:firstLine="0"/>
        <w:rPr>
          <w:rFonts w:eastAsia="Times New Roman"/>
          <w:sz w:val="24"/>
          <w:szCs w:val="24"/>
        </w:rPr>
      </w:pPr>
      <w:bookmarkStart w:id="70" w:name="_Toc30146980"/>
      <w:bookmarkStart w:id="71" w:name="_Toc35951444"/>
      <w:bookmarkStart w:id="72" w:name="_Toc184722035"/>
      <w:r w:rsidRPr="000B28D1">
        <w:rPr>
          <w:rFonts w:eastAsia="Times New Roman"/>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0B28D1">
          <w:rPr>
            <w:rFonts w:eastAsia="Times New Roman"/>
            <w:sz w:val="24"/>
            <w:szCs w:val="24"/>
          </w:rPr>
          <w:t>службы, в случае если продление срока службы технически невозможно или экономически</w:t>
        </w:r>
      </w:hyperlink>
      <w:r w:rsidRPr="000B28D1">
        <w:rPr>
          <w:rFonts w:eastAsia="Times New Roman"/>
          <w:sz w:val="24"/>
          <w:szCs w:val="24"/>
        </w:rPr>
        <w:t xml:space="preserve"> нецелесообразно</w:t>
      </w:r>
      <w:bookmarkEnd w:id="70"/>
      <w:bookmarkEnd w:id="71"/>
      <w:bookmarkEnd w:id="72"/>
    </w:p>
    <w:p w:rsidR="00247297" w:rsidRPr="000B28D1" w:rsidRDefault="00247297" w:rsidP="00247297">
      <w:pPr>
        <w:rPr>
          <w:lang w:eastAsia="ru-RU"/>
        </w:rPr>
      </w:pPr>
    </w:p>
    <w:p w:rsidR="00247297" w:rsidRPr="000B28D1" w:rsidRDefault="000159FD" w:rsidP="00247297">
      <w:pPr>
        <w:pStyle w:val="af"/>
        <w:ind w:left="0" w:right="-1" w:firstLine="709"/>
        <w:jc w:val="both"/>
      </w:pPr>
      <w:r w:rsidRPr="000B28D1">
        <w:t>В</w:t>
      </w:r>
      <w:r w:rsidRPr="000B28D1">
        <w:rPr>
          <w:spacing w:val="11"/>
        </w:rPr>
        <w:t xml:space="preserve"> </w:t>
      </w:r>
      <w:r w:rsidRPr="000B28D1">
        <w:rPr>
          <w:spacing w:val="1"/>
        </w:rPr>
        <w:t>с</w:t>
      </w:r>
      <w:r w:rsidRPr="000B28D1">
        <w:t>оо</w:t>
      </w:r>
      <w:r w:rsidRPr="000B28D1">
        <w:rPr>
          <w:spacing w:val="-1"/>
        </w:rPr>
        <w:t>т</w:t>
      </w:r>
      <w:r w:rsidRPr="000B28D1">
        <w:rPr>
          <w:spacing w:val="-2"/>
        </w:rPr>
        <w:t>в</w:t>
      </w:r>
      <w:r w:rsidRPr="000B28D1">
        <w:rPr>
          <w:spacing w:val="1"/>
        </w:rPr>
        <w:t>е</w:t>
      </w:r>
      <w:r w:rsidRPr="000B28D1">
        <w:rPr>
          <w:spacing w:val="-1"/>
        </w:rPr>
        <w:t>т</w:t>
      </w:r>
      <w:r w:rsidRPr="000B28D1">
        <w:rPr>
          <w:spacing w:val="1"/>
        </w:rPr>
        <w:t>с</w:t>
      </w:r>
      <w:r w:rsidRPr="000B28D1">
        <w:rPr>
          <w:spacing w:val="-1"/>
        </w:rPr>
        <w:t>т</w:t>
      </w:r>
      <w:r w:rsidRPr="000B28D1">
        <w:rPr>
          <w:spacing w:val="2"/>
        </w:rPr>
        <w:t>в</w:t>
      </w:r>
      <w:r w:rsidRPr="000B28D1">
        <w:t>ии</w:t>
      </w:r>
      <w:r w:rsidRPr="000B28D1">
        <w:rPr>
          <w:spacing w:val="15"/>
        </w:rPr>
        <w:t xml:space="preserve"> </w:t>
      </w:r>
      <w:r w:rsidRPr="000B28D1">
        <w:t>с</w:t>
      </w:r>
      <w:r w:rsidRPr="000B28D1">
        <w:rPr>
          <w:spacing w:val="17"/>
        </w:rPr>
        <w:t xml:space="preserve"> </w:t>
      </w:r>
      <w:r w:rsidRPr="000B28D1">
        <w:t>Г</w:t>
      </w:r>
      <w:r w:rsidRPr="000B28D1">
        <w:rPr>
          <w:spacing w:val="1"/>
        </w:rPr>
        <w:t>е</w:t>
      </w:r>
      <w:r w:rsidRPr="000B28D1">
        <w:t>нер</w:t>
      </w:r>
      <w:r w:rsidRPr="000B28D1">
        <w:rPr>
          <w:spacing w:val="1"/>
        </w:rPr>
        <w:t>а</w:t>
      </w:r>
      <w:r w:rsidRPr="000B28D1">
        <w:t>л</w:t>
      </w:r>
      <w:r w:rsidRPr="000B28D1">
        <w:rPr>
          <w:spacing w:val="-2"/>
        </w:rPr>
        <w:t>ь</w:t>
      </w:r>
      <w:r w:rsidRPr="000B28D1">
        <w:t>н</w:t>
      </w:r>
      <w:r w:rsidRPr="000B28D1">
        <w:rPr>
          <w:spacing w:val="-2"/>
        </w:rPr>
        <w:t>ы</w:t>
      </w:r>
      <w:r w:rsidRPr="000B28D1">
        <w:t>м</w:t>
      </w:r>
      <w:r w:rsidRPr="000B28D1">
        <w:rPr>
          <w:spacing w:val="15"/>
        </w:rPr>
        <w:t xml:space="preserve"> </w:t>
      </w:r>
      <w:r w:rsidRPr="000B28D1">
        <w:t>планом</w:t>
      </w:r>
      <w:r w:rsidRPr="000B28D1">
        <w:rPr>
          <w:spacing w:val="20"/>
        </w:rPr>
        <w:t xml:space="preserve"> </w:t>
      </w:r>
      <w:r w:rsidRPr="000B28D1">
        <w:t>м</w:t>
      </w:r>
      <w:r w:rsidRPr="000B28D1">
        <w:rPr>
          <w:spacing w:val="1"/>
        </w:rPr>
        <w:t>е</w:t>
      </w:r>
      <w:r w:rsidRPr="000B28D1">
        <w:t>ры</w:t>
      </w:r>
      <w:r w:rsidRPr="000B28D1">
        <w:rPr>
          <w:spacing w:val="14"/>
        </w:rPr>
        <w:t xml:space="preserve"> </w:t>
      </w:r>
      <w:r w:rsidRPr="000B28D1">
        <w:t>по</w:t>
      </w:r>
      <w:r w:rsidRPr="000B28D1">
        <w:rPr>
          <w:spacing w:val="15"/>
        </w:rPr>
        <w:t xml:space="preserve"> </w:t>
      </w:r>
      <w:r w:rsidRPr="000B28D1">
        <w:rPr>
          <w:spacing w:val="2"/>
        </w:rPr>
        <w:t>в</w:t>
      </w:r>
      <w:r w:rsidRPr="000B28D1">
        <w:rPr>
          <w:spacing w:val="-2"/>
        </w:rPr>
        <w:t>ыв</w:t>
      </w:r>
      <w:r w:rsidRPr="000B28D1">
        <w:t>о</w:t>
      </w:r>
      <w:r w:rsidRPr="000B28D1">
        <w:rPr>
          <w:spacing w:val="5"/>
        </w:rPr>
        <w:t>д</w:t>
      </w:r>
      <w:r w:rsidRPr="000B28D1">
        <w:t>у</w:t>
      </w:r>
      <w:r w:rsidRPr="000B28D1">
        <w:rPr>
          <w:spacing w:val="11"/>
        </w:rPr>
        <w:t xml:space="preserve"> </w:t>
      </w:r>
      <w:r w:rsidRPr="000B28D1">
        <w:t>из</w:t>
      </w:r>
      <w:r w:rsidRPr="000B28D1">
        <w:rPr>
          <w:spacing w:val="16"/>
        </w:rPr>
        <w:t xml:space="preserve"> </w:t>
      </w:r>
      <w:r w:rsidRPr="000B28D1">
        <w:t>э</w:t>
      </w:r>
      <w:r w:rsidRPr="000B28D1">
        <w:rPr>
          <w:spacing w:val="3"/>
        </w:rPr>
        <w:t>к</w:t>
      </w:r>
      <w:r w:rsidRPr="000B28D1">
        <w:rPr>
          <w:spacing w:val="1"/>
        </w:rPr>
        <w:t>с</w:t>
      </w:r>
      <w:r w:rsidRPr="000B28D1">
        <w:t>п</w:t>
      </w:r>
      <w:r w:rsidRPr="000B28D1">
        <w:rPr>
          <w:spacing w:val="3"/>
        </w:rPr>
        <w:t>л</w:t>
      </w:r>
      <w:r w:rsidRPr="000B28D1">
        <w:rPr>
          <w:spacing w:val="-8"/>
        </w:rPr>
        <w:t>у</w:t>
      </w:r>
      <w:r w:rsidRPr="000B28D1">
        <w:rPr>
          <w:spacing w:val="1"/>
        </w:rPr>
        <w:t>а</w:t>
      </w:r>
      <w:r w:rsidRPr="000B28D1">
        <w:rPr>
          <w:spacing w:val="-1"/>
        </w:rPr>
        <w:t>т</w:t>
      </w:r>
      <w:r w:rsidRPr="000B28D1">
        <w:rPr>
          <w:spacing w:val="1"/>
        </w:rPr>
        <w:t>а</w:t>
      </w:r>
      <w:r w:rsidRPr="000B28D1">
        <w:t>ц</w:t>
      </w:r>
      <w:r w:rsidRPr="000B28D1">
        <w:rPr>
          <w:spacing w:val="-1"/>
        </w:rPr>
        <w:t>и</w:t>
      </w:r>
      <w:r w:rsidRPr="000B28D1">
        <w:t>и, ко</w:t>
      </w:r>
      <w:r w:rsidRPr="000B28D1">
        <w:rPr>
          <w:spacing w:val="-1"/>
        </w:rPr>
        <w:t>н</w:t>
      </w:r>
      <w:r w:rsidRPr="000B28D1">
        <w:rPr>
          <w:spacing w:val="1"/>
        </w:rPr>
        <w:t>се</w:t>
      </w:r>
      <w:r w:rsidRPr="000B28D1">
        <w:t>р</w:t>
      </w:r>
      <w:r w:rsidRPr="000B28D1">
        <w:rPr>
          <w:spacing w:val="-2"/>
        </w:rPr>
        <w:t>в</w:t>
      </w:r>
      <w:r w:rsidRPr="000B28D1">
        <w:rPr>
          <w:spacing w:val="1"/>
        </w:rPr>
        <w:t>а</w:t>
      </w:r>
      <w:r w:rsidRPr="000B28D1">
        <w:t>ц</w:t>
      </w:r>
      <w:r w:rsidRPr="000B28D1">
        <w:rPr>
          <w:spacing w:val="-1"/>
        </w:rPr>
        <w:t>и</w:t>
      </w:r>
      <w:r w:rsidRPr="000B28D1">
        <w:t>и и</w:t>
      </w:r>
      <w:r w:rsidRPr="000B28D1">
        <w:rPr>
          <w:spacing w:val="-1"/>
        </w:rPr>
        <w:t xml:space="preserve"> </w:t>
      </w:r>
      <w:r w:rsidRPr="000B28D1">
        <w:rPr>
          <w:spacing w:val="1"/>
        </w:rPr>
        <w:t>де</w:t>
      </w:r>
      <w:r w:rsidRPr="000B28D1">
        <w:t>мон</w:t>
      </w:r>
      <w:r w:rsidRPr="000B28D1">
        <w:rPr>
          <w:spacing w:val="-2"/>
        </w:rPr>
        <w:t>т</w:t>
      </w:r>
      <w:r w:rsidRPr="000B28D1">
        <w:rPr>
          <w:spacing w:val="1"/>
        </w:rPr>
        <w:t>а</w:t>
      </w:r>
      <w:r w:rsidRPr="000B28D1">
        <w:rPr>
          <w:spacing w:val="-2"/>
        </w:rPr>
        <w:t>ж</w:t>
      </w:r>
      <w:r w:rsidRPr="000B28D1">
        <w:t>у</w:t>
      </w:r>
      <w:r w:rsidRPr="000B28D1">
        <w:rPr>
          <w:spacing w:val="-5"/>
        </w:rPr>
        <w:t xml:space="preserve"> </w:t>
      </w:r>
      <w:r w:rsidRPr="000B28D1">
        <w:t>из</w:t>
      </w:r>
      <w:r w:rsidRPr="000B28D1">
        <w:rPr>
          <w:spacing w:val="1"/>
        </w:rPr>
        <w:t>б</w:t>
      </w:r>
      <w:r w:rsidRPr="000B28D1">
        <w:rPr>
          <w:spacing w:val="-2"/>
        </w:rPr>
        <w:t>ы</w:t>
      </w:r>
      <w:r w:rsidRPr="000B28D1">
        <w:rPr>
          <w:spacing w:val="-1"/>
        </w:rPr>
        <w:t>т</w:t>
      </w:r>
      <w:r w:rsidRPr="000B28D1">
        <w:t>о</w:t>
      </w:r>
      <w:r w:rsidRPr="000B28D1">
        <w:rPr>
          <w:spacing w:val="-1"/>
        </w:rPr>
        <w:t>ч</w:t>
      </w:r>
      <w:r w:rsidRPr="000B28D1">
        <w:t>н</w:t>
      </w:r>
      <w:r w:rsidRPr="000B28D1">
        <w:rPr>
          <w:spacing w:val="-2"/>
        </w:rPr>
        <w:t>ы</w:t>
      </w:r>
      <w:r w:rsidRPr="000B28D1">
        <w:t>х</w:t>
      </w:r>
      <w:r w:rsidRPr="000B28D1">
        <w:rPr>
          <w:spacing w:val="3"/>
        </w:rPr>
        <w:t xml:space="preserve"> </w:t>
      </w:r>
      <w:r w:rsidRPr="000B28D1">
        <w:t>ис</w:t>
      </w:r>
      <w:r w:rsidRPr="000B28D1">
        <w:rPr>
          <w:spacing w:val="-1"/>
        </w:rPr>
        <w:t>т</w:t>
      </w:r>
      <w:r w:rsidRPr="000B28D1">
        <w:t>о</w:t>
      </w:r>
      <w:r w:rsidRPr="000B28D1">
        <w:rPr>
          <w:spacing w:val="-1"/>
        </w:rPr>
        <w:t>ч</w:t>
      </w:r>
      <w:r w:rsidRPr="000B28D1">
        <w:t>н</w:t>
      </w:r>
      <w:r w:rsidRPr="000B28D1">
        <w:rPr>
          <w:spacing w:val="-1"/>
        </w:rPr>
        <w:t>и</w:t>
      </w:r>
      <w:r w:rsidRPr="000B28D1">
        <w:t>ков</w:t>
      </w:r>
      <w:r w:rsidRPr="000B28D1">
        <w:rPr>
          <w:spacing w:val="-2"/>
        </w:rPr>
        <w:t xml:space="preserve"> </w:t>
      </w:r>
      <w:r w:rsidRPr="000B28D1">
        <w:rPr>
          <w:spacing w:val="-1"/>
        </w:rPr>
        <w:t>т</w:t>
      </w:r>
      <w:r w:rsidRPr="000B28D1">
        <w:rPr>
          <w:spacing w:val="1"/>
        </w:rPr>
        <w:t>е</w:t>
      </w:r>
      <w:r w:rsidRPr="000B28D1">
        <w:t>пло</w:t>
      </w:r>
      <w:r w:rsidRPr="000B28D1">
        <w:rPr>
          <w:spacing w:val="-2"/>
        </w:rPr>
        <w:t>в</w:t>
      </w:r>
      <w:r w:rsidRPr="000B28D1">
        <w:t>ой эн</w:t>
      </w:r>
      <w:r w:rsidRPr="000B28D1">
        <w:rPr>
          <w:spacing w:val="1"/>
        </w:rPr>
        <w:t>е</w:t>
      </w:r>
      <w:r w:rsidRPr="000B28D1">
        <w:t>р</w:t>
      </w:r>
      <w:r w:rsidRPr="000B28D1">
        <w:rPr>
          <w:spacing w:val="1"/>
        </w:rPr>
        <w:t>г</w:t>
      </w:r>
      <w:r w:rsidRPr="000B28D1">
        <w:t>ии</w:t>
      </w:r>
      <w:r w:rsidRPr="000B28D1">
        <w:rPr>
          <w:spacing w:val="-1"/>
        </w:rPr>
        <w:t xml:space="preserve"> </w:t>
      </w:r>
      <w:r w:rsidRPr="000B28D1">
        <w:t>не пре</w:t>
      </w:r>
      <w:r w:rsidRPr="000B28D1">
        <w:rPr>
          <w:spacing w:val="5"/>
        </w:rPr>
        <w:t>д</w:t>
      </w:r>
      <w:r w:rsidRPr="000B28D1">
        <w:rPr>
          <w:spacing w:val="-5"/>
        </w:rPr>
        <w:t>у</w:t>
      </w:r>
      <w:r w:rsidRPr="000B28D1">
        <w:rPr>
          <w:spacing w:val="1"/>
        </w:rPr>
        <w:t>с</w:t>
      </w:r>
      <w:r w:rsidRPr="000B28D1">
        <w:t>мо</w:t>
      </w:r>
      <w:r w:rsidRPr="000B28D1">
        <w:rPr>
          <w:spacing w:val="-1"/>
        </w:rPr>
        <w:t>т</w:t>
      </w:r>
      <w:r w:rsidRPr="000B28D1">
        <w:t>р</w:t>
      </w:r>
      <w:r w:rsidRPr="000B28D1">
        <w:rPr>
          <w:spacing w:val="1"/>
        </w:rPr>
        <w:t>е</w:t>
      </w:r>
      <w:r w:rsidRPr="000B28D1">
        <w:t>н</w:t>
      </w:r>
      <w:r w:rsidRPr="000B28D1">
        <w:rPr>
          <w:spacing w:val="-2"/>
        </w:rPr>
        <w:t>ы</w:t>
      </w:r>
      <w:r w:rsidRPr="000B28D1">
        <w:t>.</w:t>
      </w:r>
    </w:p>
    <w:p w:rsidR="00247297" w:rsidRPr="000B28D1" w:rsidRDefault="00247297" w:rsidP="00247297"/>
    <w:p w:rsidR="00247297" w:rsidRPr="000B28D1" w:rsidRDefault="000159FD" w:rsidP="00247297">
      <w:pPr>
        <w:pStyle w:val="2"/>
        <w:spacing w:before="69"/>
        <w:ind w:left="0" w:firstLine="0"/>
        <w:rPr>
          <w:rFonts w:eastAsia="Times New Roman"/>
          <w:sz w:val="24"/>
          <w:szCs w:val="24"/>
        </w:rPr>
      </w:pPr>
      <w:bookmarkStart w:id="73" w:name="_Toc30146981"/>
      <w:bookmarkStart w:id="74" w:name="_Toc35951445"/>
      <w:bookmarkStart w:id="75" w:name="_Toc184722036"/>
      <w:r w:rsidRPr="000B28D1">
        <w:rPr>
          <w:rFonts w:eastAsia="Times New Roman"/>
          <w:sz w:val="24"/>
          <w:szCs w:val="24"/>
        </w:rPr>
        <w:t>Часть</w:t>
      </w:r>
      <w:r w:rsidRPr="000B28D1">
        <w:rPr>
          <w:rFonts w:eastAsia="Times New Roman"/>
          <w:sz w:val="24"/>
          <w:szCs w:val="24"/>
        </w:rPr>
        <w:tab/>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3"/>
      <w:bookmarkEnd w:id="74"/>
      <w:bookmarkEnd w:id="75"/>
    </w:p>
    <w:p w:rsidR="00247297" w:rsidRPr="000B28D1" w:rsidRDefault="00247297" w:rsidP="00247297">
      <w:pPr>
        <w:pStyle w:val="af"/>
        <w:spacing w:line="288" w:lineRule="auto"/>
        <w:ind w:right="124" w:firstLine="768"/>
        <w:jc w:val="both"/>
        <w:rPr>
          <w:spacing w:val="-6"/>
        </w:rPr>
      </w:pPr>
    </w:p>
    <w:p w:rsidR="00247297" w:rsidRPr="000B28D1" w:rsidRDefault="000159FD" w:rsidP="00247297">
      <w:pPr>
        <w:pStyle w:val="af"/>
        <w:ind w:left="0" w:right="-1" w:firstLine="709"/>
        <w:jc w:val="both"/>
      </w:pPr>
      <w:r w:rsidRPr="000B28D1">
        <w:rPr>
          <w:spacing w:val="-6"/>
        </w:rPr>
        <w:t>П</w:t>
      </w:r>
      <w:r w:rsidRPr="000B28D1">
        <w:rPr>
          <w:spacing w:val="1"/>
        </w:rPr>
        <w:t>е</w:t>
      </w:r>
      <w:r w:rsidRPr="000B28D1">
        <w:t>р</w:t>
      </w:r>
      <w:r w:rsidRPr="000B28D1">
        <w:rPr>
          <w:spacing w:val="1"/>
        </w:rPr>
        <w:t>е</w:t>
      </w:r>
      <w:r w:rsidRPr="000B28D1">
        <w:t>о</w:t>
      </w:r>
      <w:r w:rsidRPr="000B28D1">
        <w:rPr>
          <w:spacing w:val="1"/>
        </w:rPr>
        <w:t>б</w:t>
      </w:r>
      <w:r w:rsidRPr="000B28D1">
        <w:t>о</w:t>
      </w:r>
      <w:r w:rsidRPr="000B28D1">
        <w:rPr>
          <w:spacing w:val="3"/>
        </w:rPr>
        <w:t>р</w:t>
      </w:r>
      <w:r w:rsidRPr="000B28D1">
        <w:rPr>
          <w:spacing w:val="-8"/>
        </w:rPr>
        <w:t>у</w:t>
      </w:r>
      <w:r w:rsidRPr="000B28D1">
        <w:rPr>
          <w:spacing w:val="1"/>
        </w:rPr>
        <w:t>д</w:t>
      </w:r>
      <w:r w:rsidRPr="000B28D1">
        <w:t>о</w:t>
      </w:r>
      <w:r w:rsidRPr="000B28D1">
        <w:rPr>
          <w:spacing w:val="-2"/>
        </w:rPr>
        <w:t>в</w:t>
      </w:r>
      <w:r w:rsidRPr="000B28D1">
        <w:rPr>
          <w:spacing w:val="1"/>
        </w:rPr>
        <w:t>а</w:t>
      </w:r>
      <w:r w:rsidRPr="000B28D1">
        <w:t>н</w:t>
      </w:r>
      <w:r w:rsidRPr="000B28D1">
        <w:rPr>
          <w:spacing w:val="-1"/>
        </w:rPr>
        <w:t>и</w:t>
      </w:r>
      <w:r w:rsidRPr="000B28D1">
        <w:t>е</w:t>
      </w:r>
      <w:r w:rsidRPr="000B28D1">
        <w:rPr>
          <w:spacing w:val="32"/>
        </w:rPr>
        <w:t xml:space="preserve"> </w:t>
      </w:r>
      <w:r w:rsidRPr="000B28D1">
        <w:t>ко</w:t>
      </w:r>
      <w:r w:rsidRPr="000B28D1">
        <w:rPr>
          <w:spacing w:val="-2"/>
        </w:rPr>
        <w:t>т</w:t>
      </w:r>
      <w:r w:rsidRPr="000B28D1">
        <w:rPr>
          <w:spacing w:val="1"/>
        </w:rPr>
        <w:t>е</w:t>
      </w:r>
      <w:r w:rsidRPr="000B28D1">
        <w:t>л</w:t>
      </w:r>
      <w:r w:rsidRPr="000B28D1">
        <w:rPr>
          <w:spacing w:val="-2"/>
        </w:rPr>
        <w:t>ь</w:t>
      </w:r>
      <w:r w:rsidRPr="000B28D1">
        <w:t>н</w:t>
      </w:r>
      <w:r w:rsidRPr="000B28D1">
        <w:rPr>
          <w:spacing w:val="-2"/>
        </w:rPr>
        <w:t>ы</w:t>
      </w:r>
      <w:r w:rsidRPr="000B28D1">
        <w:t>х</w:t>
      </w:r>
      <w:r w:rsidRPr="000B28D1">
        <w:rPr>
          <w:spacing w:val="35"/>
        </w:rPr>
        <w:t xml:space="preserve"> </w:t>
      </w:r>
      <w:r w:rsidRPr="000B28D1">
        <w:t>в</w:t>
      </w:r>
      <w:r w:rsidRPr="000B28D1">
        <w:rPr>
          <w:spacing w:val="30"/>
        </w:rPr>
        <w:t xml:space="preserve"> </w:t>
      </w:r>
      <w:r w:rsidRPr="000B28D1">
        <w:t>ис</w:t>
      </w:r>
      <w:r w:rsidRPr="000B28D1">
        <w:rPr>
          <w:spacing w:val="2"/>
        </w:rPr>
        <w:t>т</w:t>
      </w:r>
      <w:r w:rsidRPr="000B28D1">
        <w:t>о</w:t>
      </w:r>
      <w:r w:rsidRPr="000B28D1">
        <w:rPr>
          <w:spacing w:val="-1"/>
        </w:rPr>
        <w:t>ч</w:t>
      </w:r>
      <w:r w:rsidRPr="000B28D1">
        <w:t>н</w:t>
      </w:r>
      <w:r w:rsidRPr="000B28D1">
        <w:rPr>
          <w:spacing w:val="-1"/>
        </w:rPr>
        <w:t>и</w:t>
      </w:r>
      <w:r w:rsidRPr="000B28D1">
        <w:t>ки</w:t>
      </w:r>
      <w:r w:rsidRPr="000B28D1">
        <w:rPr>
          <w:spacing w:val="30"/>
        </w:rPr>
        <w:t xml:space="preserve"> </w:t>
      </w:r>
      <w:r w:rsidRPr="000B28D1">
        <w:rPr>
          <w:spacing w:val="-1"/>
        </w:rPr>
        <w:t>т</w:t>
      </w:r>
      <w:r w:rsidRPr="000B28D1">
        <w:rPr>
          <w:spacing w:val="1"/>
        </w:rPr>
        <w:t>е</w:t>
      </w:r>
      <w:r w:rsidRPr="000B28D1">
        <w:t>пло</w:t>
      </w:r>
      <w:r w:rsidRPr="000B28D1">
        <w:rPr>
          <w:spacing w:val="-2"/>
        </w:rPr>
        <w:t>в</w:t>
      </w:r>
      <w:r w:rsidRPr="000B28D1">
        <w:t>ой</w:t>
      </w:r>
      <w:r w:rsidRPr="000B28D1">
        <w:rPr>
          <w:spacing w:val="35"/>
        </w:rPr>
        <w:t xml:space="preserve"> </w:t>
      </w:r>
      <w:r w:rsidRPr="000B28D1">
        <w:t>энер</w:t>
      </w:r>
      <w:r w:rsidRPr="000B28D1">
        <w:rPr>
          <w:spacing w:val="1"/>
        </w:rPr>
        <w:t>г</w:t>
      </w:r>
      <w:r w:rsidRPr="000B28D1">
        <w:t>и</w:t>
      </w:r>
      <w:r w:rsidRPr="000B28D1">
        <w:rPr>
          <w:spacing w:val="-1"/>
        </w:rPr>
        <w:t>и</w:t>
      </w:r>
      <w:r w:rsidRPr="000B28D1">
        <w:t>,</w:t>
      </w:r>
      <w:r w:rsidRPr="000B28D1">
        <w:rPr>
          <w:spacing w:val="31"/>
        </w:rPr>
        <w:t xml:space="preserve"> </w:t>
      </w:r>
      <w:r w:rsidRPr="000B28D1">
        <w:rPr>
          <w:spacing w:val="4"/>
        </w:rPr>
        <w:t>ф</w:t>
      </w:r>
      <w:r w:rsidRPr="000B28D1">
        <w:rPr>
          <w:spacing w:val="-8"/>
        </w:rPr>
        <w:t>у</w:t>
      </w:r>
      <w:r w:rsidRPr="000B28D1">
        <w:t>н</w:t>
      </w:r>
      <w:r w:rsidRPr="000B28D1">
        <w:rPr>
          <w:spacing w:val="-1"/>
        </w:rPr>
        <w:t>к</w:t>
      </w:r>
      <w:r w:rsidRPr="000B28D1">
        <w:t>ц</w:t>
      </w:r>
      <w:r w:rsidRPr="000B28D1">
        <w:rPr>
          <w:spacing w:val="-1"/>
        </w:rPr>
        <w:t>и</w:t>
      </w:r>
      <w:r w:rsidRPr="000B28D1">
        <w:rPr>
          <w:spacing w:val="3"/>
        </w:rPr>
        <w:t>он</w:t>
      </w:r>
      <w:r w:rsidRPr="000B28D1">
        <w:t>и</w:t>
      </w:r>
      <w:r w:rsidRPr="000B28D1">
        <w:rPr>
          <w:spacing w:val="3"/>
        </w:rPr>
        <w:t>р</w:t>
      </w:r>
      <w:r w:rsidRPr="000B28D1">
        <w:rPr>
          <w:spacing w:val="-8"/>
        </w:rPr>
        <w:t>у</w:t>
      </w:r>
      <w:r w:rsidRPr="000B28D1">
        <w:t>ю</w:t>
      </w:r>
      <w:r w:rsidRPr="000B28D1">
        <w:rPr>
          <w:spacing w:val="-1"/>
        </w:rPr>
        <w:t>щ</w:t>
      </w:r>
      <w:r w:rsidRPr="000B28D1">
        <w:t>ие</w:t>
      </w:r>
      <w:r w:rsidRPr="000B28D1">
        <w:rPr>
          <w:spacing w:val="32"/>
        </w:rPr>
        <w:t xml:space="preserve"> </w:t>
      </w:r>
      <w:r w:rsidRPr="000B28D1">
        <w:t>в р</w:t>
      </w:r>
      <w:r w:rsidRPr="000B28D1">
        <w:rPr>
          <w:spacing w:val="1"/>
        </w:rPr>
        <w:t>е</w:t>
      </w:r>
      <w:r w:rsidRPr="000B28D1">
        <w:rPr>
          <w:spacing w:val="-2"/>
        </w:rPr>
        <w:t>ж</w:t>
      </w:r>
      <w:r w:rsidRPr="000B28D1">
        <w:t>име комби</w:t>
      </w:r>
      <w:r w:rsidRPr="000B28D1">
        <w:rPr>
          <w:spacing w:val="-1"/>
        </w:rPr>
        <w:t>н</w:t>
      </w:r>
      <w:r w:rsidRPr="000B28D1">
        <w:t>иро</w:t>
      </w:r>
      <w:r w:rsidRPr="000B28D1">
        <w:rPr>
          <w:spacing w:val="-2"/>
        </w:rPr>
        <w:t>в</w:t>
      </w:r>
      <w:r w:rsidRPr="000B28D1">
        <w:rPr>
          <w:spacing w:val="1"/>
        </w:rPr>
        <w:t>а</w:t>
      </w:r>
      <w:r w:rsidRPr="000B28D1">
        <w:t>н</w:t>
      </w:r>
      <w:r w:rsidRPr="000B28D1">
        <w:rPr>
          <w:spacing w:val="-1"/>
        </w:rPr>
        <w:t>н</w:t>
      </w:r>
      <w:r w:rsidRPr="000B28D1">
        <w:t xml:space="preserve">ой </w:t>
      </w:r>
      <w:r w:rsidRPr="000B28D1">
        <w:rPr>
          <w:spacing w:val="-2"/>
        </w:rPr>
        <w:t>вы</w:t>
      </w:r>
      <w:r w:rsidRPr="000B28D1">
        <w:t>р</w:t>
      </w:r>
      <w:r w:rsidRPr="000B28D1">
        <w:rPr>
          <w:spacing w:val="1"/>
        </w:rPr>
        <w:t>аб</w:t>
      </w:r>
      <w:r w:rsidRPr="000B28D1">
        <w:t>о</w:t>
      </w:r>
      <w:r w:rsidRPr="000B28D1">
        <w:rPr>
          <w:spacing w:val="-1"/>
        </w:rPr>
        <w:t>т</w:t>
      </w:r>
      <w:r w:rsidRPr="000B28D1">
        <w:t>ки</w:t>
      </w:r>
      <w:r w:rsidRPr="000B28D1">
        <w:rPr>
          <w:spacing w:val="-1"/>
        </w:rPr>
        <w:t xml:space="preserve"> </w:t>
      </w:r>
      <w:r w:rsidRPr="000B28D1">
        <w:t>эл</w:t>
      </w:r>
      <w:r w:rsidRPr="000B28D1">
        <w:rPr>
          <w:spacing w:val="1"/>
        </w:rPr>
        <w:t>е</w:t>
      </w:r>
      <w:r w:rsidRPr="000B28D1">
        <w:t>к</w:t>
      </w:r>
      <w:r w:rsidRPr="000B28D1">
        <w:rPr>
          <w:spacing w:val="-2"/>
        </w:rPr>
        <w:t>т</w:t>
      </w:r>
      <w:r w:rsidRPr="000B28D1">
        <w:t>ри</w:t>
      </w:r>
      <w:r w:rsidRPr="000B28D1">
        <w:rPr>
          <w:spacing w:val="-2"/>
        </w:rPr>
        <w:t>ч</w:t>
      </w:r>
      <w:r w:rsidRPr="000B28D1">
        <w:rPr>
          <w:spacing w:val="1"/>
        </w:rPr>
        <w:t>ес</w:t>
      </w:r>
      <w:r w:rsidRPr="000B28D1">
        <w:t>кой</w:t>
      </w:r>
      <w:r w:rsidRPr="000B28D1">
        <w:rPr>
          <w:spacing w:val="-1"/>
        </w:rPr>
        <w:t xml:space="preserve"> </w:t>
      </w:r>
      <w:r w:rsidRPr="000B28D1">
        <w:t xml:space="preserve">и </w:t>
      </w:r>
      <w:r w:rsidRPr="000B28D1">
        <w:rPr>
          <w:spacing w:val="-2"/>
        </w:rPr>
        <w:t>т</w:t>
      </w:r>
      <w:r w:rsidRPr="000B28D1">
        <w:rPr>
          <w:spacing w:val="1"/>
        </w:rPr>
        <w:t>е</w:t>
      </w:r>
      <w:r w:rsidRPr="000B28D1">
        <w:t>пло</w:t>
      </w:r>
      <w:r w:rsidRPr="000B28D1">
        <w:rPr>
          <w:spacing w:val="-2"/>
        </w:rPr>
        <w:t>в</w:t>
      </w:r>
      <w:r w:rsidRPr="000B28D1">
        <w:t>ой эн</w:t>
      </w:r>
      <w:r w:rsidRPr="000B28D1">
        <w:rPr>
          <w:spacing w:val="1"/>
        </w:rPr>
        <w:t>е</w:t>
      </w:r>
      <w:r w:rsidRPr="000B28D1">
        <w:t>р</w:t>
      </w:r>
      <w:r w:rsidRPr="000B28D1">
        <w:rPr>
          <w:spacing w:val="1"/>
        </w:rPr>
        <w:t>г</w:t>
      </w:r>
      <w:r w:rsidRPr="000B28D1">
        <w:t>и</w:t>
      </w:r>
      <w:r w:rsidRPr="000B28D1">
        <w:rPr>
          <w:spacing w:val="-1"/>
        </w:rPr>
        <w:t>и</w:t>
      </w:r>
      <w:r w:rsidRPr="000B28D1">
        <w:t xml:space="preserve">, не </w:t>
      </w:r>
      <w:r w:rsidRPr="000B28D1">
        <w:rPr>
          <w:spacing w:val="-5"/>
        </w:rPr>
        <w:t>п</w:t>
      </w:r>
      <w:r w:rsidRPr="000B28D1">
        <w:t>р</w:t>
      </w:r>
      <w:r w:rsidRPr="000B28D1">
        <w:rPr>
          <w:spacing w:val="1"/>
        </w:rPr>
        <w:t>ед</w:t>
      </w:r>
      <w:r w:rsidRPr="000B28D1">
        <w:t>пол</w:t>
      </w:r>
      <w:r w:rsidRPr="000B28D1">
        <w:rPr>
          <w:spacing w:val="-3"/>
        </w:rPr>
        <w:t>а</w:t>
      </w:r>
      <w:r w:rsidRPr="000B28D1">
        <w:rPr>
          <w:spacing w:val="1"/>
        </w:rPr>
        <w:t>гае</w:t>
      </w:r>
      <w:r w:rsidRPr="000B28D1">
        <w:rPr>
          <w:spacing w:val="-1"/>
        </w:rPr>
        <w:t>т</w:t>
      </w:r>
      <w:r w:rsidRPr="000B28D1">
        <w:rPr>
          <w:spacing w:val="-3"/>
        </w:rPr>
        <w:t>с</w:t>
      </w:r>
      <w:r w:rsidRPr="000B28D1">
        <w:rPr>
          <w:spacing w:val="1"/>
        </w:rPr>
        <w:t>я</w:t>
      </w:r>
      <w:r w:rsidRPr="000B28D1">
        <w:t>.</w:t>
      </w:r>
    </w:p>
    <w:p w:rsidR="00247297" w:rsidRPr="000B28D1" w:rsidRDefault="00247297" w:rsidP="00247297"/>
    <w:p w:rsidR="00247297" w:rsidRPr="000B28D1" w:rsidRDefault="000159FD" w:rsidP="00247297">
      <w:pPr>
        <w:pStyle w:val="2"/>
        <w:spacing w:before="69"/>
        <w:ind w:left="0" w:firstLine="0"/>
        <w:rPr>
          <w:rFonts w:eastAsia="Times New Roman"/>
          <w:sz w:val="24"/>
          <w:szCs w:val="24"/>
        </w:rPr>
      </w:pPr>
      <w:bookmarkStart w:id="76" w:name="_Toc30146982"/>
      <w:bookmarkStart w:id="77" w:name="_Toc35951446"/>
      <w:bookmarkStart w:id="78" w:name="_Toc184722037"/>
      <w:bookmarkStart w:id="79" w:name="OLE_LINK160"/>
      <w:r w:rsidRPr="000B28D1">
        <w:rPr>
          <w:rFonts w:eastAsia="Times New Roman"/>
          <w:sz w:val="24"/>
          <w:szCs w:val="24"/>
        </w:rPr>
        <w:t>Часть 7. Меры по переводу котельных, размещенных в существующих и расширяемых зонах действия</w:t>
      </w:r>
      <w:r w:rsidR="000B28D1">
        <w:rPr>
          <w:rFonts w:eastAsia="Times New Roman"/>
          <w:sz w:val="24"/>
          <w:szCs w:val="24"/>
        </w:rPr>
        <w:t xml:space="preserve"> </w:t>
      </w:r>
      <w:r w:rsidRPr="000B28D1">
        <w:rPr>
          <w:rFonts w:eastAsia="Times New Roman"/>
          <w:sz w:val="24"/>
          <w:szCs w:val="24"/>
        </w:rPr>
        <w:t>источников тепловой энергии, функционирующих в режиме</w:t>
      </w:r>
      <w:r w:rsidR="000B28D1">
        <w:rPr>
          <w:rFonts w:eastAsia="Times New Roman"/>
          <w:sz w:val="24"/>
          <w:szCs w:val="24"/>
        </w:rPr>
        <w:t xml:space="preserve"> </w:t>
      </w:r>
      <w:r w:rsidRPr="000B28D1">
        <w:rPr>
          <w:rFonts w:eastAsia="Times New Roman"/>
          <w:sz w:val="24"/>
          <w:szCs w:val="24"/>
        </w:rPr>
        <w:t xml:space="preserve">комбинированной выработки электрической и тепловой энергии, в пиковый режим работы, либо по выводу их </w:t>
      </w:r>
      <w:hyperlink w:anchor="bookmark42" w:history="1">
        <w:r w:rsidRPr="000B28D1">
          <w:rPr>
            <w:rFonts w:eastAsia="Times New Roman"/>
            <w:sz w:val="24"/>
            <w:szCs w:val="24"/>
          </w:rPr>
          <w:t>из эксплуатации</w:t>
        </w:r>
        <w:bookmarkEnd w:id="76"/>
        <w:bookmarkEnd w:id="77"/>
        <w:bookmarkEnd w:id="78"/>
      </w:hyperlink>
    </w:p>
    <w:p w:rsidR="00247297" w:rsidRPr="000B28D1" w:rsidRDefault="00247297" w:rsidP="00247297">
      <w:pPr>
        <w:rPr>
          <w:lang w:eastAsia="ru-RU"/>
        </w:rPr>
      </w:pPr>
    </w:p>
    <w:p w:rsidR="00247297" w:rsidRPr="000B28D1" w:rsidRDefault="000159FD" w:rsidP="00247297">
      <w:pPr>
        <w:ind w:firstLine="567"/>
        <w:jc w:val="both"/>
      </w:pPr>
      <w:bookmarkStart w:id="80" w:name="OLE_LINK166"/>
      <w:bookmarkEnd w:id="79"/>
      <w:r w:rsidRPr="000B28D1">
        <w:t xml:space="preserve">Источники комбинированной выработки тепловой и электрической энергии на территории </w:t>
      </w:r>
      <w:r w:rsidR="00861255" w:rsidRPr="000B28D1">
        <w:t>п.</w:t>
      </w:r>
      <w:r w:rsidRPr="000B28D1">
        <w:t xml:space="preserve"> Кедровый отсутствуют.</w:t>
      </w:r>
      <w:r w:rsidR="000B28D1">
        <w:t xml:space="preserve"> </w:t>
      </w:r>
    </w:p>
    <w:bookmarkEnd w:id="80"/>
    <w:p w:rsidR="00247297" w:rsidRPr="000B28D1" w:rsidRDefault="00247297" w:rsidP="00247297"/>
    <w:p w:rsidR="00247297" w:rsidRPr="000B28D1" w:rsidRDefault="000159FD" w:rsidP="00247297">
      <w:pPr>
        <w:pStyle w:val="2"/>
        <w:spacing w:before="69"/>
        <w:ind w:left="0" w:firstLine="0"/>
        <w:rPr>
          <w:rFonts w:eastAsia="Times New Roman"/>
          <w:sz w:val="24"/>
          <w:szCs w:val="24"/>
        </w:rPr>
      </w:pPr>
      <w:bookmarkStart w:id="81" w:name="_Toc30146983"/>
      <w:bookmarkStart w:id="82" w:name="_Toc35951447"/>
      <w:bookmarkStart w:id="83" w:name="_Toc184722038"/>
      <w:r w:rsidRPr="000B28D1">
        <w:rPr>
          <w:rFonts w:eastAsia="Times New Roman"/>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1"/>
      <w:bookmarkEnd w:id="82"/>
      <w:bookmarkEnd w:id="83"/>
    </w:p>
    <w:p w:rsidR="00247297" w:rsidRPr="000B28D1" w:rsidRDefault="00247297" w:rsidP="00247297"/>
    <w:p w:rsidR="00247297" w:rsidRPr="000B28D1" w:rsidRDefault="000159FD" w:rsidP="00247297">
      <w:pPr>
        <w:rPr>
          <w:lang w:eastAsia="ru-RU"/>
        </w:rPr>
      </w:pPr>
      <w:r w:rsidRPr="000B28D1">
        <w:rPr>
          <w:lang w:eastAsia="ru-RU"/>
        </w:rPr>
        <w:t>5.8.1. Котельная п. Кедровый</w:t>
      </w:r>
    </w:p>
    <w:p w:rsidR="00247297" w:rsidRPr="000B28D1" w:rsidRDefault="00247297" w:rsidP="00247297">
      <w:pPr>
        <w:rPr>
          <w:rFonts w:eastAsia="Times New Roman" w:cs="Times New Roman"/>
          <w:bCs/>
          <w:szCs w:val="24"/>
          <w:lang w:eastAsia="ru-RU"/>
        </w:rPr>
      </w:pPr>
    </w:p>
    <w:p w:rsidR="00247297" w:rsidRPr="000B28D1" w:rsidRDefault="000159FD" w:rsidP="00247297">
      <w:pPr>
        <w:ind w:firstLine="708"/>
        <w:jc w:val="both"/>
        <w:rPr>
          <w:rFonts w:eastAsiaTheme="minorEastAsia" w:cs="Times New Roman"/>
          <w:spacing w:val="-6"/>
          <w:szCs w:val="24"/>
          <w:lang w:eastAsia="ru-RU"/>
        </w:rPr>
      </w:pPr>
      <w:r w:rsidRPr="000B28D1">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п. Кедровый 95/60 °С.</w:t>
      </w:r>
    </w:p>
    <w:p w:rsidR="00366411" w:rsidRPr="000B28D1" w:rsidRDefault="00366411">
      <w:pPr>
        <w:spacing w:after="160" w:line="259" w:lineRule="auto"/>
        <w:rPr>
          <w:lang w:eastAsia="ru-RU"/>
        </w:rPr>
      </w:pPr>
      <w:r w:rsidRPr="000B28D1">
        <w:rPr>
          <w:lang w:eastAsia="ru-RU"/>
        </w:rPr>
        <w:br w:type="page"/>
      </w:r>
    </w:p>
    <w:p w:rsidR="00247297" w:rsidRPr="000B28D1" w:rsidRDefault="000159FD" w:rsidP="00247297">
      <w:pPr>
        <w:pStyle w:val="2"/>
        <w:spacing w:before="69"/>
        <w:ind w:left="0" w:firstLine="0"/>
        <w:rPr>
          <w:rFonts w:eastAsia="Times New Roman"/>
          <w:sz w:val="24"/>
          <w:szCs w:val="24"/>
        </w:rPr>
      </w:pPr>
      <w:bookmarkStart w:id="84" w:name="_Toc184722039"/>
      <w:r w:rsidRPr="000B28D1">
        <w:rPr>
          <w:rFonts w:eastAsia="Times New Roman"/>
          <w:sz w:val="24"/>
          <w:szCs w:val="24"/>
        </w:rPr>
        <w:lastRenderedPageBreak/>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w:t>
      </w:r>
      <w:r w:rsidR="000B28D1">
        <w:rPr>
          <w:rFonts w:eastAsia="Times New Roman"/>
          <w:sz w:val="24"/>
          <w:szCs w:val="24"/>
        </w:rPr>
        <w:t xml:space="preserve"> </w:t>
      </w:r>
      <w:r w:rsidRPr="000B28D1">
        <w:rPr>
          <w:rFonts w:eastAsia="Times New Roman"/>
          <w:sz w:val="24"/>
          <w:szCs w:val="24"/>
        </w:rPr>
        <w:t xml:space="preserve">новых </w:t>
      </w:r>
      <w:hyperlink w:anchor="bookmark44" w:history="1">
        <w:r w:rsidRPr="000B28D1">
          <w:rPr>
            <w:rFonts w:eastAsia="Times New Roman"/>
            <w:sz w:val="24"/>
            <w:szCs w:val="24"/>
          </w:rPr>
          <w:t>мощностей</w:t>
        </w:r>
        <w:bookmarkEnd w:id="84"/>
      </w:hyperlink>
    </w:p>
    <w:p w:rsidR="00247297" w:rsidRPr="000B28D1" w:rsidRDefault="00247297" w:rsidP="00247297">
      <w:pPr>
        <w:pStyle w:val="af"/>
        <w:spacing w:line="288" w:lineRule="auto"/>
        <w:ind w:right="114" w:firstLine="768"/>
        <w:jc w:val="both"/>
      </w:pPr>
    </w:p>
    <w:p w:rsidR="00247297" w:rsidRPr="000B28D1" w:rsidRDefault="000159FD" w:rsidP="00247297">
      <w:pPr>
        <w:pStyle w:val="af"/>
        <w:ind w:left="0" w:right="114" w:firstLine="567"/>
        <w:jc w:val="both"/>
      </w:pPr>
      <w:r w:rsidRPr="000B28D1">
        <w:t>Со</w:t>
      </w:r>
      <w:r w:rsidRPr="000B28D1">
        <w:rPr>
          <w:spacing w:val="1"/>
        </w:rPr>
        <w:t>г</w:t>
      </w:r>
      <w:r w:rsidRPr="000B28D1">
        <w:t>л</w:t>
      </w:r>
      <w:r w:rsidRPr="000B28D1">
        <w:rPr>
          <w:spacing w:val="1"/>
        </w:rPr>
        <w:t>ас</w:t>
      </w:r>
      <w:r w:rsidRPr="000B28D1">
        <w:t>но</w:t>
      </w:r>
      <w:r w:rsidRPr="000B28D1">
        <w:rPr>
          <w:spacing w:val="47"/>
        </w:rPr>
        <w:t xml:space="preserve"> </w:t>
      </w:r>
      <w:r w:rsidRPr="000B28D1">
        <w:t>С</w:t>
      </w:r>
      <w:r w:rsidRPr="000B28D1">
        <w:rPr>
          <w:spacing w:val="-6"/>
        </w:rPr>
        <w:t>П</w:t>
      </w:r>
      <w:r w:rsidRPr="000B28D1">
        <w:t>.</w:t>
      </w:r>
      <w:r w:rsidRPr="000B28D1">
        <w:rPr>
          <w:spacing w:val="47"/>
        </w:rPr>
        <w:t xml:space="preserve"> </w:t>
      </w:r>
      <w:r w:rsidRPr="000B28D1">
        <w:t>89.13330.2012</w:t>
      </w:r>
      <w:r w:rsidRPr="000B28D1">
        <w:rPr>
          <w:spacing w:val="47"/>
        </w:rPr>
        <w:t xml:space="preserve"> </w:t>
      </w:r>
      <w:r w:rsidRPr="000B28D1">
        <w:t>(</w:t>
      </w:r>
      <w:r w:rsidRPr="000B28D1">
        <w:rPr>
          <w:spacing w:val="1"/>
        </w:rPr>
        <w:t>а</w:t>
      </w:r>
      <w:r w:rsidRPr="000B28D1">
        <w:t>к</w:t>
      </w:r>
      <w:r w:rsidRPr="000B28D1">
        <w:rPr>
          <w:spacing w:val="2"/>
        </w:rPr>
        <w:t>т</w:t>
      </w:r>
      <w:r w:rsidRPr="000B28D1">
        <w:rPr>
          <w:spacing w:val="-5"/>
        </w:rPr>
        <w:t>у</w:t>
      </w:r>
      <w:r w:rsidRPr="000B28D1">
        <w:rPr>
          <w:spacing w:val="1"/>
        </w:rPr>
        <w:t>а</w:t>
      </w:r>
      <w:r w:rsidRPr="000B28D1">
        <w:t>л</w:t>
      </w:r>
      <w:r w:rsidRPr="000B28D1">
        <w:rPr>
          <w:spacing w:val="3"/>
        </w:rPr>
        <w:t>и</w:t>
      </w:r>
      <w:r w:rsidRPr="000B28D1">
        <w:t>зиро</w:t>
      </w:r>
      <w:r w:rsidRPr="000B28D1">
        <w:rPr>
          <w:spacing w:val="-2"/>
        </w:rPr>
        <w:t>в</w:t>
      </w:r>
      <w:r w:rsidRPr="000B28D1">
        <w:rPr>
          <w:spacing w:val="1"/>
        </w:rPr>
        <w:t>а</w:t>
      </w:r>
      <w:r w:rsidRPr="000B28D1">
        <w:t>н</w:t>
      </w:r>
      <w:r w:rsidRPr="000B28D1">
        <w:rPr>
          <w:spacing w:val="-1"/>
        </w:rPr>
        <w:t>н</w:t>
      </w:r>
      <w:r w:rsidRPr="000B28D1">
        <w:rPr>
          <w:spacing w:val="1"/>
        </w:rPr>
        <w:t>а</w:t>
      </w:r>
      <w:r w:rsidRPr="000B28D1">
        <w:t>я</w:t>
      </w:r>
      <w:r w:rsidRPr="000B28D1">
        <w:rPr>
          <w:spacing w:val="49"/>
        </w:rPr>
        <w:t xml:space="preserve"> </w:t>
      </w:r>
      <w:r w:rsidRPr="000B28D1">
        <w:t>р</w:t>
      </w:r>
      <w:r w:rsidRPr="000B28D1">
        <w:rPr>
          <w:spacing w:val="1"/>
        </w:rPr>
        <w:t>е</w:t>
      </w:r>
      <w:r w:rsidRPr="000B28D1">
        <w:rPr>
          <w:spacing w:val="-3"/>
        </w:rPr>
        <w:t>д</w:t>
      </w:r>
      <w:r w:rsidRPr="000B28D1">
        <w:rPr>
          <w:spacing w:val="1"/>
        </w:rPr>
        <w:t>а</w:t>
      </w:r>
      <w:r w:rsidRPr="000B28D1">
        <w:t>к</w:t>
      </w:r>
      <w:r w:rsidRPr="000B28D1">
        <w:rPr>
          <w:spacing w:val="-1"/>
        </w:rPr>
        <w:t>ц</w:t>
      </w:r>
      <w:r w:rsidRPr="000B28D1">
        <w:t>ия</w:t>
      </w:r>
      <w:r w:rsidRPr="000B28D1">
        <w:rPr>
          <w:spacing w:val="48"/>
        </w:rPr>
        <w:t xml:space="preserve"> </w:t>
      </w:r>
      <w:r w:rsidRPr="000B28D1">
        <w:t>С</w:t>
      </w:r>
      <w:r w:rsidRPr="000B28D1">
        <w:rPr>
          <w:spacing w:val="-6"/>
        </w:rPr>
        <w:t>Н</w:t>
      </w:r>
      <w:r w:rsidRPr="000B28D1">
        <w:rPr>
          <w:spacing w:val="3"/>
        </w:rPr>
        <w:t>и</w:t>
      </w:r>
      <w:r w:rsidRPr="000B28D1">
        <w:t>П</w:t>
      </w:r>
      <w:r w:rsidRPr="000B28D1">
        <w:rPr>
          <w:spacing w:val="50"/>
        </w:rPr>
        <w:t xml:space="preserve"> </w:t>
      </w:r>
      <w:r w:rsidRPr="000B28D1">
        <w:t>I</w:t>
      </w:r>
      <w:r w:rsidRPr="000B28D1">
        <w:rPr>
          <w:spacing w:val="7"/>
        </w:rPr>
        <w:t>I</w:t>
      </w:r>
      <w:r w:rsidRPr="000B28D1">
        <w:rPr>
          <w:spacing w:val="-4"/>
        </w:rPr>
        <w:t>-</w:t>
      </w:r>
      <w:r w:rsidRPr="000B28D1">
        <w:t>3</w:t>
      </w:r>
      <w:r w:rsidRPr="000B28D1">
        <w:rPr>
          <w:spacing w:val="4"/>
        </w:rPr>
        <w:t>5</w:t>
      </w:r>
      <w:r w:rsidRPr="000B28D1">
        <w:rPr>
          <w:spacing w:val="-4"/>
        </w:rPr>
        <w:t>-</w:t>
      </w:r>
      <w:r w:rsidRPr="000B28D1">
        <w:t>76</w:t>
      </w:r>
      <w:r w:rsidRPr="000B28D1">
        <w:rPr>
          <w:spacing w:val="51"/>
        </w:rPr>
        <w:t xml:space="preserve"> </w:t>
      </w:r>
      <w:r w:rsidRPr="000B28D1">
        <w:t>«Ко</w:t>
      </w:r>
      <w:r w:rsidRPr="000B28D1">
        <w:rPr>
          <w:spacing w:val="-1"/>
        </w:rPr>
        <w:t>т</w:t>
      </w:r>
      <w:r w:rsidRPr="000B28D1">
        <w:rPr>
          <w:spacing w:val="1"/>
        </w:rPr>
        <w:t>е</w:t>
      </w:r>
      <w:r w:rsidRPr="000B28D1">
        <w:t>л</w:t>
      </w:r>
      <w:r w:rsidRPr="000B28D1">
        <w:rPr>
          <w:spacing w:val="-2"/>
        </w:rPr>
        <w:t>ь</w:t>
      </w:r>
      <w:r w:rsidRPr="000B28D1">
        <w:t>н</w:t>
      </w:r>
      <w:r w:rsidRPr="000B28D1">
        <w:rPr>
          <w:spacing w:val="-2"/>
        </w:rPr>
        <w:t>ы</w:t>
      </w:r>
      <w:r w:rsidRPr="000B28D1">
        <w:t xml:space="preserve">е </w:t>
      </w:r>
      <w:r w:rsidRPr="000B28D1">
        <w:rPr>
          <w:spacing w:val="-5"/>
        </w:rPr>
        <w:t>у</w:t>
      </w:r>
      <w:r w:rsidRPr="000B28D1">
        <w:rPr>
          <w:spacing w:val="1"/>
        </w:rPr>
        <w:t>с</w:t>
      </w:r>
      <w:r w:rsidRPr="000B28D1">
        <w:rPr>
          <w:spacing w:val="-1"/>
        </w:rPr>
        <w:t>т</w:t>
      </w:r>
      <w:r w:rsidRPr="000B28D1">
        <w:rPr>
          <w:spacing w:val="1"/>
        </w:rPr>
        <w:t>а</w:t>
      </w:r>
      <w:r w:rsidRPr="000B28D1">
        <w:t>но</w:t>
      </w:r>
      <w:r w:rsidRPr="000B28D1">
        <w:rPr>
          <w:spacing w:val="-2"/>
        </w:rPr>
        <w:t>в</w:t>
      </w:r>
      <w:r w:rsidRPr="000B28D1">
        <w:t>к</w:t>
      </w:r>
      <w:r w:rsidRPr="000B28D1">
        <w:rPr>
          <w:spacing w:val="2"/>
        </w:rPr>
        <w:t>и</w:t>
      </w:r>
      <w:r w:rsidRPr="000B28D1">
        <w:rPr>
          <w:spacing w:val="-5"/>
        </w:rPr>
        <w:t>»</w:t>
      </w:r>
      <w:r w:rsidRPr="000B28D1">
        <w:t>)</w:t>
      </w:r>
      <w:r w:rsidRPr="000B28D1">
        <w:rPr>
          <w:spacing w:val="3"/>
        </w:rPr>
        <w:t xml:space="preserve"> </w:t>
      </w:r>
      <w:r w:rsidRPr="000B28D1">
        <w:rPr>
          <w:spacing w:val="-1"/>
        </w:rPr>
        <w:t>ч</w:t>
      </w:r>
      <w:r w:rsidRPr="000B28D1">
        <w:t>исло</w:t>
      </w:r>
      <w:r w:rsidRPr="000B28D1">
        <w:rPr>
          <w:spacing w:val="4"/>
        </w:rPr>
        <w:t xml:space="preserve"> </w:t>
      </w:r>
      <w:r w:rsidRPr="000B28D1">
        <w:t>и</w:t>
      </w:r>
      <w:r w:rsidRPr="000B28D1">
        <w:rPr>
          <w:spacing w:val="3"/>
        </w:rPr>
        <w:t xml:space="preserve"> </w:t>
      </w:r>
      <w:r w:rsidRPr="000B28D1">
        <w:t>про</w:t>
      </w:r>
      <w:r w:rsidRPr="000B28D1">
        <w:rPr>
          <w:spacing w:val="-1"/>
        </w:rPr>
        <w:t>и</w:t>
      </w:r>
      <w:r w:rsidRPr="000B28D1">
        <w:t>з</w:t>
      </w:r>
      <w:r w:rsidRPr="000B28D1">
        <w:rPr>
          <w:spacing w:val="-2"/>
        </w:rPr>
        <w:t>в</w:t>
      </w:r>
      <w:r w:rsidRPr="000B28D1">
        <w:t>о</w:t>
      </w:r>
      <w:r w:rsidRPr="000B28D1">
        <w:rPr>
          <w:spacing w:val="1"/>
        </w:rPr>
        <w:t>д</w:t>
      </w:r>
      <w:r w:rsidRPr="000B28D1">
        <w:t>и</w:t>
      </w:r>
      <w:r w:rsidRPr="000B28D1">
        <w:rPr>
          <w:spacing w:val="-2"/>
        </w:rPr>
        <w:t>т</w:t>
      </w:r>
      <w:r w:rsidRPr="000B28D1">
        <w:rPr>
          <w:spacing w:val="1"/>
        </w:rPr>
        <w:t>е</w:t>
      </w:r>
      <w:r w:rsidRPr="000B28D1">
        <w:t>л</w:t>
      </w:r>
      <w:r w:rsidRPr="000B28D1">
        <w:rPr>
          <w:spacing w:val="-2"/>
        </w:rPr>
        <w:t>ь</w:t>
      </w:r>
      <w:r w:rsidRPr="000B28D1">
        <w:t>нос</w:t>
      </w:r>
      <w:r w:rsidRPr="000B28D1">
        <w:rPr>
          <w:spacing w:val="-1"/>
        </w:rPr>
        <w:t>т</w:t>
      </w:r>
      <w:r w:rsidRPr="000B28D1">
        <w:t>ь</w:t>
      </w:r>
      <w:r w:rsidRPr="000B28D1">
        <w:rPr>
          <w:spacing w:val="2"/>
        </w:rPr>
        <w:t xml:space="preserve"> </w:t>
      </w:r>
      <w:r w:rsidRPr="000B28D1">
        <w:t>ко</w:t>
      </w:r>
      <w:r w:rsidRPr="000B28D1">
        <w:rPr>
          <w:spacing w:val="-2"/>
        </w:rPr>
        <w:t>т</w:t>
      </w:r>
      <w:r w:rsidRPr="000B28D1">
        <w:t>ло</w:t>
      </w:r>
      <w:r w:rsidRPr="000B28D1">
        <w:rPr>
          <w:spacing w:val="-1"/>
        </w:rPr>
        <w:t>в</w:t>
      </w:r>
      <w:r w:rsidRPr="000B28D1">
        <w:t>,</w:t>
      </w:r>
      <w:r w:rsidRPr="000B28D1">
        <w:rPr>
          <w:spacing w:val="7"/>
        </w:rPr>
        <w:t xml:space="preserve"> </w:t>
      </w:r>
      <w:r w:rsidRPr="000B28D1">
        <w:rPr>
          <w:spacing w:val="-8"/>
        </w:rPr>
        <w:t>у</w:t>
      </w:r>
      <w:r w:rsidRPr="000B28D1">
        <w:rPr>
          <w:spacing w:val="5"/>
        </w:rPr>
        <w:t>с</w:t>
      </w:r>
      <w:r w:rsidRPr="000B28D1">
        <w:rPr>
          <w:spacing w:val="-1"/>
        </w:rPr>
        <w:t>т</w:t>
      </w:r>
      <w:r w:rsidRPr="000B28D1">
        <w:rPr>
          <w:spacing w:val="1"/>
        </w:rPr>
        <w:t>а</w:t>
      </w:r>
      <w:r w:rsidRPr="000B28D1">
        <w:t>но</w:t>
      </w:r>
      <w:r w:rsidRPr="000B28D1">
        <w:rPr>
          <w:spacing w:val="-2"/>
        </w:rPr>
        <w:t>в</w:t>
      </w:r>
      <w:r w:rsidRPr="000B28D1">
        <w:t>л</w:t>
      </w:r>
      <w:r w:rsidRPr="000B28D1">
        <w:rPr>
          <w:spacing w:val="1"/>
        </w:rPr>
        <w:t>е</w:t>
      </w:r>
      <w:r w:rsidRPr="000B28D1">
        <w:t>н</w:t>
      </w:r>
      <w:r w:rsidRPr="000B28D1">
        <w:rPr>
          <w:spacing w:val="-1"/>
        </w:rPr>
        <w:t>н</w:t>
      </w:r>
      <w:r w:rsidRPr="000B28D1">
        <w:rPr>
          <w:spacing w:val="-2"/>
        </w:rPr>
        <w:t>ы</w:t>
      </w:r>
      <w:r w:rsidRPr="000B28D1">
        <w:t>х</w:t>
      </w:r>
      <w:r w:rsidRPr="000B28D1">
        <w:rPr>
          <w:spacing w:val="3"/>
        </w:rPr>
        <w:t xml:space="preserve"> </w:t>
      </w:r>
      <w:r w:rsidRPr="000B28D1">
        <w:t>в</w:t>
      </w:r>
      <w:r w:rsidRPr="000B28D1">
        <w:rPr>
          <w:spacing w:val="2"/>
        </w:rPr>
        <w:t xml:space="preserve"> </w:t>
      </w:r>
      <w:r w:rsidRPr="000B28D1">
        <w:t>ко</w:t>
      </w:r>
      <w:r w:rsidRPr="000B28D1">
        <w:rPr>
          <w:spacing w:val="-2"/>
        </w:rPr>
        <w:t>т</w:t>
      </w:r>
      <w:r w:rsidRPr="000B28D1">
        <w:rPr>
          <w:spacing w:val="1"/>
        </w:rPr>
        <w:t>е</w:t>
      </w:r>
      <w:r w:rsidRPr="000B28D1">
        <w:t>л</w:t>
      </w:r>
      <w:r w:rsidRPr="000B28D1">
        <w:rPr>
          <w:spacing w:val="-2"/>
        </w:rPr>
        <w:t>ь</w:t>
      </w:r>
      <w:r w:rsidRPr="000B28D1">
        <w:t>но</w:t>
      </w:r>
      <w:r w:rsidRPr="000B28D1">
        <w:rPr>
          <w:spacing w:val="-1"/>
        </w:rPr>
        <w:t>й</w:t>
      </w:r>
      <w:r w:rsidRPr="000B28D1">
        <w:t>,</w:t>
      </w:r>
      <w:r w:rsidRPr="000B28D1">
        <w:rPr>
          <w:spacing w:val="7"/>
        </w:rPr>
        <w:t xml:space="preserve"> </w:t>
      </w:r>
      <w:r w:rsidRPr="000B28D1">
        <w:rPr>
          <w:spacing w:val="1"/>
        </w:rPr>
        <w:t>с</w:t>
      </w:r>
      <w:r w:rsidRPr="000B28D1">
        <w:t>л</w:t>
      </w:r>
      <w:r w:rsidRPr="000B28D1">
        <w:rPr>
          <w:spacing w:val="1"/>
        </w:rPr>
        <w:t>ед</w:t>
      </w:r>
      <w:r w:rsidRPr="000B28D1">
        <w:rPr>
          <w:spacing w:val="-8"/>
        </w:rPr>
        <w:t>у</w:t>
      </w:r>
      <w:r w:rsidRPr="000B28D1">
        <w:rPr>
          <w:spacing w:val="1"/>
        </w:rPr>
        <w:t>е</w:t>
      </w:r>
      <w:r w:rsidRPr="000B28D1">
        <w:t>т</w:t>
      </w:r>
      <w:r w:rsidRPr="000B28D1">
        <w:rPr>
          <w:spacing w:val="2"/>
        </w:rPr>
        <w:t xml:space="preserve"> </w:t>
      </w:r>
      <w:r w:rsidRPr="000B28D1">
        <w:rPr>
          <w:spacing w:val="-2"/>
        </w:rPr>
        <w:t>вы</w:t>
      </w:r>
      <w:r w:rsidRPr="000B28D1">
        <w:rPr>
          <w:spacing w:val="1"/>
        </w:rPr>
        <w:t>б</w:t>
      </w:r>
      <w:r w:rsidRPr="000B28D1">
        <w:t>ира</w:t>
      </w:r>
      <w:r w:rsidRPr="000B28D1">
        <w:rPr>
          <w:spacing w:val="-1"/>
        </w:rPr>
        <w:t>т</w:t>
      </w:r>
      <w:r w:rsidRPr="000B28D1">
        <w:rPr>
          <w:spacing w:val="-2"/>
        </w:rPr>
        <w:t>ь</w:t>
      </w:r>
      <w:r w:rsidRPr="000B28D1">
        <w:t>, о</w:t>
      </w:r>
      <w:r w:rsidRPr="000B28D1">
        <w:rPr>
          <w:spacing w:val="1"/>
        </w:rPr>
        <w:t>бес</w:t>
      </w:r>
      <w:r w:rsidRPr="000B28D1">
        <w:t>пе</w:t>
      </w:r>
      <w:r w:rsidRPr="000B28D1">
        <w:rPr>
          <w:spacing w:val="-1"/>
        </w:rPr>
        <w:t>ч</w:t>
      </w:r>
      <w:r w:rsidRPr="000B28D1">
        <w:t>и</w:t>
      </w:r>
      <w:r w:rsidRPr="000B28D1">
        <w:rPr>
          <w:spacing w:val="-2"/>
        </w:rPr>
        <w:t>в</w:t>
      </w:r>
      <w:r w:rsidRPr="000B28D1">
        <w:rPr>
          <w:spacing w:val="-3"/>
        </w:rPr>
        <w:t>а</w:t>
      </w:r>
      <w:r w:rsidRPr="000B28D1">
        <w:rPr>
          <w:spacing w:val="1"/>
        </w:rPr>
        <w:t>я</w:t>
      </w:r>
      <w:r w:rsidRPr="000B28D1">
        <w:t>:</w:t>
      </w:r>
    </w:p>
    <w:p w:rsidR="00247297" w:rsidRPr="000B28D1" w:rsidRDefault="000159FD" w:rsidP="00247297">
      <w:pPr>
        <w:pStyle w:val="af"/>
        <w:widowControl/>
        <w:tabs>
          <w:tab w:val="left" w:pos="1544"/>
        </w:tabs>
        <w:autoSpaceDE/>
        <w:adjustRightInd/>
        <w:ind w:left="0" w:firstLine="567"/>
      </w:pPr>
      <w:r w:rsidRPr="000B28D1">
        <w:t>р</w:t>
      </w:r>
      <w:r w:rsidRPr="000B28D1">
        <w:rPr>
          <w:spacing w:val="1"/>
        </w:rPr>
        <w:t>ас</w:t>
      </w:r>
      <w:r w:rsidRPr="000B28D1">
        <w:rPr>
          <w:spacing w:val="-1"/>
        </w:rPr>
        <w:t>ч</w:t>
      </w:r>
      <w:r w:rsidRPr="000B28D1">
        <w:rPr>
          <w:spacing w:val="1"/>
        </w:rPr>
        <w:t>е</w:t>
      </w:r>
      <w:r w:rsidRPr="000B28D1">
        <w:rPr>
          <w:spacing w:val="-1"/>
        </w:rPr>
        <w:t>т</w:t>
      </w:r>
      <w:r w:rsidRPr="000B28D1">
        <w:t>н</w:t>
      </w:r>
      <w:r w:rsidRPr="000B28D1">
        <w:rPr>
          <w:spacing w:val="-9"/>
        </w:rPr>
        <w:t>у</w:t>
      </w:r>
      <w:r w:rsidRPr="000B28D1">
        <w:t>ю про</w:t>
      </w:r>
      <w:r w:rsidRPr="000B28D1">
        <w:rPr>
          <w:spacing w:val="-1"/>
        </w:rPr>
        <w:t>и</w:t>
      </w:r>
      <w:r w:rsidRPr="000B28D1">
        <w:t>з</w:t>
      </w:r>
      <w:r w:rsidRPr="000B28D1">
        <w:rPr>
          <w:spacing w:val="-2"/>
        </w:rPr>
        <w:t>в</w:t>
      </w:r>
      <w:r w:rsidRPr="000B28D1">
        <w:t>о</w:t>
      </w:r>
      <w:r w:rsidRPr="000B28D1">
        <w:rPr>
          <w:spacing w:val="1"/>
        </w:rPr>
        <w:t>д</w:t>
      </w:r>
      <w:r w:rsidRPr="000B28D1">
        <w:t>и</w:t>
      </w:r>
      <w:r w:rsidRPr="000B28D1">
        <w:rPr>
          <w:spacing w:val="-2"/>
        </w:rPr>
        <w:t>т</w:t>
      </w:r>
      <w:r w:rsidRPr="000B28D1">
        <w:rPr>
          <w:spacing w:val="1"/>
        </w:rPr>
        <w:t>е</w:t>
      </w:r>
      <w:r w:rsidRPr="000B28D1">
        <w:t>л</w:t>
      </w:r>
      <w:r w:rsidRPr="000B28D1">
        <w:rPr>
          <w:spacing w:val="-2"/>
        </w:rPr>
        <w:t>ь</w:t>
      </w:r>
      <w:r w:rsidRPr="000B28D1">
        <w:t>нос</w:t>
      </w:r>
      <w:r w:rsidRPr="000B28D1">
        <w:rPr>
          <w:spacing w:val="2"/>
        </w:rPr>
        <w:t>т</w:t>
      </w:r>
      <w:r w:rsidRPr="000B28D1">
        <w:t>ь</w:t>
      </w:r>
      <w:r w:rsidRPr="000B28D1">
        <w:rPr>
          <w:spacing w:val="-2"/>
        </w:rPr>
        <w:t xml:space="preserve"> </w:t>
      </w:r>
      <w:r w:rsidRPr="000B28D1">
        <w:t>(</w:t>
      </w:r>
      <w:r w:rsidRPr="000B28D1">
        <w:rPr>
          <w:spacing w:val="-1"/>
        </w:rPr>
        <w:t>т</w:t>
      </w:r>
      <w:r w:rsidRPr="000B28D1">
        <w:rPr>
          <w:spacing w:val="1"/>
        </w:rPr>
        <w:t>е</w:t>
      </w:r>
      <w:r w:rsidRPr="000B28D1">
        <w:t>пло</w:t>
      </w:r>
      <w:r w:rsidRPr="000B28D1">
        <w:rPr>
          <w:spacing w:val="2"/>
        </w:rPr>
        <w:t>в</w:t>
      </w:r>
      <w:r w:rsidRPr="000B28D1">
        <w:rPr>
          <w:spacing w:val="-5"/>
        </w:rPr>
        <w:t>у</w:t>
      </w:r>
      <w:r w:rsidRPr="000B28D1">
        <w:t>ю мощ</w:t>
      </w:r>
      <w:r w:rsidRPr="000B28D1">
        <w:rPr>
          <w:spacing w:val="-2"/>
        </w:rPr>
        <w:t>н</w:t>
      </w:r>
      <w:r w:rsidRPr="000B28D1">
        <w:t>о</w:t>
      </w:r>
      <w:r w:rsidRPr="000B28D1">
        <w:rPr>
          <w:spacing w:val="1"/>
        </w:rPr>
        <w:t>с</w:t>
      </w:r>
      <w:r w:rsidRPr="000B28D1">
        <w:rPr>
          <w:spacing w:val="-1"/>
        </w:rPr>
        <w:t>т</w:t>
      </w:r>
      <w:r w:rsidRPr="000B28D1">
        <w:t>ь</w:t>
      </w:r>
      <w:r w:rsidRPr="000B28D1">
        <w:rPr>
          <w:spacing w:val="-2"/>
        </w:rPr>
        <w:t xml:space="preserve"> </w:t>
      </w:r>
      <w:r w:rsidRPr="000B28D1">
        <w:t>к</w:t>
      </w:r>
      <w:r w:rsidRPr="000B28D1">
        <w:rPr>
          <w:spacing w:val="3"/>
        </w:rPr>
        <w:t>о</w:t>
      </w:r>
      <w:r w:rsidRPr="000B28D1">
        <w:rPr>
          <w:spacing w:val="-1"/>
        </w:rPr>
        <w:t>т</w:t>
      </w:r>
      <w:r w:rsidRPr="000B28D1">
        <w:rPr>
          <w:spacing w:val="1"/>
        </w:rPr>
        <w:t>е</w:t>
      </w:r>
      <w:r w:rsidRPr="000B28D1">
        <w:t>л</w:t>
      </w:r>
      <w:r w:rsidRPr="000B28D1">
        <w:rPr>
          <w:spacing w:val="-2"/>
        </w:rPr>
        <w:t>ь</w:t>
      </w:r>
      <w:r w:rsidRPr="000B28D1">
        <w:t>но</w:t>
      </w:r>
      <w:r w:rsidRPr="000B28D1">
        <w:rPr>
          <w:spacing w:val="-1"/>
        </w:rPr>
        <w:t>й</w:t>
      </w:r>
      <w:r w:rsidRPr="000B28D1">
        <w:t>);</w:t>
      </w:r>
    </w:p>
    <w:p w:rsidR="00247297" w:rsidRPr="000B28D1" w:rsidRDefault="000159FD" w:rsidP="00247297">
      <w:pPr>
        <w:pStyle w:val="af"/>
        <w:widowControl/>
        <w:tabs>
          <w:tab w:val="left" w:pos="1544"/>
        </w:tabs>
        <w:autoSpaceDE/>
        <w:adjustRightInd/>
        <w:ind w:left="0" w:right="122" w:firstLine="567"/>
        <w:jc w:val="both"/>
      </w:pPr>
      <w:r w:rsidRPr="000B28D1">
        <w:rPr>
          <w:spacing w:val="1"/>
        </w:rPr>
        <w:t>с</w:t>
      </w:r>
      <w:r w:rsidRPr="000B28D1">
        <w:rPr>
          <w:spacing w:val="-1"/>
        </w:rPr>
        <w:t>т</w:t>
      </w:r>
      <w:r w:rsidRPr="000B28D1">
        <w:rPr>
          <w:spacing w:val="1"/>
        </w:rPr>
        <w:t>аб</w:t>
      </w:r>
      <w:r w:rsidRPr="000B28D1">
        <w:t>ил</w:t>
      </w:r>
      <w:r w:rsidRPr="000B28D1">
        <w:rPr>
          <w:spacing w:val="-2"/>
        </w:rPr>
        <w:t>ь</w:t>
      </w:r>
      <w:r w:rsidRPr="000B28D1">
        <w:rPr>
          <w:spacing w:val="3"/>
        </w:rPr>
        <w:t>н</w:t>
      </w:r>
      <w:r w:rsidRPr="000B28D1">
        <w:rPr>
          <w:spacing w:val="-8"/>
        </w:rPr>
        <w:t>у</w:t>
      </w:r>
      <w:r w:rsidRPr="000B28D1">
        <w:t>ю</w:t>
      </w:r>
      <w:r w:rsidRPr="000B28D1">
        <w:rPr>
          <w:spacing w:val="4"/>
        </w:rPr>
        <w:t xml:space="preserve"> </w:t>
      </w:r>
      <w:r w:rsidRPr="000B28D1">
        <w:t>р</w:t>
      </w:r>
      <w:r w:rsidRPr="000B28D1">
        <w:rPr>
          <w:spacing w:val="1"/>
        </w:rPr>
        <w:t>аб</w:t>
      </w:r>
      <w:r w:rsidRPr="000B28D1">
        <w:t>о</w:t>
      </w:r>
      <w:r w:rsidRPr="000B28D1">
        <w:rPr>
          <w:spacing w:val="2"/>
        </w:rPr>
        <w:t>т</w:t>
      </w:r>
      <w:r w:rsidRPr="000B28D1">
        <w:t>у</w:t>
      </w:r>
      <w:r w:rsidRPr="000B28D1">
        <w:rPr>
          <w:spacing w:val="-5"/>
        </w:rPr>
        <w:t xml:space="preserve"> </w:t>
      </w:r>
      <w:r w:rsidRPr="000B28D1">
        <w:t>ко</w:t>
      </w:r>
      <w:r w:rsidRPr="000B28D1">
        <w:rPr>
          <w:spacing w:val="-2"/>
        </w:rPr>
        <w:t>т</w:t>
      </w:r>
      <w:r w:rsidRPr="000B28D1">
        <w:t>лов</w:t>
      </w:r>
      <w:r w:rsidRPr="000B28D1">
        <w:rPr>
          <w:spacing w:val="2"/>
        </w:rPr>
        <w:t xml:space="preserve"> </w:t>
      </w:r>
      <w:r w:rsidRPr="000B28D1">
        <w:t>п</w:t>
      </w:r>
      <w:r w:rsidRPr="000B28D1">
        <w:rPr>
          <w:spacing w:val="3"/>
        </w:rPr>
        <w:t>р</w:t>
      </w:r>
      <w:r w:rsidRPr="000B28D1">
        <w:t>и</w:t>
      </w:r>
      <w:r w:rsidRPr="000B28D1">
        <w:rPr>
          <w:spacing w:val="3"/>
        </w:rPr>
        <w:t xml:space="preserve"> </w:t>
      </w:r>
      <w:r w:rsidRPr="000B28D1">
        <w:t>ми</w:t>
      </w:r>
      <w:r w:rsidRPr="000B28D1">
        <w:rPr>
          <w:spacing w:val="-1"/>
        </w:rPr>
        <w:t>н</w:t>
      </w:r>
      <w:r w:rsidRPr="000B28D1">
        <w:t>имал</w:t>
      </w:r>
      <w:r w:rsidRPr="000B28D1">
        <w:rPr>
          <w:spacing w:val="-2"/>
        </w:rPr>
        <w:t>ь</w:t>
      </w:r>
      <w:r w:rsidRPr="000B28D1">
        <w:t>но</w:t>
      </w:r>
      <w:r w:rsidRPr="000B28D1">
        <w:rPr>
          <w:spacing w:val="3"/>
        </w:rPr>
        <w:t xml:space="preserve"> </w:t>
      </w:r>
      <w:r w:rsidRPr="000B28D1">
        <w:rPr>
          <w:spacing w:val="1"/>
        </w:rPr>
        <w:t>д</w:t>
      </w:r>
      <w:r w:rsidRPr="000B28D1">
        <w:t>о</w:t>
      </w:r>
      <w:r w:rsidRPr="000B28D1">
        <w:rPr>
          <w:spacing w:val="3"/>
        </w:rPr>
        <w:t>п</w:t>
      </w:r>
      <w:r w:rsidRPr="000B28D1">
        <w:rPr>
          <w:spacing w:val="-8"/>
        </w:rPr>
        <w:t>у</w:t>
      </w:r>
      <w:r w:rsidRPr="000B28D1">
        <w:rPr>
          <w:spacing w:val="1"/>
        </w:rPr>
        <w:t>с</w:t>
      </w:r>
      <w:r w:rsidRPr="000B28D1">
        <w:rPr>
          <w:spacing w:val="-1"/>
        </w:rPr>
        <w:t>т</w:t>
      </w:r>
      <w:r w:rsidRPr="000B28D1">
        <w:t>имой</w:t>
      </w:r>
      <w:r w:rsidRPr="000B28D1">
        <w:rPr>
          <w:spacing w:val="3"/>
        </w:rPr>
        <w:t xml:space="preserve"> </w:t>
      </w:r>
      <w:r w:rsidRPr="000B28D1">
        <w:t>на</w:t>
      </w:r>
      <w:r w:rsidRPr="000B28D1">
        <w:rPr>
          <w:spacing w:val="1"/>
        </w:rPr>
        <w:t>г</w:t>
      </w:r>
      <w:r w:rsidRPr="000B28D1">
        <w:rPr>
          <w:spacing w:val="3"/>
        </w:rPr>
        <w:t>р</w:t>
      </w:r>
      <w:r w:rsidRPr="000B28D1">
        <w:rPr>
          <w:spacing w:val="-8"/>
        </w:rPr>
        <w:t>у</w:t>
      </w:r>
      <w:r w:rsidRPr="000B28D1">
        <w:t>зке</w:t>
      </w:r>
      <w:r w:rsidRPr="000B28D1">
        <w:rPr>
          <w:spacing w:val="4"/>
        </w:rPr>
        <w:t xml:space="preserve"> </w:t>
      </w:r>
      <w:r w:rsidRPr="000B28D1">
        <w:t>в</w:t>
      </w:r>
      <w:r w:rsidRPr="000B28D1">
        <w:rPr>
          <w:spacing w:val="2"/>
        </w:rPr>
        <w:t xml:space="preserve"> </w:t>
      </w:r>
      <w:r w:rsidRPr="000B28D1">
        <w:rPr>
          <w:spacing w:val="-1"/>
        </w:rPr>
        <w:t>т</w:t>
      </w:r>
      <w:r w:rsidRPr="000B28D1">
        <w:rPr>
          <w:spacing w:val="1"/>
        </w:rPr>
        <w:t>е</w:t>
      </w:r>
      <w:r w:rsidRPr="000B28D1">
        <w:t>пл</w:t>
      </w:r>
      <w:r w:rsidRPr="000B28D1">
        <w:rPr>
          <w:spacing w:val="-2"/>
        </w:rPr>
        <w:t>ы</w:t>
      </w:r>
      <w:r w:rsidRPr="000B28D1">
        <w:t>й</w:t>
      </w:r>
      <w:r w:rsidRPr="000B28D1">
        <w:rPr>
          <w:spacing w:val="7"/>
        </w:rPr>
        <w:t xml:space="preserve"> </w:t>
      </w:r>
      <w:r w:rsidRPr="000B28D1">
        <w:t xml:space="preserve">период </w:t>
      </w:r>
      <w:r w:rsidRPr="000B28D1">
        <w:rPr>
          <w:spacing w:val="1"/>
        </w:rPr>
        <w:t>г</w:t>
      </w:r>
      <w:r w:rsidRPr="000B28D1">
        <w:t>о</w:t>
      </w:r>
      <w:r w:rsidRPr="000B28D1">
        <w:rPr>
          <w:spacing w:val="2"/>
        </w:rPr>
        <w:t>д</w:t>
      </w:r>
      <w:r w:rsidRPr="000B28D1">
        <w:rPr>
          <w:spacing w:val="1"/>
        </w:rPr>
        <w:t>а</w:t>
      </w:r>
      <w:r w:rsidRPr="000B28D1">
        <w:t>.</w:t>
      </w:r>
    </w:p>
    <w:p w:rsidR="00247297" w:rsidRPr="000B28D1" w:rsidRDefault="000159FD" w:rsidP="00247297">
      <w:pPr>
        <w:pStyle w:val="af"/>
        <w:spacing w:before="9"/>
        <w:ind w:left="0" w:right="117" w:firstLine="567"/>
        <w:jc w:val="both"/>
      </w:pPr>
      <w:r w:rsidRPr="000B28D1">
        <w:rPr>
          <w:spacing w:val="-6"/>
        </w:rPr>
        <w:t>П</w:t>
      </w:r>
      <w:r w:rsidRPr="000B28D1">
        <w:t>ри</w:t>
      </w:r>
      <w:r w:rsidRPr="000B28D1">
        <w:rPr>
          <w:spacing w:val="55"/>
        </w:rPr>
        <w:t xml:space="preserve"> </w:t>
      </w:r>
      <w:r w:rsidRPr="000B28D1">
        <w:rPr>
          <w:spacing w:val="2"/>
        </w:rPr>
        <w:t>в</w:t>
      </w:r>
      <w:r w:rsidRPr="000B28D1">
        <w:rPr>
          <w:spacing w:val="-2"/>
        </w:rPr>
        <w:t>ы</w:t>
      </w:r>
      <w:r w:rsidRPr="000B28D1">
        <w:t>хо</w:t>
      </w:r>
      <w:r w:rsidRPr="000B28D1">
        <w:rPr>
          <w:spacing w:val="1"/>
        </w:rPr>
        <w:t>д</w:t>
      </w:r>
      <w:r w:rsidRPr="000B28D1">
        <w:t>е</w:t>
      </w:r>
      <w:r w:rsidRPr="000B28D1">
        <w:rPr>
          <w:spacing w:val="53"/>
        </w:rPr>
        <w:t xml:space="preserve"> </w:t>
      </w:r>
      <w:r w:rsidRPr="000B28D1">
        <w:t>из</w:t>
      </w:r>
      <w:r w:rsidRPr="000B28D1">
        <w:rPr>
          <w:spacing w:val="52"/>
        </w:rPr>
        <w:t xml:space="preserve"> </w:t>
      </w:r>
      <w:r w:rsidRPr="000B28D1">
        <w:rPr>
          <w:spacing w:val="1"/>
        </w:rPr>
        <w:t>с</w:t>
      </w:r>
      <w:r w:rsidRPr="000B28D1">
        <w:rPr>
          <w:spacing w:val="-1"/>
        </w:rPr>
        <w:t>т</w:t>
      </w:r>
      <w:r w:rsidRPr="000B28D1">
        <w:t>роя</w:t>
      </w:r>
      <w:r w:rsidRPr="000B28D1">
        <w:rPr>
          <w:spacing w:val="53"/>
        </w:rPr>
        <w:t xml:space="preserve"> </w:t>
      </w:r>
      <w:r w:rsidRPr="000B28D1">
        <w:t>наи</w:t>
      </w:r>
      <w:r w:rsidRPr="000B28D1">
        <w:rPr>
          <w:spacing w:val="1"/>
        </w:rPr>
        <w:t>б</w:t>
      </w:r>
      <w:r w:rsidRPr="000B28D1">
        <w:t>ол</w:t>
      </w:r>
      <w:r w:rsidRPr="000B28D1">
        <w:rPr>
          <w:spacing w:val="-2"/>
        </w:rPr>
        <w:t>ь</w:t>
      </w:r>
      <w:r w:rsidRPr="000B28D1">
        <w:rPr>
          <w:spacing w:val="-1"/>
        </w:rPr>
        <w:t>ш</w:t>
      </w:r>
      <w:r w:rsidRPr="000B28D1">
        <w:rPr>
          <w:spacing w:val="1"/>
        </w:rPr>
        <w:t>ег</w:t>
      </w:r>
      <w:r w:rsidRPr="000B28D1">
        <w:t>о</w:t>
      </w:r>
      <w:r w:rsidRPr="000B28D1">
        <w:rPr>
          <w:spacing w:val="51"/>
        </w:rPr>
        <w:t xml:space="preserve"> </w:t>
      </w:r>
      <w:r w:rsidRPr="000B28D1">
        <w:t>по</w:t>
      </w:r>
      <w:r w:rsidRPr="000B28D1">
        <w:rPr>
          <w:spacing w:val="51"/>
        </w:rPr>
        <w:t xml:space="preserve"> </w:t>
      </w:r>
      <w:r w:rsidRPr="000B28D1">
        <w:t>про</w:t>
      </w:r>
      <w:r w:rsidRPr="000B28D1">
        <w:rPr>
          <w:spacing w:val="-1"/>
        </w:rPr>
        <w:t>и</w:t>
      </w:r>
      <w:r w:rsidRPr="000B28D1">
        <w:t>з</w:t>
      </w:r>
      <w:r w:rsidRPr="000B28D1">
        <w:rPr>
          <w:spacing w:val="-2"/>
        </w:rPr>
        <w:t>в</w:t>
      </w:r>
      <w:r w:rsidRPr="000B28D1">
        <w:t>о</w:t>
      </w:r>
      <w:r w:rsidRPr="000B28D1">
        <w:rPr>
          <w:spacing w:val="1"/>
        </w:rPr>
        <w:t>д</w:t>
      </w:r>
      <w:r w:rsidRPr="000B28D1">
        <w:t>и</w:t>
      </w:r>
      <w:r w:rsidRPr="000B28D1">
        <w:rPr>
          <w:spacing w:val="-2"/>
        </w:rPr>
        <w:t>т</w:t>
      </w:r>
      <w:r w:rsidRPr="000B28D1">
        <w:rPr>
          <w:spacing w:val="1"/>
        </w:rPr>
        <w:t>е</w:t>
      </w:r>
      <w:r w:rsidRPr="000B28D1">
        <w:t>л</w:t>
      </w:r>
      <w:r w:rsidRPr="000B28D1">
        <w:rPr>
          <w:spacing w:val="-2"/>
        </w:rPr>
        <w:t>ь</w:t>
      </w:r>
      <w:r w:rsidRPr="000B28D1">
        <w:t>нос</w:t>
      </w:r>
      <w:r w:rsidRPr="000B28D1">
        <w:rPr>
          <w:spacing w:val="-1"/>
        </w:rPr>
        <w:t>т</w:t>
      </w:r>
      <w:r w:rsidRPr="000B28D1">
        <w:t>и</w:t>
      </w:r>
      <w:r w:rsidRPr="000B28D1">
        <w:rPr>
          <w:spacing w:val="51"/>
        </w:rPr>
        <w:t xml:space="preserve"> </w:t>
      </w:r>
      <w:r w:rsidRPr="000B28D1">
        <w:t>ко</w:t>
      </w:r>
      <w:r w:rsidRPr="000B28D1">
        <w:rPr>
          <w:spacing w:val="-2"/>
        </w:rPr>
        <w:t>т</w:t>
      </w:r>
      <w:r w:rsidRPr="000B28D1">
        <w:t>ла</w:t>
      </w:r>
      <w:r w:rsidRPr="000B28D1">
        <w:rPr>
          <w:spacing w:val="57"/>
        </w:rPr>
        <w:t xml:space="preserve"> </w:t>
      </w:r>
      <w:r w:rsidRPr="000B28D1">
        <w:t>в</w:t>
      </w:r>
      <w:r w:rsidRPr="000B28D1">
        <w:rPr>
          <w:spacing w:val="50"/>
        </w:rPr>
        <w:t xml:space="preserve"> </w:t>
      </w:r>
      <w:r w:rsidRPr="000B28D1">
        <w:t>ко</w:t>
      </w:r>
      <w:r w:rsidRPr="000B28D1">
        <w:rPr>
          <w:spacing w:val="-2"/>
        </w:rPr>
        <w:t>т</w:t>
      </w:r>
      <w:r w:rsidRPr="000B28D1">
        <w:rPr>
          <w:spacing w:val="1"/>
        </w:rPr>
        <w:t>е</w:t>
      </w:r>
      <w:r w:rsidRPr="000B28D1">
        <w:t>л</w:t>
      </w:r>
      <w:r w:rsidRPr="000B28D1">
        <w:rPr>
          <w:spacing w:val="2"/>
        </w:rPr>
        <w:t>ь</w:t>
      </w:r>
      <w:r w:rsidRPr="000B28D1">
        <w:t>н</w:t>
      </w:r>
      <w:r w:rsidRPr="000B28D1">
        <w:rPr>
          <w:spacing w:val="-2"/>
        </w:rPr>
        <w:t>ы</w:t>
      </w:r>
      <w:r w:rsidRPr="000B28D1">
        <w:t>х</w:t>
      </w:r>
      <w:r w:rsidRPr="000B28D1">
        <w:rPr>
          <w:spacing w:val="51"/>
        </w:rPr>
        <w:t xml:space="preserve"> </w:t>
      </w:r>
      <w:r w:rsidRPr="000B28D1">
        <w:t>пер</w:t>
      </w:r>
      <w:r w:rsidRPr="000B28D1">
        <w:rPr>
          <w:spacing w:val="-2"/>
        </w:rPr>
        <w:t>в</w:t>
      </w:r>
      <w:r w:rsidRPr="000B28D1">
        <w:t>ой ка</w:t>
      </w:r>
      <w:r w:rsidRPr="000B28D1">
        <w:rPr>
          <w:spacing w:val="-1"/>
        </w:rPr>
        <w:t>т</w:t>
      </w:r>
      <w:r w:rsidRPr="000B28D1">
        <w:rPr>
          <w:spacing w:val="1"/>
        </w:rPr>
        <w:t>ег</w:t>
      </w:r>
      <w:r w:rsidRPr="000B28D1">
        <w:t>ории</w:t>
      </w:r>
      <w:r w:rsidRPr="000B28D1">
        <w:rPr>
          <w:spacing w:val="11"/>
        </w:rPr>
        <w:t xml:space="preserve"> </w:t>
      </w:r>
      <w:r w:rsidRPr="000B28D1">
        <w:t>о</w:t>
      </w:r>
      <w:r w:rsidRPr="000B28D1">
        <w:rPr>
          <w:spacing w:val="1"/>
        </w:rPr>
        <w:t>с</w:t>
      </w:r>
      <w:r w:rsidRPr="000B28D1">
        <w:rPr>
          <w:spacing w:val="-1"/>
        </w:rPr>
        <w:t>т</w:t>
      </w:r>
      <w:r w:rsidRPr="000B28D1">
        <w:rPr>
          <w:spacing w:val="1"/>
        </w:rPr>
        <w:t>а</w:t>
      </w:r>
      <w:r w:rsidRPr="000B28D1">
        <w:rPr>
          <w:spacing w:val="-2"/>
        </w:rPr>
        <w:t>в</w:t>
      </w:r>
      <w:r w:rsidRPr="000B28D1">
        <w:rPr>
          <w:spacing w:val="-1"/>
        </w:rPr>
        <w:t>ш</w:t>
      </w:r>
      <w:r w:rsidRPr="000B28D1">
        <w:t>ие</w:t>
      </w:r>
      <w:r w:rsidRPr="000B28D1">
        <w:rPr>
          <w:spacing w:val="1"/>
        </w:rPr>
        <w:t>с</w:t>
      </w:r>
      <w:r w:rsidRPr="000B28D1">
        <w:t>я</w:t>
      </w:r>
      <w:r w:rsidRPr="000B28D1">
        <w:rPr>
          <w:spacing w:val="13"/>
        </w:rPr>
        <w:t xml:space="preserve"> </w:t>
      </w:r>
      <w:r w:rsidRPr="000B28D1">
        <w:t>ко</w:t>
      </w:r>
      <w:r w:rsidRPr="000B28D1">
        <w:rPr>
          <w:spacing w:val="-2"/>
        </w:rPr>
        <w:t>т</w:t>
      </w:r>
      <w:r w:rsidRPr="000B28D1">
        <w:t>лы</w:t>
      </w:r>
      <w:r w:rsidRPr="000B28D1">
        <w:rPr>
          <w:spacing w:val="10"/>
        </w:rPr>
        <w:t xml:space="preserve"> </w:t>
      </w:r>
      <w:r w:rsidRPr="000B28D1">
        <w:rPr>
          <w:spacing w:val="1"/>
        </w:rPr>
        <w:t>д</w:t>
      </w:r>
      <w:r w:rsidRPr="000B28D1">
        <w:t>ол</w:t>
      </w:r>
      <w:r w:rsidRPr="000B28D1">
        <w:rPr>
          <w:spacing w:val="-2"/>
        </w:rPr>
        <w:t>ж</w:t>
      </w:r>
      <w:r w:rsidRPr="000B28D1">
        <w:t>ны</w:t>
      </w:r>
      <w:r w:rsidRPr="000B28D1">
        <w:rPr>
          <w:spacing w:val="13"/>
        </w:rPr>
        <w:t xml:space="preserve"> </w:t>
      </w:r>
      <w:r w:rsidRPr="000B28D1">
        <w:t>о</w:t>
      </w:r>
      <w:r w:rsidRPr="000B28D1">
        <w:rPr>
          <w:spacing w:val="1"/>
        </w:rPr>
        <w:t>бес</w:t>
      </w:r>
      <w:r w:rsidRPr="000B28D1">
        <w:t>пе</w:t>
      </w:r>
      <w:r w:rsidRPr="000B28D1">
        <w:rPr>
          <w:spacing w:val="-1"/>
        </w:rPr>
        <w:t>ч</w:t>
      </w:r>
      <w:r w:rsidRPr="000B28D1">
        <w:t>и</w:t>
      </w:r>
      <w:r w:rsidRPr="000B28D1">
        <w:rPr>
          <w:spacing w:val="-2"/>
        </w:rPr>
        <w:t>в</w:t>
      </w:r>
      <w:r w:rsidRPr="000B28D1">
        <w:rPr>
          <w:spacing w:val="1"/>
        </w:rPr>
        <w:t>а</w:t>
      </w:r>
      <w:r w:rsidRPr="000B28D1">
        <w:rPr>
          <w:spacing w:val="-1"/>
        </w:rPr>
        <w:t>т</w:t>
      </w:r>
      <w:r w:rsidRPr="000B28D1">
        <w:t>ь</w:t>
      </w:r>
      <w:r w:rsidRPr="000B28D1">
        <w:rPr>
          <w:spacing w:val="10"/>
        </w:rPr>
        <w:t xml:space="preserve"> </w:t>
      </w:r>
      <w:r w:rsidRPr="000B28D1">
        <w:t>о</w:t>
      </w:r>
      <w:r w:rsidRPr="000B28D1">
        <w:rPr>
          <w:spacing w:val="-1"/>
        </w:rPr>
        <w:t>т</w:t>
      </w:r>
      <w:r w:rsidRPr="000B28D1">
        <w:rPr>
          <w:spacing w:val="3"/>
        </w:rPr>
        <w:t>п</w:t>
      </w:r>
      <w:r w:rsidRPr="000B28D1">
        <w:rPr>
          <w:spacing w:val="-8"/>
        </w:rPr>
        <w:t>у</w:t>
      </w:r>
      <w:r w:rsidRPr="000B28D1">
        <w:rPr>
          <w:spacing w:val="1"/>
        </w:rPr>
        <w:t>с</w:t>
      </w:r>
      <w:r w:rsidRPr="000B28D1">
        <w:t>к</w:t>
      </w:r>
      <w:r w:rsidRPr="000B28D1">
        <w:rPr>
          <w:spacing w:val="14"/>
        </w:rPr>
        <w:t xml:space="preserve"> </w:t>
      </w:r>
      <w:r w:rsidRPr="000B28D1">
        <w:rPr>
          <w:spacing w:val="-1"/>
        </w:rPr>
        <w:t>т</w:t>
      </w:r>
      <w:r w:rsidRPr="000B28D1">
        <w:rPr>
          <w:spacing w:val="1"/>
        </w:rPr>
        <w:t>е</w:t>
      </w:r>
      <w:r w:rsidRPr="000B28D1">
        <w:t>пло</w:t>
      </w:r>
      <w:r w:rsidRPr="000B28D1">
        <w:rPr>
          <w:spacing w:val="-2"/>
        </w:rPr>
        <w:t>в</w:t>
      </w:r>
      <w:r w:rsidRPr="000B28D1">
        <w:t>ой</w:t>
      </w:r>
      <w:r w:rsidRPr="000B28D1">
        <w:rPr>
          <w:spacing w:val="15"/>
        </w:rPr>
        <w:t xml:space="preserve"> </w:t>
      </w:r>
      <w:r w:rsidRPr="000B28D1">
        <w:t>энер</w:t>
      </w:r>
      <w:r w:rsidRPr="000B28D1">
        <w:rPr>
          <w:spacing w:val="1"/>
        </w:rPr>
        <w:t>г</w:t>
      </w:r>
      <w:r w:rsidRPr="000B28D1">
        <w:t>ии</w:t>
      </w:r>
      <w:r w:rsidRPr="000B28D1">
        <w:rPr>
          <w:spacing w:val="11"/>
        </w:rPr>
        <w:t xml:space="preserve"> </w:t>
      </w:r>
      <w:r w:rsidRPr="000B28D1">
        <w:t>по</w:t>
      </w:r>
      <w:r w:rsidRPr="000B28D1">
        <w:rPr>
          <w:spacing w:val="-2"/>
        </w:rPr>
        <w:t>т</w:t>
      </w:r>
      <w:r w:rsidRPr="000B28D1">
        <w:t>р</w:t>
      </w:r>
      <w:r w:rsidRPr="000B28D1">
        <w:rPr>
          <w:spacing w:val="1"/>
        </w:rPr>
        <w:t>еб</w:t>
      </w:r>
      <w:r w:rsidRPr="000B28D1">
        <w:t>и</w:t>
      </w:r>
      <w:r w:rsidRPr="000B28D1">
        <w:rPr>
          <w:spacing w:val="-2"/>
        </w:rPr>
        <w:t>т</w:t>
      </w:r>
      <w:r w:rsidRPr="000B28D1">
        <w:rPr>
          <w:spacing w:val="1"/>
        </w:rPr>
        <w:t>е</w:t>
      </w:r>
      <w:r w:rsidRPr="000B28D1">
        <w:t>л</w:t>
      </w:r>
      <w:r w:rsidRPr="000B28D1">
        <w:rPr>
          <w:spacing w:val="1"/>
        </w:rPr>
        <w:t>я</w:t>
      </w:r>
      <w:r w:rsidRPr="000B28D1">
        <w:t>м пер</w:t>
      </w:r>
      <w:r w:rsidRPr="000B28D1">
        <w:rPr>
          <w:spacing w:val="-2"/>
        </w:rPr>
        <w:t>в</w:t>
      </w:r>
      <w:r w:rsidRPr="000B28D1">
        <w:t>ой</w:t>
      </w:r>
      <w:r w:rsidRPr="000B28D1">
        <w:rPr>
          <w:spacing w:val="47"/>
        </w:rPr>
        <w:t xml:space="preserve"> </w:t>
      </w:r>
      <w:r w:rsidRPr="000B28D1">
        <w:t>ка</w:t>
      </w:r>
      <w:r w:rsidRPr="000B28D1">
        <w:rPr>
          <w:spacing w:val="-1"/>
        </w:rPr>
        <w:t>т</w:t>
      </w:r>
      <w:r w:rsidRPr="000B28D1">
        <w:rPr>
          <w:spacing w:val="1"/>
        </w:rPr>
        <w:t>ег</w:t>
      </w:r>
      <w:r w:rsidRPr="000B28D1">
        <w:t>ории</w:t>
      </w:r>
      <w:r w:rsidRPr="000B28D1">
        <w:rPr>
          <w:spacing w:val="47"/>
        </w:rPr>
        <w:t xml:space="preserve"> </w:t>
      </w:r>
      <w:r w:rsidRPr="000B28D1">
        <w:t>(по</w:t>
      </w:r>
      <w:r w:rsidRPr="000B28D1">
        <w:rPr>
          <w:spacing w:val="-2"/>
        </w:rPr>
        <w:t>т</w:t>
      </w:r>
      <w:r w:rsidRPr="000B28D1">
        <w:t>р</w:t>
      </w:r>
      <w:r w:rsidRPr="000B28D1">
        <w:rPr>
          <w:spacing w:val="1"/>
        </w:rPr>
        <w:t>еб</w:t>
      </w:r>
      <w:r w:rsidRPr="000B28D1">
        <w:t>и</w:t>
      </w:r>
      <w:r w:rsidRPr="000B28D1">
        <w:rPr>
          <w:spacing w:val="-2"/>
        </w:rPr>
        <w:t>т</w:t>
      </w:r>
      <w:r w:rsidRPr="000B28D1">
        <w:rPr>
          <w:spacing w:val="1"/>
        </w:rPr>
        <w:t>е</w:t>
      </w:r>
      <w:r w:rsidRPr="000B28D1">
        <w:t>ли,</w:t>
      </w:r>
      <w:r w:rsidRPr="000B28D1">
        <w:rPr>
          <w:spacing w:val="47"/>
        </w:rPr>
        <w:t xml:space="preserve"> </w:t>
      </w:r>
      <w:r w:rsidRPr="000B28D1">
        <w:rPr>
          <w:spacing w:val="-5"/>
        </w:rPr>
        <w:t>н</w:t>
      </w:r>
      <w:r w:rsidRPr="000B28D1">
        <w:t>е</w:t>
      </w:r>
      <w:r w:rsidRPr="000B28D1">
        <w:rPr>
          <w:spacing w:val="48"/>
        </w:rPr>
        <w:t xml:space="preserve"> </w:t>
      </w:r>
      <w:r w:rsidRPr="000B28D1">
        <w:rPr>
          <w:spacing w:val="1"/>
        </w:rPr>
        <w:t>д</w:t>
      </w:r>
      <w:r w:rsidRPr="000B28D1">
        <w:rPr>
          <w:spacing w:val="-5"/>
        </w:rPr>
        <w:t>о</w:t>
      </w:r>
      <w:r w:rsidRPr="000B28D1">
        <w:rPr>
          <w:spacing w:val="3"/>
        </w:rPr>
        <w:t>п</w:t>
      </w:r>
      <w:r w:rsidRPr="000B28D1">
        <w:rPr>
          <w:spacing w:val="-8"/>
        </w:rPr>
        <w:t>у</w:t>
      </w:r>
      <w:r w:rsidRPr="000B28D1">
        <w:rPr>
          <w:spacing w:val="1"/>
        </w:rPr>
        <w:t>с</w:t>
      </w:r>
      <w:r w:rsidRPr="000B28D1">
        <w:t>каю</w:t>
      </w:r>
      <w:r w:rsidRPr="000B28D1">
        <w:rPr>
          <w:spacing w:val="-1"/>
        </w:rPr>
        <w:t>щ</w:t>
      </w:r>
      <w:r w:rsidRPr="000B28D1">
        <w:t>ие</w:t>
      </w:r>
      <w:r w:rsidRPr="000B28D1">
        <w:rPr>
          <w:spacing w:val="48"/>
        </w:rPr>
        <w:t xml:space="preserve"> </w:t>
      </w:r>
      <w:r w:rsidRPr="000B28D1">
        <w:t>пер</w:t>
      </w:r>
      <w:r w:rsidRPr="000B28D1">
        <w:rPr>
          <w:spacing w:val="1"/>
        </w:rPr>
        <w:t>е</w:t>
      </w:r>
      <w:r w:rsidRPr="000B28D1">
        <w:t>р</w:t>
      </w:r>
      <w:r w:rsidRPr="000B28D1">
        <w:rPr>
          <w:spacing w:val="-2"/>
        </w:rPr>
        <w:t>ыв</w:t>
      </w:r>
      <w:r w:rsidRPr="000B28D1">
        <w:t>ов</w:t>
      </w:r>
      <w:r w:rsidRPr="000B28D1">
        <w:rPr>
          <w:spacing w:val="46"/>
        </w:rPr>
        <w:t xml:space="preserve"> </w:t>
      </w:r>
      <w:r w:rsidRPr="000B28D1">
        <w:t>в</w:t>
      </w:r>
      <w:r w:rsidRPr="000B28D1">
        <w:rPr>
          <w:spacing w:val="46"/>
        </w:rPr>
        <w:t xml:space="preserve"> </w:t>
      </w:r>
      <w:r w:rsidRPr="000B28D1">
        <w:t>по</w:t>
      </w:r>
      <w:r w:rsidRPr="000B28D1">
        <w:rPr>
          <w:spacing w:val="1"/>
        </w:rPr>
        <w:t>да</w:t>
      </w:r>
      <w:r w:rsidRPr="000B28D1">
        <w:rPr>
          <w:spacing w:val="-1"/>
        </w:rPr>
        <w:t>ч</w:t>
      </w:r>
      <w:r w:rsidRPr="000B28D1">
        <w:t>е</w:t>
      </w:r>
      <w:r w:rsidRPr="000B28D1">
        <w:rPr>
          <w:spacing w:val="48"/>
        </w:rPr>
        <w:t xml:space="preserve"> </w:t>
      </w:r>
      <w:r w:rsidRPr="000B28D1">
        <w:t>р</w:t>
      </w:r>
      <w:r w:rsidRPr="000B28D1">
        <w:rPr>
          <w:spacing w:val="1"/>
        </w:rPr>
        <w:t>ас</w:t>
      </w:r>
      <w:r w:rsidRPr="000B28D1">
        <w:rPr>
          <w:spacing w:val="-5"/>
        </w:rPr>
        <w:t>ч</w:t>
      </w:r>
      <w:r w:rsidRPr="000B28D1">
        <w:rPr>
          <w:spacing w:val="-3"/>
        </w:rPr>
        <w:t>е</w:t>
      </w:r>
      <w:r w:rsidRPr="000B28D1">
        <w:rPr>
          <w:spacing w:val="-1"/>
        </w:rPr>
        <w:t>т</w:t>
      </w:r>
      <w:r w:rsidRPr="000B28D1">
        <w:t>ного</w:t>
      </w:r>
      <w:r w:rsidRPr="000B28D1">
        <w:rPr>
          <w:spacing w:val="47"/>
        </w:rPr>
        <w:t xml:space="preserve"> </w:t>
      </w:r>
      <w:r w:rsidRPr="000B28D1">
        <w:t>кол</w:t>
      </w:r>
      <w:r w:rsidRPr="000B28D1">
        <w:rPr>
          <w:spacing w:val="-1"/>
        </w:rPr>
        <w:t>ич</w:t>
      </w:r>
      <w:r w:rsidRPr="000B28D1">
        <w:rPr>
          <w:spacing w:val="1"/>
        </w:rPr>
        <w:t>ес</w:t>
      </w:r>
      <w:r w:rsidRPr="000B28D1">
        <w:rPr>
          <w:spacing w:val="-1"/>
        </w:rPr>
        <w:t>т</w:t>
      </w:r>
      <w:r w:rsidRPr="000B28D1">
        <w:rPr>
          <w:spacing w:val="-2"/>
        </w:rPr>
        <w:t>в</w:t>
      </w:r>
      <w:r w:rsidRPr="000B28D1">
        <w:t xml:space="preserve">а </w:t>
      </w:r>
      <w:r w:rsidRPr="000B28D1">
        <w:rPr>
          <w:spacing w:val="-1"/>
        </w:rPr>
        <w:t>т</w:t>
      </w:r>
      <w:r w:rsidRPr="000B28D1">
        <w:rPr>
          <w:spacing w:val="1"/>
        </w:rPr>
        <w:t>е</w:t>
      </w:r>
      <w:r w:rsidRPr="000B28D1">
        <w:t>пло</w:t>
      </w:r>
      <w:r w:rsidRPr="000B28D1">
        <w:rPr>
          <w:spacing w:val="-1"/>
        </w:rPr>
        <w:t>т</w:t>
      </w:r>
      <w:r w:rsidRPr="000B28D1">
        <w:t>ы</w:t>
      </w:r>
      <w:r w:rsidRPr="000B28D1">
        <w:rPr>
          <w:spacing w:val="22"/>
        </w:rPr>
        <w:t xml:space="preserve"> </w:t>
      </w:r>
      <w:r w:rsidRPr="000B28D1">
        <w:t>и</w:t>
      </w:r>
      <w:r w:rsidRPr="000B28D1">
        <w:rPr>
          <w:spacing w:val="23"/>
        </w:rPr>
        <w:t xml:space="preserve"> </w:t>
      </w:r>
      <w:r w:rsidRPr="000B28D1">
        <w:rPr>
          <w:spacing w:val="1"/>
        </w:rPr>
        <w:t>с</w:t>
      </w:r>
      <w:r w:rsidRPr="000B28D1">
        <w:t>н</w:t>
      </w:r>
      <w:r w:rsidRPr="000B28D1">
        <w:rPr>
          <w:spacing w:val="-1"/>
        </w:rPr>
        <w:t>и</w:t>
      </w:r>
      <w:r w:rsidRPr="000B28D1">
        <w:rPr>
          <w:spacing w:val="-2"/>
        </w:rPr>
        <w:t>ж</w:t>
      </w:r>
      <w:r w:rsidRPr="000B28D1">
        <w:rPr>
          <w:spacing w:val="1"/>
        </w:rPr>
        <w:t>е</w:t>
      </w:r>
      <w:r w:rsidRPr="000B28D1">
        <w:t>н</w:t>
      </w:r>
      <w:r w:rsidRPr="000B28D1">
        <w:rPr>
          <w:spacing w:val="-1"/>
        </w:rPr>
        <w:t>и</w:t>
      </w:r>
      <w:r w:rsidRPr="000B28D1">
        <w:t>я</w:t>
      </w:r>
      <w:r w:rsidRPr="000B28D1">
        <w:rPr>
          <w:spacing w:val="25"/>
        </w:rPr>
        <w:t xml:space="preserve"> </w:t>
      </w:r>
      <w:r w:rsidRPr="000B28D1">
        <w:rPr>
          <w:spacing w:val="-1"/>
        </w:rPr>
        <w:t>т</w:t>
      </w:r>
      <w:r w:rsidRPr="000B28D1">
        <w:rPr>
          <w:spacing w:val="1"/>
        </w:rPr>
        <w:t>е</w:t>
      </w:r>
      <w:r w:rsidRPr="000B28D1">
        <w:t>м</w:t>
      </w:r>
      <w:r w:rsidRPr="000B28D1">
        <w:rPr>
          <w:spacing w:val="-5"/>
        </w:rPr>
        <w:t>п</w:t>
      </w:r>
      <w:r w:rsidRPr="000B28D1">
        <w:rPr>
          <w:spacing w:val="1"/>
        </w:rPr>
        <w:t>е</w:t>
      </w:r>
      <w:r w:rsidRPr="000B28D1">
        <w:t>р</w:t>
      </w:r>
      <w:r w:rsidRPr="000B28D1">
        <w:rPr>
          <w:spacing w:val="1"/>
        </w:rPr>
        <w:t>а</w:t>
      </w:r>
      <w:r w:rsidRPr="000B28D1">
        <w:rPr>
          <w:spacing w:val="-1"/>
        </w:rPr>
        <w:t>т</w:t>
      </w:r>
      <w:r w:rsidRPr="000B28D1">
        <w:rPr>
          <w:spacing w:val="-8"/>
        </w:rPr>
        <w:t>у</w:t>
      </w:r>
      <w:r w:rsidRPr="000B28D1">
        <w:rPr>
          <w:spacing w:val="3"/>
        </w:rPr>
        <w:t>р</w:t>
      </w:r>
      <w:r w:rsidRPr="000B28D1">
        <w:t>ы</w:t>
      </w:r>
      <w:r w:rsidRPr="000B28D1">
        <w:rPr>
          <w:spacing w:val="22"/>
        </w:rPr>
        <w:t xml:space="preserve"> </w:t>
      </w:r>
      <w:r w:rsidRPr="000B28D1">
        <w:rPr>
          <w:spacing w:val="-2"/>
        </w:rPr>
        <w:t>в</w:t>
      </w:r>
      <w:r w:rsidRPr="000B28D1">
        <w:t>оз</w:t>
      </w:r>
      <w:r w:rsidRPr="000B28D1">
        <w:rPr>
          <w:spacing w:val="1"/>
        </w:rPr>
        <w:t>д</w:t>
      </w:r>
      <w:r w:rsidRPr="000B28D1">
        <w:rPr>
          <w:spacing w:val="-5"/>
        </w:rPr>
        <w:t>у</w:t>
      </w:r>
      <w:r w:rsidRPr="000B28D1">
        <w:t>ха</w:t>
      </w:r>
      <w:r w:rsidRPr="000B28D1">
        <w:rPr>
          <w:spacing w:val="24"/>
        </w:rPr>
        <w:t xml:space="preserve"> </w:t>
      </w:r>
      <w:r w:rsidRPr="000B28D1">
        <w:t>в</w:t>
      </w:r>
      <w:r w:rsidRPr="000B28D1">
        <w:rPr>
          <w:spacing w:val="22"/>
        </w:rPr>
        <w:t xml:space="preserve"> </w:t>
      </w:r>
      <w:r w:rsidRPr="000B28D1">
        <w:t>поме</w:t>
      </w:r>
      <w:r w:rsidRPr="000B28D1">
        <w:rPr>
          <w:spacing w:val="-1"/>
        </w:rPr>
        <w:t>щ</w:t>
      </w:r>
      <w:r w:rsidRPr="000B28D1">
        <w:rPr>
          <w:spacing w:val="1"/>
        </w:rPr>
        <w:t>е</w:t>
      </w:r>
      <w:r w:rsidRPr="000B28D1">
        <w:t>н</w:t>
      </w:r>
      <w:r w:rsidRPr="000B28D1">
        <w:rPr>
          <w:spacing w:val="-1"/>
        </w:rPr>
        <w:t>и</w:t>
      </w:r>
      <w:r w:rsidRPr="000B28D1">
        <w:rPr>
          <w:spacing w:val="1"/>
        </w:rPr>
        <w:t>я</w:t>
      </w:r>
      <w:r w:rsidRPr="000B28D1">
        <w:t>х</w:t>
      </w:r>
      <w:r w:rsidRPr="000B28D1">
        <w:rPr>
          <w:spacing w:val="23"/>
        </w:rPr>
        <w:t xml:space="preserve"> </w:t>
      </w:r>
      <w:r w:rsidRPr="000B28D1">
        <w:t>н</w:t>
      </w:r>
      <w:r w:rsidRPr="000B28D1">
        <w:rPr>
          <w:spacing w:val="-1"/>
        </w:rPr>
        <w:t>и</w:t>
      </w:r>
      <w:r w:rsidRPr="000B28D1">
        <w:rPr>
          <w:spacing w:val="-2"/>
        </w:rPr>
        <w:t>ж</w:t>
      </w:r>
      <w:r w:rsidRPr="000B28D1">
        <w:t>е</w:t>
      </w:r>
      <w:r w:rsidRPr="000B28D1">
        <w:rPr>
          <w:spacing w:val="24"/>
        </w:rPr>
        <w:t xml:space="preserve"> </w:t>
      </w:r>
      <w:r w:rsidRPr="000B28D1">
        <w:t>пр</w:t>
      </w:r>
      <w:r w:rsidRPr="000B28D1">
        <w:rPr>
          <w:spacing w:val="-3"/>
        </w:rPr>
        <w:t>е</w:t>
      </w:r>
      <w:r w:rsidRPr="000B28D1">
        <w:rPr>
          <w:spacing w:val="1"/>
        </w:rPr>
        <w:t>д</w:t>
      </w:r>
      <w:r w:rsidRPr="000B28D1">
        <w:rPr>
          <w:spacing w:val="-8"/>
        </w:rPr>
        <w:t>у</w:t>
      </w:r>
      <w:r w:rsidRPr="000B28D1">
        <w:rPr>
          <w:spacing w:val="1"/>
        </w:rPr>
        <w:t>с</w:t>
      </w:r>
      <w:r w:rsidRPr="000B28D1">
        <w:t>мо</w:t>
      </w:r>
      <w:r w:rsidRPr="000B28D1">
        <w:rPr>
          <w:spacing w:val="-1"/>
        </w:rPr>
        <w:t>т</w:t>
      </w:r>
      <w:r w:rsidRPr="000B28D1">
        <w:t>р</w:t>
      </w:r>
      <w:r w:rsidRPr="000B28D1">
        <w:rPr>
          <w:spacing w:val="1"/>
        </w:rPr>
        <w:t>е</w:t>
      </w:r>
      <w:r w:rsidRPr="000B28D1">
        <w:rPr>
          <w:spacing w:val="3"/>
        </w:rPr>
        <w:t>н</w:t>
      </w:r>
      <w:r w:rsidRPr="000B28D1">
        <w:t>н</w:t>
      </w:r>
      <w:r w:rsidRPr="000B28D1">
        <w:rPr>
          <w:spacing w:val="-2"/>
        </w:rPr>
        <w:t>ы</w:t>
      </w:r>
      <w:r w:rsidRPr="000B28D1">
        <w:t>х</w:t>
      </w:r>
      <w:r w:rsidRPr="000B28D1">
        <w:rPr>
          <w:spacing w:val="23"/>
        </w:rPr>
        <w:t xml:space="preserve"> </w:t>
      </w:r>
      <w:r w:rsidRPr="000B28D1">
        <w:t>Г</w:t>
      </w:r>
      <w:r w:rsidRPr="000B28D1">
        <w:rPr>
          <w:spacing w:val="-2"/>
        </w:rPr>
        <w:t>О</w:t>
      </w:r>
      <w:r w:rsidRPr="000B28D1">
        <w:t>СТ</w:t>
      </w:r>
      <w:r w:rsidRPr="000B28D1">
        <w:rPr>
          <w:spacing w:val="24"/>
        </w:rPr>
        <w:t xml:space="preserve"> </w:t>
      </w:r>
      <w:r w:rsidRPr="000B28D1">
        <w:t>3049</w:t>
      </w:r>
      <w:r w:rsidRPr="000B28D1">
        <w:rPr>
          <w:spacing w:val="-5"/>
        </w:rPr>
        <w:t>4</w:t>
      </w:r>
      <w:r w:rsidRPr="000B28D1">
        <w:t>, напр</w:t>
      </w:r>
      <w:r w:rsidRPr="000B28D1">
        <w:rPr>
          <w:spacing w:val="-1"/>
        </w:rPr>
        <w:t>и</w:t>
      </w:r>
      <w:r w:rsidRPr="000B28D1">
        <w:t>м</w:t>
      </w:r>
      <w:r w:rsidRPr="000B28D1">
        <w:rPr>
          <w:spacing w:val="1"/>
        </w:rPr>
        <w:t>е</w:t>
      </w:r>
      <w:r w:rsidRPr="000B28D1">
        <w:t>р,</w:t>
      </w:r>
      <w:r w:rsidRPr="000B28D1">
        <w:rPr>
          <w:spacing w:val="11"/>
        </w:rPr>
        <w:t xml:space="preserve"> </w:t>
      </w:r>
      <w:r w:rsidRPr="000B28D1">
        <w:rPr>
          <w:spacing w:val="1"/>
        </w:rPr>
        <w:t>б</w:t>
      </w:r>
      <w:r w:rsidRPr="000B28D1">
        <w:t>ол</w:t>
      </w:r>
      <w:r w:rsidRPr="000B28D1">
        <w:rPr>
          <w:spacing w:val="-2"/>
        </w:rPr>
        <w:t>ь</w:t>
      </w:r>
      <w:r w:rsidRPr="000B28D1">
        <w:t>н</w:t>
      </w:r>
      <w:r w:rsidRPr="000B28D1">
        <w:rPr>
          <w:spacing w:val="-1"/>
        </w:rPr>
        <w:t>и</w:t>
      </w:r>
      <w:r w:rsidRPr="000B28D1">
        <w:t>ц</w:t>
      </w:r>
      <w:r w:rsidRPr="000B28D1">
        <w:rPr>
          <w:spacing w:val="-2"/>
        </w:rPr>
        <w:t>ы</w:t>
      </w:r>
      <w:r w:rsidRPr="000B28D1">
        <w:t>,</w:t>
      </w:r>
      <w:r w:rsidRPr="000B28D1">
        <w:rPr>
          <w:spacing w:val="11"/>
        </w:rPr>
        <w:t xml:space="preserve"> </w:t>
      </w:r>
      <w:r w:rsidRPr="000B28D1">
        <w:t>ро</w:t>
      </w:r>
      <w:r w:rsidRPr="000B28D1">
        <w:rPr>
          <w:spacing w:val="1"/>
        </w:rPr>
        <w:t>д</w:t>
      </w:r>
      <w:r w:rsidRPr="000B28D1">
        <w:t>ил</w:t>
      </w:r>
      <w:r w:rsidRPr="000B28D1">
        <w:rPr>
          <w:spacing w:val="-2"/>
        </w:rPr>
        <w:t>ь</w:t>
      </w:r>
      <w:r w:rsidRPr="000B28D1">
        <w:t>н</w:t>
      </w:r>
      <w:r w:rsidRPr="000B28D1">
        <w:rPr>
          <w:spacing w:val="-2"/>
        </w:rPr>
        <w:t>ы</w:t>
      </w:r>
      <w:r w:rsidRPr="000B28D1">
        <w:t>е</w:t>
      </w:r>
      <w:r w:rsidRPr="000B28D1">
        <w:rPr>
          <w:spacing w:val="12"/>
        </w:rPr>
        <w:t xml:space="preserve"> </w:t>
      </w:r>
      <w:r w:rsidRPr="000B28D1">
        <w:rPr>
          <w:spacing w:val="1"/>
        </w:rPr>
        <w:t>д</w:t>
      </w:r>
      <w:r w:rsidRPr="000B28D1">
        <w:t>о</w:t>
      </w:r>
      <w:r w:rsidRPr="000B28D1">
        <w:rPr>
          <w:spacing w:val="-4"/>
        </w:rPr>
        <w:t>м</w:t>
      </w:r>
      <w:r w:rsidRPr="000B28D1">
        <w:rPr>
          <w:spacing w:val="1"/>
        </w:rPr>
        <w:t>а</w:t>
      </w:r>
      <w:r w:rsidRPr="000B28D1">
        <w:t>,</w:t>
      </w:r>
      <w:r w:rsidRPr="000B28D1">
        <w:rPr>
          <w:spacing w:val="11"/>
        </w:rPr>
        <w:t xml:space="preserve"> </w:t>
      </w:r>
      <w:r w:rsidRPr="000B28D1">
        <w:rPr>
          <w:spacing w:val="1"/>
        </w:rPr>
        <w:t>де</w:t>
      </w:r>
      <w:r w:rsidRPr="000B28D1">
        <w:rPr>
          <w:spacing w:val="-5"/>
        </w:rPr>
        <w:t>т</w:t>
      </w:r>
      <w:r w:rsidRPr="000B28D1">
        <w:rPr>
          <w:spacing w:val="1"/>
        </w:rPr>
        <w:t>с</w:t>
      </w:r>
      <w:r w:rsidRPr="000B28D1">
        <w:t>к</w:t>
      </w:r>
      <w:r w:rsidRPr="000B28D1">
        <w:rPr>
          <w:spacing w:val="-1"/>
        </w:rPr>
        <w:t>и</w:t>
      </w:r>
      <w:r w:rsidRPr="000B28D1">
        <w:t>е</w:t>
      </w:r>
      <w:r w:rsidRPr="000B28D1">
        <w:rPr>
          <w:spacing w:val="12"/>
        </w:rPr>
        <w:t xml:space="preserve"> </w:t>
      </w:r>
      <w:r w:rsidRPr="000B28D1">
        <w:rPr>
          <w:spacing w:val="1"/>
        </w:rPr>
        <w:t>д</w:t>
      </w:r>
      <w:r w:rsidRPr="000B28D1">
        <w:t>о</w:t>
      </w:r>
      <w:r w:rsidRPr="000B28D1">
        <w:rPr>
          <w:spacing w:val="-1"/>
        </w:rPr>
        <w:t>ш</w:t>
      </w:r>
      <w:r w:rsidRPr="000B28D1">
        <w:t>кол</w:t>
      </w:r>
      <w:r w:rsidRPr="000B28D1">
        <w:rPr>
          <w:spacing w:val="-2"/>
        </w:rPr>
        <w:t>ь</w:t>
      </w:r>
      <w:r w:rsidRPr="000B28D1">
        <w:t>н</w:t>
      </w:r>
      <w:r w:rsidRPr="000B28D1">
        <w:rPr>
          <w:spacing w:val="-2"/>
        </w:rPr>
        <w:t>ы</w:t>
      </w:r>
      <w:r w:rsidRPr="000B28D1">
        <w:t>е</w:t>
      </w:r>
      <w:r w:rsidRPr="000B28D1">
        <w:rPr>
          <w:spacing w:val="12"/>
        </w:rPr>
        <w:t xml:space="preserve"> </w:t>
      </w:r>
      <w:r w:rsidRPr="000B28D1">
        <w:rPr>
          <w:spacing w:val="-8"/>
        </w:rPr>
        <w:t>у</w:t>
      </w:r>
      <w:r w:rsidRPr="000B28D1">
        <w:rPr>
          <w:spacing w:val="-1"/>
        </w:rPr>
        <w:t>ч</w:t>
      </w:r>
      <w:r w:rsidRPr="000B28D1">
        <w:t>р</w:t>
      </w:r>
      <w:r w:rsidRPr="000B28D1">
        <w:rPr>
          <w:spacing w:val="1"/>
        </w:rPr>
        <w:t>е</w:t>
      </w:r>
      <w:r w:rsidRPr="000B28D1">
        <w:rPr>
          <w:spacing w:val="-2"/>
        </w:rPr>
        <w:t>ж</w:t>
      </w:r>
      <w:r w:rsidRPr="000B28D1">
        <w:rPr>
          <w:spacing w:val="1"/>
        </w:rPr>
        <w:t>де</w:t>
      </w:r>
      <w:r w:rsidRPr="000B28D1">
        <w:t>н</w:t>
      </w:r>
      <w:r w:rsidRPr="000B28D1">
        <w:rPr>
          <w:spacing w:val="-1"/>
        </w:rPr>
        <w:t>и</w:t>
      </w:r>
      <w:r w:rsidRPr="000B28D1">
        <w:t>я</w:t>
      </w:r>
      <w:r w:rsidRPr="000B28D1">
        <w:rPr>
          <w:spacing w:val="13"/>
        </w:rPr>
        <w:t xml:space="preserve"> </w:t>
      </w:r>
      <w:r w:rsidRPr="000B28D1">
        <w:t>с</w:t>
      </w:r>
      <w:r w:rsidRPr="000B28D1">
        <w:rPr>
          <w:spacing w:val="12"/>
        </w:rPr>
        <w:t xml:space="preserve"> </w:t>
      </w:r>
      <w:r w:rsidRPr="000B28D1">
        <w:t>к</w:t>
      </w:r>
      <w:r w:rsidRPr="000B28D1">
        <w:rPr>
          <w:spacing w:val="3"/>
        </w:rPr>
        <w:t>р</w:t>
      </w:r>
      <w:r w:rsidRPr="000B28D1">
        <w:rPr>
          <w:spacing w:val="-8"/>
        </w:rPr>
        <w:t>у</w:t>
      </w:r>
      <w:r w:rsidRPr="000B28D1">
        <w:rPr>
          <w:spacing w:val="1"/>
        </w:rPr>
        <w:t>г</w:t>
      </w:r>
      <w:r w:rsidRPr="000B28D1">
        <w:t>ло</w:t>
      </w:r>
      <w:r w:rsidRPr="000B28D1">
        <w:rPr>
          <w:spacing w:val="5"/>
        </w:rPr>
        <w:t>с</w:t>
      </w:r>
      <w:r w:rsidRPr="000B28D1">
        <w:rPr>
          <w:spacing w:val="-8"/>
        </w:rPr>
        <w:t>у</w:t>
      </w:r>
      <w:r w:rsidRPr="000B28D1">
        <w:rPr>
          <w:spacing w:val="-1"/>
        </w:rPr>
        <w:t>т</w:t>
      </w:r>
      <w:r w:rsidRPr="000B28D1">
        <w:t>о</w:t>
      </w:r>
      <w:r w:rsidRPr="000B28D1">
        <w:rPr>
          <w:spacing w:val="-1"/>
        </w:rPr>
        <w:t>ч</w:t>
      </w:r>
      <w:r w:rsidRPr="000B28D1">
        <w:rPr>
          <w:spacing w:val="3"/>
        </w:rPr>
        <w:t>н</w:t>
      </w:r>
      <w:r w:rsidRPr="000B28D1">
        <w:rPr>
          <w:spacing w:val="-2"/>
        </w:rPr>
        <w:t>ы</w:t>
      </w:r>
      <w:r w:rsidRPr="000B28D1">
        <w:t>м пре</w:t>
      </w:r>
      <w:r w:rsidRPr="000B28D1">
        <w:rPr>
          <w:spacing w:val="1"/>
        </w:rPr>
        <w:t>б</w:t>
      </w:r>
      <w:r w:rsidRPr="000B28D1">
        <w:rPr>
          <w:spacing w:val="-2"/>
        </w:rPr>
        <w:t>ыв</w:t>
      </w:r>
      <w:r w:rsidRPr="000B28D1">
        <w:rPr>
          <w:spacing w:val="1"/>
        </w:rPr>
        <w:t>а</w:t>
      </w:r>
      <w:r w:rsidRPr="000B28D1">
        <w:t>н</w:t>
      </w:r>
      <w:r w:rsidRPr="000B28D1">
        <w:rPr>
          <w:spacing w:val="-1"/>
        </w:rPr>
        <w:t>и</w:t>
      </w:r>
      <w:r w:rsidRPr="000B28D1">
        <w:rPr>
          <w:spacing w:val="1"/>
        </w:rPr>
        <w:t>е</w:t>
      </w:r>
      <w:r w:rsidRPr="000B28D1">
        <w:t xml:space="preserve">м </w:t>
      </w:r>
      <w:r w:rsidRPr="000B28D1">
        <w:rPr>
          <w:spacing w:val="1"/>
        </w:rPr>
        <w:t>де</w:t>
      </w:r>
      <w:r w:rsidRPr="000B28D1">
        <w:rPr>
          <w:spacing w:val="-5"/>
        </w:rPr>
        <w:t>т</w:t>
      </w:r>
      <w:r w:rsidRPr="000B28D1">
        <w:rPr>
          <w:spacing w:val="1"/>
        </w:rPr>
        <w:t>е</w:t>
      </w:r>
      <w:r w:rsidRPr="000B28D1">
        <w:t xml:space="preserve">й, </w:t>
      </w:r>
      <w:r w:rsidRPr="000B28D1">
        <w:rPr>
          <w:spacing w:val="-1"/>
        </w:rPr>
        <w:t>к</w:t>
      </w:r>
      <w:r w:rsidRPr="000B28D1">
        <w:rPr>
          <w:spacing w:val="1"/>
        </w:rPr>
        <w:t>а</w:t>
      </w:r>
      <w:r w:rsidRPr="000B28D1">
        <w:t>р</w:t>
      </w:r>
      <w:r w:rsidRPr="000B28D1">
        <w:rPr>
          <w:spacing w:val="-1"/>
        </w:rPr>
        <w:t>т</w:t>
      </w:r>
      <w:r w:rsidRPr="000B28D1">
        <w:t>и</w:t>
      </w:r>
      <w:r w:rsidRPr="000B28D1">
        <w:rPr>
          <w:spacing w:val="-1"/>
        </w:rPr>
        <w:t>н</w:t>
      </w:r>
      <w:r w:rsidRPr="000B28D1">
        <w:t>н</w:t>
      </w:r>
      <w:r w:rsidRPr="000B28D1">
        <w:rPr>
          <w:spacing w:val="-2"/>
        </w:rPr>
        <w:t>ы</w:t>
      </w:r>
      <w:r w:rsidRPr="000B28D1">
        <w:t>е</w:t>
      </w:r>
      <w:r w:rsidRPr="000B28D1">
        <w:rPr>
          <w:spacing w:val="1"/>
        </w:rPr>
        <w:t xml:space="preserve"> га</w:t>
      </w:r>
      <w:r w:rsidRPr="000B28D1">
        <w:t>л</w:t>
      </w:r>
      <w:r w:rsidRPr="000B28D1">
        <w:rPr>
          <w:spacing w:val="1"/>
        </w:rPr>
        <w:t>е</w:t>
      </w:r>
      <w:r w:rsidRPr="000B28D1">
        <w:rPr>
          <w:spacing w:val="-5"/>
        </w:rPr>
        <w:t>р</w:t>
      </w:r>
      <w:r w:rsidRPr="000B28D1">
        <w:rPr>
          <w:spacing w:val="1"/>
        </w:rPr>
        <w:t>е</w:t>
      </w:r>
      <w:r w:rsidRPr="000B28D1">
        <w:rPr>
          <w:spacing w:val="-5"/>
        </w:rPr>
        <w:t>и</w:t>
      </w:r>
      <w:r w:rsidRPr="000B28D1">
        <w:t>, хим</w:t>
      </w:r>
      <w:r w:rsidRPr="000B28D1">
        <w:rPr>
          <w:spacing w:val="-1"/>
        </w:rPr>
        <w:t>ич</w:t>
      </w:r>
      <w:r w:rsidRPr="000B28D1">
        <w:rPr>
          <w:spacing w:val="1"/>
        </w:rPr>
        <w:t>ес</w:t>
      </w:r>
      <w:r w:rsidRPr="000B28D1">
        <w:t>к</w:t>
      </w:r>
      <w:r w:rsidRPr="000B28D1">
        <w:rPr>
          <w:spacing w:val="-1"/>
        </w:rPr>
        <w:t>и</w:t>
      </w:r>
      <w:r w:rsidRPr="000B28D1">
        <w:t>е</w:t>
      </w:r>
      <w:r w:rsidRPr="000B28D1">
        <w:rPr>
          <w:spacing w:val="1"/>
        </w:rPr>
        <w:t xml:space="preserve"> </w:t>
      </w:r>
      <w:r w:rsidRPr="000B28D1">
        <w:t>и спец</w:t>
      </w:r>
      <w:r w:rsidRPr="000B28D1">
        <w:rPr>
          <w:spacing w:val="-1"/>
        </w:rPr>
        <w:t>и</w:t>
      </w:r>
      <w:r w:rsidRPr="000B28D1">
        <w:rPr>
          <w:spacing w:val="1"/>
        </w:rPr>
        <w:t>а</w:t>
      </w:r>
      <w:r w:rsidRPr="000B28D1">
        <w:t>л</w:t>
      </w:r>
      <w:r w:rsidRPr="000B28D1">
        <w:rPr>
          <w:spacing w:val="-2"/>
        </w:rPr>
        <w:t>ь</w:t>
      </w:r>
      <w:r w:rsidRPr="000B28D1">
        <w:t>н</w:t>
      </w:r>
      <w:r w:rsidRPr="000B28D1">
        <w:rPr>
          <w:spacing w:val="-2"/>
        </w:rPr>
        <w:t>ы</w:t>
      </w:r>
      <w:r w:rsidRPr="000B28D1">
        <w:t>е</w:t>
      </w:r>
      <w:r w:rsidRPr="000B28D1">
        <w:rPr>
          <w:spacing w:val="1"/>
        </w:rPr>
        <w:t xml:space="preserve"> </w:t>
      </w:r>
      <w:r w:rsidRPr="000B28D1">
        <w:t>про</w:t>
      </w:r>
      <w:r w:rsidRPr="000B28D1">
        <w:rPr>
          <w:spacing w:val="-1"/>
        </w:rPr>
        <w:t>и</w:t>
      </w:r>
      <w:r w:rsidRPr="000B28D1">
        <w:t>з</w:t>
      </w:r>
      <w:r w:rsidRPr="000B28D1">
        <w:rPr>
          <w:spacing w:val="-2"/>
        </w:rPr>
        <w:t>в</w:t>
      </w:r>
      <w:r w:rsidRPr="000B28D1">
        <w:t>о</w:t>
      </w:r>
      <w:r w:rsidRPr="000B28D1">
        <w:rPr>
          <w:spacing w:val="1"/>
        </w:rPr>
        <w:t>д</w:t>
      </w:r>
      <w:r w:rsidRPr="000B28D1">
        <w:rPr>
          <w:spacing w:val="-3"/>
        </w:rPr>
        <w:t>с</w:t>
      </w:r>
      <w:r w:rsidRPr="000B28D1">
        <w:rPr>
          <w:spacing w:val="-1"/>
        </w:rPr>
        <w:t>т</w:t>
      </w:r>
      <w:r w:rsidRPr="000B28D1">
        <w:rPr>
          <w:spacing w:val="-2"/>
        </w:rPr>
        <w:t>в</w:t>
      </w:r>
      <w:r w:rsidRPr="000B28D1">
        <w:t>а</w:t>
      </w:r>
      <w:r w:rsidRPr="000B28D1">
        <w:rPr>
          <w:spacing w:val="1"/>
        </w:rPr>
        <w:t xml:space="preserve"> </w:t>
      </w:r>
      <w:r w:rsidRPr="000B28D1">
        <w:t xml:space="preserve">и </w:t>
      </w:r>
      <w:r w:rsidRPr="000B28D1">
        <w:rPr>
          <w:spacing w:val="-2"/>
        </w:rPr>
        <w:t>т</w:t>
      </w:r>
      <w:r w:rsidRPr="000B28D1">
        <w:t>.</w:t>
      </w:r>
      <w:r w:rsidRPr="000B28D1">
        <w:rPr>
          <w:spacing w:val="1"/>
        </w:rPr>
        <w:t>д</w:t>
      </w:r>
      <w:r w:rsidRPr="000B28D1">
        <w:t>.</w:t>
      </w:r>
      <w:r w:rsidRPr="000B28D1">
        <w:rPr>
          <w:spacing w:val="3"/>
        </w:rPr>
        <w:t>)</w:t>
      </w:r>
      <w:r w:rsidRPr="000B28D1">
        <w:t>:</w:t>
      </w:r>
    </w:p>
    <w:p w:rsidR="00247297" w:rsidRPr="000B28D1" w:rsidRDefault="000159FD" w:rsidP="00247297">
      <w:pPr>
        <w:pStyle w:val="af"/>
        <w:widowControl/>
        <w:tabs>
          <w:tab w:val="left" w:pos="1544"/>
        </w:tabs>
        <w:autoSpaceDE/>
        <w:adjustRightInd/>
        <w:ind w:left="0" w:right="109" w:firstLine="709"/>
        <w:jc w:val="both"/>
      </w:pPr>
      <w:r w:rsidRPr="000B28D1">
        <w:t>на</w:t>
      </w:r>
      <w:r w:rsidRPr="000B28D1">
        <w:rPr>
          <w:spacing w:val="40"/>
        </w:rPr>
        <w:t xml:space="preserve"> </w:t>
      </w:r>
      <w:r w:rsidRPr="000B28D1">
        <w:rPr>
          <w:spacing w:val="-1"/>
        </w:rPr>
        <w:t>т</w:t>
      </w:r>
      <w:r w:rsidRPr="000B28D1">
        <w:rPr>
          <w:spacing w:val="1"/>
        </w:rPr>
        <w:t>е</w:t>
      </w:r>
      <w:r w:rsidRPr="000B28D1">
        <w:t>хноло</w:t>
      </w:r>
      <w:r w:rsidRPr="000B28D1">
        <w:rPr>
          <w:spacing w:val="1"/>
        </w:rPr>
        <w:t>г</w:t>
      </w:r>
      <w:r w:rsidRPr="000B28D1">
        <w:t>и</w:t>
      </w:r>
      <w:r w:rsidRPr="000B28D1">
        <w:rPr>
          <w:spacing w:val="-2"/>
        </w:rPr>
        <w:t>ч</w:t>
      </w:r>
      <w:r w:rsidRPr="000B28D1">
        <w:rPr>
          <w:spacing w:val="1"/>
        </w:rPr>
        <w:t>ес</w:t>
      </w:r>
      <w:r w:rsidRPr="000B28D1">
        <w:t>кое</w:t>
      </w:r>
      <w:r w:rsidRPr="000B28D1">
        <w:rPr>
          <w:spacing w:val="40"/>
        </w:rPr>
        <w:t xml:space="preserve"> </w:t>
      </w:r>
      <w:r w:rsidRPr="000B28D1">
        <w:rPr>
          <w:spacing w:val="-1"/>
        </w:rPr>
        <w:t>т</w:t>
      </w:r>
      <w:r w:rsidRPr="000B28D1">
        <w:rPr>
          <w:spacing w:val="1"/>
        </w:rPr>
        <w:t>е</w:t>
      </w:r>
      <w:r w:rsidRPr="000B28D1">
        <w:t>пл</w:t>
      </w:r>
      <w:r w:rsidRPr="000B28D1">
        <w:rPr>
          <w:spacing w:val="-5"/>
        </w:rPr>
        <w:t>о</w:t>
      </w:r>
      <w:r w:rsidRPr="000B28D1">
        <w:rPr>
          <w:spacing w:val="1"/>
        </w:rPr>
        <w:t>с</w:t>
      </w:r>
      <w:r w:rsidRPr="000B28D1">
        <w:t>на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е</w:t>
      </w:r>
      <w:r w:rsidRPr="000B28D1">
        <w:rPr>
          <w:spacing w:val="37"/>
        </w:rPr>
        <w:t xml:space="preserve"> </w:t>
      </w:r>
      <w:r w:rsidRPr="000B28D1">
        <w:t>и</w:t>
      </w:r>
      <w:r w:rsidRPr="000B28D1">
        <w:rPr>
          <w:spacing w:val="39"/>
        </w:rPr>
        <w:t xml:space="preserve"> </w:t>
      </w:r>
      <w:r w:rsidRPr="000B28D1">
        <w:rPr>
          <w:spacing w:val="1"/>
        </w:rPr>
        <w:t>с</w:t>
      </w:r>
      <w:r w:rsidRPr="000B28D1">
        <w:t>ис</w:t>
      </w:r>
      <w:r w:rsidRPr="000B28D1">
        <w:rPr>
          <w:spacing w:val="-1"/>
        </w:rPr>
        <w:t>т</w:t>
      </w:r>
      <w:r w:rsidRPr="000B28D1">
        <w:rPr>
          <w:spacing w:val="1"/>
        </w:rPr>
        <w:t>е</w:t>
      </w:r>
      <w:r w:rsidRPr="000B28D1">
        <w:t>мы</w:t>
      </w:r>
      <w:r w:rsidRPr="000B28D1">
        <w:rPr>
          <w:spacing w:val="38"/>
        </w:rPr>
        <w:t xml:space="preserve"> </w:t>
      </w:r>
      <w:r w:rsidRPr="000B28D1">
        <w:rPr>
          <w:spacing w:val="-2"/>
        </w:rPr>
        <w:t>в</w:t>
      </w:r>
      <w:r w:rsidRPr="000B28D1">
        <w:rPr>
          <w:spacing w:val="1"/>
        </w:rPr>
        <w:t>е</w:t>
      </w:r>
      <w:r w:rsidRPr="000B28D1">
        <w:t>н</w:t>
      </w:r>
      <w:r w:rsidRPr="000B28D1">
        <w:rPr>
          <w:spacing w:val="-2"/>
        </w:rPr>
        <w:t>т</w:t>
      </w:r>
      <w:r w:rsidRPr="000B28D1">
        <w:t>ил</w:t>
      </w:r>
      <w:r w:rsidRPr="000B28D1">
        <w:rPr>
          <w:spacing w:val="1"/>
        </w:rPr>
        <w:t>я</w:t>
      </w:r>
      <w:r w:rsidRPr="000B28D1">
        <w:t>ц</w:t>
      </w:r>
      <w:r w:rsidRPr="000B28D1">
        <w:rPr>
          <w:spacing w:val="-1"/>
        </w:rPr>
        <w:t>и</w:t>
      </w:r>
      <w:r w:rsidRPr="000B28D1">
        <w:t>и</w:t>
      </w:r>
      <w:r w:rsidRPr="000B28D1">
        <w:rPr>
          <w:spacing w:val="46"/>
        </w:rPr>
        <w:t xml:space="preserve"> </w:t>
      </w:r>
      <w:r w:rsidRPr="000B28D1">
        <w:t>–</w:t>
      </w:r>
      <w:r w:rsidRPr="000B28D1">
        <w:rPr>
          <w:spacing w:val="40"/>
        </w:rPr>
        <w:t xml:space="preserve"> </w:t>
      </w:r>
      <w:r w:rsidRPr="000B28D1">
        <w:t>в</w:t>
      </w:r>
      <w:r w:rsidRPr="000B28D1">
        <w:rPr>
          <w:spacing w:val="38"/>
        </w:rPr>
        <w:t xml:space="preserve"> </w:t>
      </w:r>
      <w:r w:rsidRPr="000B28D1">
        <w:t>кол</w:t>
      </w:r>
      <w:r w:rsidRPr="000B28D1">
        <w:rPr>
          <w:spacing w:val="-1"/>
        </w:rPr>
        <w:t>и</w:t>
      </w:r>
      <w:r w:rsidRPr="000B28D1">
        <w:rPr>
          <w:spacing w:val="3"/>
        </w:rPr>
        <w:t>ч</w:t>
      </w:r>
      <w:r w:rsidRPr="000B28D1">
        <w:rPr>
          <w:spacing w:val="1"/>
        </w:rPr>
        <w:t>ес</w:t>
      </w:r>
      <w:r w:rsidRPr="000B28D1">
        <w:rPr>
          <w:spacing w:val="-1"/>
        </w:rPr>
        <w:t>т</w:t>
      </w:r>
      <w:r w:rsidRPr="000B28D1">
        <w:rPr>
          <w:spacing w:val="-2"/>
        </w:rPr>
        <w:t>в</w:t>
      </w:r>
      <w:r w:rsidRPr="000B28D1">
        <w:rPr>
          <w:spacing w:val="1"/>
        </w:rPr>
        <w:t>е</w:t>
      </w:r>
      <w:r w:rsidRPr="000B28D1">
        <w:t>, опре</w:t>
      </w:r>
      <w:r w:rsidRPr="000B28D1">
        <w:rPr>
          <w:spacing w:val="1"/>
        </w:rPr>
        <w:t>де</w:t>
      </w:r>
      <w:r w:rsidRPr="000B28D1">
        <w:rPr>
          <w:spacing w:val="-4"/>
        </w:rPr>
        <w:t>л</w:t>
      </w:r>
      <w:r w:rsidRPr="000B28D1">
        <w:rPr>
          <w:spacing w:val="1"/>
        </w:rPr>
        <w:t>яе</w:t>
      </w:r>
      <w:r w:rsidRPr="000B28D1">
        <w:t>мом</w:t>
      </w:r>
      <w:r w:rsidRPr="000B28D1">
        <w:rPr>
          <w:spacing w:val="3"/>
        </w:rPr>
        <w:t xml:space="preserve"> </w:t>
      </w:r>
      <w:r w:rsidRPr="000B28D1">
        <w:t>ми</w:t>
      </w:r>
      <w:r w:rsidRPr="000B28D1">
        <w:rPr>
          <w:spacing w:val="-1"/>
        </w:rPr>
        <w:t>н</w:t>
      </w:r>
      <w:r w:rsidRPr="000B28D1">
        <w:t>имал</w:t>
      </w:r>
      <w:r w:rsidRPr="000B28D1">
        <w:rPr>
          <w:spacing w:val="-2"/>
        </w:rPr>
        <w:t>ь</w:t>
      </w:r>
      <w:r w:rsidRPr="000B28D1">
        <w:t>но</w:t>
      </w:r>
      <w:r w:rsidRPr="000B28D1">
        <w:rPr>
          <w:spacing w:val="3"/>
        </w:rPr>
        <w:t xml:space="preserve"> </w:t>
      </w:r>
      <w:r w:rsidRPr="000B28D1">
        <w:rPr>
          <w:spacing w:val="1"/>
        </w:rPr>
        <w:t>д</w:t>
      </w:r>
      <w:r w:rsidRPr="000B28D1">
        <w:t>о</w:t>
      </w:r>
      <w:r w:rsidRPr="000B28D1">
        <w:rPr>
          <w:spacing w:val="3"/>
        </w:rPr>
        <w:t>п</w:t>
      </w:r>
      <w:r w:rsidRPr="000B28D1">
        <w:rPr>
          <w:spacing w:val="-8"/>
        </w:rPr>
        <w:t>у</w:t>
      </w:r>
      <w:r w:rsidRPr="000B28D1">
        <w:rPr>
          <w:spacing w:val="1"/>
        </w:rPr>
        <w:t>с</w:t>
      </w:r>
      <w:r w:rsidRPr="000B28D1">
        <w:rPr>
          <w:spacing w:val="-1"/>
        </w:rPr>
        <w:t>т</w:t>
      </w:r>
      <w:r w:rsidRPr="000B28D1">
        <w:t>им</w:t>
      </w:r>
      <w:r w:rsidRPr="000B28D1">
        <w:rPr>
          <w:spacing w:val="2"/>
        </w:rPr>
        <w:t>ы</w:t>
      </w:r>
      <w:r w:rsidRPr="000B28D1">
        <w:t>ми</w:t>
      </w:r>
      <w:r w:rsidRPr="000B28D1">
        <w:rPr>
          <w:spacing w:val="3"/>
        </w:rPr>
        <w:t xml:space="preserve"> </w:t>
      </w:r>
      <w:r w:rsidRPr="000B28D1">
        <w:t>на</w:t>
      </w:r>
      <w:r w:rsidRPr="000B28D1">
        <w:rPr>
          <w:spacing w:val="1"/>
        </w:rPr>
        <w:t>г</w:t>
      </w:r>
      <w:r w:rsidRPr="000B28D1">
        <w:rPr>
          <w:spacing w:val="3"/>
        </w:rPr>
        <w:t>р</w:t>
      </w:r>
      <w:r w:rsidRPr="000B28D1">
        <w:rPr>
          <w:spacing w:val="-8"/>
        </w:rPr>
        <w:t>у</w:t>
      </w:r>
      <w:r w:rsidRPr="000B28D1">
        <w:t>зками</w:t>
      </w:r>
      <w:r w:rsidRPr="000B28D1">
        <w:rPr>
          <w:spacing w:val="3"/>
        </w:rPr>
        <w:t xml:space="preserve"> </w:t>
      </w:r>
      <w:r w:rsidRPr="000B28D1">
        <w:t>(нез</w:t>
      </w:r>
      <w:r w:rsidRPr="000B28D1">
        <w:rPr>
          <w:spacing w:val="1"/>
        </w:rPr>
        <w:t>а</w:t>
      </w:r>
      <w:r w:rsidRPr="000B28D1">
        <w:rPr>
          <w:spacing w:val="-2"/>
        </w:rPr>
        <w:t>в</w:t>
      </w:r>
      <w:r w:rsidRPr="000B28D1">
        <w:t>исимо</w:t>
      </w:r>
      <w:r w:rsidRPr="000B28D1">
        <w:rPr>
          <w:spacing w:val="3"/>
        </w:rPr>
        <w:t xml:space="preserve"> </w:t>
      </w:r>
      <w:r w:rsidRPr="000B28D1">
        <w:t>от</w:t>
      </w:r>
      <w:r w:rsidRPr="000B28D1">
        <w:rPr>
          <w:spacing w:val="6"/>
        </w:rPr>
        <w:t xml:space="preserve"> </w:t>
      </w:r>
      <w:r w:rsidRPr="000B28D1">
        <w:rPr>
          <w:spacing w:val="-1"/>
        </w:rPr>
        <w:t>т</w:t>
      </w:r>
      <w:r w:rsidRPr="000B28D1">
        <w:rPr>
          <w:spacing w:val="1"/>
        </w:rPr>
        <w:t>е</w:t>
      </w:r>
      <w:r w:rsidRPr="000B28D1">
        <w:t>мпер</w:t>
      </w:r>
      <w:r w:rsidRPr="000B28D1">
        <w:rPr>
          <w:spacing w:val="1"/>
        </w:rPr>
        <w:t>а</w:t>
      </w:r>
      <w:r w:rsidRPr="000B28D1">
        <w:rPr>
          <w:spacing w:val="2"/>
        </w:rPr>
        <w:t>т</w:t>
      </w:r>
      <w:r w:rsidRPr="000B28D1">
        <w:rPr>
          <w:spacing w:val="-8"/>
        </w:rPr>
        <w:t>у</w:t>
      </w:r>
      <w:r w:rsidRPr="000B28D1">
        <w:rPr>
          <w:spacing w:val="3"/>
        </w:rPr>
        <w:t>р</w:t>
      </w:r>
      <w:r w:rsidRPr="000B28D1">
        <w:t>ы на</w:t>
      </w:r>
      <w:r w:rsidRPr="000B28D1">
        <w:rPr>
          <w:spacing w:val="3"/>
        </w:rPr>
        <w:t>р</w:t>
      </w:r>
      <w:r w:rsidRPr="000B28D1">
        <w:rPr>
          <w:spacing w:val="-8"/>
        </w:rPr>
        <w:t>у</w:t>
      </w:r>
      <w:r w:rsidRPr="000B28D1">
        <w:rPr>
          <w:spacing w:val="-2"/>
        </w:rPr>
        <w:t>ж</w:t>
      </w:r>
      <w:r w:rsidRPr="000B28D1">
        <w:t xml:space="preserve">ного </w:t>
      </w:r>
      <w:r w:rsidRPr="000B28D1">
        <w:rPr>
          <w:spacing w:val="-2"/>
        </w:rPr>
        <w:t>в</w:t>
      </w:r>
      <w:r w:rsidRPr="000B28D1">
        <w:t>оз</w:t>
      </w:r>
      <w:r w:rsidRPr="000B28D1">
        <w:rPr>
          <w:spacing w:val="5"/>
        </w:rPr>
        <w:t>д</w:t>
      </w:r>
      <w:r w:rsidRPr="000B28D1">
        <w:rPr>
          <w:spacing w:val="-8"/>
        </w:rPr>
        <w:t>у</w:t>
      </w:r>
      <w:r w:rsidRPr="000B28D1">
        <w:t>х</w:t>
      </w:r>
      <w:r w:rsidRPr="000B28D1">
        <w:rPr>
          <w:spacing w:val="1"/>
        </w:rPr>
        <w:t>а</w:t>
      </w:r>
      <w:r w:rsidRPr="000B28D1">
        <w:t>);</w:t>
      </w:r>
    </w:p>
    <w:p w:rsidR="00247297" w:rsidRPr="000B28D1" w:rsidRDefault="000159FD" w:rsidP="00247297">
      <w:pPr>
        <w:pStyle w:val="af"/>
        <w:widowControl/>
        <w:tabs>
          <w:tab w:val="left" w:pos="1544"/>
        </w:tabs>
        <w:autoSpaceDE/>
        <w:adjustRightInd/>
        <w:ind w:left="0" w:right="112" w:firstLine="709"/>
        <w:jc w:val="both"/>
      </w:pPr>
      <w:r w:rsidRPr="000B28D1">
        <w:t>на</w:t>
      </w:r>
      <w:r w:rsidRPr="000B28D1">
        <w:rPr>
          <w:spacing w:val="44"/>
        </w:rPr>
        <w:t xml:space="preserve"> </w:t>
      </w:r>
      <w:r w:rsidRPr="000B28D1">
        <w:t>о</w:t>
      </w:r>
      <w:r w:rsidRPr="000B28D1">
        <w:rPr>
          <w:spacing w:val="-1"/>
        </w:rPr>
        <w:t>т</w:t>
      </w:r>
      <w:r w:rsidRPr="000B28D1">
        <w:t>оплен</w:t>
      </w:r>
      <w:r w:rsidRPr="000B28D1">
        <w:rPr>
          <w:spacing w:val="-1"/>
        </w:rPr>
        <w:t>и</w:t>
      </w:r>
      <w:r w:rsidRPr="000B28D1">
        <w:t>е</w:t>
      </w:r>
      <w:r w:rsidRPr="000B28D1">
        <w:rPr>
          <w:spacing w:val="44"/>
        </w:rPr>
        <w:t xml:space="preserve"> </w:t>
      </w:r>
      <w:r w:rsidRPr="000B28D1">
        <w:t>и</w:t>
      </w:r>
      <w:r w:rsidRPr="000B28D1">
        <w:rPr>
          <w:spacing w:val="39"/>
        </w:rPr>
        <w:t xml:space="preserve"> </w:t>
      </w:r>
      <w:r w:rsidRPr="000B28D1">
        <w:rPr>
          <w:spacing w:val="1"/>
        </w:rPr>
        <w:t>г</w:t>
      </w:r>
      <w:r w:rsidRPr="000B28D1">
        <w:t>о</w:t>
      </w:r>
      <w:r w:rsidRPr="000B28D1">
        <w:rPr>
          <w:spacing w:val="-5"/>
        </w:rPr>
        <w:t>р</w:t>
      </w:r>
      <w:r w:rsidRPr="000B28D1">
        <w:rPr>
          <w:spacing w:val="1"/>
        </w:rPr>
        <w:t>я</w:t>
      </w:r>
      <w:r w:rsidRPr="000B28D1">
        <w:rPr>
          <w:spacing w:val="-1"/>
        </w:rPr>
        <w:t>ч</w:t>
      </w:r>
      <w:r w:rsidRPr="000B28D1">
        <w:rPr>
          <w:spacing w:val="1"/>
        </w:rPr>
        <w:t>е</w:t>
      </w:r>
      <w:r w:rsidRPr="000B28D1">
        <w:t>е</w:t>
      </w:r>
      <w:r w:rsidRPr="000B28D1">
        <w:rPr>
          <w:spacing w:val="41"/>
        </w:rPr>
        <w:t xml:space="preserve"> </w:t>
      </w:r>
      <w:r w:rsidRPr="000B28D1">
        <w:rPr>
          <w:spacing w:val="-2"/>
        </w:rPr>
        <w:t>в</w:t>
      </w:r>
      <w:r w:rsidRPr="000B28D1">
        <w:t>о</w:t>
      </w:r>
      <w:r w:rsidRPr="000B28D1">
        <w:rPr>
          <w:spacing w:val="1"/>
        </w:rPr>
        <w:t>д</w:t>
      </w:r>
      <w:r w:rsidRPr="000B28D1">
        <w:t>о</w:t>
      </w:r>
      <w:r w:rsidRPr="000B28D1">
        <w:rPr>
          <w:spacing w:val="1"/>
        </w:rPr>
        <w:t>с</w:t>
      </w:r>
      <w:r w:rsidRPr="000B28D1">
        <w:t>н</w:t>
      </w:r>
      <w:r w:rsidRPr="000B28D1">
        <w:rPr>
          <w:spacing w:val="-3"/>
        </w:rPr>
        <w:t>а</w:t>
      </w:r>
      <w:r w:rsidRPr="000B28D1">
        <w:rPr>
          <w:spacing w:val="1"/>
        </w:rPr>
        <w:t>б</w:t>
      </w:r>
      <w:r w:rsidRPr="000B28D1">
        <w:rPr>
          <w:spacing w:val="-2"/>
        </w:rPr>
        <w:t>ж</w:t>
      </w:r>
      <w:r w:rsidRPr="000B28D1">
        <w:rPr>
          <w:spacing w:val="1"/>
        </w:rPr>
        <w:t>е</w:t>
      </w:r>
      <w:r w:rsidRPr="000B28D1">
        <w:t>н</w:t>
      </w:r>
      <w:r w:rsidRPr="000B28D1">
        <w:rPr>
          <w:spacing w:val="-1"/>
        </w:rPr>
        <w:t>и</w:t>
      </w:r>
      <w:r w:rsidRPr="000B28D1">
        <w:t>е</w:t>
      </w:r>
      <w:r w:rsidRPr="000B28D1">
        <w:rPr>
          <w:spacing w:val="49"/>
        </w:rPr>
        <w:t xml:space="preserve"> </w:t>
      </w:r>
      <w:r w:rsidRPr="000B28D1">
        <w:t>–</w:t>
      </w:r>
      <w:r w:rsidRPr="000B28D1">
        <w:rPr>
          <w:spacing w:val="44"/>
        </w:rPr>
        <w:t xml:space="preserve"> </w:t>
      </w:r>
      <w:r w:rsidRPr="000B28D1">
        <w:t>в</w:t>
      </w:r>
      <w:r w:rsidRPr="000B28D1">
        <w:rPr>
          <w:spacing w:val="42"/>
        </w:rPr>
        <w:t xml:space="preserve"> </w:t>
      </w:r>
      <w:r w:rsidRPr="000B28D1">
        <w:t>кол</w:t>
      </w:r>
      <w:r w:rsidRPr="000B28D1">
        <w:rPr>
          <w:spacing w:val="-1"/>
        </w:rPr>
        <w:t>ич</w:t>
      </w:r>
      <w:r w:rsidRPr="000B28D1">
        <w:rPr>
          <w:spacing w:val="-3"/>
        </w:rPr>
        <w:t>е</w:t>
      </w:r>
      <w:r w:rsidRPr="000B28D1">
        <w:rPr>
          <w:spacing w:val="1"/>
        </w:rPr>
        <w:t>с</w:t>
      </w:r>
      <w:r w:rsidRPr="000B28D1">
        <w:rPr>
          <w:spacing w:val="-1"/>
        </w:rPr>
        <w:t>т</w:t>
      </w:r>
      <w:r w:rsidRPr="000B28D1">
        <w:rPr>
          <w:spacing w:val="-2"/>
        </w:rPr>
        <w:t>в</w:t>
      </w:r>
      <w:r w:rsidRPr="000B28D1">
        <w:rPr>
          <w:spacing w:val="1"/>
        </w:rPr>
        <w:t>е</w:t>
      </w:r>
      <w:r w:rsidRPr="000B28D1">
        <w:t>,</w:t>
      </w:r>
      <w:r w:rsidRPr="000B28D1">
        <w:rPr>
          <w:spacing w:val="43"/>
        </w:rPr>
        <w:t xml:space="preserve"> </w:t>
      </w:r>
      <w:r w:rsidRPr="000B28D1">
        <w:t>опр</w:t>
      </w:r>
      <w:r w:rsidRPr="000B28D1">
        <w:rPr>
          <w:spacing w:val="-3"/>
        </w:rPr>
        <w:t>е</w:t>
      </w:r>
      <w:r w:rsidRPr="000B28D1">
        <w:rPr>
          <w:spacing w:val="1"/>
        </w:rPr>
        <w:t>де</w:t>
      </w:r>
      <w:r w:rsidRPr="000B28D1">
        <w:rPr>
          <w:spacing w:val="-4"/>
        </w:rPr>
        <w:t>л</w:t>
      </w:r>
      <w:r w:rsidRPr="000B28D1">
        <w:rPr>
          <w:spacing w:val="1"/>
        </w:rPr>
        <w:t>яе</w:t>
      </w:r>
      <w:r w:rsidRPr="000B28D1">
        <w:t>мом</w:t>
      </w:r>
      <w:r w:rsidRPr="000B28D1">
        <w:rPr>
          <w:spacing w:val="43"/>
        </w:rPr>
        <w:t xml:space="preserve"> </w:t>
      </w:r>
      <w:r w:rsidRPr="000B28D1">
        <w:rPr>
          <w:spacing w:val="-5"/>
        </w:rPr>
        <w:t>р</w:t>
      </w:r>
      <w:r w:rsidRPr="000B28D1">
        <w:rPr>
          <w:spacing w:val="1"/>
        </w:rPr>
        <w:t>е</w:t>
      </w:r>
      <w:r w:rsidRPr="000B28D1">
        <w:rPr>
          <w:spacing w:val="-2"/>
        </w:rPr>
        <w:t>ж</w:t>
      </w:r>
      <w:r w:rsidRPr="000B28D1">
        <w:t>имом наи</w:t>
      </w:r>
      <w:r w:rsidRPr="000B28D1">
        <w:rPr>
          <w:spacing w:val="1"/>
        </w:rPr>
        <w:t>б</w:t>
      </w:r>
      <w:r w:rsidRPr="000B28D1">
        <w:t>ол</w:t>
      </w:r>
      <w:r w:rsidRPr="000B28D1">
        <w:rPr>
          <w:spacing w:val="1"/>
        </w:rPr>
        <w:t>е</w:t>
      </w:r>
      <w:r w:rsidRPr="000B28D1">
        <w:t>е</w:t>
      </w:r>
      <w:r w:rsidRPr="000B28D1">
        <w:rPr>
          <w:spacing w:val="1"/>
        </w:rPr>
        <w:t xml:space="preserve"> </w:t>
      </w:r>
      <w:r w:rsidRPr="000B28D1">
        <w:t>хол</w:t>
      </w:r>
      <w:r w:rsidRPr="000B28D1">
        <w:rPr>
          <w:spacing w:val="-4"/>
        </w:rPr>
        <w:t>о</w:t>
      </w:r>
      <w:r w:rsidRPr="000B28D1">
        <w:rPr>
          <w:spacing w:val="1"/>
        </w:rPr>
        <w:t>д</w:t>
      </w:r>
      <w:r w:rsidRPr="000B28D1">
        <w:t xml:space="preserve">ного </w:t>
      </w:r>
      <w:r w:rsidRPr="000B28D1">
        <w:rPr>
          <w:spacing w:val="-4"/>
        </w:rPr>
        <w:t>м</w:t>
      </w:r>
      <w:r w:rsidRPr="000B28D1">
        <w:rPr>
          <w:spacing w:val="1"/>
        </w:rPr>
        <w:t>еся</w:t>
      </w:r>
      <w:r w:rsidRPr="000B28D1">
        <w:rPr>
          <w:spacing w:val="-5"/>
        </w:rPr>
        <w:t>ц</w:t>
      </w:r>
      <w:r w:rsidRPr="000B28D1">
        <w:rPr>
          <w:spacing w:val="1"/>
        </w:rPr>
        <w:t>а</w:t>
      </w:r>
      <w:r w:rsidRPr="000B28D1">
        <w:t>.</w:t>
      </w:r>
    </w:p>
    <w:p w:rsidR="00247297" w:rsidRPr="000B28D1" w:rsidRDefault="000159FD" w:rsidP="00247297">
      <w:pPr>
        <w:ind w:firstLine="708"/>
        <w:rPr>
          <w:rFonts w:eastAsiaTheme="minorEastAsia" w:cs="Times New Roman"/>
          <w:spacing w:val="-6"/>
          <w:szCs w:val="24"/>
          <w:lang w:eastAsia="ru-RU"/>
        </w:rPr>
      </w:pPr>
      <w:r w:rsidRPr="000B28D1">
        <w:rPr>
          <w:rFonts w:eastAsiaTheme="minorEastAsia" w:cs="Times New Roman"/>
          <w:spacing w:val="-6"/>
          <w:szCs w:val="24"/>
          <w:lang w:eastAsia="ru-RU"/>
        </w:rPr>
        <w:t xml:space="preserve">Предложения по перспективной установленной тепловой мощности источников тепловой энергии представлены в таблице </w:t>
      </w:r>
      <w:r w:rsidRPr="000B28D1">
        <w:t>5.9.1.</w:t>
      </w:r>
    </w:p>
    <w:p w:rsidR="008A7CD1" w:rsidRPr="000B28D1" w:rsidRDefault="000159FD">
      <w:pPr>
        <w:spacing w:before="400" w:after="200"/>
      </w:pPr>
      <w:r w:rsidRPr="000B28D1">
        <w:rPr>
          <w:b/>
        </w:rPr>
        <w:t>Таблица 5.9.1 - Установленная тепловая мощность источников тепла</w:t>
      </w:r>
    </w:p>
    <w:tbl>
      <w:tblPr>
        <w:tblStyle w:val="a9"/>
        <w:tblW w:w="4978" w:type="pct"/>
        <w:jc w:val="center"/>
        <w:tblLook w:val="04A0"/>
      </w:tblPr>
      <w:tblGrid>
        <w:gridCol w:w="2700"/>
        <w:gridCol w:w="1752"/>
        <w:gridCol w:w="1754"/>
        <w:gridCol w:w="1752"/>
        <w:gridCol w:w="1754"/>
      </w:tblGrid>
      <w:tr w:rsidR="00366411" w:rsidRPr="000B28D1" w:rsidTr="00366411">
        <w:trPr>
          <w:trHeight w:val="240"/>
          <w:jc w:val="center"/>
        </w:trPr>
        <w:tc>
          <w:tcPr>
            <w:tcW w:w="1390"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Источник тепловой энергии</w:t>
            </w:r>
          </w:p>
        </w:tc>
        <w:tc>
          <w:tcPr>
            <w:tcW w:w="902"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2024</w:t>
            </w:r>
          </w:p>
        </w:tc>
        <w:tc>
          <w:tcPr>
            <w:tcW w:w="903"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2025</w:t>
            </w:r>
          </w:p>
        </w:tc>
        <w:tc>
          <w:tcPr>
            <w:tcW w:w="902"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2026</w:t>
            </w:r>
          </w:p>
        </w:tc>
        <w:tc>
          <w:tcPr>
            <w:tcW w:w="903" w:type="pct"/>
            <w:shd w:val="clear" w:color="auto" w:fill="F2F2F2"/>
            <w:tcMar>
              <w:top w:w="120" w:type="dxa"/>
              <w:left w:w="200" w:type="dxa"/>
              <w:bottom w:w="120" w:type="dxa"/>
              <w:right w:w="200" w:type="dxa"/>
            </w:tcMar>
            <w:vAlign w:val="center"/>
          </w:tcPr>
          <w:p w:rsidR="00366411" w:rsidRPr="000B28D1" w:rsidRDefault="00366411">
            <w:pPr>
              <w:jc w:val="center"/>
            </w:pPr>
            <w:r w:rsidRPr="000B28D1">
              <w:rPr>
                <w:rFonts w:eastAsia="Times New Roman" w:cs="Times New Roman"/>
              </w:rPr>
              <w:t>2027</w:t>
            </w:r>
          </w:p>
        </w:tc>
      </w:tr>
      <w:tr w:rsidR="00366411" w:rsidRPr="000B28D1" w:rsidTr="00366411">
        <w:trPr>
          <w:trHeight w:val="124"/>
          <w:jc w:val="center"/>
        </w:trPr>
        <w:tc>
          <w:tcPr>
            <w:tcW w:w="5000" w:type="pct"/>
            <w:gridSpan w:val="5"/>
            <w:shd w:val="clear" w:color="auto" w:fill="DBE5F1"/>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АО “КРАСЭКО»</w:t>
            </w:r>
          </w:p>
        </w:tc>
      </w:tr>
      <w:tr w:rsidR="00366411" w:rsidRPr="000B28D1" w:rsidTr="00366411">
        <w:trPr>
          <w:trHeight w:val="248"/>
          <w:jc w:val="center"/>
        </w:trPr>
        <w:tc>
          <w:tcPr>
            <w:tcW w:w="1390" w:type="pct"/>
            <w:shd w:val="clear" w:color="auto" w:fill="FFFFFF"/>
            <w:tcMar>
              <w:top w:w="40" w:type="dxa"/>
              <w:left w:w="200" w:type="dxa"/>
              <w:bottom w:w="40" w:type="dxa"/>
              <w:right w:w="200" w:type="dxa"/>
            </w:tcMar>
            <w:vAlign w:val="center"/>
          </w:tcPr>
          <w:p w:rsidR="00366411" w:rsidRPr="000B28D1" w:rsidRDefault="00366411">
            <w:r w:rsidRPr="000B28D1">
              <w:rPr>
                <w:rFonts w:eastAsia="Times New Roman" w:cs="Times New Roman"/>
              </w:rPr>
              <w:t>Котельная п. Кедровый</w:t>
            </w:r>
          </w:p>
        </w:tc>
        <w:tc>
          <w:tcPr>
            <w:tcW w:w="90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40,0000</w:t>
            </w:r>
          </w:p>
        </w:tc>
        <w:tc>
          <w:tcPr>
            <w:tcW w:w="90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40,0000</w:t>
            </w:r>
          </w:p>
        </w:tc>
        <w:tc>
          <w:tcPr>
            <w:tcW w:w="902"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40,0000</w:t>
            </w:r>
          </w:p>
        </w:tc>
        <w:tc>
          <w:tcPr>
            <w:tcW w:w="903" w:type="pct"/>
            <w:shd w:val="clear" w:color="auto" w:fill="FFFFFF"/>
            <w:tcMar>
              <w:top w:w="40" w:type="dxa"/>
              <w:left w:w="200" w:type="dxa"/>
              <w:bottom w:w="40" w:type="dxa"/>
              <w:right w:w="200" w:type="dxa"/>
            </w:tcMar>
            <w:vAlign w:val="center"/>
          </w:tcPr>
          <w:p w:rsidR="00366411" w:rsidRPr="000B28D1" w:rsidRDefault="00366411">
            <w:pPr>
              <w:jc w:val="center"/>
            </w:pPr>
            <w:r w:rsidRPr="000B28D1">
              <w:rPr>
                <w:rFonts w:eastAsia="Times New Roman" w:cs="Times New Roman"/>
              </w:rPr>
              <w:t>40,0000</w:t>
            </w:r>
          </w:p>
        </w:tc>
      </w:tr>
    </w:tbl>
    <w:p w:rsidR="00247297" w:rsidRPr="000B28D1" w:rsidRDefault="00247297" w:rsidP="00247297">
      <w:pPr>
        <w:pStyle w:val="a0"/>
      </w:pPr>
    </w:p>
    <w:p w:rsidR="00247297" w:rsidRPr="000B28D1" w:rsidRDefault="000159FD" w:rsidP="00247297">
      <w:pPr>
        <w:pStyle w:val="2"/>
        <w:spacing w:before="69"/>
        <w:ind w:left="0" w:firstLine="0"/>
        <w:rPr>
          <w:rFonts w:eastAsia="Times New Roman"/>
          <w:sz w:val="24"/>
          <w:szCs w:val="24"/>
        </w:rPr>
      </w:pPr>
      <w:bookmarkStart w:id="85" w:name="_Toc30146985"/>
      <w:bookmarkStart w:id="86" w:name="_Toc35951452"/>
      <w:bookmarkStart w:id="87" w:name="_Toc184722040"/>
      <w:r w:rsidRPr="000B28D1">
        <w:rPr>
          <w:rFonts w:eastAsia="Times New Roman"/>
          <w:sz w:val="24"/>
          <w:szCs w:val="24"/>
        </w:rPr>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0B28D1">
          <w:rPr>
            <w:rFonts w:eastAsia="Times New Roman"/>
            <w:sz w:val="24"/>
            <w:szCs w:val="24"/>
          </w:rPr>
          <w:t>топлива</w:t>
        </w:r>
        <w:bookmarkEnd w:id="85"/>
        <w:bookmarkEnd w:id="86"/>
        <w:bookmarkEnd w:id="87"/>
      </w:hyperlink>
    </w:p>
    <w:p w:rsidR="00247297" w:rsidRPr="000B28D1" w:rsidRDefault="00247297" w:rsidP="00247297">
      <w:pPr>
        <w:pStyle w:val="af"/>
        <w:spacing w:line="287" w:lineRule="auto"/>
        <w:ind w:right="119"/>
        <w:jc w:val="both"/>
        <w:rPr>
          <w:spacing w:val="-6"/>
        </w:rPr>
      </w:pPr>
    </w:p>
    <w:p w:rsidR="00247297" w:rsidRPr="000B28D1" w:rsidRDefault="000159FD" w:rsidP="00247297">
      <w:pPr>
        <w:pStyle w:val="af"/>
        <w:ind w:left="0" w:right="119" w:firstLine="709"/>
        <w:jc w:val="both"/>
      </w:pPr>
      <w:r w:rsidRPr="000B28D1">
        <w:rPr>
          <w:spacing w:val="-6"/>
        </w:rPr>
        <w:t>П</w:t>
      </w:r>
      <w:r w:rsidRPr="000B28D1">
        <w:t>р</w:t>
      </w:r>
      <w:r w:rsidRPr="000B28D1">
        <w:rPr>
          <w:spacing w:val="1"/>
        </w:rPr>
        <w:t>едл</w:t>
      </w:r>
      <w:r w:rsidRPr="000B28D1">
        <w:t>о</w:t>
      </w:r>
      <w:r w:rsidRPr="000B28D1">
        <w:rPr>
          <w:spacing w:val="-2"/>
        </w:rPr>
        <w:t>ж</w:t>
      </w:r>
      <w:r w:rsidRPr="000B28D1">
        <w:rPr>
          <w:spacing w:val="1"/>
        </w:rPr>
        <w:t>е</w:t>
      </w:r>
      <w:r w:rsidRPr="000B28D1">
        <w:t>н</w:t>
      </w:r>
      <w:r w:rsidRPr="000B28D1">
        <w:rPr>
          <w:spacing w:val="-1"/>
        </w:rPr>
        <w:t>и</w:t>
      </w:r>
      <w:r w:rsidRPr="000B28D1">
        <w:t>я</w:t>
      </w:r>
      <w:r w:rsidRPr="000B28D1">
        <w:rPr>
          <w:spacing w:val="9"/>
        </w:rPr>
        <w:t xml:space="preserve"> </w:t>
      </w:r>
      <w:r w:rsidRPr="000B28D1">
        <w:t>по</w:t>
      </w:r>
      <w:r w:rsidRPr="000B28D1">
        <w:rPr>
          <w:spacing w:val="7"/>
        </w:rPr>
        <w:t xml:space="preserve"> </w:t>
      </w:r>
      <w:r w:rsidRPr="000B28D1">
        <w:rPr>
          <w:spacing w:val="-2"/>
        </w:rPr>
        <w:t>вв</w:t>
      </w:r>
      <w:r w:rsidRPr="000B28D1">
        <w:t>о</w:t>
      </w:r>
      <w:r w:rsidRPr="000B28D1">
        <w:rPr>
          <w:spacing w:val="5"/>
        </w:rPr>
        <w:t>д</w:t>
      </w:r>
      <w:r w:rsidRPr="000B28D1">
        <w:t>у</w:t>
      </w:r>
      <w:r w:rsidRPr="000B28D1">
        <w:rPr>
          <w:spacing w:val="59"/>
        </w:rPr>
        <w:t xml:space="preserve"> </w:t>
      </w:r>
      <w:r w:rsidRPr="000B28D1">
        <w:t>но</w:t>
      </w:r>
      <w:r w:rsidRPr="000B28D1">
        <w:rPr>
          <w:spacing w:val="-2"/>
        </w:rPr>
        <w:t>вы</w:t>
      </w:r>
      <w:r w:rsidRPr="000B28D1">
        <w:t>х</w:t>
      </w:r>
      <w:r w:rsidRPr="000B28D1">
        <w:rPr>
          <w:spacing w:val="7"/>
        </w:rPr>
        <w:t xml:space="preserve"> </w:t>
      </w:r>
      <w:r w:rsidRPr="000B28D1">
        <w:t>и</w:t>
      </w:r>
      <w:r w:rsidRPr="000B28D1">
        <w:rPr>
          <w:spacing w:val="7"/>
        </w:rPr>
        <w:t xml:space="preserve"> </w:t>
      </w:r>
      <w:r w:rsidRPr="000B28D1">
        <w:t>р</w:t>
      </w:r>
      <w:r w:rsidRPr="000B28D1">
        <w:rPr>
          <w:spacing w:val="1"/>
        </w:rPr>
        <w:t>е</w:t>
      </w:r>
      <w:r w:rsidRPr="000B28D1">
        <w:t>ко</w:t>
      </w:r>
      <w:r w:rsidRPr="000B28D1">
        <w:rPr>
          <w:spacing w:val="-1"/>
        </w:rPr>
        <w:t>н</w:t>
      </w:r>
      <w:r w:rsidRPr="000B28D1">
        <w:rPr>
          <w:spacing w:val="1"/>
        </w:rPr>
        <w:t>с</w:t>
      </w:r>
      <w:r w:rsidRPr="000B28D1">
        <w:rPr>
          <w:spacing w:val="-1"/>
        </w:rPr>
        <w:t>т</w:t>
      </w:r>
      <w:r w:rsidRPr="000B28D1">
        <w:rPr>
          <w:spacing w:val="3"/>
        </w:rPr>
        <w:t>р</w:t>
      </w:r>
      <w:r w:rsidRPr="000B28D1">
        <w:rPr>
          <w:spacing w:val="-8"/>
        </w:rPr>
        <w:t>у</w:t>
      </w:r>
      <w:r w:rsidRPr="000B28D1">
        <w:t>к</w:t>
      </w:r>
      <w:r w:rsidRPr="000B28D1">
        <w:rPr>
          <w:spacing w:val="-1"/>
        </w:rPr>
        <w:t>ц</w:t>
      </w:r>
      <w:r w:rsidRPr="000B28D1">
        <w:t>ии</w:t>
      </w:r>
      <w:r w:rsidRPr="000B28D1">
        <w:rPr>
          <w:spacing w:val="6"/>
        </w:rPr>
        <w:t xml:space="preserve"> </w:t>
      </w:r>
      <w:r w:rsidRPr="000B28D1">
        <w:rPr>
          <w:spacing w:val="5"/>
        </w:rPr>
        <w:t>с</w:t>
      </w:r>
      <w:r w:rsidRPr="000B28D1">
        <w:rPr>
          <w:spacing w:val="-5"/>
        </w:rPr>
        <w:t>у</w:t>
      </w:r>
      <w:r w:rsidRPr="000B28D1">
        <w:rPr>
          <w:spacing w:val="-1"/>
        </w:rPr>
        <w:t>щ</w:t>
      </w:r>
      <w:r w:rsidRPr="000B28D1">
        <w:rPr>
          <w:spacing w:val="1"/>
        </w:rPr>
        <w:t>ес</w:t>
      </w:r>
      <w:r w:rsidRPr="000B28D1">
        <w:rPr>
          <w:spacing w:val="-1"/>
        </w:rPr>
        <w:t>т</w:t>
      </w:r>
      <w:r w:rsidRPr="000B28D1">
        <w:rPr>
          <w:spacing w:val="2"/>
        </w:rPr>
        <w:t>в</w:t>
      </w:r>
      <w:r w:rsidRPr="000B28D1">
        <w:rPr>
          <w:spacing w:val="-8"/>
        </w:rPr>
        <w:t>у</w:t>
      </w:r>
      <w:r w:rsidRPr="000B28D1">
        <w:rPr>
          <w:spacing w:val="4"/>
        </w:rPr>
        <w:t>ю</w:t>
      </w:r>
      <w:r w:rsidRPr="000B28D1">
        <w:rPr>
          <w:spacing w:val="-1"/>
        </w:rPr>
        <w:t>щ</w:t>
      </w:r>
      <w:r w:rsidRPr="000B28D1">
        <w:t>их</w:t>
      </w:r>
      <w:r w:rsidRPr="000B28D1">
        <w:rPr>
          <w:spacing w:val="7"/>
        </w:rPr>
        <w:t xml:space="preserve"> </w:t>
      </w:r>
      <w:r w:rsidRPr="000B28D1">
        <w:t>ис</w:t>
      </w:r>
      <w:r w:rsidRPr="000B28D1">
        <w:rPr>
          <w:spacing w:val="-1"/>
        </w:rPr>
        <w:t>т</w:t>
      </w:r>
      <w:r w:rsidRPr="000B28D1">
        <w:t>о</w:t>
      </w:r>
      <w:r w:rsidRPr="000B28D1">
        <w:rPr>
          <w:spacing w:val="-1"/>
        </w:rPr>
        <w:t>ч</w:t>
      </w:r>
      <w:r w:rsidRPr="000B28D1">
        <w:t>н</w:t>
      </w:r>
      <w:r w:rsidRPr="000B28D1">
        <w:rPr>
          <w:spacing w:val="-1"/>
        </w:rPr>
        <w:t>и</w:t>
      </w:r>
      <w:r w:rsidRPr="000B28D1">
        <w:rPr>
          <w:spacing w:val="3"/>
        </w:rPr>
        <w:t>к</w:t>
      </w:r>
      <w:r w:rsidRPr="000B28D1">
        <w:t>ов</w:t>
      </w:r>
      <w:r w:rsidRPr="000B28D1">
        <w:rPr>
          <w:spacing w:val="6"/>
        </w:rPr>
        <w:t xml:space="preserve"> </w:t>
      </w:r>
      <w:r w:rsidRPr="000B28D1">
        <w:rPr>
          <w:spacing w:val="-1"/>
        </w:rPr>
        <w:t>т</w:t>
      </w:r>
      <w:r w:rsidRPr="000B28D1">
        <w:rPr>
          <w:spacing w:val="1"/>
        </w:rPr>
        <w:t>е</w:t>
      </w:r>
      <w:r w:rsidRPr="000B28D1">
        <w:t>пло</w:t>
      </w:r>
      <w:r w:rsidRPr="000B28D1">
        <w:rPr>
          <w:spacing w:val="-2"/>
        </w:rPr>
        <w:t>в</w:t>
      </w:r>
      <w:r w:rsidRPr="000B28D1">
        <w:t>ой энер</w:t>
      </w:r>
      <w:r w:rsidRPr="000B28D1">
        <w:rPr>
          <w:spacing w:val="1"/>
        </w:rPr>
        <w:t>г</w:t>
      </w:r>
      <w:r w:rsidRPr="000B28D1">
        <w:t>ии</w:t>
      </w:r>
      <w:r w:rsidRPr="000B28D1">
        <w:rPr>
          <w:spacing w:val="-5"/>
        </w:rPr>
        <w:t xml:space="preserve"> </w:t>
      </w:r>
      <w:r w:rsidRPr="000B28D1">
        <w:t>с</w:t>
      </w:r>
      <w:r w:rsidRPr="000B28D1">
        <w:rPr>
          <w:spacing w:val="-3"/>
        </w:rPr>
        <w:t xml:space="preserve"> </w:t>
      </w:r>
      <w:r w:rsidRPr="000B28D1">
        <w:t>испол</w:t>
      </w:r>
      <w:r w:rsidRPr="000B28D1">
        <w:rPr>
          <w:spacing w:val="-2"/>
        </w:rPr>
        <w:t>ь</w:t>
      </w:r>
      <w:r w:rsidRPr="000B28D1">
        <w:t>зо</w:t>
      </w:r>
      <w:r w:rsidRPr="000B28D1">
        <w:rPr>
          <w:spacing w:val="-2"/>
        </w:rPr>
        <w:t>в</w:t>
      </w:r>
      <w:r w:rsidRPr="000B28D1">
        <w:rPr>
          <w:spacing w:val="1"/>
        </w:rPr>
        <w:t>а</w:t>
      </w:r>
      <w:r w:rsidRPr="000B28D1">
        <w:t>н</w:t>
      </w:r>
      <w:r w:rsidRPr="000B28D1">
        <w:rPr>
          <w:spacing w:val="-1"/>
        </w:rPr>
        <w:t>и</w:t>
      </w:r>
      <w:r w:rsidRPr="000B28D1">
        <w:rPr>
          <w:spacing w:val="1"/>
        </w:rPr>
        <w:t>е</w:t>
      </w:r>
      <w:r w:rsidRPr="000B28D1">
        <w:t>м</w:t>
      </w:r>
      <w:r w:rsidRPr="000B28D1">
        <w:rPr>
          <w:spacing w:val="-4"/>
        </w:rPr>
        <w:t xml:space="preserve"> </w:t>
      </w:r>
      <w:r w:rsidRPr="000B28D1">
        <w:rPr>
          <w:spacing w:val="-2"/>
        </w:rPr>
        <w:t>в</w:t>
      </w:r>
      <w:r w:rsidRPr="000B28D1">
        <w:t>озо</w:t>
      </w:r>
      <w:r w:rsidRPr="000B28D1">
        <w:rPr>
          <w:spacing w:val="1"/>
        </w:rPr>
        <w:t>б</w:t>
      </w:r>
      <w:r w:rsidRPr="000B28D1">
        <w:t>но</w:t>
      </w:r>
      <w:r w:rsidRPr="000B28D1">
        <w:rPr>
          <w:spacing w:val="-2"/>
        </w:rPr>
        <w:t>в</w:t>
      </w:r>
      <w:r w:rsidRPr="000B28D1">
        <w:t>л</w:t>
      </w:r>
      <w:r w:rsidRPr="000B28D1">
        <w:rPr>
          <w:spacing w:val="-3"/>
        </w:rPr>
        <w:t>яе</w:t>
      </w:r>
      <w:r w:rsidRPr="000B28D1">
        <w:t>м</w:t>
      </w:r>
      <w:r w:rsidRPr="000B28D1">
        <w:rPr>
          <w:spacing w:val="-2"/>
        </w:rPr>
        <w:t>ы</w:t>
      </w:r>
      <w:r w:rsidRPr="000B28D1">
        <w:t>х</w:t>
      </w:r>
      <w:r w:rsidRPr="000B28D1">
        <w:rPr>
          <w:spacing w:val="-5"/>
        </w:rPr>
        <w:t xml:space="preserve"> </w:t>
      </w:r>
      <w:r w:rsidRPr="000B28D1">
        <w:t>ис</w:t>
      </w:r>
      <w:r w:rsidRPr="000B28D1">
        <w:rPr>
          <w:spacing w:val="-1"/>
        </w:rPr>
        <w:t>т</w:t>
      </w:r>
      <w:r w:rsidRPr="000B28D1">
        <w:t>о</w:t>
      </w:r>
      <w:r w:rsidRPr="000B28D1">
        <w:rPr>
          <w:spacing w:val="-1"/>
        </w:rPr>
        <w:t>ч</w:t>
      </w:r>
      <w:r w:rsidRPr="000B28D1">
        <w:t>н</w:t>
      </w:r>
      <w:r w:rsidRPr="000B28D1">
        <w:rPr>
          <w:spacing w:val="-1"/>
        </w:rPr>
        <w:t>и</w:t>
      </w:r>
      <w:r w:rsidRPr="000B28D1">
        <w:t>ков</w:t>
      </w:r>
      <w:r w:rsidRPr="000B28D1">
        <w:rPr>
          <w:spacing w:val="-3"/>
        </w:rPr>
        <w:t xml:space="preserve"> </w:t>
      </w:r>
      <w:r w:rsidRPr="000B28D1">
        <w:t>энер</w:t>
      </w:r>
      <w:r w:rsidRPr="000B28D1">
        <w:rPr>
          <w:spacing w:val="1"/>
        </w:rPr>
        <w:t>г</w:t>
      </w:r>
      <w:r w:rsidRPr="000B28D1">
        <w:t>и</w:t>
      </w:r>
      <w:r w:rsidRPr="000B28D1">
        <w:rPr>
          <w:spacing w:val="-1"/>
        </w:rPr>
        <w:t>и</w:t>
      </w:r>
      <w:r w:rsidRPr="000B28D1">
        <w:t>,</w:t>
      </w:r>
      <w:r w:rsidRPr="000B28D1">
        <w:rPr>
          <w:spacing w:val="-5"/>
        </w:rPr>
        <w:t xml:space="preserve"> </w:t>
      </w:r>
      <w:r w:rsidRPr="000B28D1">
        <w:t>а</w:t>
      </w:r>
      <w:r w:rsidRPr="000B28D1">
        <w:rPr>
          <w:spacing w:val="-3"/>
        </w:rPr>
        <w:t xml:space="preserve"> </w:t>
      </w:r>
      <w:r w:rsidRPr="000B28D1">
        <w:rPr>
          <w:spacing w:val="-1"/>
        </w:rPr>
        <w:t>т</w:t>
      </w:r>
      <w:r w:rsidRPr="000B28D1">
        <w:rPr>
          <w:spacing w:val="1"/>
        </w:rPr>
        <w:t>а</w:t>
      </w:r>
      <w:r w:rsidRPr="000B28D1">
        <w:t>к</w:t>
      </w:r>
      <w:r w:rsidRPr="000B28D1">
        <w:rPr>
          <w:spacing w:val="-3"/>
        </w:rPr>
        <w:t>ж</w:t>
      </w:r>
      <w:r w:rsidRPr="000B28D1">
        <w:t>е</w:t>
      </w:r>
      <w:r w:rsidRPr="000B28D1">
        <w:rPr>
          <w:spacing w:val="-3"/>
        </w:rPr>
        <w:t xml:space="preserve"> </w:t>
      </w:r>
      <w:r w:rsidRPr="000B28D1">
        <w:t>м</w:t>
      </w:r>
      <w:r w:rsidRPr="000B28D1">
        <w:rPr>
          <w:spacing w:val="1"/>
        </w:rPr>
        <w:t>ес</w:t>
      </w:r>
      <w:r w:rsidRPr="000B28D1">
        <w:rPr>
          <w:spacing w:val="-1"/>
        </w:rPr>
        <w:t>т</w:t>
      </w:r>
      <w:r w:rsidRPr="000B28D1">
        <w:t>н</w:t>
      </w:r>
      <w:r w:rsidRPr="000B28D1">
        <w:rPr>
          <w:spacing w:val="-2"/>
        </w:rPr>
        <w:t>ы</w:t>
      </w:r>
      <w:r w:rsidRPr="000B28D1">
        <w:t>х</w:t>
      </w:r>
      <w:r w:rsidRPr="000B28D1">
        <w:rPr>
          <w:spacing w:val="-5"/>
        </w:rPr>
        <w:t xml:space="preserve"> </w:t>
      </w:r>
      <w:r w:rsidRPr="000B28D1">
        <w:rPr>
          <w:spacing w:val="-2"/>
        </w:rPr>
        <w:t>в</w:t>
      </w:r>
      <w:r w:rsidRPr="000B28D1">
        <w:t>и</w:t>
      </w:r>
      <w:r w:rsidRPr="000B28D1">
        <w:rPr>
          <w:spacing w:val="1"/>
        </w:rPr>
        <w:t>д</w:t>
      </w:r>
      <w:r w:rsidRPr="000B28D1">
        <w:t>ов</w:t>
      </w:r>
      <w:r w:rsidRPr="000B28D1">
        <w:rPr>
          <w:spacing w:val="-6"/>
        </w:rPr>
        <w:t xml:space="preserve"> </w:t>
      </w:r>
      <w:r w:rsidRPr="000B28D1">
        <w:rPr>
          <w:spacing w:val="-1"/>
        </w:rPr>
        <w:t>т</w:t>
      </w:r>
      <w:r w:rsidRPr="000B28D1">
        <w:t>опл</w:t>
      </w:r>
      <w:r w:rsidRPr="000B28D1">
        <w:rPr>
          <w:spacing w:val="3"/>
        </w:rPr>
        <w:t>и</w:t>
      </w:r>
      <w:r w:rsidRPr="000B28D1">
        <w:rPr>
          <w:spacing w:val="-2"/>
        </w:rPr>
        <w:t>в</w:t>
      </w:r>
      <w:r w:rsidRPr="000B28D1">
        <w:rPr>
          <w:spacing w:val="1"/>
        </w:rPr>
        <w:t>а</w:t>
      </w:r>
      <w:r w:rsidRPr="000B28D1">
        <w:t>, о</w:t>
      </w:r>
      <w:r w:rsidRPr="000B28D1">
        <w:rPr>
          <w:spacing w:val="-1"/>
        </w:rPr>
        <w:t>т</w:t>
      </w:r>
      <w:r w:rsidRPr="000B28D1">
        <w:rPr>
          <w:spacing w:val="5"/>
        </w:rPr>
        <w:t>с</w:t>
      </w:r>
      <w:r w:rsidRPr="000B28D1">
        <w:rPr>
          <w:spacing w:val="-8"/>
        </w:rPr>
        <w:t>у</w:t>
      </w:r>
      <w:r w:rsidRPr="000B28D1">
        <w:rPr>
          <w:spacing w:val="-1"/>
        </w:rPr>
        <w:t>т</w:t>
      </w:r>
      <w:r w:rsidRPr="000B28D1">
        <w:rPr>
          <w:spacing w:val="1"/>
        </w:rPr>
        <w:t>с</w:t>
      </w:r>
      <w:r w:rsidRPr="000B28D1">
        <w:rPr>
          <w:spacing w:val="-1"/>
        </w:rPr>
        <w:t>т</w:t>
      </w:r>
      <w:r w:rsidRPr="000B28D1">
        <w:rPr>
          <w:spacing w:val="2"/>
        </w:rPr>
        <w:t>в</w:t>
      </w:r>
      <w:r w:rsidRPr="000B28D1">
        <w:rPr>
          <w:spacing w:val="-5"/>
        </w:rPr>
        <w:t>у</w:t>
      </w:r>
      <w:r w:rsidRPr="000B28D1">
        <w:t>ю</w:t>
      </w:r>
      <w:r w:rsidRPr="000B28D1">
        <w:rPr>
          <w:spacing w:val="-1"/>
        </w:rPr>
        <w:t>т</w:t>
      </w:r>
      <w:r w:rsidRPr="000B28D1">
        <w:t>.</w:t>
      </w:r>
    </w:p>
    <w:p w:rsidR="00366411" w:rsidRPr="000B28D1" w:rsidRDefault="00366411">
      <w:pPr>
        <w:spacing w:after="160" w:line="259" w:lineRule="auto"/>
      </w:pPr>
      <w:r w:rsidRPr="000B28D1">
        <w:br w:type="page"/>
      </w:r>
    </w:p>
    <w:p w:rsidR="00247297" w:rsidRPr="000B28D1" w:rsidRDefault="000159FD" w:rsidP="00247297">
      <w:pPr>
        <w:pStyle w:val="1"/>
        <w:spacing w:before="64"/>
        <w:ind w:left="0" w:firstLine="0"/>
        <w:jc w:val="both"/>
        <w:rPr>
          <w:rFonts w:eastAsia="Times New Roman"/>
          <w:sz w:val="28"/>
          <w:szCs w:val="28"/>
        </w:rPr>
      </w:pPr>
      <w:bookmarkStart w:id="88" w:name="_Toc184722041"/>
      <w:r w:rsidRPr="000B28D1">
        <w:rPr>
          <w:rFonts w:eastAsia="Times New Roman"/>
          <w:sz w:val="28"/>
          <w:szCs w:val="28"/>
        </w:rPr>
        <w:lastRenderedPageBreak/>
        <w:t xml:space="preserve">РАЗДЕЛ 6. ПРЕДЛОЖЕНИЯ ПО СТРОИТЕЛЬСТВУ, РЕКОНСТРУКЦИИ И (ИЛИ) МОДЕРНИЗАЦИИ ТЕПЛОВЫХ </w:t>
      </w:r>
      <w:hyperlink w:anchor="bookmark46" w:history="1">
        <w:r w:rsidRPr="000B28D1">
          <w:rPr>
            <w:rFonts w:eastAsia="Times New Roman"/>
            <w:sz w:val="28"/>
            <w:szCs w:val="28"/>
          </w:rPr>
          <w:t>СЕТЕЙ</w:t>
        </w:r>
        <w:bookmarkEnd w:id="88"/>
      </w:hyperlink>
    </w:p>
    <w:p w:rsidR="00247297" w:rsidRPr="000B28D1" w:rsidRDefault="00247297" w:rsidP="00247297"/>
    <w:p w:rsidR="00247297" w:rsidRPr="000B28D1" w:rsidRDefault="00F476CE" w:rsidP="00247297">
      <w:pPr>
        <w:pStyle w:val="2"/>
        <w:spacing w:before="69"/>
        <w:ind w:left="0" w:firstLine="0"/>
        <w:rPr>
          <w:rFonts w:eastAsia="Times New Roman"/>
          <w:sz w:val="24"/>
          <w:szCs w:val="24"/>
        </w:rPr>
      </w:pPr>
      <w:hyperlink w:anchor="bookmark47" w:history="1">
        <w:bookmarkStart w:id="89" w:name="_Toc184722042"/>
        <w:r w:rsidR="000159FD" w:rsidRPr="000B28D1">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0159FD" w:rsidRPr="000B28D1">
        <w:rPr>
          <w:rFonts w:eastAsia="Times New Roman"/>
          <w:sz w:val="24"/>
          <w:szCs w:val="24"/>
        </w:rPr>
        <w:t xml:space="preserve"> </w:t>
      </w:r>
      <w:hyperlink w:anchor="bookmark47" w:history="1">
        <w:r w:rsidR="000159FD" w:rsidRPr="000B28D1">
          <w:rPr>
            <w:rFonts w:eastAsia="Times New Roman"/>
            <w:sz w:val="24"/>
            <w:szCs w:val="24"/>
          </w:rPr>
          <w:t>перераспределение тепловой нагрузки из зон с дефицитом располагаемой тепловой мощности</w:t>
        </w:r>
      </w:hyperlink>
      <w:r w:rsidR="000159FD" w:rsidRPr="000B28D1">
        <w:rPr>
          <w:rFonts w:eastAsia="Times New Roman"/>
          <w:sz w:val="24"/>
          <w:szCs w:val="24"/>
        </w:rPr>
        <w:t xml:space="preserve"> </w:t>
      </w:r>
      <w:hyperlink w:anchor="bookmark47" w:history="1">
        <w:r w:rsidR="000159FD" w:rsidRPr="000B28D1">
          <w:rPr>
            <w:rFonts w:eastAsia="Times New Roman"/>
            <w:sz w:val="24"/>
            <w:szCs w:val="24"/>
          </w:rPr>
          <w:t>источников тепловой энергии в зоны с резервом располагаемой тепловой мощности</w:t>
        </w:r>
      </w:hyperlink>
      <w:r w:rsidR="000159FD" w:rsidRPr="000B28D1">
        <w:rPr>
          <w:rFonts w:eastAsia="Times New Roman"/>
          <w:sz w:val="24"/>
          <w:szCs w:val="24"/>
        </w:rPr>
        <w:t xml:space="preserve"> </w:t>
      </w:r>
      <w:hyperlink w:anchor="bookmark47" w:history="1">
        <w:r w:rsidR="000159FD" w:rsidRPr="000B28D1">
          <w:rPr>
            <w:rFonts w:eastAsia="Times New Roman"/>
            <w:sz w:val="24"/>
            <w:szCs w:val="24"/>
          </w:rPr>
          <w:t>источников тепловой энергии</w:t>
        </w:r>
      </w:hyperlink>
      <w:r w:rsidR="000159FD" w:rsidRPr="000B28D1">
        <w:rPr>
          <w:rFonts w:eastAsia="Times New Roman"/>
          <w:sz w:val="24"/>
          <w:szCs w:val="24"/>
        </w:rPr>
        <w:t xml:space="preserve"> (использование существующих резервов)</w:t>
      </w:r>
      <w:bookmarkEnd w:id="89"/>
    </w:p>
    <w:p w:rsidR="00247297" w:rsidRPr="000B28D1" w:rsidRDefault="00247297" w:rsidP="00247297">
      <w:pPr>
        <w:pStyle w:val="af"/>
        <w:spacing w:line="287" w:lineRule="auto"/>
        <w:ind w:left="0" w:right="110" w:firstLine="0"/>
        <w:jc w:val="both"/>
      </w:pPr>
    </w:p>
    <w:p w:rsidR="00247297" w:rsidRPr="000B28D1" w:rsidRDefault="000159FD" w:rsidP="00247297">
      <w:pPr>
        <w:ind w:firstLine="567"/>
        <w:jc w:val="both"/>
      </w:pPr>
      <w:r w:rsidRPr="000B28D1">
        <w:t>На территории муниципального образования отсутствуют зоны с дефицитом тепловой мощности.</w:t>
      </w:r>
    </w:p>
    <w:p w:rsidR="00247297" w:rsidRPr="000B28D1" w:rsidRDefault="00247297" w:rsidP="00247297">
      <w:pPr>
        <w:jc w:val="both"/>
        <w:rPr>
          <w:rFonts w:cs="Times New Roman"/>
          <w:lang w:eastAsia="ru-RU"/>
        </w:rPr>
      </w:pPr>
    </w:p>
    <w:p w:rsidR="00247297" w:rsidRPr="000B28D1" w:rsidRDefault="00F476CE" w:rsidP="00247297">
      <w:pPr>
        <w:pStyle w:val="2"/>
        <w:spacing w:before="69"/>
        <w:ind w:left="0" w:firstLine="0"/>
        <w:rPr>
          <w:rFonts w:eastAsia="Times New Roman"/>
          <w:sz w:val="24"/>
          <w:szCs w:val="24"/>
        </w:rPr>
      </w:pPr>
      <w:hyperlink w:anchor="bookmark48" w:history="1">
        <w:bookmarkStart w:id="90" w:name="_Toc30146988"/>
        <w:bookmarkStart w:id="91" w:name="_Toc35951455"/>
        <w:bookmarkStart w:id="92" w:name="_Toc184722043"/>
        <w:r w:rsidR="000159FD" w:rsidRPr="000B28D1">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0159FD" w:rsidRPr="000B28D1">
        <w:rPr>
          <w:rFonts w:eastAsia="Times New Roman"/>
          <w:sz w:val="24"/>
          <w:szCs w:val="24"/>
        </w:rPr>
        <w:t xml:space="preserve"> </w:t>
      </w:r>
      <w:hyperlink w:anchor="bookmark48" w:history="1">
        <w:r w:rsidR="000159FD" w:rsidRPr="000B28D1">
          <w:rPr>
            <w:rFonts w:eastAsia="Times New Roman"/>
            <w:sz w:val="24"/>
            <w:szCs w:val="24"/>
          </w:rPr>
          <w:t>перспективных приростов тепловой нагрузки в осваиваемых районах поселения, городского</w:t>
        </w:r>
      </w:hyperlink>
      <w:r w:rsidR="000159FD" w:rsidRPr="000B28D1">
        <w:rPr>
          <w:rFonts w:eastAsia="Times New Roman"/>
          <w:sz w:val="24"/>
          <w:szCs w:val="24"/>
        </w:rPr>
        <w:t xml:space="preserve"> </w:t>
      </w:r>
      <w:hyperlink w:anchor="bookmark48" w:history="1">
        <w:r w:rsidR="000159FD" w:rsidRPr="000B28D1">
          <w:rPr>
            <w:rFonts w:eastAsia="Times New Roman"/>
            <w:sz w:val="24"/>
            <w:szCs w:val="24"/>
          </w:rPr>
          <w:t>округа под жилищную, комплексную или производственную застройку</w:t>
        </w:r>
        <w:bookmarkEnd w:id="90"/>
        <w:bookmarkEnd w:id="91"/>
        <w:bookmarkEnd w:id="92"/>
      </w:hyperlink>
    </w:p>
    <w:p w:rsidR="00247297" w:rsidRPr="000B28D1" w:rsidRDefault="00247297" w:rsidP="00247297"/>
    <w:p w:rsidR="00247297" w:rsidRPr="000B28D1" w:rsidRDefault="000159FD" w:rsidP="00247297">
      <w:pPr>
        <w:ind w:firstLine="567"/>
        <w:jc w:val="both"/>
      </w:pPr>
      <w:r w:rsidRPr="000B28D1">
        <w:t xml:space="preserve">Перспективная застройка </w:t>
      </w:r>
      <w:r w:rsidR="00861255" w:rsidRPr="000B28D1">
        <w:t xml:space="preserve">п. </w:t>
      </w:r>
      <w:r w:rsidRPr="000B28D1">
        <w:t>Кедровый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rsidR="00247297" w:rsidRPr="000B28D1" w:rsidRDefault="00247297" w:rsidP="00247297">
      <w:pPr>
        <w:jc w:val="both"/>
        <w:rPr>
          <w:rFonts w:cs="Times New Roman"/>
          <w:lang w:eastAsia="ru-RU"/>
        </w:rPr>
      </w:pPr>
    </w:p>
    <w:p w:rsidR="00247297" w:rsidRPr="000B28D1" w:rsidRDefault="00F476CE" w:rsidP="00247297">
      <w:pPr>
        <w:pStyle w:val="2"/>
        <w:spacing w:before="69"/>
        <w:ind w:left="0" w:firstLine="0"/>
        <w:rPr>
          <w:rFonts w:eastAsia="Times New Roman"/>
          <w:sz w:val="24"/>
          <w:szCs w:val="24"/>
        </w:rPr>
      </w:pPr>
      <w:hyperlink w:anchor="bookmark49" w:history="1">
        <w:bookmarkStart w:id="93" w:name="_Toc30146989"/>
        <w:bookmarkStart w:id="94" w:name="_Toc35951456"/>
        <w:bookmarkStart w:id="95" w:name="_Toc184722044"/>
        <w:r w:rsidR="000159FD" w:rsidRPr="000B28D1">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0159FD" w:rsidRPr="000B28D1">
        <w:rPr>
          <w:rFonts w:eastAsia="Times New Roman"/>
          <w:sz w:val="24"/>
          <w:szCs w:val="24"/>
        </w:rPr>
        <w:t xml:space="preserve"> </w:t>
      </w:r>
      <w:hyperlink w:anchor="bookmark49" w:history="1">
        <w:r w:rsidR="000159FD" w:rsidRPr="000B28D1">
          <w:rPr>
            <w:rFonts w:eastAsia="Times New Roman"/>
            <w:sz w:val="24"/>
            <w:szCs w:val="24"/>
          </w:rPr>
          <w:t>условий, при наличии которых существует возможность поставок тепловой энергии</w:t>
        </w:r>
      </w:hyperlink>
      <w:r w:rsidR="000159FD" w:rsidRPr="000B28D1">
        <w:rPr>
          <w:rFonts w:eastAsia="Times New Roman"/>
          <w:sz w:val="24"/>
          <w:szCs w:val="24"/>
        </w:rPr>
        <w:t xml:space="preserve"> </w:t>
      </w:r>
      <w:hyperlink w:anchor="bookmark49" w:history="1">
        <w:r w:rsidR="000159FD" w:rsidRPr="000B28D1">
          <w:rPr>
            <w:rFonts w:eastAsia="Times New Roman"/>
            <w:sz w:val="24"/>
            <w:szCs w:val="24"/>
          </w:rPr>
          <w:t>потребителям от различных источников тепловой энергии при сохранении надежности</w:t>
        </w:r>
      </w:hyperlink>
      <w:r w:rsidR="000159FD" w:rsidRPr="000B28D1">
        <w:rPr>
          <w:rFonts w:eastAsia="Times New Roman"/>
          <w:sz w:val="24"/>
          <w:szCs w:val="24"/>
        </w:rPr>
        <w:t xml:space="preserve"> </w:t>
      </w:r>
      <w:hyperlink w:anchor="bookmark49" w:history="1">
        <w:r w:rsidR="000159FD" w:rsidRPr="000B28D1">
          <w:rPr>
            <w:rFonts w:eastAsia="Times New Roman"/>
            <w:sz w:val="24"/>
            <w:szCs w:val="24"/>
          </w:rPr>
          <w:t>теплоснабжения</w:t>
        </w:r>
        <w:bookmarkEnd w:id="93"/>
        <w:bookmarkEnd w:id="94"/>
        <w:bookmarkEnd w:id="95"/>
      </w:hyperlink>
    </w:p>
    <w:p w:rsidR="00247297" w:rsidRPr="000B28D1" w:rsidRDefault="00247297" w:rsidP="00247297">
      <w:pPr>
        <w:pStyle w:val="af"/>
        <w:spacing w:line="289" w:lineRule="auto"/>
        <w:ind w:right="119" w:hanging="116"/>
        <w:rPr>
          <w:spacing w:val="-2"/>
        </w:rPr>
      </w:pPr>
    </w:p>
    <w:p w:rsidR="00247297" w:rsidRPr="000B28D1" w:rsidRDefault="000159FD" w:rsidP="00247297">
      <w:pPr>
        <w:ind w:firstLine="709"/>
        <w:jc w:val="both"/>
        <w:rPr>
          <w:lang w:eastAsia="ru-RU"/>
        </w:rPr>
      </w:pPr>
      <w:bookmarkStart w:id="96" w:name="_Hlk117519215"/>
      <w:r w:rsidRPr="000B28D1">
        <w:t xml:space="preserve">В </w:t>
      </w:r>
      <w:r w:rsidR="000B28D1" w:rsidRPr="000B28D1">
        <w:t>п.</w:t>
      </w:r>
      <w:r w:rsidRPr="000B28D1">
        <w:t xml:space="preserve"> Кедровый единственный теплоисточник – Котельная п. Кедровый.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rsidR="00247297" w:rsidRPr="000B28D1" w:rsidRDefault="00247297" w:rsidP="00247297">
      <w:pPr>
        <w:jc w:val="both"/>
        <w:rPr>
          <w:rFonts w:cs="Times New Roman"/>
          <w:lang w:eastAsia="ru-RU"/>
        </w:rPr>
      </w:pPr>
    </w:p>
    <w:p w:rsidR="00247297" w:rsidRPr="000B28D1" w:rsidRDefault="000159FD" w:rsidP="00247297">
      <w:pPr>
        <w:pStyle w:val="2"/>
        <w:spacing w:before="69"/>
        <w:ind w:left="0" w:firstLine="0"/>
        <w:rPr>
          <w:rFonts w:eastAsia="Times New Roman"/>
          <w:sz w:val="24"/>
          <w:szCs w:val="24"/>
        </w:rPr>
      </w:pPr>
      <w:bookmarkStart w:id="97" w:name="_Toc184722045"/>
      <w:r w:rsidRPr="000B28D1">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97"/>
    </w:p>
    <w:p w:rsidR="00247297" w:rsidRPr="000B28D1" w:rsidRDefault="00247297" w:rsidP="00247297">
      <w:pPr>
        <w:rPr>
          <w:lang w:eastAsia="ru-RU"/>
        </w:rPr>
      </w:pPr>
    </w:p>
    <w:p w:rsidR="00247297" w:rsidRPr="000B28D1" w:rsidRDefault="000159FD" w:rsidP="00247297">
      <w:pPr>
        <w:ind w:firstLine="709"/>
        <w:jc w:val="both"/>
      </w:pPr>
      <w:r w:rsidRPr="000B28D1">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rsidR="00366411" w:rsidRPr="000B28D1" w:rsidRDefault="00366411">
      <w:pPr>
        <w:spacing w:after="160" w:line="259" w:lineRule="auto"/>
        <w:rPr>
          <w:rFonts w:cs="Times New Roman"/>
          <w:lang w:eastAsia="ru-RU"/>
        </w:rPr>
      </w:pPr>
      <w:r w:rsidRPr="000B28D1">
        <w:rPr>
          <w:rFonts w:cs="Times New Roman"/>
          <w:lang w:eastAsia="ru-RU"/>
        </w:rPr>
        <w:br w:type="page"/>
      </w:r>
    </w:p>
    <w:p w:rsidR="00247297" w:rsidRPr="000B28D1" w:rsidRDefault="00F476CE" w:rsidP="00247297">
      <w:pPr>
        <w:pStyle w:val="2"/>
        <w:spacing w:before="69"/>
        <w:ind w:left="0" w:firstLine="0"/>
        <w:rPr>
          <w:rFonts w:eastAsia="Times New Roman"/>
          <w:sz w:val="24"/>
          <w:szCs w:val="24"/>
        </w:rPr>
      </w:pPr>
      <w:hyperlink w:anchor="bookmark51" w:history="1">
        <w:bookmarkStart w:id="98" w:name="_Toc30146991"/>
        <w:bookmarkStart w:id="99" w:name="_Toc35951458"/>
        <w:bookmarkStart w:id="100" w:name="_Toc184722046"/>
        <w:r w:rsidR="000159FD" w:rsidRPr="000B28D1">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0159FD" w:rsidRPr="000B28D1">
        <w:rPr>
          <w:rFonts w:eastAsia="Times New Roman"/>
          <w:sz w:val="24"/>
          <w:szCs w:val="24"/>
        </w:rPr>
        <w:t xml:space="preserve"> </w:t>
      </w:r>
      <w:hyperlink w:anchor="bookmark51" w:history="1">
        <w:r w:rsidR="000159FD" w:rsidRPr="000B28D1">
          <w:rPr>
            <w:rFonts w:eastAsia="Times New Roman"/>
            <w:sz w:val="24"/>
            <w:szCs w:val="24"/>
          </w:rPr>
          <w:t>нормативной надежности теплоснабжения потребителей</w:t>
        </w:r>
        <w:bookmarkEnd w:id="98"/>
        <w:bookmarkEnd w:id="99"/>
        <w:bookmarkEnd w:id="100"/>
      </w:hyperlink>
    </w:p>
    <w:p w:rsidR="00247297" w:rsidRPr="000B28D1" w:rsidRDefault="00247297" w:rsidP="00247297">
      <w:pPr>
        <w:rPr>
          <w:lang w:eastAsia="ru-RU"/>
        </w:rPr>
      </w:pPr>
    </w:p>
    <w:p w:rsidR="00247297" w:rsidRPr="000B28D1" w:rsidRDefault="000159FD" w:rsidP="00247297">
      <w:pPr>
        <w:ind w:firstLine="709"/>
        <w:jc w:val="both"/>
        <w:rPr>
          <w:lang w:eastAsia="ru-RU"/>
        </w:rPr>
      </w:pPr>
      <w:r w:rsidRPr="000B28D1">
        <w:t xml:space="preserve">Рекомендуемые мероприятия по </w:t>
      </w:r>
      <w:r w:rsidRPr="000B28D1">
        <w:rPr>
          <w:lang w:eastAsia="ru-RU"/>
        </w:rPr>
        <w:t>реконструкции и (или) модернизации тепловых сетей, подлежащих замене в связи с исчерпанием эксплуатационного ресурса представлены в таблице ниже.</w:t>
      </w:r>
    </w:p>
    <w:p w:rsidR="008A7CD1" w:rsidRPr="000B28D1" w:rsidRDefault="000159FD">
      <w:pPr>
        <w:spacing w:before="400" w:after="200"/>
      </w:pPr>
      <w:r w:rsidRPr="000B28D1">
        <w:rPr>
          <w:b/>
        </w:rPr>
        <w:t>Таблица 6.5.1 - Рекомендуемые мероприятия по и реконструкции и (или) модернизации тепловых сетей, подлежащих замене</w:t>
      </w:r>
    </w:p>
    <w:tbl>
      <w:tblPr>
        <w:tblStyle w:val="a9"/>
        <w:tblW w:w="5000" w:type="pct"/>
        <w:jc w:val="both"/>
        <w:tblLook w:val="04A0"/>
      </w:tblPr>
      <w:tblGrid>
        <w:gridCol w:w="650"/>
        <w:gridCol w:w="3961"/>
        <w:gridCol w:w="2218"/>
        <w:gridCol w:w="2746"/>
      </w:tblGrid>
      <w:tr w:rsidR="008A7CD1" w:rsidRPr="000B28D1">
        <w:trPr>
          <w:tblHeader/>
          <w:jc w:val="both"/>
        </w:trPr>
        <w:tc>
          <w:tcPr>
            <w:tcW w:w="0" w:type="dxa"/>
            <w:shd w:val="clear" w:color="auto" w:fill="F2F2F2"/>
            <w:tcMar>
              <w:top w:w="120" w:type="dxa"/>
              <w:left w:w="20" w:type="dxa"/>
              <w:bottom w:w="120" w:type="dxa"/>
              <w:right w:w="20" w:type="dxa"/>
            </w:tcMar>
            <w:vAlign w:val="center"/>
          </w:tcPr>
          <w:p w:rsidR="008A7CD1" w:rsidRPr="000B28D1" w:rsidRDefault="000159FD">
            <w:pPr>
              <w:jc w:val="center"/>
            </w:pPr>
            <w:r w:rsidRPr="000B28D1">
              <w:rPr>
                <w:rFonts w:eastAsia="Times New Roman" w:cs="Times New Roman"/>
              </w:rPr>
              <w:t>№</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Обозначение реконструируемого участка</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Диаметр, мм</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Длина участка, подлежащая замене, м</w:t>
            </w:r>
          </w:p>
        </w:tc>
      </w:tr>
      <w:tr w:rsidR="008A7CD1" w:rsidRPr="000B28D1">
        <w:trPr>
          <w:jc w:val="both"/>
        </w:trPr>
        <w:tc>
          <w:tcPr>
            <w:tcW w:w="0" w:type="dxa"/>
            <w:gridSpan w:val="4"/>
            <w:shd w:val="clear" w:color="auto" w:fill="FFFFFF"/>
            <w:tcMar>
              <w:top w:w="40" w:type="dxa"/>
              <w:left w:w="160" w:type="dxa"/>
              <w:bottom w:w="40" w:type="dxa"/>
              <w:right w:w="20" w:type="dxa"/>
            </w:tcMar>
            <w:vAlign w:val="center"/>
          </w:tcPr>
          <w:p w:rsidR="008A7CD1" w:rsidRPr="000B28D1" w:rsidRDefault="000159FD">
            <w:pPr>
              <w:jc w:val="center"/>
            </w:pPr>
            <w:r w:rsidRPr="000B28D1">
              <w:rPr>
                <w:rFonts w:eastAsia="Times New Roman" w:cs="Times New Roman"/>
              </w:rPr>
              <w:t>Котельная п. Кедровый</w:t>
            </w:r>
          </w:p>
        </w:tc>
      </w:tr>
      <w:tr w:rsidR="008A7CD1" w:rsidRPr="000B28D1">
        <w:trPr>
          <w:jc w:val="both"/>
        </w:trPr>
        <w:tc>
          <w:tcPr>
            <w:tcW w:w="0" w:type="dxa"/>
            <w:gridSpan w:val="4"/>
            <w:shd w:val="clear" w:color="auto" w:fill="D9E2F3"/>
            <w:tcMar>
              <w:top w:w="40" w:type="dxa"/>
              <w:left w:w="160" w:type="dxa"/>
              <w:bottom w:w="40" w:type="dxa"/>
              <w:right w:w="20" w:type="dxa"/>
            </w:tcMar>
            <w:vAlign w:val="center"/>
          </w:tcPr>
          <w:p w:rsidR="008A7CD1" w:rsidRPr="000B28D1" w:rsidRDefault="000159FD">
            <w:pPr>
              <w:jc w:val="center"/>
            </w:pPr>
            <w:r w:rsidRPr="000B28D1">
              <w:rPr>
                <w:rFonts w:eastAsia="Times New Roman" w:cs="Times New Roman"/>
              </w:rPr>
              <w:t>АО “КРАСЭКО»</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ТК-42 - Т-42А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124,3800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ТК-44 - ТК-45</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142,1600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ТК-45 - ул. Кедровая 1 (Контора МУП ПЖРЭТ)</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19,0000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ТК-45 - Т-45-А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45,7600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Т-20-А - Т-20-Б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47,5400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Т-20-Б - Т-20-В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62,9400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Т-20-В - ТК-21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48,8800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Т-38-Д - Т-38-Е</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55,3200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Т-38-Е - Т-38-Ж</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54,7000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Т-38-Ж - Т-38-З</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58,0200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Т-38-З - ул. Багирова, 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14,5000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Т-38-З - ул. Багирова 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82,3600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ТК-40 - Т-40-А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39,6800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ТК-39 - ТК-40</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89,8400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ТК-39 - ТК-39-А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5,5000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ТК-39-А - Т-39-Б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129,2600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Т-39-Б - Т-39-В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78,6600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ТК-42 - Т-42-А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12,8200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ТК-21 - ТК-21А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68,8400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ТК-28 - Т-28-А (бассейн)</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90,5400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ТК-28 - ул. Багирова 20(Спортзал)</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82,5000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ТК-21 - ТК-22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25,5400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Т-25-В - Т-25-Г</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96,0000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ТК-26 - Т-26-А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10,6200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ТК-27 - Т-27-1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208,4800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Т-27-1 - ЦТП на ГВС ул. Кедровая</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7,2000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Т-27-3 - ул. Кедровая 2(ч/д)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34,5400</w:t>
            </w:r>
          </w:p>
        </w:tc>
      </w:tr>
      <w:tr w:rsidR="008A7CD1" w:rsidRPr="00CA7D33">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Т-27-1 - Т-27-3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18,0000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lastRenderedPageBreak/>
              <w:t>29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Т-27-5 - ул. Кедровая 4(ч/д)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63,4600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Т-27-5 - Т-27-7</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63,7000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Т-27-7 - ул. Кедровая 6(ч/д)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60,9600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Т-27-7 - Т-27-9</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62,0400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Т-27-9 - ул. Кедровая 8(ч/д)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28,3200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Т-27-9 - Т-27-11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31,8200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Т-27-11 - Т-27-13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66,6600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Т-27-11 - ул. Кедровая 10(ч/д)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55,9800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Т-23Б - Т-23-В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68,6400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Т-31-А - Т-31-Б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32,9800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39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Т-31-Б - ул. Дзержинского 5/1 (Магазин ТАЙГА)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17,1600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Т-38-Ж - ул. Багирова 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13,4200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Т-38-Ж - ул. Багирова 4</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78,4200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Т-38-Е - ул. Багирова 5</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19,5000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Т-38-Е - ул. Багирова</w:t>
            </w:r>
            <w:r w:rsidR="000B28D1">
              <w:rPr>
                <w:rFonts w:eastAsia="Times New Roman" w:cs="Times New Roman"/>
              </w:rPr>
              <w:t xml:space="preserve"> </w:t>
            </w:r>
            <w:r w:rsidRPr="000B28D1">
              <w:rPr>
                <w:rFonts w:eastAsia="Times New Roman" w:cs="Times New Roman"/>
              </w:rPr>
              <w:t>6</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58,0800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Т-38-Д - ТК-38-В-1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63,3000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Т-38-Г - Т-38-Д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21,4000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ТК-32 - ТК-33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130,2400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ТК-33 - ТК-34</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63,7800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ТК-34 - Т-34-А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43,0600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49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Т-34-А - ул. Гвардейская, 1 (Молодежный центр)</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24,4800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Т-34-А - ТК-35</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86,8200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ТК-35 - Т-35-А (ул.Гвардейская,3)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24,7800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Т-35-А - Т-35-Б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2,9400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ТК-35 - ТК-36</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152,8200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ТК-36 - Т-36-А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13,7600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Т-36-А - Т-36-Б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2,6800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Т-36-Б - Т-36-Г</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78,2400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Т-36-Г - ул. Гвардейская, 5 а (Милиция)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19,0400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Т-19-А-1 - ТК-34</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36,7000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59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Т-19-А - Т-19-Б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48,6800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60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Т-19-Б - Т-19-В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19,0600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61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Т-19-В - Т-19-Г</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5,2600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62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Т-19-Г - ул. Гвардейская, д 2 (Элеватор №1)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21,5200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63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Т-36-В - ул. Гвардейская 5 (Общежитие №2)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13,0400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64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Т-19-Е - Т-19-Ж</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57,9600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lastRenderedPageBreak/>
              <w:t>65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Т-19-Ж - Т-19-З</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66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Т-19-К - Т-19-Л</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48,4800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67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Т-19-Л - Т-19-М</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50,0000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68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Т-19-Н - Т-19-0</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69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Т-19-О - Т-19-П</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66,8600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Т-19-Т-5 - Т-19-Т-6</w:t>
            </w:r>
            <w:r w:rsidR="000B28D1">
              <w:rPr>
                <w:rFonts w:eastAsia="Times New Roman" w:cs="Times New Roman"/>
              </w:rPr>
              <w:t xml:space="preserve"> </w:t>
            </w:r>
            <w:r w:rsidRPr="000B28D1">
              <w:rPr>
                <w:rFonts w:eastAsia="Times New Roman" w:cs="Times New Roman"/>
              </w:rPr>
              <w:t>(на</w:t>
            </w:r>
            <w:r w:rsidR="000B28D1">
              <w:rPr>
                <w:rFonts w:eastAsia="Times New Roman" w:cs="Times New Roman"/>
              </w:rPr>
              <w:t xml:space="preserve"> </w:t>
            </w:r>
            <w:r w:rsidRPr="000B28D1">
              <w:rPr>
                <w:rFonts w:eastAsia="Times New Roman" w:cs="Times New Roman"/>
              </w:rPr>
              <w:t>Администрацию)</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62,5800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Т-19-Т-6 - ул. Гвардейская, 4а (Администрация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7,9200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Т-19-Ц - ул. Гвардейская, д 10 (Элеватор №1)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6,1200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ТК-19 - Т-19-А (перемычка)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83,1800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ТК-16 - Т-16-А (ул.Жуковского,2</w:t>
            </w:r>
            <w:r w:rsidR="000B28D1">
              <w:rPr>
                <w:rFonts w:eastAsia="Times New Roman" w:cs="Times New Roman"/>
              </w:rPr>
              <w:t xml:space="preserve"> </w:t>
            </w:r>
            <w:r w:rsidRPr="000B28D1">
              <w:rPr>
                <w:rFonts w:eastAsia="Times New Roman" w:cs="Times New Roman"/>
              </w:rPr>
              <w:t>Дом культуры)</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45,3000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ТК-24 - Т-24-А (на ж/д ул.Мира, 5)</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8,5600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Т-24-А - Т-24-Б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63,7800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Т-24-Б - Т-24-Б-1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12,2800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Т-24-Б - Т-24-В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11,1000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79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Т-24-Г - Т-24-Д (от ж/д ул.Мира,5 до ж/д ул.Мира,6)</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61,3200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Т-24-Д - Т-24-Е</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109,3200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Т-2-В - ТК-3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45,7200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ТК-3 - Т-3-А (на поликлинику пл.Ленина,1,стр,9)</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142,1000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Т-2-Е - ТК-5</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23,9200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ТК-5 - Т-5-Б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43,9400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ТК-5 - ТК-6</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45,0000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Т-6-В - пл. Ленина 1, стр.3 (Казарма кадетов №3) Ввод №2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8,5800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Т-6-В - ТК-6А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29,3800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ТК-6А - пл. Ленина 1 стр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27,6400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89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ТК-8 - ТК-9</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47,7600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90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ТК-9 - пл. Ленина 1, стр.4 (Казарма кадетов №2) Ввод №1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34,1400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91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ТК-9 - пл. Ленина 1, стр.6 (Кадеты красноярья)</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12,7400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92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ТК-8А - ТК-8Б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23,2800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93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ТК-8Б - пл. Ленина 1, стр.1 (Казарма кадетов №1) Ввод №1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12,9000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94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ТК-12 - Т-12-А (на пл.Ленина,2, стр.1 учебный корпус кадетов)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93,6600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95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ТК-12 - ТК-13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51,0200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lastRenderedPageBreak/>
              <w:t>96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ТК-14 - Т-14-А (на ул.Павлова,3 поликлиника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61,4200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97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ТК-14 - Т-14-Б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73,1600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98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Т-14-Б - ул. Павлова 3 (Гараж больницы)</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25,0800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99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Т-6-Б - Т-6-В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209,1200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Т-6-В - ввод в казарму(пл.Ленина, 1, стр.3)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12,8400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ТК-13 - ТК-14</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265,7000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ТК-38-В-1 - ул. Багирова 7</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11,2600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Т-27-3 - Т-27-5</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82,1200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ЦТП на ГВС ул. Кедровая - Т-27-2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5,3800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Т-27-2 - ул. Кедровая 3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120,0000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Т-27-2 - Т-27-4</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18,0000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Т-27-4 - ул. Кедровая 2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32,7200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Т-27-4 - Т-27-6</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82,3400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109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Т-27-6 - ул. Кедровая 4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21,7200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Т-27-6 - Т-27-8</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63,8000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Т-27-8 - ул. Кедровая 6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19,8800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Т-27-8 - Т-27-10</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61,7200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Т-27-10 - ул. Кедровая 8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26,3800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Т-27-10 - Т-27-12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31,6200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Т-27-12 - Т-27-14</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70,7200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Т-27-14 - Т-27-16</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35,0000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Т-27-16 - ул. Кедровая 9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98,9000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Т-27-14 - ул. Кедровая 5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69,0600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119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Т-27-12 - ул. Кедровая 10</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53,7400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ТК-21А - ТК-28</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130,8000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Т-20-Б - Т-20-Б-1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6,4800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Т-20-Б-3 - Т-20-Б-4</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50,0600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Т-20-Б-4 - Т-20-Б-5</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6,8400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Т-42-А - ул.Багирова 24 (Баня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45,3400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Т-42-В - ул. Жуковского 9, стр2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26,1000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Т-42-В - ул. Жуковского 9, стр1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12,6000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Т-42-Б - ТК-43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108,8800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ТК-43 - ТК-44</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228,8200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129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Т-45-А - ул. Кедровая 1А (Мастерская МУП ПЖРЭТ)</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10,6200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130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ТК-42 - ул. Жуковского 9 склад кадетов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35,1800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131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Т-25-Д - ул. Мира 12(ж/д)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lastRenderedPageBreak/>
              <w:t>132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Т-25-Д - ул. Мира 12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133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Т-26-А - Т-26-Б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80,0000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134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Т-26-Б - ул. Мира 11 (ж/д)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135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Т-26-Б - ул. Мира 11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136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Т-20-Б-1 - Т-20-Б-2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137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Т-20-Б-5 - ул. Жуковского 8(ж/д)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138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Т-20-Б-5 - ул. Жуковского 8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139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Т-20-Б-1 - ул. Жуковского 6(ж/д)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Т-20-Б-1 - ул. Жуковского 6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Т-25-Б - ул. Мира 9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Т-23-В - ул. Мира 7 (ж/д)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Т-30-Ж - ул. Дзержинского 7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Т-30-Ж - ул. Дзержинского 7</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6,8600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Т-38-Б - ул. Дзержинского, 8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Т-38-Б - Т-38-В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Т-38-В - ул. Дзержинского, 8 (Элеватор №1)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Т-38-В - ул. Дзержинского, 8 (Элеватор №2)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84,0000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149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Т-35-Б - ул. Гвардейская, д 3 (Элеватор №1)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Т-35-Б - Т-35-В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94,5000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Т-35-В - ул. Гвардейская, д 3 (Элеватор №2)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7,7000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Т-35-В - Т-35-Г</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110,0000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Т-35-Г - Т-35-Д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Т-35-Д - Т-35-Е</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Т-35-Е - ул. Гвардейская, д.3 (Элеватор №3)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Т-19-Г - ул. Гвардейская, д 2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Т-19-Г - Т-19-Д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28,6800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Т-19-Д -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159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Т-19-Д - ул. Гвардейская, д 2 (Элеватор №2)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30,0000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160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 - Т-19-Е</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161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Т-19-З - Т-19-И</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43,6400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162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Т-19-И -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163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Т-19-З - ул. Гвардейская, д 4 (Элеватор №1)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164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Т-19-З - ул. Гвардейская, д 4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10,5000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165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Т-19-И - ул. Гвардейская, д.4 </w:t>
            </w:r>
            <w:r w:rsidRPr="000B28D1">
              <w:rPr>
                <w:rFonts w:eastAsia="Times New Roman" w:cs="Times New Roman"/>
              </w:rPr>
              <w:lastRenderedPageBreak/>
              <w:t>(Элеватор №2)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66,5200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lastRenderedPageBreak/>
              <w:t>166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 - Т-19-К</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167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Т-19-Н - ул. Гвардейская, д.6 (Элеватор №2)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55,0200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168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Т-19-М - Т-19-Н</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57,0800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169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Т-19-М - ул. Гвардейская, д 6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Т-19-М - Т-19-М-1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Т-19-М-1 - ул. Гвардейская, д.6 (Элеватор №1)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 - Т-19-О</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6,9400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Т-19-П - Т-19-Р</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33,5800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Т-19-Р - ул. Гвардейская, д.8 (Элеватор №1)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Т-19-Р - ул. Гвардейская, д 8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Т-19-Р - Т-19-С</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31,8800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Т-19-С - ул. Гвардейская, д.8 (Элеватор №2)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4,8200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Т-19-С - Т-19-Т</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11,5600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179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 - Т-19-Т-1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60,6600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Т-19-Т -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 - Т-19-У</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56,6800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Т-19-Т-1 - ул. Гвардейская, д.8 (Элеватор №3)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6,4800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Т-19-Т-1 - Т-19-Т-2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55,4400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Т-19-Т-2 - ул. Гвардейская, д.8 (Элеватор №4)</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4,4000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Т-19-Т-2 - Т-19-Т-3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14,2200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Т-19-Т-3 - Т-19-Т-5</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108,7200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Т-19-Т-3 - Т-19-Т-4</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34,2400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Т-19-Т-4 - ул. Гвардейская, д.8 (Элеватор №5)</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189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Т-19-Т-4 - ул. Гвардейская, д.8 (Элеватор №6)</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55,2600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190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Т-24-Е - ул. Мира 6(ж/д)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4,1600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191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Т-24-Е - ул. Мира 6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4,6000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192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Т-24-Б-1 - ул. Мира 5(ж/д)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7,6200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193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Т-24-В - Т-24-Г</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95,0600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194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Т-40-Б - ул. Багирова, 12 (Начальная школа)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9,9600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195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Т-40-Б - ул. Багирова, 12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2,6400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196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Т-39-Г - ул. Багирова, 14 (Детский сад)</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5,6400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lastRenderedPageBreak/>
              <w:t>197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Т-39-Г - ул. Багирова, 14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4,5600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198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Т-39-В - Т-39-Г</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63,9400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199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Т-28-Б -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Т-36-Б - Т-36-В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32,6800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Т-36-В - ул. Гвардейская, 5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9,1800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Т-40-А - Т-40-Б</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4,5600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Т-19-А - Т-19-А-1</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111,8600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Т-31-А - ТК-32</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121,2400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205</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Т-14-А - Больница (ул. Павлова, 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2,0000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206</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Т-14-А - ул. Павлова 3</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207</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Т-16-А - ул. Жуковского 2 (Дом культуры)</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4,0000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208</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Т-3-А - пл. Ленина 1, стр.9 (Поликлиника кадетов)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209</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Т-5-Б - пл. Ленина 2, стр.7 (Дом быта кадетов прачка)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210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Т-5-Б - пл. Ленина 2, стр.7 (Дом быта кадетов прачка</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6,0000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211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Т-35-Б - ул. Гвардейская, д 3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0,2000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212</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Т-3-А - пл. Ленина 1, стр.9 (Поликлиника кадетов)</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0,2000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213</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Т-23-В - ул. Мира 7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0,2000</w:t>
            </w:r>
          </w:p>
        </w:tc>
      </w:tr>
      <w:tr w:rsidR="008A7CD1" w:rsidRPr="000B28D1">
        <w:trPr>
          <w:jc w:val="both"/>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214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 xml:space="preserve">Т-24-Б-1 - ул. Мира 5 </w:t>
            </w:r>
          </w:p>
        </w:tc>
        <w:tc>
          <w:tcPr>
            <w:tcW w:w="0" w:type="dxa"/>
            <w:shd w:val="clear" w:color="auto" w:fill="FFFFFF"/>
            <w:tcMar>
              <w:top w:w="40" w:type="dxa"/>
              <w:left w:w="200" w:type="dxa"/>
              <w:bottom w:w="40" w:type="dxa"/>
              <w:right w:w="200" w:type="dxa"/>
            </w:tcMar>
            <w:vAlign w:val="center"/>
          </w:tcPr>
          <w:p w:rsidR="008A7CD1" w:rsidRPr="000B28D1" w:rsidRDefault="008A7CD1">
            <w:pPr>
              <w:jc w:val="center"/>
            </w:pP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0,2000</w:t>
            </w:r>
          </w:p>
        </w:tc>
      </w:tr>
    </w:tbl>
    <w:p w:rsidR="00247297" w:rsidRPr="000B28D1" w:rsidRDefault="00247297" w:rsidP="00247297">
      <w:pPr>
        <w:rPr>
          <w:lang w:eastAsia="ru-RU"/>
        </w:rPr>
      </w:pPr>
    </w:p>
    <w:p w:rsidR="00247297" w:rsidRPr="000B28D1" w:rsidRDefault="00F476CE" w:rsidP="00247297">
      <w:pPr>
        <w:pStyle w:val="1"/>
        <w:spacing w:before="64"/>
        <w:ind w:left="0" w:firstLine="0"/>
        <w:jc w:val="both"/>
        <w:rPr>
          <w:rFonts w:eastAsia="Times New Roman"/>
          <w:sz w:val="28"/>
          <w:szCs w:val="28"/>
        </w:rPr>
      </w:pPr>
      <w:hyperlink w:anchor="bookmark52" w:history="1">
        <w:bookmarkStart w:id="101" w:name="_Toc184722047"/>
        <w:r w:rsidR="000159FD" w:rsidRPr="000B28D1">
          <w:rPr>
            <w:rFonts w:eastAsia="Times New Roman"/>
            <w:sz w:val="28"/>
            <w:szCs w:val="28"/>
          </w:rPr>
          <w:t>РАЗДЕЛ 7. ПРЕДЛОЖЕНИЯ ПО ПЕРЕВОДУ ОТКРЫТЫХ СИСТЕМ ТЕПЛОСНАБЖЕНИЯ</w:t>
        </w:r>
      </w:hyperlink>
      <w:r w:rsidR="000159FD" w:rsidRPr="000B28D1">
        <w:rPr>
          <w:rFonts w:eastAsia="Times New Roman"/>
          <w:sz w:val="28"/>
          <w:szCs w:val="28"/>
        </w:rPr>
        <w:t xml:space="preserve"> </w:t>
      </w:r>
      <w:hyperlink w:anchor="bookmark52" w:history="1">
        <w:r w:rsidR="000159FD" w:rsidRPr="000B28D1">
          <w:rPr>
            <w:rFonts w:eastAsia="Times New Roman"/>
            <w:sz w:val="28"/>
            <w:szCs w:val="28"/>
          </w:rPr>
          <w:t>(ГОРЯЧЕГО ВОДОСНАБЖЕНИЯ) В ЗАКРЫТЫЕ СИСТЕМЫ ГОРЯЧЕГО</w:t>
        </w:r>
      </w:hyperlink>
      <w:r w:rsidR="000159FD" w:rsidRPr="000B28D1">
        <w:rPr>
          <w:rFonts w:eastAsia="Times New Roman"/>
          <w:sz w:val="28"/>
          <w:szCs w:val="28"/>
        </w:rPr>
        <w:t xml:space="preserve"> </w:t>
      </w:r>
      <w:hyperlink w:anchor="bookmark52" w:history="1">
        <w:r w:rsidR="000159FD" w:rsidRPr="000B28D1">
          <w:rPr>
            <w:rFonts w:eastAsia="Times New Roman"/>
            <w:sz w:val="28"/>
            <w:szCs w:val="28"/>
          </w:rPr>
          <w:t>ВОДОСНАБЖЕНИЯ</w:t>
        </w:r>
        <w:bookmarkEnd w:id="101"/>
        <w:r w:rsidR="000159FD" w:rsidRPr="000B28D1">
          <w:rPr>
            <w:rFonts w:eastAsia="Times New Roman"/>
            <w:sz w:val="28"/>
            <w:szCs w:val="28"/>
          </w:rPr>
          <w:tab/>
        </w:r>
        <w:r w:rsidR="000159FD" w:rsidRPr="000B28D1">
          <w:rPr>
            <w:rFonts w:eastAsia="Times New Roman"/>
            <w:sz w:val="28"/>
            <w:szCs w:val="28"/>
          </w:rPr>
          <w:tab/>
        </w:r>
        <w:r w:rsidR="000159FD" w:rsidRPr="000B28D1">
          <w:rPr>
            <w:rFonts w:eastAsia="Times New Roman"/>
            <w:sz w:val="28"/>
            <w:szCs w:val="28"/>
          </w:rPr>
          <w:tab/>
        </w:r>
        <w:r w:rsidR="000159FD" w:rsidRPr="000B28D1">
          <w:rPr>
            <w:rFonts w:eastAsia="Times New Roman"/>
            <w:sz w:val="28"/>
            <w:szCs w:val="28"/>
          </w:rPr>
          <w:tab/>
        </w:r>
      </w:hyperlink>
    </w:p>
    <w:p w:rsidR="00247297" w:rsidRPr="000B28D1" w:rsidRDefault="00F476CE" w:rsidP="00247297">
      <w:pPr>
        <w:pStyle w:val="2"/>
        <w:spacing w:before="69"/>
        <w:ind w:left="0" w:firstLine="0"/>
        <w:rPr>
          <w:rFonts w:eastAsia="Times New Roman"/>
          <w:sz w:val="24"/>
          <w:szCs w:val="24"/>
        </w:rPr>
      </w:pPr>
      <w:hyperlink w:anchor="bookmark53" w:history="1">
        <w:bookmarkStart w:id="102" w:name="_Toc30146993"/>
        <w:bookmarkStart w:id="103" w:name="_Toc35951460"/>
        <w:bookmarkStart w:id="104" w:name="_Toc184722048"/>
        <w:r w:rsidR="000159FD" w:rsidRPr="000B28D1">
          <w:rPr>
            <w:rFonts w:eastAsia="Times New Roman"/>
            <w:sz w:val="24"/>
            <w:szCs w:val="24"/>
          </w:rPr>
          <w:t>Часть 1.</w:t>
        </w:r>
        <w:r w:rsidR="000B28D1">
          <w:rPr>
            <w:rFonts w:eastAsia="Times New Roman"/>
            <w:sz w:val="24"/>
            <w:szCs w:val="24"/>
          </w:rPr>
          <w:t xml:space="preserve"> </w:t>
        </w:r>
        <w:r w:rsidR="000159FD" w:rsidRPr="000B28D1">
          <w:rPr>
            <w:rFonts w:eastAsia="Times New Roman"/>
            <w:sz w:val="24"/>
            <w:szCs w:val="24"/>
          </w:rPr>
          <w:t>Предложения</w:t>
        </w:r>
        <w:r w:rsidR="000B28D1">
          <w:rPr>
            <w:rFonts w:eastAsia="Times New Roman"/>
            <w:sz w:val="24"/>
            <w:szCs w:val="24"/>
          </w:rPr>
          <w:t xml:space="preserve"> </w:t>
        </w:r>
        <w:r w:rsidR="000159FD" w:rsidRPr="000B28D1">
          <w:rPr>
            <w:rFonts w:eastAsia="Times New Roman"/>
            <w:sz w:val="24"/>
            <w:szCs w:val="24"/>
          </w:rPr>
          <w:t>по</w:t>
        </w:r>
        <w:r w:rsidR="000B28D1">
          <w:rPr>
            <w:rFonts w:eastAsia="Times New Roman"/>
            <w:sz w:val="24"/>
            <w:szCs w:val="24"/>
          </w:rPr>
          <w:t xml:space="preserve"> </w:t>
        </w:r>
        <w:r w:rsidR="000159FD" w:rsidRPr="000B28D1">
          <w:rPr>
            <w:rFonts w:eastAsia="Times New Roman"/>
            <w:sz w:val="24"/>
            <w:szCs w:val="24"/>
          </w:rPr>
          <w:t>переводу</w:t>
        </w:r>
        <w:r w:rsidR="000B28D1">
          <w:rPr>
            <w:rFonts w:eastAsia="Times New Roman"/>
            <w:sz w:val="24"/>
            <w:szCs w:val="24"/>
          </w:rPr>
          <w:t xml:space="preserve"> </w:t>
        </w:r>
        <w:r w:rsidR="000159FD" w:rsidRPr="000B28D1">
          <w:rPr>
            <w:rFonts w:eastAsia="Times New Roman"/>
            <w:sz w:val="24"/>
            <w:szCs w:val="24"/>
          </w:rPr>
          <w:t>существующих</w:t>
        </w:r>
        <w:r w:rsidR="000B28D1">
          <w:rPr>
            <w:rFonts w:eastAsia="Times New Roman"/>
            <w:sz w:val="24"/>
            <w:szCs w:val="24"/>
          </w:rPr>
          <w:t xml:space="preserve"> </w:t>
        </w:r>
        <w:r w:rsidR="000159FD" w:rsidRPr="000B28D1">
          <w:rPr>
            <w:rFonts w:eastAsia="Times New Roman"/>
            <w:sz w:val="24"/>
            <w:szCs w:val="24"/>
          </w:rPr>
          <w:t>открытых</w:t>
        </w:r>
        <w:r w:rsidR="000B28D1">
          <w:rPr>
            <w:rFonts w:eastAsia="Times New Roman"/>
            <w:sz w:val="24"/>
            <w:szCs w:val="24"/>
          </w:rPr>
          <w:t xml:space="preserve"> </w:t>
        </w:r>
        <w:r w:rsidR="000159FD" w:rsidRPr="000B28D1">
          <w:rPr>
            <w:rFonts w:eastAsia="Times New Roman"/>
            <w:sz w:val="24"/>
            <w:szCs w:val="24"/>
          </w:rPr>
          <w:t>систем</w:t>
        </w:r>
        <w:r w:rsidR="000B28D1">
          <w:rPr>
            <w:rFonts w:eastAsia="Times New Roman"/>
            <w:sz w:val="24"/>
            <w:szCs w:val="24"/>
          </w:rPr>
          <w:t xml:space="preserve"> </w:t>
        </w:r>
        <w:r w:rsidR="000159FD" w:rsidRPr="000B28D1">
          <w:rPr>
            <w:rFonts w:eastAsia="Times New Roman"/>
            <w:sz w:val="24"/>
            <w:szCs w:val="24"/>
          </w:rPr>
          <w:t>теплоснабжения</w:t>
        </w:r>
      </w:hyperlink>
      <w:r w:rsidR="000159FD" w:rsidRPr="000B28D1">
        <w:rPr>
          <w:rFonts w:eastAsia="Times New Roman"/>
          <w:sz w:val="24"/>
          <w:szCs w:val="24"/>
        </w:rPr>
        <w:t xml:space="preserve"> </w:t>
      </w:r>
      <w:hyperlink w:anchor="bookmark53" w:history="1">
        <w:r w:rsidR="000159FD" w:rsidRPr="000B28D1">
          <w:rPr>
            <w:rFonts w:eastAsia="Times New Roman"/>
            <w:sz w:val="24"/>
            <w:szCs w:val="24"/>
          </w:rPr>
          <w:t>(горячего водоснабжения) в закрытые системы горячего водоснабжения, для осуществления</w:t>
        </w:r>
      </w:hyperlink>
      <w:r w:rsidR="000159FD" w:rsidRPr="000B28D1">
        <w:rPr>
          <w:rFonts w:eastAsia="Times New Roman"/>
          <w:sz w:val="24"/>
          <w:szCs w:val="24"/>
        </w:rPr>
        <w:t xml:space="preserve"> </w:t>
      </w:r>
      <w:hyperlink w:anchor="bookmark53" w:history="1">
        <w:r w:rsidR="000159FD" w:rsidRPr="000B28D1">
          <w:rPr>
            <w:rFonts w:eastAsia="Times New Roman"/>
            <w:sz w:val="24"/>
            <w:szCs w:val="24"/>
          </w:rPr>
          <w:t>которого необходимо строительство индивидуальных и (или) центральных тепловых пунктов</w:t>
        </w:r>
      </w:hyperlink>
      <w:r w:rsidR="000159FD" w:rsidRPr="000B28D1">
        <w:rPr>
          <w:rFonts w:eastAsia="Times New Roman"/>
          <w:sz w:val="24"/>
          <w:szCs w:val="24"/>
        </w:rPr>
        <w:t xml:space="preserve"> </w:t>
      </w:r>
      <w:hyperlink w:anchor="bookmark53" w:history="1">
        <w:r w:rsidR="000159FD" w:rsidRPr="000B28D1">
          <w:rPr>
            <w:rFonts w:eastAsia="Times New Roman"/>
            <w:sz w:val="24"/>
            <w:szCs w:val="24"/>
          </w:rPr>
          <w:t>при наличии у потребителей внутридомовых систем горячего водоснабжения</w:t>
        </w:r>
        <w:bookmarkEnd w:id="102"/>
        <w:bookmarkEnd w:id="103"/>
        <w:bookmarkEnd w:id="104"/>
        <w:r w:rsidR="000159FD" w:rsidRPr="000B28D1">
          <w:rPr>
            <w:rFonts w:eastAsia="Times New Roman"/>
            <w:sz w:val="24"/>
            <w:szCs w:val="24"/>
          </w:rPr>
          <w:tab/>
        </w:r>
      </w:hyperlink>
    </w:p>
    <w:p w:rsidR="00247297" w:rsidRPr="000B28D1" w:rsidRDefault="00247297" w:rsidP="00247297">
      <w:pPr>
        <w:pStyle w:val="af"/>
        <w:spacing w:before="69" w:line="288" w:lineRule="auto"/>
        <w:ind w:right="114"/>
        <w:jc w:val="both"/>
        <w:rPr>
          <w:spacing w:val="-2"/>
        </w:rPr>
      </w:pPr>
    </w:p>
    <w:p w:rsidR="00861255" w:rsidRPr="000B28D1" w:rsidRDefault="00861255" w:rsidP="00861255">
      <w:pPr>
        <w:pStyle w:val="Default"/>
        <w:ind w:firstLine="709"/>
        <w:jc w:val="both"/>
        <w:rPr>
          <w:szCs w:val="23"/>
        </w:rPr>
      </w:pPr>
      <w:bookmarkStart w:id="105" w:name="_Hlk113888279"/>
      <w:r w:rsidRPr="000B28D1">
        <w:rPr>
          <w:szCs w:val="23"/>
        </w:rPr>
        <w:t>На территории п. Кедровый закрытая система теплоснабжения, горячее водоснабжение отсутствует.</w:t>
      </w:r>
      <w:bookmarkEnd w:id="105"/>
    </w:p>
    <w:p w:rsidR="00CE7F83" w:rsidRDefault="00CE7F83">
      <w:pPr>
        <w:spacing w:after="160" w:line="259" w:lineRule="auto"/>
      </w:pPr>
      <w:r>
        <w:br w:type="page"/>
      </w:r>
    </w:p>
    <w:p w:rsidR="00247297" w:rsidRPr="000B28D1" w:rsidRDefault="00F476CE" w:rsidP="00247297">
      <w:pPr>
        <w:pStyle w:val="2"/>
        <w:spacing w:before="69"/>
        <w:ind w:left="0" w:firstLine="0"/>
        <w:rPr>
          <w:rFonts w:eastAsia="Times New Roman"/>
          <w:sz w:val="24"/>
          <w:szCs w:val="24"/>
        </w:rPr>
      </w:pPr>
      <w:hyperlink w:anchor="bookmark54" w:history="1">
        <w:bookmarkStart w:id="106" w:name="_Toc30146994"/>
        <w:bookmarkStart w:id="107" w:name="_Toc35951461"/>
        <w:bookmarkStart w:id="108" w:name="_Toc184722049"/>
        <w:r w:rsidR="000159FD" w:rsidRPr="000B28D1">
          <w:rPr>
            <w:rFonts w:eastAsia="Times New Roman"/>
            <w:sz w:val="24"/>
            <w:szCs w:val="24"/>
          </w:rPr>
          <w:t>Часть 2.</w:t>
        </w:r>
        <w:r w:rsidR="000B28D1">
          <w:rPr>
            <w:rFonts w:eastAsia="Times New Roman"/>
            <w:sz w:val="24"/>
            <w:szCs w:val="24"/>
          </w:rPr>
          <w:t xml:space="preserve"> </w:t>
        </w:r>
        <w:r w:rsidR="000159FD" w:rsidRPr="000B28D1">
          <w:rPr>
            <w:rFonts w:eastAsia="Times New Roman"/>
            <w:sz w:val="24"/>
            <w:szCs w:val="24"/>
          </w:rPr>
          <w:t>Предложения</w:t>
        </w:r>
        <w:r w:rsidR="000B28D1">
          <w:rPr>
            <w:rFonts w:eastAsia="Times New Roman"/>
            <w:sz w:val="24"/>
            <w:szCs w:val="24"/>
          </w:rPr>
          <w:t xml:space="preserve"> </w:t>
        </w:r>
        <w:r w:rsidR="000159FD" w:rsidRPr="000B28D1">
          <w:rPr>
            <w:rFonts w:eastAsia="Times New Roman"/>
            <w:sz w:val="24"/>
            <w:szCs w:val="24"/>
          </w:rPr>
          <w:t>по</w:t>
        </w:r>
        <w:r w:rsidR="000B28D1">
          <w:rPr>
            <w:rFonts w:eastAsia="Times New Roman"/>
            <w:sz w:val="24"/>
            <w:szCs w:val="24"/>
          </w:rPr>
          <w:t xml:space="preserve"> </w:t>
        </w:r>
        <w:r w:rsidR="000159FD" w:rsidRPr="000B28D1">
          <w:rPr>
            <w:rFonts w:eastAsia="Times New Roman"/>
            <w:sz w:val="24"/>
            <w:szCs w:val="24"/>
          </w:rPr>
          <w:t>переводу</w:t>
        </w:r>
        <w:r w:rsidR="000B28D1">
          <w:rPr>
            <w:rFonts w:eastAsia="Times New Roman"/>
            <w:sz w:val="24"/>
            <w:szCs w:val="24"/>
          </w:rPr>
          <w:t xml:space="preserve"> </w:t>
        </w:r>
        <w:r w:rsidR="000159FD" w:rsidRPr="000B28D1">
          <w:rPr>
            <w:rFonts w:eastAsia="Times New Roman"/>
            <w:sz w:val="24"/>
            <w:szCs w:val="24"/>
          </w:rPr>
          <w:t>существующих</w:t>
        </w:r>
        <w:r w:rsidR="000B28D1">
          <w:rPr>
            <w:rFonts w:eastAsia="Times New Roman"/>
            <w:sz w:val="24"/>
            <w:szCs w:val="24"/>
          </w:rPr>
          <w:t xml:space="preserve"> </w:t>
        </w:r>
        <w:r w:rsidR="000159FD" w:rsidRPr="000B28D1">
          <w:rPr>
            <w:rFonts w:eastAsia="Times New Roman"/>
            <w:sz w:val="24"/>
            <w:szCs w:val="24"/>
          </w:rPr>
          <w:t>открытых</w:t>
        </w:r>
        <w:r w:rsidR="000B28D1">
          <w:rPr>
            <w:rFonts w:eastAsia="Times New Roman"/>
            <w:sz w:val="24"/>
            <w:szCs w:val="24"/>
          </w:rPr>
          <w:t xml:space="preserve"> </w:t>
        </w:r>
        <w:r w:rsidR="000159FD" w:rsidRPr="000B28D1">
          <w:rPr>
            <w:rFonts w:eastAsia="Times New Roman"/>
            <w:sz w:val="24"/>
            <w:szCs w:val="24"/>
          </w:rPr>
          <w:t>систем</w:t>
        </w:r>
        <w:r w:rsidR="000B28D1">
          <w:rPr>
            <w:rFonts w:eastAsia="Times New Roman"/>
            <w:sz w:val="24"/>
            <w:szCs w:val="24"/>
          </w:rPr>
          <w:t xml:space="preserve"> </w:t>
        </w:r>
        <w:r w:rsidR="000159FD" w:rsidRPr="000B28D1">
          <w:rPr>
            <w:rFonts w:eastAsia="Times New Roman"/>
            <w:sz w:val="24"/>
            <w:szCs w:val="24"/>
          </w:rPr>
          <w:t>теплоснабжения</w:t>
        </w:r>
      </w:hyperlink>
      <w:r w:rsidR="000159FD" w:rsidRPr="000B28D1">
        <w:rPr>
          <w:rFonts w:eastAsia="Times New Roman"/>
          <w:sz w:val="24"/>
          <w:szCs w:val="24"/>
        </w:rPr>
        <w:t xml:space="preserve"> </w:t>
      </w:r>
      <w:hyperlink w:anchor="bookmark54" w:history="1">
        <w:r w:rsidR="000159FD" w:rsidRPr="000B28D1">
          <w:rPr>
            <w:rFonts w:eastAsia="Times New Roman"/>
            <w:sz w:val="24"/>
            <w:szCs w:val="24"/>
          </w:rPr>
          <w:t>(горячего водоснабжения) в закрытые системы горячего водоснабжения, для осуществления</w:t>
        </w:r>
      </w:hyperlink>
      <w:r w:rsidR="000159FD" w:rsidRPr="000B28D1">
        <w:rPr>
          <w:rFonts w:eastAsia="Times New Roman"/>
          <w:sz w:val="24"/>
          <w:szCs w:val="24"/>
        </w:rPr>
        <w:t xml:space="preserve"> </w:t>
      </w:r>
      <w:hyperlink w:anchor="bookmark54" w:history="1">
        <w:r w:rsidR="000159FD" w:rsidRPr="000B28D1">
          <w:rPr>
            <w:rFonts w:eastAsia="Times New Roman"/>
            <w:sz w:val="24"/>
            <w:szCs w:val="24"/>
          </w:rPr>
          <w:t>которого отсутствует необходимость строительства индивидуальных и (или) центральных</w:t>
        </w:r>
      </w:hyperlink>
      <w:r w:rsidR="000159FD" w:rsidRPr="000B28D1">
        <w:rPr>
          <w:rFonts w:eastAsia="Times New Roman"/>
          <w:sz w:val="24"/>
          <w:szCs w:val="24"/>
        </w:rPr>
        <w:t xml:space="preserve"> </w:t>
      </w:r>
      <w:hyperlink w:anchor="bookmark54" w:history="1">
        <w:r w:rsidR="000159FD" w:rsidRPr="000B28D1">
          <w:rPr>
            <w:rFonts w:eastAsia="Times New Roman"/>
            <w:sz w:val="24"/>
            <w:szCs w:val="24"/>
          </w:rPr>
          <w:t>тепловых пунктов по причине отсутствия у потребителей внутридомовых систем горячего</w:t>
        </w:r>
      </w:hyperlink>
      <w:r w:rsidR="000159FD" w:rsidRPr="000B28D1">
        <w:rPr>
          <w:rFonts w:eastAsia="Times New Roman"/>
          <w:sz w:val="24"/>
          <w:szCs w:val="24"/>
        </w:rPr>
        <w:t xml:space="preserve"> </w:t>
      </w:r>
      <w:hyperlink w:anchor="bookmark54" w:history="1">
        <w:r w:rsidR="000159FD" w:rsidRPr="000B28D1">
          <w:rPr>
            <w:rFonts w:eastAsia="Times New Roman"/>
            <w:sz w:val="24"/>
            <w:szCs w:val="24"/>
          </w:rPr>
          <w:t>водоснабжения</w:t>
        </w:r>
        <w:bookmarkEnd w:id="106"/>
        <w:bookmarkEnd w:id="107"/>
        <w:bookmarkEnd w:id="108"/>
      </w:hyperlink>
    </w:p>
    <w:p w:rsidR="00247297" w:rsidRPr="000B28D1" w:rsidRDefault="00247297" w:rsidP="00247297">
      <w:pPr>
        <w:pStyle w:val="af"/>
        <w:spacing w:line="274" w:lineRule="auto"/>
        <w:ind w:right="118"/>
        <w:jc w:val="both"/>
        <w:rPr>
          <w:spacing w:val="-6"/>
        </w:rPr>
      </w:pPr>
    </w:p>
    <w:p w:rsidR="00247297" w:rsidRPr="000B28D1" w:rsidRDefault="000159FD" w:rsidP="00247297">
      <w:pPr>
        <w:pStyle w:val="af"/>
        <w:spacing w:line="274" w:lineRule="auto"/>
        <w:ind w:right="118"/>
        <w:jc w:val="both"/>
      </w:pPr>
      <w:r w:rsidRPr="000B28D1">
        <w:rPr>
          <w:spacing w:val="-6"/>
        </w:rPr>
        <w:t>П</w:t>
      </w:r>
      <w:r w:rsidRPr="000B28D1">
        <w:rPr>
          <w:spacing w:val="1"/>
        </w:rPr>
        <w:t>е</w:t>
      </w:r>
      <w:r w:rsidRPr="000B28D1">
        <w:t>р</w:t>
      </w:r>
      <w:r w:rsidRPr="000B28D1">
        <w:rPr>
          <w:spacing w:val="1"/>
        </w:rPr>
        <w:t>е</w:t>
      </w:r>
      <w:r w:rsidRPr="000B28D1">
        <w:rPr>
          <w:spacing w:val="-2"/>
        </w:rPr>
        <w:t>в</w:t>
      </w:r>
      <w:r w:rsidRPr="000B28D1">
        <w:t>од</w:t>
      </w:r>
      <w:r w:rsidRPr="000B28D1">
        <w:rPr>
          <w:spacing w:val="17"/>
        </w:rPr>
        <w:t xml:space="preserve"> </w:t>
      </w:r>
      <w:r w:rsidRPr="000B28D1">
        <w:t>на</w:t>
      </w:r>
      <w:r w:rsidRPr="000B28D1">
        <w:rPr>
          <w:spacing w:val="16"/>
        </w:rPr>
        <w:t xml:space="preserve"> </w:t>
      </w:r>
      <w:r w:rsidRPr="000B28D1">
        <w:t>з</w:t>
      </w:r>
      <w:r w:rsidRPr="000B28D1">
        <w:rPr>
          <w:spacing w:val="1"/>
        </w:rPr>
        <w:t>а</w:t>
      </w:r>
      <w:r w:rsidRPr="000B28D1">
        <w:t>кр</w:t>
      </w:r>
      <w:r w:rsidRPr="000B28D1">
        <w:rPr>
          <w:spacing w:val="-2"/>
        </w:rPr>
        <w:t>ы</w:t>
      </w:r>
      <w:r w:rsidRPr="000B28D1">
        <w:rPr>
          <w:spacing w:val="-1"/>
        </w:rPr>
        <w:t>т</w:t>
      </w:r>
      <w:r w:rsidRPr="000B28D1">
        <w:rPr>
          <w:spacing w:val="-2"/>
        </w:rPr>
        <w:t>ы</w:t>
      </w:r>
      <w:r w:rsidRPr="000B28D1">
        <w:t>е</w:t>
      </w:r>
      <w:r w:rsidRPr="000B28D1">
        <w:rPr>
          <w:spacing w:val="17"/>
        </w:rPr>
        <w:t xml:space="preserve"> </w:t>
      </w:r>
      <w:r w:rsidRPr="000B28D1">
        <w:rPr>
          <w:spacing w:val="1"/>
        </w:rPr>
        <w:t>с</w:t>
      </w:r>
      <w:r w:rsidRPr="000B28D1">
        <w:rPr>
          <w:spacing w:val="-5"/>
        </w:rPr>
        <w:t>и</w:t>
      </w:r>
      <w:r w:rsidRPr="000B28D1">
        <w:rPr>
          <w:spacing w:val="1"/>
        </w:rPr>
        <w:t>с</w:t>
      </w:r>
      <w:r w:rsidRPr="000B28D1">
        <w:rPr>
          <w:spacing w:val="-1"/>
        </w:rPr>
        <w:t>т</w:t>
      </w:r>
      <w:r w:rsidRPr="000B28D1">
        <w:rPr>
          <w:spacing w:val="1"/>
        </w:rPr>
        <w:t>е</w:t>
      </w:r>
      <w:r w:rsidRPr="000B28D1">
        <w:t>мы</w:t>
      </w:r>
      <w:r w:rsidRPr="000B28D1">
        <w:rPr>
          <w:spacing w:val="14"/>
        </w:rPr>
        <w:t xml:space="preserve"> </w:t>
      </w:r>
      <w:r w:rsidRPr="000B28D1">
        <w:rPr>
          <w:spacing w:val="1"/>
        </w:rPr>
        <w:t>г</w:t>
      </w:r>
      <w:r w:rsidRPr="000B28D1">
        <w:t>о</w:t>
      </w:r>
      <w:r w:rsidRPr="000B28D1">
        <w:rPr>
          <w:spacing w:val="-5"/>
        </w:rPr>
        <w:t>р</w:t>
      </w:r>
      <w:r w:rsidRPr="000B28D1">
        <w:rPr>
          <w:spacing w:val="1"/>
        </w:rPr>
        <w:t>я</w:t>
      </w:r>
      <w:r w:rsidRPr="000B28D1">
        <w:rPr>
          <w:spacing w:val="-5"/>
        </w:rPr>
        <w:t>ч</w:t>
      </w:r>
      <w:r w:rsidRPr="000B28D1">
        <w:rPr>
          <w:spacing w:val="1"/>
        </w:rPr>
        <w:t>ег</w:t>
      </w:r>
      <w:r w:rsidRPr="000B28D1">
        <w:t>о</w:t>
      </w:r>
      <w:r w:rsidRPr="000B28D1">
        <w:rPr>
          <w:spacing w:val="15"/>
        </w:rPr>
        <w:t xml:space="preserve"> </w:t>
      </w:r>
      <w:r w:rsidRPr="000B28D1">
        <w:rPr>
          <w:spacing w:val="-2"/>
        </w:rPr>
        <w:t>в</w:t>
      </w:r>
      <w:r w:rsidRPr="000B28D1">
        <w:t>о</w:t>
      </w:r>
      <w:r w:rsidRPr="000B28D1">
        <w:rPr>
          <w:spacing w:val="1"/>
        </w:rPr>
        <w:t>д</w:t>
      </w:r>
      <w:r w:rsidRPr="000B28D1">
        <w:rPr>
          <w:spacing w:val="-5"/>
        </w:rPr>
        <w:t>о</w:t>
      </w:r>
      <w:r w:rsidRPr="000B28D1">
        <w:rPr>
          <w:spacing w:val="1"/>
        </w:rPr>
        <w:t>с</w:t>
      </w:r>
      <w:r w:rsidRPr="000B28D1">
        <w:t>на</w:t>
      </w:r>
      <w:r w:rsidRPr="000B28D1">
        <w:rPr>
          <w:spacing w:val="1"/>
        </w:rPr>
        <w:t>б</w:t>
      </w:r>
      <w:r w:rsidRPr="000B28D1">
        <w:rPr>
          <w:spacing w:val="-2"/>
        </w:rPr>
        <w:t>ж</w:t>
      </w:r>
      <w:r w:rsidRPr="000B28D1">
        <w:rPr>
          <w:spacing w:val="1"/>
        </w:rPr>
        <w:t>е</w:t>
      </w:r>
      <w:r w:rsidRPr="000B28D1">
        <w:t>н</w:t>
      </w:r>
      <w:r w:rsidRPr="000B28D1">
        <w:rPr>
          <w:spacing w:val="-5"/>
        </w:rPr>
        <w:t>и</w:t>
      </w:r>
      <w:r w:rsidRPr="000B28D1">
        <w:t>я</w:t>
      </w:r>
      <w:r w:rsidRPr="000B28D1">
        <w:rPr>
          <w:spacing w:val="17"/>
        </w:rPr>
        <w:t xml:space="preserve"> </w:t>
      </w:r>
      <w:r w:rsidRPr="000B28D1">
        <w:rPr>
          <w:spacing w:val="-3"/>
        </w:rPr>
        <w:t>а</w:t>
      </w:r>
      <w:r w:rsidRPr="000B28D1">
        <w:rPr>
          <w:spacing w:val="1"/>
        </w:rPr>
        <w:t>б</w:t>
      </w:r>
      <w:r w:rsidRPr="000B28D1">
        <w:t>онен</w:t>
      </w:r>
      <w:r w:rsidRPr="000B28D1">
        <w:rPr>
          <w:spacing w:val="-2"/>
        </w:rPr>
        <w:t>т</w:t>
      </w:r>
      <w:r w:rsidRPr="000B28D1">
        <w:t>ов</w:t>
      </w:r>
      <w:r w:rsidRPr="000B28D1">
        <w:rPr>
          <w:spacing w:val="14"/>
        </w:rPr>
        <w:t xml:space="preserve"> </w:t>
      </w:r>
      <w:r w:rsidRPr="000B28D1">
        <w:t>(по</w:t>
      </w:r>
      <w:r w:rsidRPr="000B28D1">
        <w:rPr>
          <w:spacing w:val="-2"/>
        </w:rPr>
        <w:t>т</w:t>
      </w:r>
      <w:r w:rsidRPr="000B28D1">
        <w:t>р</w:t>
      </w:r>
      <w:r w:rsidRPr="000B28D1">
        <w:rPr>
          <w:spacing w:val="-3"/>
        </w:rPr>
        <w:t>е</w:t>
      </w:r>
      <w:r w:rsidRPr="000B28D1">
        <w:rPr>
          <w:spacing w:val="1"/>
        </w:rPr>
        <w:t>б</w:t>
      </w:r>
      <w:r w:rsidRPr="000B28D1">
        <w:t>и</w:t>
      </w:r>
      <w:r w:rsidRPr="000B28D1">
        <w:rPr>
          <w:spacing w:val="-2"/>
        </w:rPr>
        <w:t>т</w:t>
      </w:r>
      <w:r w:rsidRPr="000B28D1">
        <w:rPr>
          <w:spacing w:val="1"/>
        </w:rPr>
        <w:t>е</w:t>
      </w:r>
      <w:r w:rsidRPr="000B28D1">
        <w:t>л</w:t>
      </w:r>
      <w:r w:rsidRPr="000B28D1">
        <w:rPr>
          <w:spacing w:val="1"/>
        </w:rPr>
        <w:t>е</w:t>
      </w:r>
      <w:r w:rsidRPr="000B28D1">
        <w:t>й),</w:t>
      </w:r>
      <w:r w:rsidRPr="000B28D1">
        <w:rPr>
          <w:spacing w:val="15"/>
        </w:rPr>
        <w:t xml:space="preserve"> </w:t>
      </w:r>
      <w:r w:rsidRPr="000B28D1">
        <w:t>у ко</w:t>
      </w:r>
      <w:r w:rsidRPr="000B28D1">
        <w:rPr>
          <w:spacing w:val="-2"/>
        </w:rPr>
        <w:t>т</w:t>
      </w:r>
      <w:r w:rsidRPr="000B28D1">
        <w:t>ор</w:t>
      </w:r>
      <w:r w:rsidRPr="000B28D1">
        <w:rPr>
          <w:spacing w:val="-2"/>
        </w:rPr>
        <w:t>ы</w:t>
      </w:r>
      <w:r w:rsidRPr="000B28D1">
        <w:t>х о</w:t>
      </w:r>
      <w:r w:rsidRPr="000B28D1">
        <w:rPr>
          <w:spacing w:val="-1"/>
        </w:rPr>
        <w:t>т</w:t>
      </w:r>
      <w:r w:rsidRPr="000B28D1">
        <w:rPr>
          <w:spacing w:val="5"/>
        </w:rPr>
        <w:t>с</w:t>
      </w:r>
      <w:r w:rsidRPr="000B28D1">
        <w:rPr>
          <w:spacing w:val="-5"/>
        </w:rPr>
        <w:t>у</w:t>
      </w:r>
      <w:r w:rsidRPr="000B28D1">
        <w:rPr>
          <w:spacing w:val="-1"/>
        </w:rPr>
        <w:t>т</w:t>
      </w:r>
      <w:r w:rsidRPr="000B28D1">
        <w:rPr>
          <w:spacing w:val="1"/>
        </w:rPr>
        <w:t>с</w:t>
      </w:r>
      <w:r w:rsidRPr="000B28D1">
        <w:rPr>
          <w:spacing w:val="-1"/>
        </w:rPr>
        <w:t>т</w:t>
      </w:r>
      <w:r w:rsidRPr="000B28D1">
        <w:rPr>
          <w:spacing w:val="2"/>
        </w:rPr>
        <w:t>в</w:t>
      </w:r>
      <w:r w:rsidRPr="000B28D1">
        <w:rPr>
          <w:spacing w:val="-5"/>
        </w:rPr>
        <w:t>у</w:t>
      </w:r>
      <w:r w:rsidRPr="000B28D1">
        <w:t>ют</w:t>
      </w:r>
      <w:r w:rsidRPr="000B28D1">
        <w:rPr>
          <w:spacing w:val="-1"/>
        </w:rPr>
        <w:t xml:space="preserve"> </w:t>
      </w:r>
      <w:r w:rsidRPr="000B28D1">
        <w:rPr>
          <w:spacing w:val="-2"/>
        </w:rPr>
        <w:t>в</w:t>
      </w:r>
      <w:r w:rsidRPr="000B28D1">
        <w:rPr>
          <w:spacing w:val="3"/>
        </w:rPr>
        <w:t>н</w:t>
      </w:r>
      <w:r w:rsidRPr="000B28D1">
        <w:rPr>
          <w:spacing w:val="-5"/>
        </w:rPr>
        <w:t>у</w:t>
      </w:r>
      <w:r w:rsidRPr="000B28D1">
        <w:rPr>
          <w:spacing w:val="2"/>
        </w:rPr>
        <w:t>т</w:t>
      </w:r>
      <w:r w:rsidRPr="000B28D1">
        <w:t>ри</w:t>
      </w:r>
      <w:r w:rsidRPr="000B28D1">
        <w:rPr>
          <w:spacing w:val="1"/>
        </w:rPr>
        <w:t>д</w:t>
      </w:r>
      <w:r w:rsidRPr="000B28D1">
        <w:rPr>
          <w:spacing w:val="3"/>
        </w:rPr>
        <w:t>о</w:t>
      </w:r>
      <w:r w:rsidRPr="000B28D1">
        <w:t>мо</w:t>
      </w:r>
      <w:r w:rsidRPr="000B28D1">
        <w:rPr>
          <w:spacing w:val="-2"/>
        </w:rPr>
        <w:t>вы</w:t>
      </w:r>
      <w:r w:rsidRPr="000B28D1">
        <w:t>е</w:t>
      </w:r>
      <w:r w:rsidRPr="000B28D1">
        <w:rPr>
          <w:spacing w:val="1"/>
        </w:rPr>
        <w:t xml:space="preserve"> с</w:t>
      </w:r>
      <w:r w:rsidRPr="000B28D1">
        <w:t>ис</w:t>
      </w:r>
      <w:r w:rsidRPr="000B28D1">
        <w:rPr>
          <w:spacing w:val="-1"/>
        </w:rPr>
        <w:t>т</w:t>
      </w:r>
      <w:r w:rsidRPr="000B28D1">
        <w:rPr>
          <w:spacing w:val="1"/>
        </w:rPr>
        <w:t>е</w:t>
      </w:r>
      <w:r w:rsidRPr="000B28D1">
        <w:t>мы</w:t>
      </w:r>
      <w:r w:rsidRPr="000B28D1">
        <w:rPr>
          <w:spacing w:val="-2"/>
        </w:rPr>
        <w:t xml:space="preserve"> </w:t>
      </w:r>
      <w:r w:rsidRPr="000B28D1">
        <w:rPr>
          <w:spacing w:val="1"/>
        </w:rPr>
        <w:t>г</w:t>
      </w:r>
      <w:r w:rsidRPr="000B28D1">
        <w:t>ор</w:t>
      </w:r>
      <w:r w:rsidRPr="000B28D1">
        <w:rPr>
          <w:spacing w:val="1"/>
        </w:rPr>
        <w:t>я</w:t>
      </w:r>
      <w:r w:rsidRPr="000B28D1">
        <w:rPr>
          <w:spacing w:val="-1"/>
        </w:rPr>
        <w:t>ч</w:t>
      </w:r>
      <w:r w:rsidRPr="000B28D1">
        <w:rPr>
          <w:spacing w:val="-3"/>
        </w:rPr>
        <w:t>е</w:t>
      </w:r>
      <w:r w:rsidRPr="000B28D1">
        <w:rPr>
          <w:spacing w:val="1"/>
        </w:rPr>
        <w:t>г</w:t>
      </w:r>
      <w:r w:rsidRPr="000B28D1">
        <w:t xml:space="preserve">о </w:t>
      </w:r>
      <w:r w:rsidRPr="000B28D1">
        <w:rPr>
          <w:spacing w:val="-2"/>
        </w:rPr>
        <w:t>в</w:t>
      </w:r>
      <w:r w:rsidRPr="000B28D1">
        <w:t>о</w:t>
      </w:r>
      <w:r w:rsidRPr="000B28D1">
        <w:rPr>
          <w:spacing w:val="1"/>
        </w:rPr>
        <w:t>д</w:t>
      </w:r>
      <w:r w:rsidRPr="000B28D1">
        <w:t>о</w:t>
      </w:r>
      <w:r w:rsidRPr="000B28D1">
        <w:rPr>
          <w:spacing w:val="1"/>
        </w:rPr>
        <w:t>с</w:t>
      </w:r>
      <w:r w:rsidRPr="000B28D1">
        <w:t>н</w:t>
      </w:r>
      <w:r w:rsidRPr="000B28D1">
        <w:rPr>
          <w:spacing w:val="-3"/>
        </w:rPr>
        <w:t>а</w:t>
      </w:r>
      <w:r w:rsidRPr="000B28D1">
        <w:rPr>
          <w:spacing w:val="1"/>
        </w:rPr>
        <w:t>б</w:t>
      </w:r>
      <w:r w:rsidRPr="000B28D1">
        <w:rPr>
          <w:spacing w:val="-2"/>
        </w:rPr>
        <w:t>ж</w:t>
      </w:r>
      <w:r w:rsidRPr="000B28D1">
        <w:rPr>
          <w:spacing w:val="1"/>
        </w:rPr>
        <w:t>е</w:t>
      </w:r>
      <w:r w:rsidRPr="000B28D1">
        <w:t>н</w:t>
      </w:r>
      <w:r w:rsidRPr="000B28D1">
        <w:rPr>
          <w:spacing w:val="-1"/>
        </w:rPr>
        <w:t>и</w:t>
      </w:r>
      <w:r w:rsidRPr="000B28D1">
        <w:rPr>
          <w:spacing w:val="1"/>
        </w:rPr>
        <w:t>я</w:t>
      </w:r>
      <w:r w:rsidRPr="000B28D1">
        <w:t>, не п</w:t>
      </w:r>
      <w:r w:rsidRPr="000B28D1">
        <w:rPr>
          <w:spacing w:val="-5"/>
        </w:rPr>
        <w:t>р</w:t>
      </w:r>
      <w:r w:rsidRPr="000B28D1">
        <w:rPr>
          <w:spacing w:val="1"/>
        </w:rPr>
        <w:t>ед</w:t>
      </w:r>
      <w:r w:rsidRPr="000B28D1">
        <w:rPr>
          <w:spacing w:val="-8"/>
        </w:rPr>
        <w:t>у</w:t>
      </w:r>
      <w:r w:rsidRPr="000B28D1">
        <w:rPr>
          <w:spacing w:val="1"/>
        </w:rPr>
        <w:t>с</w:t>
      </w:r>
      <w:r w:rsidRPr="000B28D1">
        <w:t>мо</w:t>
      </w:r>
      <w:r w:rsidRPr="000B28D1">
        <w:rPr>
          <w:spacing w:val="-1"/>
        </w:rPr>
        <w:t>т</w:t>
      </w:r>
      <w:r w:rsidRPr="000B28D1">
        <w:t>р</w:t>
      </w:r>
      <w:r w:rsidRPr="000B28D1">
        <w:rPr>
          <w:spacing w:val="1"/>
        </w:rPr>
        <w:t>е</w:t>
      </w:r>
      <w:r w:rsidRPr="000B28D1">
        <w:t>н.</w:t>
      </w:r>
    </w:p>
    <w:p w:rsidR="00247297" w:rsidRPr="000B28D1" w:rsidRDefault="00247297" w:rsidP="00247297">
      <w:pPr>
        <w:pStyle w:val="a0"/>
      </w:pPr>
    </w:p>
    <w:p w:rsidR="008A7CD1" w:rsidRPr="000B28D1" w:rsidRDefault="008A7CD1">
      <w:pPr>
        <w:sectPr w:rsidR="008A7CD1" w:rsidRPr="000B28D1" w:rsidSect="00247297">
          <w:pgSz w:w="11906" w:h="16838"/>
          <w:pgMar w:top="1134" w:right="850" w:bottom="1134" w:left="1701" w:header="708" w:footer="708" w:gutter="0"/>
          <w:cols w:space="708"/>
          <w:docGrid w:linePitch="360"/>
        </w:sectPr>
      </w:pPr>
    </w:p>
    <w:p w:rsidR="00247297" w:rsidRPr="000B28D1" w:rsidRDefault="000159FD" w:rsidP="00247297">
      <w:pPr>
        <w:pStyle w:val="1"/>
        <w:spacing w:before="64"/>
        <w:ind w:left="0" w:firstLine="0"/>
        <w:jc w:val="both"/>
        <w:rPr>
          <w:rFonts w:eastAsia="Times New Roman"/>
          <w:sz w:val="28"/>
          <w:szCs w:val="28"/>
        </w:rPr>
      </w:pPr>
      <w:bookmarkStart w:id="109" w:name="_Toc30146992"/>
      <w:bookmarkStart w:id="110" w:name="_Toc35951459"/>
      <w:bookmarkStart w:id="111" w:name="_Toc184722050"/>
      <w:r w:rsidRPr="000B28D1">
        <w:rPr>
          <w:rFonts w:eastAsia="Times New Roman"/>
          <w:sz w:val="28"/>
          <w:szCs w:val="28"/>
        </w:rPr>
        <w:lastRenderedPageBreak/>
        <w:t xml:space="preserve">РАЗДЕЛ 8. </w:t>
      </w:r>
      <w:bookmarkEnd w:id="109"/>
      <w:bookmarkEnd w:id="110"/>
      <w:r w:rsidRPr="000B28D1">
        <w:rPr>
          <w:rFonts w:eastAsia="Times New Roman"/>
          <w:sz w:val="28"/>
          <w:szCs w:val="28"/>
        </w:rPr>
        <w:t>ПЕРСПЕКТИВНЫЕ ТОПЛИВНЫЕ БАЛАНСЫ</w:t>
      </w:r>
      <w:bookmarkEnd w:id="111"/>
    </w:p>
    <w:p w:rsidR="00247297" w:rsidRPr="000B28D1" w:rsidRDefault="00247297" w:rsidP="00247297">
      <w:pPr>
        <w:rPr>
          <w:lang w:eastAsia="ru-RU"/>
        </w:rPr>
      </w:pPr>
    </w:p>
    <w:p w:rsidR="00247297" w:rsidRPr="000B28D1" w:rsidRDefault="000159FD" w:rsidP="00247297">
      <w:pPr>
        <w:pStyle w:val="2"/>
        <w:spacing w:before="69"/>
        <w:ind w:left="0" w:firstLine="0"/>
        <w:rPr>
          <w:rFonts w:eastAsia="Times New Roman"/>
          <w:sz w:val="24"/>
          <w:szCs w:val="24"/>
        </w:rPr>
      </w:pPr>
      <w:bookmarkStart w:id="112" w:name="_Toc184722051"/>
      <w:r w:rsidRPr="000B28D1">
        <w:rPr>
          <w:rFonts w:eastAsia="Times New Roman"/>
          <w:sz w:val="24"/>
          <w:szCs w:val="24"/>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12"/>
    </w:p>
    <w:p w:rsidR="00247297" w:rsidRPr="000B28D1" w:rsidRDefault="00247297" w:rsidP="00247297">
      <w:pPr>
        <w:pStyle w:val="af"/>
        <w:spacing w:line="274" w:lineRule="auto"/>
        <w:ind w:right="118"/>
        <w:jc w:val="both"/>
        <w:rPr>
          <w:spacing w:val="-6"/>
        </w:rPr>
      </w:pPr>
    </w:p>
    <w:p w:rsidR="00247297" w:rsidRPr="000B28D1" w:rsidRDefault="000159FD" w:rsidP="00247297">
      <w:pPr>
        <w:ind w:firstLine="709"/>
        <w:rPr>
          <w:lang w:eastAsia="ru-RU"/>
        </w:rPr>
      </w:pPr>
      <w:r w:rsidRPr="000B28D1">
        <w:rPr>
          <w:bCs/>
          <w:lang w:eastAsia="ru-RU"/>
        </w:rPr>
        <w:t>Прогнозные значения топливного баланса в зоне деятельности единой теплоснабжающей организации</w:t>
      </w:r>
      <w:r w:rsidRPr="000B28D1">
        <w:rPr>
          <w:lang w:eastAsia="ru-RU"/>
        </w:rPr>
        <w:t xml:space="preserve"> представлен в таблице ниже.</w:t>
      </w:r>
    </w:p>
    <w:p w:rsidR="008A7CD1" w:rsidRPr="000B28D1" w:rsidRDefault="000159FD">
      <w:pPr>
        <w:spacing w:before="400" w:after="200"/>
      </w:pPr>
      <w:r w:rsidRPr="000B28D1">
        <w:rPr>
          <w:b/>
        </w:rPr>
        <w:t>Таблица 8.1.1 - Прогнозные значения топливного баланса в зоне деятельности единой теплоснабжающей организации</w:t>
      </w:r>
    </w:p>
    <w:tbl>
      <w:tblPr>
        <w:tblStyle w:val="a9"/>
        <w:tblW w:w="5000" w:type="pct"/>
        <w:jc w:val="center"/>
        <w:tblLook w:val="04A0"/>
      </w:tblPr>
      <w:tblGrid>
        <w:gridCol w:w="627"/>
        <w:gridCol w:w="2226"/>
        <w:gridCol w:w="1969"/>
        <w:gridCol w:w="1936"/>
        <w:gridCol w:w="1936"/>
        <w:gridCol w:w="1936"/>
        <w:gridCol w:w="1936"/>
        <w:gridCol w:w="1941"/>
      </w:tblGrid>
      <w:tr w:rsidR="00861255" w:rsidRPr="000B28D1" w:rsidTr="00BD2E18">
        <w:trPr>
          <w:trHeight w:val="148"/>
          <w:tblHeader/>
          <w:jc w:val="center"/>
        </w:trPr>
        <w:tc>
          <w:tcPr>
            <w:tcW w:w="635" w:type="dxa"/>
            <w:shd w:val="clear" w:color="auto" w:fill="F2F2F2"/>
            <w:tcMar>
              <w:top w:w="120" w:type="dxa"/>
              <w:left w:w="20" w:type="dxa"/>
              <w:bottom w:w="120" w:type="dxa"/>
              <w:right w:w="20" w:type="dxa"/>
            </w:tcMar>
            <w:vAlign w:val="center"/>
          </w:tcPr>
          <w:p w:rsidR="00861255" w:rsidRPr="000B28D1" w:rsidRDefault="00861255" w:rsidP="00BD2E18">
            <w:pPr>
              <w:jc w:val="center"/>
            </w:pPr>
            <w:r w:rsidRPr="000B28D1">
              <w:rPr>
                <w:rFonts w:eastAsia="Times New Roman" w:cs="Times New Roman"/>
                <w:sz w:val="20"/>
                <w:szCs w:val="20"/>
              </w:rPr>
              <w:t>№</w:t>
            </w:r>
          </w:p>
        </w:tc>
        <w:tc>
          <w:tcPr>
            <w:tcW w:w="2251"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Показатель</w:t>
            </w:r>
          </w:p>
        </w:tc>
        <w:tc>
          <w:tcPr>
            <w:tcW w:w="1992"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Ед. изм.</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2023</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2024</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2025</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2026</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2027</w:t>
            </w:r>
          </w:p>
        </w:tc>
      </w:tr>
      <w:tr w:rsidR="00861255" w:rsidRPr="000B28D1" w:rsidTr="00BD2E18">
        <w:trPr>
          <w:trHeight w:val="159"/>
          <w:jc w:val="center"/>
        </w:trPr>
        <w:tc>
          <w:tcPr>
            <w:tcW w:w="14673" w:type="dxa"/>
            <w:gridSpan w:val="8"/>
            <w:shd w:val="clear" w:color="auto" w:fill="DEEAF6"/>
            <w:tcMar>
              <w:top w:w="40" w:type="dxa"/>
              <w:left w:w="160" w:type="dxa"/>
              <w:bottom w:w="40" w:type="dxa"/>
              <w:right w:w="20" w:type="dxa"/>
            </w:tcMar>
            <w:vAlign w:val="center"/>
          </w:tcPr>
          <w:p w:rsidR="00861255" w:rsidRPr="000B28D1" w:rsidRDefault="00861255" w:rsidP="00BD2E18">
            <w:pPr>
              <w:jc w:val="center"/>
            </w:pPr>
            <w:r w:rsidRPr="000B28D1">
              <w:rPr>
                <w:rFonts w:eastAsia="Times New Roman" w:cs="Times New Roman"/>
                <w:sz w:val="20"/>
                <w:szCs w:val="20"/>
              </w:rPr>
              <w:t>ЕТО-1 АО “КРАСЭКО»</w:t>
            </w:r>
          </w:p>
        </w:tc>
      </w:tr>
      <w:tr w:rsidR="00861255" w:rsidRPr="000B28D1" w:rsidTr="00BD2E18">
        <w:trPr>
          <w:trHeight w:val="148"/>
          <w:jc w:val="center"/>
        </w:trPr>
        <w:tc>
          <w:tcPr>
            <w:tcW w:w="14673" w:type="dxa"/>
            <w:gridSpan w:val="8"/>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b/>
                <w:sz w:val="20"/>
                <w:szCs w:val="20"/>
              </w:rPr>
              <w:t>Котельная п. Кедровый</w:t>
            </w:r>
          </w:p>
        </w:tc>
      </w:tr>
      <w:tr w:rsidR="00861255" w:rsidRPr="000B28D1" w:rsidTr="00BD2E18">
        <w:trPr>
          <w:trHeight w:val="457"/>
          <w:jc w:val="center"/>
        </w:trPr>
        <w:tc>
          <w:tcPr>
            <w:tcW w:w="635"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sz w:val="20"/>
                <w:szCs w:val="20"/>
              </w:rPr>
              <w:t>1</w:t>
            </w:r>
          </w:p>
        </w:tc>
        <w:tc>
          <w:tcPr>
            <w:tcW w:w="2251" w:type="dxa"/>
            <w:shd w:val="clear" w:color="auto" w:fill="FFFFFF"/>
            <w:tcMar>
              <w:top w:w="40" w:type="dxa"/>
              <w:left w:w="200" w:type="dxa"/>
              <w:bottom w:w="40" w:type="dxa"/>
              <w:right w:w="200" w:type="dxa"/>
            </w:tcMar>
            <w:vAlign w:val="center"/>
          </w:tcPr>
          <w:p w:rsidR="00861255" w:rsidRPr="000B28D1" w:rsidRDefault="00861255" w:rsidP="00BD2E18">
            <w:r w:rsidRPr="000B28D1">
              <w:rPr>
                <w:rFonts w:eastAsia="Times New Roman" w:cs="Times New Roman"/>
                <w:sz w:val="20"/>
                <w:szCs w:val="20"/>
              </w:rPr>
              <w:t>Выработка тепловой энергии</w:t>
            </w:r>
          </w:p>
        </w:tc>
        <w:tc>
          <w:tcPr>
            <w:tcW w:w="1992"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Гкал</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r>
      <w:tr w:rsidR="00861255" w:rsidRPr="000B28D1" w:rsidTr="00BD2E18">
        <w:trPr>
          <w:trHeight w:val="606"/>
          <w:jc w:val="center"/>
        </w:trPr>
        <w:tc>
          <w:tcPr>
            <w:tcW w:w="635"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sz w:val="20"/>
                <w:szCs w:val="20"/>
              </w:rPr>
              <w:t>2</w:t>
            </w:r>
          </w:p>
        </w:tc>
        <w:tc>
          <w:tcPr>
            <w:tcW w:w="2251" w:type="dxa"/>
            <w:shd w:val="clear" w:color="auto" w:fill="FFFFFF"/>
            <w:tcMar>
              <w:top w:w="40" w:type="dxa"/>
              <w:left w:w="200" w:type="dxa"/>
              <w:bottom w:w="40" w:type="dxa"/>
              <w:right w:w="200" w:type="dxa"/>
            </w:tcMar>
            <w:vAlign w:val="center"/>
          </w:tcPr>
          <w:p w:rsidR="00861255" w:rsidRPr="000B28D1" w:rsidRDefault="00861255" w:rsidP="00BD2E18">
            <w:r w:rsidRPr="000B28D1">
              <w:rPr>
                <w:rFonts w:eastAsia="Times New Roman" w:cs="Times New Roman"/>
                <w:sz w:val="20"/>
                <w:szCs w:val="20"/>
              </w:rPr>
              <w:t>УРУТ на выработку тепловой энергии</w:t>
            </w:r>
          </w:p>
        </w:tc>
        <w:tc>
          <w:tcPr>
            <w:tcW w:w="1992"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кг.у.т./Гкал</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0,0000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0,0000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0,0000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0,0000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0,0000</w:t>
            </w:r>
          </w:p>
        </w:tc>
      </w:tr>
      <w:tr w:rsidR="00861255" w:rsidRPr="000B28D1" w:rsidTr="00BD2E18">
        <w:trPr>
          <w:trHeight w:val="148"/>
          <w:jc w:val="center"/>
        </w:trPr>
        <w:tc>
          <w:tcPr>
            <w:tcW w:w="635"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sz w:val="20"/>
                <w:szCs w:val="20"/>
              </w:rPr>
              <w:t>3</w:t>
            </w:r>
          </w:p>
        </w:tc>
        <w:tc>
          <w:tcPr>
            <w:tcW w:w="2251" w:type="dxa"/>
            <w:shd w:val="clear" w:color="auto" w:fill="FFFFFF"/>
            <w:tcMar>
              <w:top w:w="40" w:type="dxa"/>
              <w:left w:w="200" w:type="dxa"/>
              <w:bottom w:w="40" w:type="dxa"/>
              <w:right w:w="200" w:type="dxa"/>
            </w:tcMar>
            <w:vAlign w:val="center"/>
          </w:tcPr>
          <w:p w:rsidR="00861255" w:rsidRPr="000B28D1" w:rsidRDefault="00861255" w:rsidP="00BD2E18">
            <w:r w:rsidRPr="000B28D1">
              <w:rPr>
                <w:rFonts w:eastAsia="Times New Roman" w:cs="Times New Roman"/>
                <w:sz w:val="20"/>
                <w:szCs w:val="20"/>
              </w:rPr>
              <w:t>Расход топлива:</w:t>
            </w:r>
          </w:p>
        </w:tc>
        <w:tc>
          <w:tcPr>
            <w:tcW w:w="1992" w:type="dxa"/>
            <w:shd w:val="clear" w:color="auto" w:fill="FFFFFF"/>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rPr>
                <w:sz w:val="20"/>
                <w:szCs w:val="20"/>
              </w:rPr>
            </w:pPr>
          </w:p>
        </w:tc>
      </w:tr>
      <w:tr w:rsidR="00861255" w:rsidRPr="000B28D1" w:rsidTr="00BD2E18">
        <w:trPr>
          <w:trHeight w:val="159"/>
          <w:jc w:val="center"/>
        </w:trPr>
        <w:tc>
          <w:tcPr>
            <w:tcW w:w="635" w:type="dxa"/>
            <w:shd w:val="clear" w:color="auto" w:fill="F2F2F2"/>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sz w:val="20"/>
                <w:szCs w:val="20"/>
              </w:rPr>
              <w:t>3.1</w:t>
            </w:r>
          </w:p>
        </w:tc>
        <w:tc>
          <w:tcPr>
            <w:tcW w:w="2251" w:type="dxa"/>
            <w:shd w:val="clear" w:color="auto" w:fill="F2F2F2"/>
            <w:tcMar>
              <w:top w:w="40" w:type="dxa"/>
              <w:left w:w="200" w:type="dxa"/>
              <w:bottom w:w="40" w:type="dxa"/>
              <w:right w:w="200" w:type="dxa"/>
            </w:tcMar>
            <w:vAlign w:val="center"/>
          </w:tcPr>
          <w:p w:rsidR="00861255" w:rsidRPr="000B28D1" w:rsidRDefault="00861255" w:rsidP="00BD2E18">
            <w:pPr>
              <w:jc w:val="right"/>
            </w:pPr>
            <w:r w:rsidRPr="000B28D1">
              <w:rPr>
                <w:rFonts w:eastAsia="Times New Roman" w:cs="Times New Roman"/>
                <w:sz w:val="20"/>
                <w:szCs w:val="20"/>
              </w:rPr>
              <w:t>условного</w:t>
            </w:r>
          </w:p>
        </w:tc>
        <w:tc>
          <w:tcPr>
            <w:tcW w:w="1992" w:type="dxa"/>
            <w:shd w:val="clear" w:color="auto" w:fill="F2F2F2"/>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т.у.т.</w:t>
            </w:r>
          </w:p>
        </w:tc>
        <w:tc>
          <w:tcPr>
            <w:tcW w:w="1958"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r>
      <w:tr w:rsidR="00861255" w:rsidRPr="000B28D1" w:rsidTr="00BD2E18">
        <w:trPr>
          <w:trHeight w:val="148"/>
          <w:jc w:val="center"/>
        </w:trPr>
        <w:tc>
          <w:tcPr>
            <w:tcW w:w="635"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sz w:val="20"/>
                <w:szCs w:val="20"/>
              </w:rPr>
              <w:t>3.1.1</w:t>
            </w:r>
          </w:p>
        </w:tc>
        <w:tc>
          <w:tcPr>
            <w:tcW w:w="2251" w:type="dxa"/>
            <w:shd w:val="clear" w:color="auto" w:fill="FFFFFF"/>
            <w:tcMar>
              <w:top w:w="40" w:type="dxa"/>
              <w:left w:w="200" w:type="dxa"/>
              <w:bottom w:w="40" w:type="dxa"/>
              <w:right w:w="200" w:type="dxa"/>
            </w:tcMar>
            <w:vAlign w:val="center"/>
          </w:tcPr>
          <w:p w:rsidR="00861255" w:rsidRPr="000B28D1" w:rsidRDefault="00861255" w:rsidP="00BD2E18">
            <w:pPr>
              <w:jc w:val="right"/>
            </w:pPr>
            <w:r w:rsidRPr="000B28D1">
              <w:rPr>
                <w:rFonts w:eastAsia="Times New Roman" w:cs="Times New Roman"/>
                <w:sz w:val="20"/>
                <w:szCs w:val="20"/>
              </w:rPr>
              <w:t>Уголь</w:t>
            </w:r>
          </w:p>
        </w:tc>
        <w:tc>
          <w:tcPr>
            <w:tcW w:w="1992"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т.у.т.</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r>
      <w:tr w:rsidR="00861255" w:rsidRPr="000B28D1" w:rsidTr="00BD2E18">
        <w:trPr>
          <w:trHeight w:val="159"/>
          <w:jc w:val="center"/>
        </w:trPr>
        <w:tc>
          <w:tcPr>
            <w:tcW w:w="635" w:type="dxa"/>
            <w:shd w:val="clear" w:color="auto" w:fill="F2F2F2"/>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sz w:val="20"/>
                <w:szCs w:val="20"/>
              </w:rPr>
              <w:t>3.2</w:t>
            </w:r>
          </w:p>
        </w:tc>
        <w:tc>
          <w:tcPr>
            <w:tcW w:w="2251" w:type="dxa"/>
            <w:shd w:val="clear" w:color="auto" w:fill="F2F2F2"/>
            <w:tcMar>
              <w:top w:w="40" w:type="dxa"/>
              <w:left w:w="200" w:type="dxa"/>
              <w:bottom w:w="40" w:type="dxa"/>
              <w:right w:w="200" w:type="dxa"/>
            </w:tcMar>
            <w:vAlign w:val="center"/>
          </w:tcPr>
          <w:p w:rsidR="00861255" w:rsidRPr="000B28D1" w:rsidRDefault="00861255" w:rsidP="00BD2E18">
            <w:pPr>
              <w:jc w:val="right"/>
            </w:pPr>
            <w:r w:rsidRPr="000B28D1">
              <w:rPr>
                <w:rFonts w:eastAsia="Times New Roman" w:cs="Times New Roman"/>
                <w:sz w:val="20"/>
                <w:szCs w:val="20"/>
              </w:rPr>
              <w:t>натурального</w:t>
            </w:r>
          </w:p>
        </w:tc>
        <w:tc>
          <w:tcPr>
            <w:tcW w:w="1992"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c>
          <w:tcPr>
            <w:tcW w:w="1958" w:type="dxa"/>
            <w:shd w:val="clear" w:color="auto" w:fill="F2F2F2"/>
            <w:tcMar>
              <w:top w:w="40" w:type="dxa"/>
              <w:left w:w="200" w:type="dxa"/>
              <w:bottom w:w="40" w:type="dxa"/>
              <w:right w:w="200" w:type="dxa"/>
            </w:tcMar>
            <w:vAlign w:val="center"/>
          </w:tcPr>
          <w:p w:rsidR="00861255" w:rsidRPr="000B28D1" w:rsidRDefault="00861255" w:rsidP="00BD2E18">
            <w:pPr>
              <w:jc w:val="center"/>
              <w:rPr>
                <w:sz w:val="20"/>
                <w:szCs w:val="20"/>
              </w:rPr>
            </w:pPr>
          </w:p>
        </w:tc>
      </w:tr>
      <w:tr w:rsidR="00861255" w:rsidRPr="000B28D1" w:rsidTr="00BD2E18">
        <w:trPr>
          <w:trHeight w:val="159"/>
          <w:jc w:val="center"/>
        </w:trPr>
        <w:tc>
          <w:tcPr>
            <w:tcW w:w="635"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sz w:val="20"/>
                <w:szCs w:val="20"/>
              </w:rPr>
              <w:t>3.2.1</w:t>
            </w:r>
          </w:p>
        </w:tc>
        <w:tc>
          <w:tcPr>
            <w:tcW w:w="2251" w:type="dxa"/>
            <w:shd w:val="clear" w:color="auto" w:fill="FFFFFF"/>
            <w:tcMar>
              <w:top w:w="40" w:type="dxa"/>
              <w:left w:w="200" w:type="dxa"/>
              <w:bottom w:w="40" w:type="dxa"/>
              <w:right w:w="200" w:type="dxa"/>
            </w:tcMar>
            <w:vAlign w:val="center"/>
          </w:tcPr>
          <w:p w:rsidR="00861255" w:rsidRPr="000B28D1" w:rsidRDefault="00861255" w:rsidP="00BD2E18">
            <w:pPr>
              <w:jc w:val="right"/>
            </w:pPr>
            <w:r w:rsidRPr="000B28D1">
              <w:rPr>
                <w:rFonts w:eastAsia="Times New Roman" w:cs="Times New Roman"/>
                <w:sz w:val="20"/>
                <w:szCs w:val="20"/>
              </w:rPr>
              <w:t>Уголь</w:t>
            </w:r>
          </w:p>
        </w:tc>
        <w:tc>
          <w:tcPr>
            <w:tcW w:w="1992"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т.</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14680,4200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14680,4200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14680,4200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14680,4200</w:t>
            </w:r>
          </w:p>
        </w:tc>
        <w:tc>
          <w:tcPr>
            <w:tcW w:w="1958"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sz w:val="20"/>
                <w:szCs w:val="20"/>
              </w:rPr>
              <w:t>14680,4200</w:t>
            </w:r>
          </w:p>
        </w:tc>
      </w:tr>
      <w:tr w:rsidR="00861255" w:rsidRPr="000B28D1" w:rsidTr="00BD2E18">
        <w:trPr>
          <w:trHeight w:val="297"/>
          <w:jc w:val="center"/>
        </w:trPr>
        <w:tc>
          <w:tcPr>
            <w:tcW w:w="635" w:type="dxa"/>
            <w:shd w:val="clear" w:color="auto" w:fill="FFE599"/>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2251" w:type="dxa"/>
            <w:shd w:val="clear" w:color="auto" w:fill="FFE599"/>
            <w:tcMar>
              <w:top w:w="120" w:type="dxa"/>
              <w:left w:w="200" w:type="dxa"/>
              <w:bottom w:w="120" w:type="dxa"/>
              <w:right w:w="200" w:type="dxa"/>
            </w:tcMar>
            <w:vAlign w:val="center"/>
          </w:tcPr>
          <w:p w:rsidR="00861255" w:rsidRPr="000B28D1" w:rsidRDefault="00861255" w:rsidP="00BD2E18">
            <w:pPr>
              <w:jc w:val="right"/>
            </w:pPr>
            <w:r w:rsidRPr="000B28D1">
              <w:rPr>
                <w:rFonts w:eastAsia="Times New Roman" w:cs="Times New Roman"/>
                <w:sz w:val="20"/>
                <w:szCs w:val="20"/>
              </w:rPr>
              <w:t>Всего выработано ТЭ</w:t>
            </w:r>
          </w:p>
        </w:tc>
        <w:tc>
          <w:tcPr>
            <w:tcW w:w="1992"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Гкал</w:t>
            </w: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r>
      <w:tr w:rsidR="00861255" w:rsidRPr="000B28D1" w:rsidTr="00BD2E18">
        <w:trPr>
          <w:trHeight w:val="148"/>
          <w:jc w:val="center"/>
        </w:trPr>
        <w:tc>
          <w:tcPr>
            <w:tcW w:w="635" w:type="dxa"/>
            <w:shd w:val="clear" w:color="auto" w:fill="F2F2F2"/>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2251" w:type="dxa"/>
            <w:shd w:val="clear" w:color="auto" w:fill="F2F2F2"/>
            <w:tcMar>
              <w:top w:w="120" w:type="dxa"/>
              <w:left w:w="200" w:type="dxa"/>
              <w:bottom w:w="120" w:type="dxa"/>
              <w:right w:w="200" w:type="dxa"/>
            </w:tcMar>
            <w:vAlign w:val="center"/>
          </w:tcPr>
          <w:p w:rsidR="00861255" w:rsidRPr="000B28D1" w:rsidRDefault="00861255" w:rsidP="00BD2E18">
            <w:pPr>
              <w:jc w:val="right"/>
            </w:pPr>
            <w:r w:rsidRPr="000B28D1">
              <w:rPr>
                <w:rFonts w:eastAsia="Times New Roman" w:cs="Times New Roman"/>
                <w:sz w:val="20"/>
                <w:szCs w:val="20"/>
              </w:rPr>
              <w:t>из них Уголь</w:t>
            </w:r>
          </w:p>
        </w:tc>
        <w:tc>
          <w:tcPr>
            <w:tcW w:w="1992"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Гкал</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44007,0000</w:t>
            </w:r>
          </w:p>
        </w:tc>
      </w:tr>
      <w:tr w:rsidR="00861255" w:rsidRPr="000B28D1" w:rsidTr="00BD2E18">
        <w:trPr>
          <w:trHeight w:val="297"/>
          <w:jc w:val="center"/>
        </w:trPr>
        <w:tc>
          <w:tcPr>
            <w:tcW w:w="635" w:type="dxa"/>
            <w:shd w:val="clear" w:color="auto" w:fill="FFE599"/>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2251" w:type="dxa"/>
            <w:shd w:val="clear" w:color="auto" w:fill="FFE599"/>
            <w:tcMar>
              <w:top w:w="120" w:type="dxa"/>
              <w:left w:w="200" w:type="dxa"/>
              <w:bottom w:w="120" w:type="dxa"/>
              <w:right w:w="200" w:type="dxa"/>
            </w:tcMar>
            <w:vAlign w:val="center"/>
          </w:tcPr>
          <w:p w:rsidR="00861255" w:rsidRPr="000B28D1" w:rsidRDefault="00861255" w:rsidP="00BD2E18">
            <w:pPr>
              <w:jc w:val="right"/>
            </w:pPr>
            <w:r w:rsidRPr="000B28D1">
              <w:rPr>
                <w:rFonts w:eastAsia="Times New Roman" w:cs="Times New Roman"/>
                <w:sz w:val="20"/>
                <w:szCs w:val="20"/>
              </w:rPr>
              <w:t>Всего расход топлива</w:t>
            </w:r>
          </w:p>
        </w:tc>
        <w:tc>
          <w:tcPr>
            <w:tcW w:w="1992"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т.у.т.</w:t>
            </w: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r>
      <w:tr w:rsidR="00861255" w:rsidRPr="000B28D1" w:rsidTr="00BD2E18">
        <w:trPr>
          <w:trHeight w:val="159"/>
          <w:jc w:val="center"/>
        </w:trPr>
        <w:tc>
          <w:tcPr>
            <w:tcW w:w="635" w:type="dxa"/>
            <w:shd w:val="clear" w:color="auto" w:fill="F2F2F2"/>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2251" w:type="dxa"/>
            <w:shd w:val="clear" w:color="auto" w:fill="F2F2F2"/>
            <w:tcMar>
              <w:top w:w="120" w:type="dxa"/>
              <w:left w:w="200" w:type="dxa"/>
              <w:bottom w:w="120" w:type="dxa"/>
              <w:right w:w="200" w:type="dxa"/>
            </w:tcMar>
            <w:vAlign w:val="center"/>
          </w:tcPr>
          <w:p w:rsidR="00861255" w:rsidRPr="000B28D1" w:rsidRDefault="00861255" w:rsidP="00BD2E18">
            <w:pPr>
              <w:jc w:val="right"/>
            </w:pPr>
            <w:r w:rsidRPr="000B28D1">
              <w:rPr>
                <w:rFonts w:eastAsia="Times New Roman" w:cs="Times New Roman"/>
                <w:sz w:val="20"/>
                <w:szCs w:val="20"/>
              </w:rPr>
              <w:t>из них Уголь</w:t>
            </w:r>
          </w:p>
        </w:tc>
        <w:tc>
          <w:tcPr>
            <w:tcW w:w="1992"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т.у.т.</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6293,0010</w:t>
            </w:r>
          </w:p>
        </w:tc>
      </w:tr>
      <w:tr w:rsidR="00861255" w:rsidRPr="000B28D1" w:rsidTr="00BD2E18">
        <w:trPr>
          <w:trHeight w:val="297"/>
          <w:jc w:val="center"/>
        </w:trPr>
        <w:tc>
          <w:tcPr>
            <w:tcW w:w="635" w:type="dxa"/>
            <w:shd w:val="clear" w:color="auto" w:fill="FFE599"/>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2251" w:type="dxa"/>
            <w:shd w:val="clear" w:color="auto" w:fill="FFE599"/>
            <w:tcMar>
              <w:top w:w="120" w:type="dxa"/>
              <w:left w:w="200" w:type="dxa"/>
              <w:bottom w:w="120" w:type="dxa"/>
              <w:right w:w="200" w:type="dxa"/>
            </w:tcMar>
            <w:vAlign w:val="center"/>
          </w:tcPr>
          <w:p w:rsidR="00861255" w:rsidRPr="000B28D1" w:rsidRDefault="00861255" w:rsidP="00BD2E18">
            <w:pPr>
              <w:jc w:val="right"/>
            </w:pPr>
            <w:r w:rsidRPr="000B28D1">
              <w:rPr>
                <w:rFonts w:eastAsia="Times New Roman" w:cs="Times New Roman"/>
                <w:sz w:val="20"/>
                <w:szCs w:val="20"/>
              </w:rPr>
              <w:t>Всего расход топлива</w:t>
            </w:r>
          </w:p>
        </w:tc>
        <w:tc>
          <w:tcPr>
            <w:tcW w:w="1992" w:type="dxa"/>
            <w:shd w:val="clear" w:color="auto" w:fill="FFE599"/>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1958" w:type="dxa"/>
            <w:shd w:val="clear" w:color="auto" w:fill="FFE599"/>
            <w:tcMar>
              <w:top w:w="120" w:type="dxa"/>
              <w:left w:w="200" w:type="dxa"/>
              <w:bottom w:w="120" w:type="dxa"/>
              <w:right w:w="200" w:type="dxa"/>
            </w:tcMar>
            <w:vAlign w:val="center"/>
          </w:tcPr>
          <w:p w:rsidR="00861255" w:rsidRPr="000B28D1" w:rsidRDefault="00861255" w:rsidP="00BD2E18">
            <w:pPr>
              <w:jc w:val="center"/>
              <w:rPr>
                <w:sz w:val="20"/>
                <w:szCs w:val="20"/>
              </w:rPr>
            </w:pPr>
          </w:p>
        </w:tc>
      </w:tr>
      <w:tr w:rsidR="00861255" w:rsidRPr="000B28D1" w:rsidTr="00BD2E18">
        <w:trPr>
          <w:trHeight w:val="148"/>
          <w:jc w:val="center"/>
        </w:trPr>
        <w:tc>
          <w:tcPr>
            <w:tcW w:w="635" w:type="dxa"/>
            <w:shd w:val="clear" w:color="auto" w:fill="F2F2F2"/>
            <w:tcMar>
              <w:top w:w="120" w:type="dxa"/>
              <w:left w:w="200" w:type="dxa"/>
              <w:bottom w:w="120" w:type="dxa"/>
              <w:right w:w="200" w:type="dxa"/>
            </w:tcMar>
            <w:vAlign w:val="center"/>
          </w:tcPr>
          <w:p w:rsidR="00861255" w:rsidRPr="000B28D1" w:rsidRDefault="00861255" w:rsidP="00BD2E18">
            <w:pPr>
              <w:jc w:val="center"/>
              <w:rPr>
                <w:sz w:val="20"/>
                <w:szCs w:val="20"/>
              </w:rPr>
            </w:pPr>
          </w:p>
        </w:tc>
        <w:tc>
          <w:tcPr>
            <w:tcW w:w="2251" w:type="dxa"/>
            <w:shd w:val="clear" w:color="auto" w:fill="F2F2F2"/>
            <w:tcMar>
              <w:top w:w="120" w:type="dxa"/>
              <w:left w:w="200" w:type="dxa"/>
              <w:bottom w:w="120" w:type="dxa"/>
              <w:right w:w="200" w:type="dxa"/>
            </w:tcMar>
            <w:vAlign w:val="center"/>
          </w:tcPr>
          <w:p w:rsidR="00861255" w:rsidRPr="000B28D1" w:rsidRDefault="00861255" w:rsidP="00BD2E18">
            <w:pPr>
              <w:jc w:val="right"/>
            </w:pPr>
            <w:r w:rsidRPr="000B28D1">
              <w:rPr>
                <w:rFonts w:eastAsia="Times New Roman" w:cs="Times New Roman"/>
                <w:sz w:val="20"/>
                <w:szCs w:val="20"/>
              </w:rPr>
              <w:t>из них Уголь</w:t>
            </w:r>
          </w:p>
        </w:tc>
        <w:tc>
          <w:tcPr>
            <w:tcW w:w="1992"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т.</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14680,4200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14680,4200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14680,4200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14680,4200</w:t>
            </w:r>
          </w:p>
        </w:tc>
        <w:tc>
          <w:tcPr>
            <w:tcW w:w="1958"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sz w:val="20"/>
                <w:szCs w:val="20"/>
              </w:rPr>
              <w:t>14680,4200</w:t>
            </w:r>
          </w:p>
        </w:tc>
      </w:tr>
    </w:tbl>
    <w:p w:rsidR="00247297" w:rsidRPr="000B28D1" w:rsidRDefault="00247297" w:rsidP="00247297">
      <w:pPr>
        <w:pStyle w:val="a0"/>
        <w:rPr>
          <w:lang w:val="en-US"/>
        </w:rPr>
      </w:pPr>
    </w:p>
    <w:p w:rsidR="008A7CD1" w:rsidRPr="000B28D1" w:rsidRDefault="008A7CD1">
      <w:pPr>
        <w:sectPr w:rsidR="008A7CD1" w:rsidRPr="000B28D1">
          <w:pgSz w:w="16838" w:h="11906" w:orient="landscape"/>
          <w:pgMar w:top="1134" w:right="850" w:bottom="1134" w:left="1701" w:header="708" w:footer="708" w:gutter="0"/>
          <w:cols w:space="708"/>
          <w:docGrid w:linePitch="360"/>
        </w:sectPr>
      </w:pPr>
    </w:p>
    <w:p w:rsidR="00247297" w:rsidRPr="000B28D1" w:rsidRDefault="000159FD" w:rsidP="00247297">
      <w:pPr>
        <w:pStyle w:val="2"/>
        <w:spacing w:before="69"/>
        <w:ind w:left="0" w:firstLine="0"/>
        <w:rPr>
          <w:rFonts w:eastAsia="Times New Roman"/>
          <w:sz w:val="24"/>
          <w:szCs w:val="24"/>
        </w:rPr>
      </w:pPr>
      <w:bookmarkStart w:id="113" w:name="_Toc35951467"/>
      <w:bookmarkStart w:id="114" w:name="_Toc166073476"/>
      <w:bookmarkStart w:id="115" w:name="_Toc184722052"/>
      <w:r w:rsidRPr="000B28D1">
        <w:rPr>
          <w:rFonts w:eastAsia="Times New Roman"/>
          <w:sz w:val="24"/>
          <w:szCs w:val="24"/>
        </w:rPr>
        <w:lastRenderedPageBreak/>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3"/>
      <w:bookmarkEnd w:id="114"/>
      <w:bookmarkEnd w:id="115"/>
    </w:p>
    <w:p w:rsidR="00247297" w:rsidRPr="000B28D1" w:rsidRDefault="00F476CE" w:rsidP="00247297">
      <w:hyperlink r:id="rId10" w:anchor="bookmark38" w:history="1"/>
    </w:p>
    <w:p w:rsidR="00247297" w:rsidRPr="000B28D1" w:rsidRDefault="000159FD" w:rsidP="00247297">
      <w:pPr>
        <w:ind w:firstLine="709"/>
        <w:jc w:val="both"/>
      </w:pPr>
      <w:r w:rsidRPr="000B28D1">
        <w:t>На территории муниципального образования источниками тепловой энергии</w:t>
      </w:r>
      <w:r w:rsidRPr="000B28D1">
        <w:rPr>
          <w:b/>
        </w:rPr>
        <w:t xml:space="preserve">, </w:t>
      </w:r>
      <w:r w:rsidRPr="000B28D1">
        <w:rPr>
          <w:bCs/>
        </w:rPr>
        <w:t>функционирующем в режиме комбинированной выработки электрической и тепловой энергии</w:t>
      </w:r>
      <w:r w:rsidRPr="000B28D1">
        <w:t xml:space="preserve"> используются следующие виды топлива:</w:t>
      </w:r>
    </w:p>
    <w:p w:rsidR="00247297" w:rsidRPr="000B28D1" w:rsidRDefault="000159FD" w:rsidP="00247297">
      <w:pPr>
        <w:ind w:firstLine="709"/>
      </w:pPr>
      <w:r w:rsidRPr="000B28D1">
        <w:t>- Уголь;</w:t>
      </w:r>
    </w:p>
    <w:p w:rsidR="00247297" w:rsidRPr="000B28D1" w:rsidRDefault="000159FD" w:rsidP="00247297">
      <w:pPr>
        <w:ind w:firstLine="709"/>
        <w:jc w:val="both"/>
      </w:pPr>
      <w:r w:rsidRPr="000B28D1">
        <w:t xml:space="preserve">Возобновляемые источники энергии и местные виды топлива в процессе выработки </w:t>
      </w:r>
      <w:r w:rsidRPr="000B28D1">
        <w:rPr>
          <w:bCs/>
        </w:rPr>
        <w:t>электрической и</w:t>
      </w:r>
      <w:r w:rsidRPr="000B28D1">
        <w:t xml:space="preserve"> тепловой энергии не используются.</w:t>
      </w:r>
    </w:p>
    <w:p w:rsidR="00247297" w:rsidRPr="000B28D1" w:rsidRDefault="00247297" w:rsidP="00247297">
      <w:pPr>
        <w:ind w:firstLine="709"/>
        <w:jc w:val="both"/>
      </w:pPr>
    </w:p>
    <w:p w:rsidR="00247297" w:rsidRPr="000B28D1" w:rsidRDefault="000159FD" w:rsidP="00247297">
      <w:pPr>
        <w:pStyle w:val="2"/>
        <w:spacing w:before="69"/>
        <w:ind w:left="0" w:firstLine="0"/>
        <w:rPr>
          <w:rFonts w:eastAsia="Times New Roman"/>
          <w:sz w:val="24"/>
          <w:szCs w:val="24"/>
        </w:rPr>
      </w:pPr>
      <w:bookmarkStart w:id="116" w:name="_Toc166073477"/>
      <w:bookmarkStart w:id="117" w:name="_Toc184722053"/>
      <w:r w:rsidRPr="000B28D1">
        <w:rPr>
          <w:rFonts w:eastAsia="Times New Roman"/>
          <w:sz w:val="24"/>
          <w:szCs w:val="24"/>
        </w:rPr>
        <w:t xml:space="preserve">Часть 3. </w:t>
      </w:r>
      <w:hyperlink r:id="rId11" w:anchor="bookmark108" w:history="1">
        <w:bookmarkStart w:id="118" w:name="_Toc56601070"/>
        <w:r w:rsidRPr="000B28D1">
          <w:rPr>
            <w:rFonts w:eastAsia="Times New Roman"/>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2" w:history="1">
          <w:r w:rsidRPr="000B28D1">
            <w:rPr>
              <w:rFonts w:eastAsia="Times New Roman"/>
              <w:sz w:val="24"/>
              <w:szCs w:val="24"/>
            </w:rPr>
            <w:t>ГОСТ 25543-2013</w:t>
          </w:r>
        </w:hyperlink>
        <w:r w:rsidRPr="000B28D1">
          <w:rPr>
            <w:rFonts w:eastAsia="Times New Roman"/>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16"/>
        <w:bookmarkEnd w:id="117"/>
        <w:bookmarkEnd w:id="118"/>
      </w:hyperlink>
    </w:p>
    <w:p w:rsidR="00247297" w:rsidRPr="000B28D1" w:rsidRDefault="00247297" w:rsidP="00247297"/>
    <w:p w:rsidR="00247297" w:rsidRPr="000B28D1" w:rsidRDefault="000159FD" w:rsidP="00247297">
      <w:pPr>
        <w:ind w:firstLine="709"/>
        <w:jc w:val="both"/>
      </w:pPr>
      <w:r w:rsidRPr="000B28D1">
        <w:t>Виды топлива, их доля и значения низшей теплоты сгорания топлива, используемых для производства электрической и</w:t>
      </w:r>
      <w:r w:rsidRPr="000B28D1">
        <w:rPr>
          <w:bCs/>
        </w:rPr>
        <w:t xml:space="preserve"> </w:t>
      </w:r>
      <w:r w:rsidRPr="000B28D1">
        <w:t>тепловой энергии по каждой системе теплоснабжения представлены в таблице ниже.</w:t>
      </w:r>
    </w:p>
    <w:p w:rsidR="00247297" w:rsidRPr="000B28D1" w:rsidRDefault="00247297" w:rsidP="00247297"/>
    <w:p w:rsidR="008A7CD1" w:rsidRPr="000B28D1" w:rsidRDefault="008A7CD1">
      <w:pPr>
        <w:sectPr w:rsidR="008A7CD1" w:rsidRPr="000B28D1">
          <w:pgSz w:w="11906" w:h="16838"/>
          <w:pgMar w:top="1134" w:right="850" w:bottom="1134" w:left="1701" w:header="708" w:footer="708" w:gutter="0"/>
          <w:cols w:space="708"/>
          <w:docGrid w:linePitch="360"/>
        </w:sectPr>
      </w:pPr>
    </w:p>
    <w:p w:rsidR="008A7CD1" w:rsidRPr="000B28D1" w:rsidRDefault="000159FD">
      <w:pPr>
        <w:spacing w:before="400" w:after="200"/>
      </w:pPr>
      <w:r w:rsidRPr="000B28D1">
        <w:rPr>
          <w:b/>
        </w:rPr>
        <w:lastRenderedPageBreak/>
        <w:t>Таблица 8.3.1 - Виды топлива, их доля и значения низшей теплоты сгорания</w:t>
      </w:r>
    </w:p>
    <w:tbl>
      <w:tblPr>
        <w:tblStyle w:val="a9"/>
        <w:tblW w:w="5000" w:type="pct"/>
        <w:jc w:val="center"/>
        <w:tblLook w:val="04A0"/>
      </w:tblPr>
      <w:tblGrid>
        <w:gridCol w:w="2422"/>
        <w:gridCol w:w="2212"/>
        <w:gridCol w:w="1439"/>
        <w:gridCol w:w="1390"/>
        <w:gridCol w:w="1390"/>
        <w:gridCol w:w="1390"/>
        <w:gridCol w:w="1390"/>
        <w:gridCol w:w="1390"/>
        <w:gridCol w:w="1664"/>
      </w:tblGrid>
      <w:tr w:rsidR="00861255" w:rsidRPr="000B28D1" w:rsidTr="00861255">
        <w:trPr>
          <w:trHeight w:val="268"/>
          <w:jc w:val="center"/>
        </w:trPr>
        <w:tc>
          <w:tcPr>
            <w:tcW w:w="2396" w:type="dxa"/>
            <w:vMerge w:val="restar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 системы теплоснабжения</w:t>
            </w:r>
          </w:p>
        </w:tc>
        <w:tc>
          <w:tcPr>
            <w:tcW w:w="2188" w:type="dxa"/>
            <w:vMerge w:val="restar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Наименование источника</w:t>
            </w:r>
          </w:p>
        </w:tc>
        <w:tc>
          <w:tcPr>
            <w:tcW w:w="1423" w:type="dxa"/>
            <w:vMerge w:val="restar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Вид топлива</w:t>
            </w:r>
          </w:p>
        </w:tc>
        <w:tc>
          <w:tcPr>
            <w:tcW w:w="6870" w:type="dxa"/>
            <w:gridSpan w:val="5"/>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Доли топлива, используемого для производства ТЭ в данной системе, %</w:t>
            </w:r>
          </w:p>
        </w:tc>
        <w:tc>
          <w:tcPr>
            <w:tcW w:w="1645" w:type="dxa"/>
            <w:vMerge w:val="restar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Низшая теплота сгорания, ккал/ед.</w:t>
            </w:r>
          </w:p>
        </w:tc>
      </w:tr>
      <w:tr w:rsidR="00861255" w:rsidRPr="000B28D1" w:rsidTr="00861255">
        <w:trPr>
          <w:trHeight w:val="172"/>
          <w:jc w:val="center"/>
        </w:trPr>
        <w:tc>
          <w:tcPr>
            <w:tcW w:w="2396" w:type="dxa"/>
            <w:vMerge/>
          </w:tcPr>
          <w:p w:rsidR="00861255" w:rsidRPr="000B28D1" w:rsidRDefault="00861255"/>
        </w:tc>
        <w:tc>
          <w:tcPr>
            <w:tcW w:w="2188" w:type="dxa"/>
            <w:vMerge/>
          </w:tcPr>
          <w:p w:rsidR="00861255" w:rsidRPr="000B28D1" w:rsidRDefault="00861255"/>
        </w:tc>
        <w:tc>
          <w:tcPr>
            <w:tcW w:w="1423" w:type="dxa"/>
            <w:vMerge/>
          </w:tcPr>
          <w:p w:rsidR="00861255" w:rsidRPr="000B28D1" w:rsidRDefault="00861255"/>
        </w:tc>
        <w:tc>
          <w:tcPr>
            <w:tcW w:w="1374" w:type="dxa"/>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2023</w:t>
            </w:r>
          </w:p>
        </w:tc>
        <w:tc>
          <w:tcPr>
            <w:tcW w:w="1374" w:type="dxa"/>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2024</w:t>
            </w:r>
          </w:p>
        </w:tc>
        <w:tc>
          <w:tcPr>
            <w:tcW w:w="1374" w:type="dxa"/>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2025</w:t>
            </w:r>
          </w:p>
        </w:tc>
        <w:tc>
          <w:tcPr>
            <w:tcW w:w="1374" w:type="dxa"/>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2026</w:t>
            </w:r>
          </w:p>
        </w:tc>
        <w:tc>
          <w:tcPr>
            <w:tcW w:w="1374" w:type="dxa"/>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2027</w:t>
            </w:r>
          </w:p>
        </w:tc>
        <w:tc>
          <w:tcPr>
            <w:tcW w:w="1645" w:type="dxa"/>
            <w:vMerge/>
          </w:tcPr>
          <w:p w:rsidR="00861255" w:rsidRPr="000B28D1" w:rsidRDefault="00861255"/>
        </w:tc>
      </w:tr>
      <w:tr w:rsidR="00861255" w:rsidRPr="000B28D1" w:rsidTr="00861255">
        <w:trPr>
          <w:trHeight w:val="223"/>
          <w:jc w:val="center"/>
        </w:trPr>
        <w:tc>
          <w:tcPr>
            <w:tcW w:w="2396" w:type="dxa"/>
            <w:shd w:val="clear" w:color="auto" w:fill="FFFFFF"/>
            <w:tcMar>
              <w:top w:w="40" w:type="dxa"/>
              <w:left w:w="20" w:type="dxa"/>
              <w:bottom w:w="40" w:type="dxa"/>
              <w:right w:w="20" w:type="dxa"/>
            </w:tcMar>
            <w:vAlign w:val="center"/>
          </w:tcPr>
          <w:p w:rsidR="00861255" w:rsidRPr="000B28D1" w:rsidRDefault="00861255">
            <w:pPr>
              <w:jc w:val="center"/>
            </w:pPr>
            <w:r w:rsidRPr="000B28D1">
              <w:rPr>
                <w:rFonts w:eastAsia="Times New Roman" w:cs="Times New Roman"/>
              </w:rPr>
              <w:t>1</w:t>
            </w:r>
          </w:p>
        </w:tc>
        <w:tc>
          <w:tcPr>
            <w:tcW w:w="2188" w:type="dxa"/>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Котельная п. Кедровый</w:t>
            </w:r>
          </w:p>
        </w:tc>
        <w:tc>
          <w:tcPr>
            <w:tcW w:w="1423" w:type="dxa"/>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Уголь</w:t>
            </w:r>
          </w:p>
        </w:tc>
        <w:tc>
          <w:tcPr>
            <w:tcW w:w="1374" w:type="dxa"/>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100,000</w:t>
            </w:r>
          </w:p>
        </w:tc>
        <w:tc>
          <w:tcPr>
            <w:tcW w:w="1374" w:type="dxa"/>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100,000</w:t>
            </w:r>
          </w:p>
        </w:tc>
        <w:tc>
          <w:tcPr>
            <w:tcW w:w="1374" w:type="dxa"/>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100,000</w:t>
            </w:r>
          </w:p>
        </w:tc>
        <w:tc>
          <w:tcPr>
            <w:tcW w:w="1374" w:type="dxa"/>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100,000</w:t>
            </w:r>
          </w:p>
        </w:tc>
        <w:tc>
          <w:tcPr>
            <w:tcW w:w="1374" w:type="dxa"/>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100,000</w:t>
            </w:r>
          </w:p>
        </w:tc>
        <w:tc>
          <w:tcPr>
            <w:tcW w:w="1645" w:type="dxa"/>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4700,0000</w:t>
            </w:r>
          </w:p>
        </w:tc>
      </w:tr>
    </w:tbl>
    <w:p w:rsidR="00247297" w:rsidRPr="000B28D1" w:rsidRDefault="00247297" w:rsidP="00247297">
      <w:pPr>
        <w:rPr>
          <w:lang w:val="en-US"/>
        </w:rPr>
      </w:pPr>
    </w:p>
    <w:p w:rsidR="008A7CD1" w:rsidRPr="000B28D1" w:rsidRDefault="008A7CD1">
      <w:pPr>
        <w:sectPr w:rsidR="008A7CD1" w:rsidRPr="000B28D1">
          <w:pgSz w:w="16838" w:h="11906" w:orient="landscape"/>
          <w:pgMar w:top="1134" w:right="850" w:bottom="1134" w:left="1701" w:header="708" w:footer="708" w:gutter="0"/>
          <w:cols w:space="708"/>
          <w:docGrid w:linePitch="360"/>
        </w:sectPr>
      </w:pPr>
    </w:p>
    <w:p w:rsidR="00247297" w:rsidRPr="000B28D1" w:rsidRDefault="000159FD" w:rsidP="00247297">
      <w:pPr>
        <w:pStyle w:val="2"/>
        <w:spacing w:before="69"/>
        <w:ind w:left="0" w:firstLine="0"/>
        <w:rPr>
          <w:rFonts w:eastAsia="Times New Roman"/>
          <w:sz w:val="24"/>
          <w:szCs w:val="24"/>
        </w:rPr>
      </w:pPr>
      <w:bookmarkStart w:id="119" w:name="_Toc166073478"/>
      <w:bookmarkStart w:id="120" w:name="_Toc35951479"/>
      <w:bookmarkStart w:id="121" w:name="_Toc184722054"/>
      <w:r w:rsidRPr="000B28D1">
        <w:rPr>
          <w:rFonts w:eastAsia="Times New Roman"/>
          <w:sz w:val="24"/>
          <w:szCs w:val="24"/>
        </w:rPr>
        <w:lastRenderedPageBreak/>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19"/>
      <w:bookmarkEnd w:id="120"/>
      <w:bookmarkEnd w:id="121"/>
      <w:r w:rsidRPr="000B28D1">
        <w:rPr>
          <w:rFonts w:eastAsia="Times New Roman"/>
          <w:sz w:val="24"/>
          <w:szCs w:val="24"/>
        </w:rPr>
        <w:t xml:space="preserve"> </w:t>
      </w:r>
    </w:p>
    <w:p w:rsidR="00247297" w:rsidRPr="000B28D1" w:rsidRDefault="00F476CE" w:rsidP="00247297">
      <w:hyperlink r:id="rId13" w:anchor="bookmark38" w:history="1"/>
    </w:p>
    <w:p w:rsidR="00247297" w:rsidRPr="000B28D1" w:rsidRDefault="000159FD" w:rsidP="00247297">
      <w:pPr>
        <w:ind w:firstLine="709"/>
        <w:jc w:val="both"/>
        <w:rPr>
          <w:szCs w:val="24"/>
          <w:lang w:eastAsia="ru-RU"/>
        </w:rPr>
      </w:pPr>
      <w:r w:rsidRPr="000B28D1">
        <w:rPr>
          <w:szCs w:val="24"/>
        </w:rPr>
        <w:t xml:space="preserve">Преобладающий вид топлива в общем топливном балансе в муниципального образования представлен в таблице </w:t>
      </w:r>
      <w:r w:rsidRPr="000B28D1">
        <w:rPr>
          <w:bCs/>
          <w:szCs w:val="24"/>
        </w:rPr>
        <w:t>8.4.1</w:t>
      </w:r>
      <w:r w:rsidRPr="000B28D1">
        <w:rPr>
          <w:szCs w:val="24"/>
        </w:rPr>
        <w:t>.</w:t>
      </w:r>
    </w:p>
    <w:p w:rsidR="008A7CD1" w:rsidRPr="000B28D1" w:rsidRDefault="000159FD">
      <w:pPr>
        <w:spacing w:before="400" w:after="200"/>
      </w:pPr>
      <w:r w:rsidRPr="000B28D1">
        <w:rPr>
          <w:b/>
        </w:rPr>
        <w:t>Таблица 8.4.1 - Доля видов топлива в общем топливном балансе в МО, %</w:t>
      </w:r>
    </w:p>
    <w:tbl>
      <w:tblPr>
        <w:tblStyle w:val="a9"/>
        <w:tblW w:w="5000" w:type="pct"/>
        <w:jc w:val="center"/>
        <w:tblLook w:val="04A0"/>
      </w:tblPr>
      <w:tblGrid>
        <w:gridCol w:w="2237"/>
        <w:gridCol w:w="2234"/>
        <w:gridCol w:w="1321"/>
        <w:gridCol w:w="1321"/>
        <w:gridCol w:w="1321"/>
        <w:gridCol w:w="1321"/>
      </w:tblGrid>
      <w:tr w:rsidR="00861255" w:rsidRPr="000B28D1" w:rsidTr="00861255">
        <w:trPr>
          <w:trHeight w:val="160"/>
          <w:jc w:val="center"/>
        </w:trPr>
        <w:tc>
          <w:tcPr>
            <w:tcW w:w="1146"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Вид топлива</w:t>
            </w:r>
          </w:p>
        </w:tc>
        <w:tc>
          <w:tcPr>
            <w:tcW w:w="1145"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2023</w:t>
            </w:r>
          </w:p>
        </w:tc>
        <w:tc>
          <w:tcPr>
            <w:tcW w:w="677"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2024</w:t>
            </w:r>
          </w:p>
        </w:tc>
        <w:tc>
          <w:tcPr>
            <w:tcW w:w="677"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2025</w:t>
            </w:r>
          </w:p>
        </w:tc>
        <w:tc>
          <w:tcPr>
            <w:tcW w:w="677"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2026</w:t>
            </w:r>
          </w:p>
        </w:tc>
        <w:tc>
          <w:tcPr>
            <w:tcW w:w="677"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2027</w:t>
            </w:r>
          </w:p>
        </w:tc>
      </w:tr>
      <w:tr w:rsidR="00861255" w:rsidRPr="000B28D1" w:rsidTr="00861255">
        <w:trPr>
          <w:trHeight w:val="169"/>
          <w:jc w:val="center"/>
        </w:trPr>
        <w:tc>
          <w:tcPr>
            <w:tcW w:w="1146"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Уголь</w:t>
            </w:r>
          </w:p>
        </w:tc>
        <w:tc>
          <w:tcPr>
            <w:tcW w:w="1145"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b/>
              </w:rPr>
              <w:t>100,000</w:t>
            </w:r>
          </w:p>
        </w:tc>
        <w:tc>
          <w:tcPr>
            <w:tcW w:w="67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b/>
              </w:rPr>
              <w:t>100,000</w:t>
            </w:r>
          </w:p>
        </w:tc>
        <w:tc>
          <w:tcPr>
            <w:tcW w:w="67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b/>
              </w:rPr>
              <w:t>100,000</w:t>
            </w:r>
          </w:p>
        </w:tc>
        <w:tc>
          <w:tcPr>
            <w:tcW w:w="67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b/>
              </w:rPr>
              <w:t>100,000</w:t>
            </w:r>
          </w:p>
        </w:tc>
        <w:tc>
          <w:tcPr>
            <w:tcW w:w="67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b/>
              </w:rPr>
              <w:t>100,000</w:t>
            </w:r>
          </w:p>
        </w:tc>
      </w:tr>
    </w:tbl>
    <w:p w:rsidR="00247297" w:rsidRPr="000B28D1" w:rsidRDefault="00247297" w:rsidP="00247297"/>
    <w:p w:rsidR="00247297" w:rsidRPr="000B28D1" w:rsidRDefault="000159FD" w:rsidP="00247297">
      <w:pPr>
        <w:pStyle w:val="2"/>
        <w:spacing w:before="69"/>
        <w:ind w:left="0" w:firstLine="0"/>
        <w:rPr>
          <w:rFonts w:eastAsia="Times New Roman"/>
          <w:sz w:val="24"/>
          <w:szCs w:val="24"/>
        </w:rPr>
      </w:pPr>
      <w:bookmarkStart w:id="122" w:name="_Toc35951480"/>
      <w:bookmarkStart w:id="123" w:name="_Toc166073479"/>
      <w:bookmarkStart w:id="124" w:name="_Toc184722055"/>
      <w:r w:rsidRPr="000B28D1">
        <w:rPr>
          <w:rFonts w:eastAsia="Times New Roman"/>
          <w:sz w:val="24"/>
          <w:szCs w:val="24"/>
        </w:rPr>
        <w:t>Часть 5. Приоритетное направление развития топливного баланса поселения, городского округа</w:t>
      </w:r>
      <w:bookmarkEnd w:id="122"/>
      <w:bookmarkEnd w:id="123"/>
      <w:bookmarkEnd w:id="124"/>
    </w:p>
    <w:p w:rsidR="00247297" w:rsidRPr="000B28D1" w:rsidRDefault="00247297" w:rsidP="00247297"/>
    <w:p w:rsidR="00247297" w:rsidRPr="000B28D1" w:rsidRDefault="000159FD" w:rsidP="00247297">
      <w:r w:rsidRPr="000B28D1">
        <w:tab/>
        <w:t>Направлений по переводу источников тепловой энергии на другие виды топлива не запланированы.</w:t>
      </w:r>
    </w:p>
    <w:p w:rsidR="00247297" w:rsidRPr="000B28D1" w:rsidRDefault="00247297" w:rsidP="00247297"/>
    <w:p w:rsidR="00247297" w:rsidRPr="000B28D1" w:rsidRDefault="00F476CE" w:rsidP="00247297">
      <w:pPr>
        <w:pStyle w:val="1"/>
        <w:spacing w:before="64"/>
        <w:ind w:left="0" w:firstLine="0"/>
        <w:jc w:val="both"/>
        <w:rPr>
          <w:rFonts w:eastAsia="Times New Roman"/>
          <w:sz w:val="28"/>
          <w:szCs w:val="28"/>
        </w:rPr>
      </w:pPr>
      <w:hyperlink w:anchor="bookmark58" w:history="1">
        <w:bookmarkStart w:id="125" w:name="_Toc184722056"/>
        <w:r w:rsidR="000159FD" w:rsidRPr="000B28D1">
          <w:rPr>
            <w:rFonts w:eastAsia="Times New Roman"/>
            <w:sz w:val="28"/>
            <w:szCs w:val="28"/>
          </w:rPr>
          <w:t>РАЗДЕЛ 9. ИНВЕСТИЦИИ В СТРОИТЕЛЬСТВО, РЕКОНСТРУКЦИЮ, ТЕХНИЧЕСКОЕ</w:t>
        </w:r>
      </w:hyperlink>
      <w:r w:rsidR="000159FD" w:rsidRPr="000B28D1">
        <w:rPr>
          <w:rFonts w:eastAsia="Times New Roman"/>
          <w:sz w:val="28"/>
          <w:szCs w:val="28"/>
        </w:rPr>
        <w:t xml:space="preserve"> </w:t>
      </w:r>
      <w:hyperlink w:anchor="bookmark58" w:history="1">
        <w:r w:rsidR="000159FD" w:rsidRPr="000B28D1">
          <w:rPr>
            <w:rFonts w:eastAsia="Times New Roman"/>
            <w:sz w:val="28"/>
            <w:szCs w:val="28"/>
          </w:rPr>
          <w:t>ПЕРЕВООРУЖЕНИЕ</w:t>
        </w:r>
      </w:hyperlink>
      <w:r w:rsidR="000159FD" w:rsidRPr="000B28D1">
        <w:rPr>
          <w:rFonts w:eastAsia="Times New Roman"/>
          <w:sz w:val="28"/>
          <w:szCs w:val="28"/>
        </w:rPr>
        <w:t xml:space="preserve"> И (ИЛИ) МОДЕРНИЗАЦИЮ</w:t>
      </w:r>
      <w:bookmarkEnd w:id="125"/>
    </w:p>
    <w:p w:rsidR="00247297" w:rsidRPr="000B28D1" w:rsidRDefault="00247297" w:rsidP="00247297"/>
    <w:p w:rsidR="00247297" w:rsidRPr="000B28D1" w:rsidRDefault="000159FD" w:rsidP="00247297">
      <w:pPr>
        <w:pStyle w:val="2"/>
        <w:spacing w:before="69"/>
        <w:ind w:left="0" w:firstLine="0"/>
        <w:rPr>
          <w:rFonts w:eastAsia="Times New Roman"/>
          <w:sz w:val="24"/>
          <w:szCs w:val="24"/>
        </w:rPr>
      </w:pPr>
      <w:bookmarkStart w:id="126" w:name="_Toc30146999"/>
      <w:bookmarkStart w:id="127" w:name="_Toc35951482"/>
      <w:bookmarkStart w:id="128" w:name="_Toc184722057"/>
      <w:r w:rsidRPr="000B28D1">
        <w:rPr>
          <w:rFonts w:eastAsia="Times New Roman"/>
          <w:sz w:val="24"/>
          <w:szCs w:val="24"/>
        </w:rPr>
        <w:t xml:space="preserve">Часть 1. </w:t>
      </w:r>
      <w:bookmarkEnd w:id="126"/>
      <w:bookmarkEnd w:id="127"/>
      <w:r w:rsidRPr="000B28D1">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28"/>
    </w:p>
    <w:p w:rsidR="00247297" w:rsidRPr="000B28D1" w:rsidRDefault="00247297" w:rsidP="00247297">
      <w:pPr>
        <w:ind w:firstLine="709"/>
        <w:jc w:val="both"/>
        <w:rPr>
          <w:lang w:eastAsia="ru-RU"/>
        </w:rPr>
      </w:pPr>
    </w:p>
    <w:p w:rsidR="00247297" w:rsidRPr="000B28D1" w:rsidRDefault="000159FD" w:rsidP="00247297">
      <w:pPr>
        <w:ind w:firstLine="709"/>
        <w:jc w:val="both"/>
        <w:rPr>
          <w:rFonts w:cs="Times New Roman"/>
          <w:lang w:eastAsia="ru-RU"/>
        </w:rPr>
      </w:pPr>
      <w:r w:rsidRPr="000B28D1">
        <w:rPr>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rsidR="00247297" w:rsidRPr="000B28D1" w:rsidRDefault="00247297" w:rsidP="00247297"/>
    <w:p w:rsidR="00247297" w:rsidRPr="000B28D1" w:rsidRDefault="000159FD" w:rsidP="00247297">
      <w:pPr>
        <w:pStyle w:val="2"/>
        <w:spacing w:before="69"/>
        <w:ind w:left="0" w:firstLine="0"/>
        <w:rPr>
          <w:rFonts w:eastAsia="Times New Roman"/>
          <w:sz w:val="24"/>
          <w:szCs w:val="24"/>
        </w:rPr>
      </w:pPr>
      <w:bookmarkStart w:id="129" w:name="_Toc184722058"/>
      <w:r w:rsidRPr="000B28D1">
        <w:rPr>
          <w:rFonts w:eastAsia="Times New Roman"/>
          <w:sz w:val="24"/>
          <w:szCs w:val="24"/>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29"/>
    </w:p>
    <w:p w:rsidR="00247297" w:rsidRPr="000B28D1" w:rsidRDefault="00247297" w:rsidP="00247297">
      <w:pPr>
        <w:rPr>
          <w:lang w:eastAsia="ru-RU"/>
        </w:rPr>
      </w:pPr>
    </w:p>
    <w:p w:rsidR="00247297" w:rsidRPr="000B28D1" w:rsidRDefault="000159FD" w:rsidP="00247297">
      <w:pPr>
        <w:ind w:firstLine="709"/>
        <w:jc w:val="both"/>
        <w:rPr>
          <w:lang w:eastAsia="ru-RU"/>
        </w:rPr>
      </w:pPr>
      <w:r w:rsidRPr="000B28D1">
        <w:rPr>
          <w:lang w:eastAsia="ru-RU"/>
        </w:rPr>
        <w:t>В таблице 9.1.1 представлена объем инвестиций для осуществления строительства, реконструкции, технического перевооружении и (или) модернизации тепловых сетей сооружений на них.</w:t>
      </w:r>
    </w:p>
    <w:p w:rsidR="00247297" w:rsidRPr="000B28D1" w:rsidRDefault="00247297" w:rsidP="00247297">
      <w:pPr>
        <w:rPr>
          <w:lang w:eastAsia="ru-RU"/>
        </w:rPr>
      </w:pPr>
    </w:p>
    <w:p w:rsidR="008A7CD1" w:rsidRPr="000B28D1" w:rsidRDefault="008A7CD1">
      <w:pPr>
        <w:sectPr w:rsidR="008A7CD1" w:rsidRPr="000B28D1" w:rsidSect="00247297">
          <w:pgSz w:w="11906" w:h="16838"/>
          <w:pgMar w:top="1134" w:right="850" w:bottom="1134" w:left="1701" w:header="708" w:footer="708" w:gutter="0"/>
          <w:cols w:space="708"/>
          <w:docGrid w:linePitch="360"/>
        </w:sectPr>
      </w:pPr>
    </w:p>
    <w:p w:rsidR="008A7CD1" w:rsidRPr="000B28D1" w:rsidRDefault="000159FD">
      <w:pPr>
        <w:spacing w:before="400" w:after="200"/>
      </w:pPr>
      <w:r w:rsidRPr="000B28D1">
        <w:rPr>
          <w:b/>
        </w:rPr>
        <w:lastRenderedPageBreak/>
        <w:t>Таблица 9.1.1 - Общий объем инвестиций</w:t>
      </w:r>
    </w:p>
    <w:tbl>
      <w:tblPr>
        <w:tblStyle w:val="a9"/>
        <w:tblW w:w="5000" w:type="pct"/>
        <w:jc w:val="center"/>
        <w:tblLook w:val="04A0"/>
      </w:tblPr>
      <w:tblGrid>
        <w:gridCol w:w="5131"/>
        <w:gridCol w:w="5132"/>
        <w:gridCol w:w="1389"/>
        <w:gridCol w:w="1516"/>
        <w:gridCol w:w="1519"/>
      </w:tblGrid>
      <w:tr w:rsidR="00861255" w:rsidRPr="000B28D1" w:rsidTr="00861255">
        <w:trPr>
          <w:trHeight w:val="180"/>
          <w:jc w:val="center"/>
        </w:trPr>
        <w:tc>
          <w:tcPr>
            <w:tcW w:w="1747"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Смета проектов</w:t>
            </w:r>
          </w:p>
        </w:tc>
        <w:tc>
          <w:tcPr>
            <w:tcW w:w="1747"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2024</w:t>
            </w:r>
          </w:p>
        </w:tc>
        <w:tc>
          <w:tcPr>
            <w:tcW w:w="473"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2025</w:t>
            </w:r>
          </w:p>
        </w:tc>
        <w:tc>
          <w:tcPr>
            <w:tcW w:w="516"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2026</w:t>
            </w:r>
          </w:p>
        </w:tc>
        <w:tc>
          <w:tcPr>
            <w:tcW w:w="517" w:type="pct"/>
            <w:shd w:val="clear" w:color="auto" w:fill="F2F2F2"/>
            <w:tcMar>
              <w:top w:w="120" w:type="dxa"/>
              <w:left w:w="200" w:type="dxa"/>
              <w:bottom w:w="120" w:type="dxa"/>
              <w:right w:w="200" w:type="dxa"/>
            </w:tcMar>
            <w:vAlign w:val="center"/>
          </w:tcPr>
          <w:p w:rsidR="00861255" w:rsidRPr="000B28D1" w:rsidRDefault="00861255">
            <w:pPr>
              <w:jc w:val="center"/>
            </w:pPr>
            <w:r w:rsidRPr="000B28D1">
              <w:rPr>
                <w:rFonts w:eastAsia="Times New Roman" w:cs="Times New Roman"/>
              </w:rPr>
              <w:t>2027</w:t>
            </w:r>
          </w:p>
        </w:tc>
      </w:tr>
      <w:tr w:rsidR="00861255" w:rsidRPr="000B28D1" w:rsidTr="00861255">
        <w:trPr>
          <w:trHeight w:val="190"/>
          <w:jc w:val="center"/>
        </w:trPr>
        <w:tc>
          <w:tcPr>
            <w:tcW w:w="5000" w:type="pct"/>
            <w:gridSpan w:val="5"/>
            <w:shd w:val="clear" w:color="auto" w:fill="FFFFFF"/>
            <w:tcMar>
              <w:top w:w="40" w:type="dxa"/>
              <w:left w:w="160" w:type="dxa"/>
              <w:bottom w:w="40" w:type="dxa"/>
              <w:right w:w="200" w:type="dxa"/>
            </w:tcMar>
            <w:vAlign w:val="center"/>
          </w:tcPr>
          <w:p w:rsidR="00861255" w:rsidRPr="000B28D1" w:rsidRDefault="00861255">
            <w:r w:rsidRPr="000B28D1">
              <w:rPr>
                <w:rFonts w:eastAsia="Times New Roman" w:cs="Times New Roman"/>
              </w:rPr>
              <w:t>Общий объем инвестиций по муниципальному образованию</w:t>
            </w:r>
          </w:p>
        </w:tc>
      </w:tr>
      <w:tr w:rsidR="00861255" w:rsidRPr="000B28D1" w:rsidTr="00861255">
        <w:trPr>
          <w:trHeight w:val="18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Стоимость проектов, тыс. руб.</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69019,05</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52568,86</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40370,01</w:t>
            </w:r>
          </w:p>
        </w:tc>
      </w:tr>
      <w:tr w:rsidR="00861255" w:rsidRPr="000B28D1" w:rsidTr="00861255">
        <w:trPr>
          <w:trHeight w:val="361"/>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b/>
              </w:rPr>
              <w:t>Стоимость проектов накопленным итогом</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b/>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b/>
              </w:rPr>
              <w:t>69019,05</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b/>
              </w:rPr>
              <w:t>121587,91</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b/>
              </w:rPr>
              <w:t>161957,92</w:t>
            </w:r>
          </w:p>
        </w:tc>
      </w:tr>
      <w:tr w:rsidR="00861255" w:rsidRPr="000B28D1" w:rsidTr="00861255">
        <w:trPr>
          <w:trHeight w:val="190"/>
          <w:jc w:val="center"/>
        </w:trPr>
        <w:tc>
          <w:tcPr>
            <w:tcW w:w="5000" w:type="pct"/>
            <w:gridSpan w:val="5"/>
            <w:shd w:val="clear" w:color="auto" w:fill="FFFFFF"/>
            <w:tcMar>
              <w:top w:w="40" w:type="dxa"/>
              <w:left w:w="160" w:type="dxa"/>
              <w:bottom w:w="40" w:type="dxa"/>
              <w:right w:w="200" w:type="dxa"/>
            </w:tcMar>
            <w:vAlign w:val="center"/>
          </w:tcPr>
          <w:p w:rsidR="00861255" w:rsidRPr="000B28D1" w:rsidRDefault="00861255">
            <w:r w:rsidRPr="000B28D1">
              <w:rPr>
                <w:rFonts w:eastAsia="Times New Roman" w:cs="Times New Roman"/>
                <w:b/>
              </w:rPr>
              <w:t>Группа проектов 01 на источниках тепловой энергии</w:t>
            </w:r>
          </w:p>
        </w:tc>
      </w:tr>
      <w:tr w:rsidR="00861255" w:rsidRPr="000B28D1" w:rsidTr="00861255">
        <w:trPr>
          <w:trHeight w:val="180"/>
          <w:jc w:val="center"/>
        </w:trPr>
        <w:tc>
          <w:tcPr>
            <w:tcW w:w="5000" w:type="pct"/>
            <w:gridSpan w:val="5"/>
            <w:shd w:val="clear" w:color="auto" w:fill="FFFFFF"/>
            <w:tcMar>
              <w:top w:w="40" w:type="dxa"/>
              <w:left w:w="160" w:type="dxa"/>
              <w:bottom w:w="40" w:type="dxa"/>
              <w:right w:w="200" w:type="dxa"/>
            </w:tcMar>
            <w:vAlign w:val="center"/>
          </w:tcPr>
          <w:p w:rsidR="00861255" w:rsidRPr="000B28D1" w:rsidRDefault="00861255">
            <w:r w:rsidRPr="000B28D1">
              <w:rPr>
                <w:rFonts w:eastAsia="Times New Roman" w:cs="Times New Roman"/>
                <w:i/>
              </w:rPr>
              <w:t>Проект 1-1 «Строительство источника тепловой энергии»</w:t>
            </w:r>
          </w:p>
        </w:tc>
      </w:tr>
      <w:tr w:rsidR="00861255" w:rsidRPr="000B28D1" w:rsidTr="00861255">
        <w:trPr>
          <w:trHeight w:val="18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АО “КРАСЭКО»</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r>
      <w:tr w:rsidR="00861255" w:rsidRPr="000B28D1" w:rsidTr="00861255">
        <w:trPr>
          <w:trHeight w:val="371"/>
          <w:jc w:val="center"/>
        </w:trPr>
        <w:tc>
          <w:tcPr>
            <w:tcW w:w="5000" w:type="pct"/>
            <w:gridSpan w:val="5"/>
            <w:shd w:val="clear" w:color="auto" w:fill="FFFFFF"/>
            <w:tcMar>
              <w:top w:w="40" w:type="dxa"/>
              <w:left w:w="160" w:type="dxa"/>
              <w:bottom w:w="40" w:type="dxa"/>
              <w:right w:w="200" w:type="dxa"/>
            </w:tcMar>
            <w:vAlign w:val="center"/>
          </w:tcPr>
          <w:p w:rsidR="00861255" w:rsidRPr="000B28D1" w:rsidRDefault="00861255">
            <w:r w:rsidRPr="000B28D1">
              <w:rPr>
                <w:rFonts w:eastAsia="Times New Roman" w:cs="Times New Roman"/>
                <w:i/>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861255" w:rsidRPr="000B28D1" w:rsidTr="00861255">
        <w:trPr>
          <w:trHeight w:val="18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АО “КРАСЭКО»</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19746,42</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19746,42</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19746,42</w:t>
            </w:r>
          </w:p>
        </w:tc>
      </w:tr>
      <w:tr w:rsidR="00861255" w:rsidRPr="000B28D1" w:rsidTr="00861255">
        <w:trPr>
          <w:trHeight w:val="19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Стоимость проектов накопленным итогом</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19746,42</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39492,83</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59239,25</w:t>
            </w:r>
          </w:p>
        </w:tc>
      </w:tr>
      <w:tr w:rsidR="00861255" w:rsidRPr="000B28D1" w:rsidTr="00861255">
        <w:trPr>
          <w:trHeight w:val="180"/>
          <w:jc w:val="center"/>
        </w:trPr>
        <w:tc>
          <w:tcPr>
            <w:tcW w:w="5000" w:type="pct"/>
            <w:gridSpan w:val="5"/>
            <w:shd w:val="clear" w:color="auto" w:fill="FFFFFF"/>
            <w:tcMar>
              <w:top w:w="40" w:type="dxa"/>
              <w:left w:w="160" w:type="dxa"/>
              <w:bottom w:w="40" w:type="dxa"/>
              <w:right w:w="200" w:type="dxa"/>
            </w:tcMar>
            <w:vAlign w:val="center"/>
          </w:tcPr>
          <w:p w:rsidR="00861255" w:rsidRPr="000B28D1" w:rsidRDefault="00861255">
            <w:r w:rsidRPr="000B28D1">
              <w:rPr>
                <w:rFonts w:eastAsia="Times New Roman" w:cs="Times New Roman"/>
                <w:b/>
              </w:rPr>
              <w:t>Группа проектов 02 на тепловых сетях и сооружениях на них</w:t>
            </w:r>
          </w:p>
        </w:tc>
      </w:tr>
      <w:tr w:rsidR="00861255" w:rsidRPr="000B28D1" w:rsidTr="00861255">
        <w:trPr>
          <w:trHeight w:val="180"/>
          <w:jc w:val="center"/>
        </w:trPr>
        <w:tc>
          <w:tcPr>
            <w:tcW w:w="5000" w:type="pct"/>
            <w:gridSpan w:val="5"/>
            <w:shd w:val="clear" w:color="auto" w:fill="FFFFFF"/>
            <w:tcMar>
              <w:top w:w="40" w:type="dxa"/>
              <w:left w:w="160" w:type="dxa"/>
              <w:bottom w:w="40" w:type="dxa"/>
              <w:right w:w="200" w:type="dxa"/>
            </w:tcMar>
            <w:vAlign w:val="center"/>
          </w:tcPr>
          <w:p w:rsidR="00861255" w:rsidRPr="000B28D1" w:rsidRDefault="00861255">
            <w:r w:rsidRPr="000B28D1">
              <w:rPr>
                <w:rFonts w:eastAsia="Times New Roman" w:cs="Times New Roman"/>
                <w:i/>
              </w:rPr>
              <w:t>Проект 2-1 «Строительство тепловых сетей»</w:t>
            </w:r>
          </w:p>
        </w:tc>
      </w:tr>
      <w:tr w:rsidR="00861255" w:rsidRPr="000B28D1" w:rsidTr="00861255">
        <w:trPr>
          <w:trHeight w:val="19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АО “КРАСЭКО»</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r>
      <w:tr w:rsidR="00861255" w:rsidRPr="000B28D1" w:rsidTr="00861255">
        <w:trPr>
          <w:trHeight w:val="180"/>
          <w:jc w:val="center"/>
        </w:trPr>
        <w:tc>
          <w:tcPr>
            <w:tcW w:w="5000" w:type="pct"/>
            <w:gridSpan w:val="5"/>
            <w:shd w:val="clear" w:color="auto" w:fill="FFFFFF"/>
            <w:tcMar>
              <w:top w:w="40" w:type="dxa"/>
              <w:left w:w="160" w:type="dxa"/>
              <w:bottom w:w="40" w:type="dxa"/>
              <w:right w:w="200" w:type="dxa"/>
            </w:tcMar>
            <w:vAlign w:val="center"/>
          </w:tcPr>
          <w:p w:rsidR="00861255" w:rsidRPr="000B28D1" w:rsidRDefault="00861255">
            <w:r w:rsidRPr="000B28D1">
              <w:rPr>
                <w:rFonts w:eastAsia="Times New Roman" w:cs="Times New Roman"/>
                <w:i/>
              </w:rPr>
              <w:t>Проект 2-2 «Строительство сооружений на тепловых сетях»</w:t>
            </w:r>
          </w:p>
        </w:tc>
      </w:tr>
      <w:tr w:rsidR="00861255" w:rsidRPr="000B28D1" w:rsidTr="00861255">
        <w:trPr>
          <w:trHeight w:val="18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АО “КРАСЭКО»</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r>
      <w:tr w:rsidR="00861255" w:rsidRPr="000B28D1" w:rsidTr="00861255">
        <w:trPr>
          <w:trHeight w:val="190"/>
          <w:jc w:val="center"/>
        </w:trPr>
        <w:tc>
          <w:tcPr>
            <w:tcW w:w="5000" w:type="pct"/>
            <w:gridSpan w:val="5"/>
            <w:shd w:val="clear" w:color="auto" w:fill="FFFFFF"/>
            <w:tcMar>
              <w:top w:w="40" w:type="dxa"/>
              <w:left w:w="160" w:type="dxa"/>
              <w:bottom w:w="40" w:type="dxa"/>
              <w:right w:w="200" w:type="dxa"/>
            </w:tcMar>
            <w:vAlign w:val="center"/>
          </w:tcPr>
          <w:p w:rsidR="00861255" w:rsidRPr="000B28D1" w:rsidRDefault="00861255">
            <w:r w:rsidRPr="000B28D1">
              <w:rPr>
                <w:rFonts w:eastAsia="Times New Roman" w:cs="Times New Roman"/>
                <w:i/>
              </w:rPr>
              <w:t>Проект 2-3 «Реконструкции, модернизация и (или) техническое перевооружение тепловых сетей»</w:t>
            </w:r>
          </w:p>
        </w:tc>
      </w:tr>
      <w:tr w:rsidR="00861255" w:rsidRPr="000B28D1" w:rsidTr="00861255">
        <w:trPr>
          <w:trHeight w:val="18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АО “КРАСЭКО»</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8959,00</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8959,00</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8959,00</w:t>
            </w:r>
          </w:p>
        </w:tc>
      </w:tr>
      <w:tr w:rsidR="00861255" w:rsidRPr="000B28D1" w:rsidTr="00861255">
        <w:trPr>
          <w:trHeight w:val="18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Стоимость проектов накопленным итогом</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8959,00</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17918,00</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26877,00</w:t>
            </w:r>
          </w:p>
        </w:tc>
      </w:tr>
      <w:tr w:rsidR="00861255" w:rsidRPr="000B28D1" w:rsidTr="00861255">
        <w:trPr>
          <w:trHeight w:val="190"/>
          <w:jc w:val="center"/>
        </w:trPr>
        <w:tc>
          <w:tcPr>
            <w:tcW w:w="5000" w:type="pct"/>
            <w:gridSpan w:val="5"/>
            <w:shd w:val="clear" w:color="auto" w:fill="FFFFFF"/>
            <w:tcMar>
              <w:top w:w="40" w:type="dxa"/>
              <w:left w:w="160" w:type="dxa"/>
              <w:bottom w:w="40" w:type="dxa"/>
              <w:right w:w="200" w:type="dxa"/>
            </w:tcMar>
            <w:vAlign w:val="center"/>
          </w:tcPr>
          <w:p w:rsidR="00861255" w:rsidRPr="000B28D1" w:rsidRDefault="00861255">
            <w:r w:rsidRPr="000B28D1">
              <w:rPr>
                <w:rFonts w:eastAsia="Times New Roman" w:cs="Times New Roman"/>
                <w:i/>
              </w:rPr>
              <w:t>Проект 2-4 «Реконструкции, модернизация и (или) техническое перевооружение сооружений на тепловых сетях»</w:t>
            </w:r>
          </w:p>
        </w:tc>
      </w:tr>
      <w:tr w:rsidR="00861255" w:rsidRPr="000B28D1" w:rsidTr="00861255">
        <w:trPr>
          <w:trHeight w:val="18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АО “КРАСЭКО»</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r>
      <w:tr w:rsidR="00861255" w:rsidRPr="000B28D1" w:rsidTr="00861255">
        <w:trPr>
          <w:trHeight w:val="180"/>
          <w:jc w:val="center"/>
        </w:trPr>
        <w:tc>
          <w:tcPr>
            <w:tcW w:w="5000" w:type="pct"/>
            <w:gridSpan w:val="5"/>
            <w:shd w:val="clear" w:color="auto" w:fill="FFFFFF"/>
            <w:tcMar>
              <w:top w:w="40" w:type="dxa"/>
              <w:left w:w="160" w:type="dxa"/>
              <w:bottom w:w="40" w:type="dxa"/>
              <w:right w:w="200" w:type="dxa"/>
            </w:tcMar>
            <w:vAlign w:val="center"/>
          </w:tcPr>
          <w:p w:rsidR="00861255" w:rsidRPr="000B28D1" w:rsidRDefault="00861255">
            <w:r w:rsidRPr="000B28D1">
              <w:rPr>
                <w:rFonts w:eastAsia="Times New Roman" w:cs="Times New Roman"/>
                <w:i/>
              </w:rPr>
              <w:t>Проект 2-5 «Рекомендуемые мероприятия на тепловых сетях»</w:t>
            </w:r>
          </w:p>
        </w:tc>
      </w:tr>
      <w:tr w:rsidR="00861255" w:rsidRPr="000B28D1" w:rsidTr="00861255">
        <w:trPr>
          <w:trHeight w:val="19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АО “КРАСЭКО»</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color w:val="A6A6A6"/>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40313,63</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23863,44</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11664,59</w:t>
            </w:r>
          </w:p>
        </w:tc>
      </w:tr>
      <w:tr w:rsidR="00861255" w:rsidRPr="000B28D1" w:rsidTr="00861255">
        <w:trPr>
          <w:trHeight w:val="190"/>
          <w:jc w:val="center"/>
        </w:trPr>
        <w:tc>
          <w:tcPr>
            <w:tcW w:w="1747" w:type="pct"/>
            <w:shd w:val="clear" w:color="auto" w:fill="FFFFFF"/>
            <w:tcMar>
              <w:top w:w="40" w:type="dxa"/>
              <w:left w:w="200" w:type="dxa"/>
              <w:bottom w:w="40" w:type="dxa"/>
              <w:right w:w="200" w:type="dxa"/>
            </w:tcMar>
            <w:vAlign w:val="center"/>
          </w:tcPr>
          <w:p w:rsidR="00861255" w:rsidRPr="000B28D1" w:rsidRDefault="00861255">
            <w:r w:rsidRPr="000B28D1">
              <w:rPr>
                <w:rFonts w:eastAsia="Times New Roman" w:cs="Times New Roman"/>
              </w:rPr>
              <w:t>Стоимость проектов накопленным итогом</w:t>
            </w:r>
          </w:p>
        </w:tc>
        <w:tc>
          <w:tcPr>
            <w:tcW w:w="174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0,00</w:t>
            </w:r>
          </w:p>
        </w:tc>
        <w:tc>
          <w:tcPr>
            <w:tcW w:w="473"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40313,63</w:t>
            </w:r>
          </w:p>
        </w:tc>
        <w:tc>
          <w:tcPr>
            <w:tcW w:w="516"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64177,07</w:t>
            </w:r>
          </w:p>
        </w:tc>
        <w:tc>
          <w:tcPr>
            <w:tcW w:w="517" w:type="pct"/>
            <w:shd w:val="clear" w:color="auto" w:fill="FFFFFF"/>
            <w:tcMar>
              <w:top w:w="40" w:type="dxa"/>
              <w:left w:w="200" w:type="dxa"/>
              <w:bottom w:w="40" w:type="dxa"/>
              <w:right w:w="200" w:type="dxa"/>
            </w:tcMar>
            <w:vAlign w:val="center"/>
          </w:tcPr>
          <w:p w:rsidR="00861255" w:rsidRPr="000B28D1" w:rsidRDefault="00861255">
            <w:pPr>
              <w:jc w:val="center"/>
            </w:pPr>
            <w:r w:rsidRPr="000B28D1">
              <w:rPr>
                <w:rFonts w:eastAsia="Times New Roman" w:cs="Times New Roman"/>
              </w:rPr>
              <w:t>75841,66</w:t>
            </w:r>
          </w:p>
        </w:tc>
      </w:tr>
    </w:tbl>
    <w:p w:rsidR="008A7CD1" w:rsidRPr="000B28D1" w:rsidRDefault="008A7CD1">
      <w:pPr>
        <w:sectPr w:rsidR="008A7CD1" w:rsidRPr="000B28D1" w:rsidSect="00247297">
          <w:pgSz w:w="16838" w:h="11906" w:orient="landscape"/>
          <w:pgMar w:top="1134" w:right="850" w:bottom="1134" w:left="1701" w:header="708" w:footer="708" w:gutter="0"/>
          <w:cols w:space="708"/>
          <w:docGrid w:linePitch="360"/>
        </w:sectPr>
      </w:pPr>
    </w:p>
    <w:p w:rsidR="00247297" w:rsidRPr="000B28D1" w:rsidRDefault="00F476CE" w:rsidP="00247297">
      <w:pPr>
        <w:pStyle w:val="2"/>
        <w:spacing w:before="69"/>
        <w:ind w:left="0" w:firstLine="0"/>
        <w:rPr>
          <w:rFonts w:eastAsia="Times New Roman"/>
          <w:sz w:val="24"/>
          <w:szCs w:val="24"/>
        </w:rPr>
      </w:pPr>
      <w:hyperlink w:anchor="bookmark64" w:history="1">
        <w:bookmarkStart w:id="130" w:name="_Toc30147004"/>
        <w:bookmarkStart w:id="131" w:name="_Toc35951487"/>
        <w:bookmarkStart w:id="132" w:name="_Toc184722059"/>
        <w:r w:rsidR="000159FD" w:rsidRPr="000B28D1">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0159FD" w:rsidRPr="000B28D1">
          <w:rPr>
            <w:rFonts w:eastAsia="Times New Roman"/>
            <w:sz w:val="24"/>
            <w:szCs w:val="24"/>
          </w:rPr>
          <w:t>в связи с изменениями температурного графика и</w:t>
        </w:r>
      </w:hyperlink>
      <w:r w:rsidR="000159FD" w:rsidRPr="000B28D1">
        <w:rPr>
          <w:rFonts w:eastAsia="Times New Roman"/>
          <w:sz w:val="24"/>
          <w:szCs w:val="24"/>
        </w:rPr>
        <w:t xml:space="preserve"> </w:t>
      </w:r>
      <w:hyperlink w:anchor="bookmark64" w:history="1">
        <w:r w:rsidR="000159FD" w:rsidRPr="000B28D1">
          <w:rPr>
            <w:rFonts w:eastAsia="Times New Roman"/>
            <w:sz w:val="24"/>
            <w:szCs w:val="24"/>
          </w:rPr>
          <w:t>гидравлического режима работы системы теплоснабжения на каждом этапе</w:t>
        </w:r>
        <w:bookmarkEnd w:id="130"/>
        <w:bookmarkEnd w:id="131"/>
        <w:bookmarkEnd w:id="132"/>
      </w:hyperlink>
    </w:p>
    <w:p w:rsidR="00247297" w:rsidRPr="000B28D1" w:rsidRDefault="00247297" w:rsidP="00247297">
      <w:pPr>
        <w:tabs>
          <w:tab w:val="left" w:pos="993"/>
        </w:tabs>
        <w:autoSpaceDE w:val="0"/>
        <w:autoSpaceDN w:val="0"/>
        <w:adjustRightInd w:val="0"/>
        <w:ind w:firstLine="567"/>
        <w:jc w:val="both"/>
        <w:rPr>
          <w:rFonts w:eastAsia="Calibri" w:cs="Times New Roman"/>
          <w:szCs w:val="24"/>
        </w:rPr>
      </w:pPr>
    </w:p>
    <w:p w:rsidR="00247297" w:rsidRPr="000B28D1" w:rsidRDefault="000159FD" w:rsidP="00247297">
      <w:pPr>
        <w:tabs>
          <w:tab w:val="left" w:pos="993"/>
        </w:tabs>
        <w:autoSpaceDE w:val="0"/>
        <w:autoSpaceDN w:val="0"/>
        <w:adjustRightInd w:val="0"/>
        <w:ind w:firstLine="567"/>
        <w:jc w:val="both"/>
        <w:rPr>
          <w:rFonts w:eastAsia="Calibri" w:cs="Times New Roman"/>
          <w:szCs w:val="24"/>
        </w:rPr>
      </w:pPr>
      <w:r w:rsidRPr="000B28D1">
        <w:rPr>
          <w:rFonts w:eastAsia="Calibri" w:cs="Times New Roman"/>
          <w:szCs w:val="24"/>
        </w:rPr>
        <w:t xml:space="preserve">Изменение температурного графика системы теплоснабжения в муниципальном образовании </w:t>
      </w:r>
      <w:r w:rsidR="00861255" w:rsidRPr="000B28D1">
        <w:rPr>
          <w:rFonts w:eastAsia="Calibri" w:cs="Times New Roman"/>
          <w:szCs w:val="24"/>
        </w:rPr>
        <w:t>п. Кедровый</w:t>
      </w:r>
      <w:r w:rsidRPr="000B28D1">
        <w:rPr>
          <w:rFonts w:eastAsia="Calibri" w:cs="Times New Roman"/>
          <w:color w:val="FF0000"/>
          <w:szCs w:val="24"/>
        </w:rPr>
        <w:t xml:space="preserve"> </w:t>
      </w:r>
      <w:r w:rsidRPr="000B28D1">
        <w:rPr>
          <w:rFonts w:eastAsia="Calibri" w:cs="Times New Roman"/>
          <w:szCs w:val="24"/>
        </w:rPr>
        <w:t>не предусмотрено.</w:t>
      </w:r>
    </w:p>
    <w:p w:rsidR="00247297" w:rsidRPr="000B28D1" w:rsidRDefault="00247297" w:rsidP="00247297">
      <w:pPr>
        <w:jc w:val="both"/>
        <w:rPr>
          <w:rFonts w:cs="Times New Roman"/>
          <w:lang w:eastAsia="ru-RU"/>
        </w:rPr>
      </w:pPr>
    </w:p>
    <w:p w:rsidR="00247297" w:rsidRPr="000B28D1" w:rsidRDefault="00F476CE" w:rsidP="00247297">
      <w:pPr>
        <w:pStyle w:val="2"/>
        <w:spacing w:before="69"/>
        <w:ind w:left="0" w:firstLine="0"/>
        <w:rPr>
          <w:rFonts w:eastAsia="Times New Roman"/>
          <w:sz w:val="24"/>
          <w:szCs w:val="24"/>
        </w:rPr>
      </w:pPr>
      <w:hyperlink w:anchor="bookmark65" w:history="1">
        <w:bookmarkStart w:id="133" w:name="_Toc30147005"/>
        <w:bookmarkStart w:id="134" w:name="_Toc35951488"/>
        <w:bookmarkStart w:id="135" w:name="_Toc184722060"/>
        <w:r w:rsidR="000159FD" w:rsidRPr="000B28D1">
          <w:rPr>
            <w:rFonts w:eastAsia="Times New Roman"/>
            <w:sz w:val="24"/>
            <w:szCs w:val="24"/>
          </w:rPr>
          <w:t>Часть 4. Предложения по величине необходимых инвестиций для перевода открытой системы</w:t>
        </w:r>
      </w:hyperlink>
      <w:r w:rsidR="000159FD" w:rsidRPr="000B28D1">
        <w:rPr>
          <w:rFonts w:eastAsia="Times New Roman"/>
          <w:sz w:val="24"/>
          <w:szCs w:val="24"/>
        </w:rPr>
        <w:t xml:space="preserve"> </w:t>
      </w:r>
      <w:hyperlink w:anchor="bookmark65" w:history="1">
        <w:r w:rsidR="000159FD" w:rsidRPr="000B28D1">
          <w:rPr>
            <w:rFonts w:eastAsia="Times New Roman"/>
            <w:sz w:val="24"/>
            <w:szCs w:val="24"/>
          </w:rPr>
          <w:t>теплоснабжения (горячего водоснабжения) в закрытую систему горячего водоснабжения на</w:t>
        </w:r>
      </w:hyperlink>
      <w:r w:rsidR="000159FD" w:rsidRPr="000B28D1">
        <w:rPr>
          <w:rFonts w:eastAsia="Times New Roman"/>
          <w:sz w:val="24"/>
          <w:szCs w:val="24"/>
        </w:rPr>
        <w:t xml:space="preserve"> </w:t>
      </w:r>
      <w:hyperlink w:anchor="bookmark65" w:history="1">
        <w:r w:rsidR="000159FD" w:rsidRPr="000B28D1">
          <w:rPr>
            <w:rFonts w:eastAsia="Times New Roman"/>
            <w:sz w:val="24"/>
            <w:szCs w:val="24"/>
          </w:rPr>
          <w:t>каждом этапе</w:t>
        </w:r>
        <w:bookmarkEnd w:id="133"/>
        <w:bookmarkEnd w:id="134"/>
        <w:bookmarkEnd w:id="135"/>
      </w:hyperlink>
    </w:p>
    <w:p w:rsidR="00247297" w:rsidRPr="000B28D1" w:rsidRDefault="00247297" w:rsidP="00247297">
      <w:pPr>
        <w:rPr>
          <w:lang w:eastAsia="ru-RU"/>
        </w:rPr>
      </w:pPr>
    </w:p>
    <w:p w:rsidR="00861255" w:rsidRPr="000B28D1" w:rsidRDefault="00861255" w:rsidP="00861255">
      <w:pPr>
        <w:pStyle w:val="Default"/>
        <w:ind w:firstLine="709"/>
        <w:jc w:val="both"/>
        <w:rPr>
          <w:szCs w:val="23"/>
        </w:rPr>
      </w:pPr>
      <w:r w:rsidRPr="000B28D1">
        <w:rPr>
          <w:szCs w:val="23"/>
        </w:rPr>
        <w:t>На территории п. Кедровый закрытая система теплоснабжения, горячее водоснабжение отсутствует.</w:t>
      </w:r>
    </w:p>
    <w:p w:rsidR="00247297" w:rsidRPr="000B28D1" w:rsidRDefault="00247297" w:rsidP="00247297">
      <w:pPr>
        <w:rPr>
          <w:lang w:eastAsia="ru-RU"/>
        </w:rPr>
      </w:pPr>
    </w:p>
    <w:p w:rsidR="00247297" w:rsidRPr="000B28D1" w:rsidRDefault="000159FD" w:rsidP="00247297">
      <w:pPr>
        <w:pStyle w:val="2"/>
        <w:spacing w:before="69"/>
        <w:ind w:left="0" w:firstLine="0"/>
        <w:rPr>
          <w:rFonts w:eastAsia="Times New Roman"/>
          <w:sz w:val="24"/>
          <w:szCs w:val="24"/>
        </w:rPr>
      </w:pPr>
      <w:bookmarkStart w:id="136" w:name="_Toc35951489"/>
      <w:bookmarkStart w:id="137" w:name="_Toc184722061"/>
      <w:r w:rsidRPr="000B28D1">
        <w:rPr>
          <w:rFonts w:eastAsia="Times New Roman"/>
          <w:sz w:val="24"/>
          <w:szCs w:val="24"/>
        </w:rPr>
        <w:t>Часть 5. Оценка эффективности инвестиций по отдельным предложениям</w:t>
      </w:r>
      <w:bookmarkEnd w:id="136"/>
      <w:bookmarkEnd w:id="137"/>
    </w:p>
    <w:p w:rsidR="00247297" w:rsidRPr="000B28D1" w:rsidRDefault="00247297" w:rsidP="00247297">
      <w:pPr>
        <w:kinsoku w:val="0"/>
        <w:overflowPunct w:val="0"/>
        <w:ind w:right="-1" w:firstLine="709"/>
        <w:jc w:val="both"/>
        <w:rPr>
          <w:spacing w:val="-1"/>
        </w:rPr>
      </w:pPr>
      <w:bookmarkStart w:id="138" w:name="_Hlk105596411"/>
    </w:p>
    <w:p w:rsidR="00247297" w:rsidRPr="000B28D1" w:rsidRDefault="000159FD" w:rsidP="00247297">
      <w:pPr>
        <w:kinsoku w:val="0"/>
        <w:overflowPunct w:val="0"/>
        <w:ind w:right="-1" w:firstLine="709"/>
        <w:jc w:val="both"/>
        <w:rPr>
          <w:spacing w:val="-1"/>
        </w:rPr>
      </w:pPr>
      <w:r w:rsidRPr="000B28D1">
        <w:rPr>
          <w:spacing w:val="-1"/>
        </w:rPr>
        <w:t>Экономическая</w:t>
      </w:r>
      <w:r w:rsidRPr="000B28D1">
        <w:rPr>
          <w:spacing w:val="1"/>
        </w:rPr>
        <w:t xml:space="preserve"> </w:t>
      </w:r>
      <w:r w:rsidRPr="000B28D1">
        <w:rPr>
          <w:spacing w:val="-1"/>
        </w:rPr>
        <w:t>эффективность</w:t>
      </w:r>
      <w:r w:rsidRPr="000B28D1">
        <w:rPr>
          <w:spacing w:val="70"/>
        </w:rPr>
        <w:t xml:space="preserve"> </w:t>
      </w:r>
      <w:r w:rsidRPr="000B28D1">
        <w:rPr>
          <w:spacing w:val="-1"/>
        </w:rPr>
        <w:t>реализации</w:t>
      </w:r>
      <w:r w:rsidRPr="000B28D1">
        <w:rPr>
          <w:spacing w:val="1"/>
        </w:rPr>
        <w:t xml:space="preserve"> </w:t>
      </w:r>
      <w:r w:rsidRPr="000B28D1">
        <w:rPr>
          <w:spacing w:val="-1"/>
        </w:rPr>
        <w:t>мероприятий</w:t>
      </w:r>
      <w:r w:rsidRPr="000B28D1">
        <w:rPr>
          <w:spacing w:val="69"/>
        </w:rPr>
        <w:t xml:space="preserve"> </w:t>
      </w:r>
      <w:r w:rsidRPr="000B28D1">
        <w:t>по</w:t>
      </w:r>
      <w:r w:rsidRPr="000B28D1">
        <w:rPr>
          <w:spacing w:val="2"/>
        </w:rPr>
        <w:t xml:space="preserve"> </w:t>
      </w:r>
      <w:r w:rsidRPr="000B28D1">
        <w:rPr>
          <w:spacing w:val="-1"/>
        </w:rPr>
        <w:t>развитию</w:t>
      </w:r>
      <w:r w:rsidRPr="000B28D1">
        <w:t xml:space="preserve"> </w:t>
      </w:r>
      <w:r w:rsidRPr="000B28D1">
        <w:rPr>
          <w:spacing w:val="-1"/>
        </w:rPr>
        <w:t>схемы</w:t>
      </w:r>
      <w:r w:rsidRPr="000B28D1">
        <w:rPr>
          <w:spacing w:val="51"/>
        </w:rPr>
        <w:t xml:space="preserve"> </w:t>
      </w:r>
      <w:r w:rsidRPr="000B28D1">
        <w:rPr>
          <w:spacing w:val="-1"/>
        </w:rPr>
        <w:t>теплоснабжения</w:t>
      </w:r>
      <w:r w:rsidRPr="000B28D1">
        <w:rPr>
          <w:spacing w:val="10"/>
        </w:rPr>
        <w:t xml:space="preserve"> </w:t>
      </w:r>
      <w:r w:rsidRPr="000B28D1">
        <w:rPr>
          <w:spacing w:val="-1"/>
        </w:rPr>
        <w:t>выражается</w:t>
      </w:r>
      <w:r w:rsidRPr="000B28D1">
        <w:rPr>
          <w:spacing w:val="12"/>
        </w:rPr>
        <w:t xml:space="preserve"> </w:t>
      </w:r>
      <w:r w:rsidRPr="000B28D1">
        <w:t>в</w:t>
      </w:r>
      <w:r w:rsidRPr="000B28D1">
        <w:rPr>
          <w:spacing w:val="11"/>
        </w:rPr>
        <w:t xml:space="preserve"> </w:t>
      </w:r>
      <w:r w:rsidRPr="000B28D1">
        <w:rPr>
          <w:spacing w:val="-1"/>
        </w:rPr>
        <w:t>сокращении</w:t>
      </w:r>
      <w:r w:rsidRPr="000B28D1">
        <w:rPr>
          <w:spacing w:val="12"/>
        </w:rPr>
        <w:t xml:space="preserve"> </w:t>
      </w:r>
      <w:r w:rsidRPr="000B28D1">
        <w:rPr>
          <w:spacing w:val="-1"/>
        </w:rPr>
        <w:t>эксплуатационных</w:t>
      </w:r>
      <w:r w:rsidRPr="000B28D1">
        <w:rPr>
          <w:spacing w:val="13"/>
        </w:rPr>
        <w:t xml:space="preserve"> </w:t>
      </w:r>
      <w:r w:rsidRPr="000B28D1">
        <w:rPr>
          <w:spacing w:val="-1"/>
        </w:rPr>
        <w:t>издержек,</w:t>
      </w:r>
      <w:r w:rsidRPr="000B28D1">
        <w:rPr>
          <w:spacing w:val="47"/>
        </w:rPr>
        <w:t xml:space="preserve"> </w:t>
      </w:r>
      <w:r w:rsidRPr="000B28D1">
        <w:rPr>
          <w:spacing w:val="-1"/>
        </w:rPr>
        <w:t>уменьшению</w:t>
      </w:r>
      <w:r w:rsidRPr="000B28D1">
        <w:rPr>
          <w:spacing w:val="10"/>
        </w:rPr>
        <w:t xml:space="preserve"> </w:t>
      </w:r>
      <w:r w:rsidRPr="000B28D1">
        <w:rPr>
          <w:spacing w:val="-1"/>
        </w:rPr>
        <w:t>удельных</w:t>
      </w:r>
      <w:r w:rsidRPr="000B28D1">
        <w:rPr>
          <w:spacing w:val="12"/>
        </w:rPr>
        <w:t xml:space="preserve"> </w:t>
      </w:r>
      <w:r w:rsidRPr="000B28D1">
        <w:rPr>
          <w:spacing w:val="-1"/>
        </w:rPr>
        <w:t>расходов</w:t>
      </w:r>
      <w:r w:rsidRPr="000B28D1">
        <w:rPr>
          <w:spacing w:val="10"/>
        </w:rPr>
        <w:t xml:space="preserve"> </w:t>
      </w:r>
      <w:r w:rsidRPr="000B28D1">
        <w:rPr>
          <w:spacing w:val="-1"/>
        </w:rPr>
        <w:t>топлива</w:t>
      </w:r>
      <w:r w:rsidRPr="000B28D1">
        <w:rPr>
          <w:spacing w:val="10"/>
        </w:rPr>
        <w:t xml:space="preserve"> </w:t>
      </w:r>
      <w:r w:rsidRPr="000B28D1">
        <w:t>на</w:t>
      </w:r>
      <w:r w:rsidRPr="000B28D1">
        <w:rPr>
          <w:spacing w:val="11"/>
        </w:rPr>
        <w:t xml:space="preserve"> </w:t>
      </w:r>
      <w:r w:rsidRPr="000B28D1">
        <w:rPr>
          <w:spacing w:val="-1"/>
        </w:rPr>
        <w:t>производство</w:t>
      </w:r>
      <w:r w:rsidRPr="000B28D1">
        <w:rPr>
          <w:spacing w:val="12"/>
        </w:rPr>
        <w:t xml:space="preserve"> </w:t>
      </w:r>
      <w:r w:rsidRPr="000B28D1">
        <w:t>тепла,</w:t>
      </w:r>
      <w:r w:rsidRPr="000B28D1">
        <w:rPr>
          <w:spacing w:val="10"/>
        </w:rPr>
        <w:t xml:space="preserve"> </w:t>
      </w:r>
      <w:r w:rsidRPr="000B28D1">
        <w:t>а</w:t>
      </w:r>
      <w:r w:rsidRPr="000B28D1">
        <w:rPr>
          <w:spacing w:val="11"/>
        </w:rPr>
        <w:t xml:space="preserve"> </w:t>
      </w:r>
      <w:r w:rsidRPr="000B28D1">
        <w:t>также</w:t>
      </w:r>
      <w:r w:rsidRPr="000B28D1">
        <w:rPr>
          <w:spacing w:val="12"/>
        </w:rPr>
        <w:t xml:space="preserve"> </w:t>
      </w:r>
      <w:r w:rsidRPr="000B28D1">
        <w:rPr>
          <w:spacing w:val="-2"/>
        </w:rPr>
        <w:t>снижению</w:t>
      </w:r>
      <w:r w:rsidRPr="000B28D1">
        <w:rPr>
          <w:spacing w:val="37"/>
        </w:rPr>
        <w:t xml:space="preserve"> </w:t>
      </w:r>
      <w:r w:rsidRPr="000B28D1">
        <w:rPr>
          <w:spacing w:val="-1"/>
        </w:rPr>
        <w:t>потерь тепла</w:t>
      </w:r>
      <w:r w:rsidRPr="000B28D1">
        <w:t xml:space="preserve"> </w:t>
      </w:r>
      <w:r w:rsidRPr="000B28D1">
        <w:rPr>
          <w:spacing w:val="-1"/>
        </w:rPr>
        <w:t>при</w:t>
      </w:r>
      <w:r w:rsidRPr="000B28D1">
        <w:t xml:space="preserve"> </w:t>
      </w:r>
      <w:r w:rsidRPr="000B28D1">
        <w:rPr>
          <w:spacing w:val="-1"/>
        </w:rPr>
        <w:t>транспортировке.</w:t>
      </w:r>
    </w:p>
    <w:p w:rsidR="00247297" w:rsidRPr="000B28D1" w:rsidRDefault="000159FD" w:rsidP="00247297">
      <w:pPr>
        <w:ind w:right="-1" w:firstLine="709"/>
        <w:jc w:val="both"/>
      </w:pPr>
      <w:r w:rsidRPr="000B28D1">
        <w:t>Для</w:t>
      </w:r>
      <w:r w:rsidRPr="000B28D1">
        <w:rPr>
          <w:spacing w:val="18"/>
        </w:rPr>
        <w:t xml:space="preserve"> </w:t>
      </w:r>
      <w:r w:rsidRPr="000B28D1">
        <w:rPr>
          <w:spacing w:val="-1"/>
        </w:rPr>
        <w:t>обеспечения</w:t>
      </w:r>
      <w:r w:rsidRPr="000B28D1">
        <w:rPr>
          <w:spacing w:val="16"/>
        </w:rPr>
        <w:t xml:space="preserve"> </w:t>
      </w:r>
      <w:r w:rsidRPr="000B28D1">
        <w:rPr>
          <w:spacing w:val="-1"/>
        </w:rPr>
        <w:t>надежного</w:t>
      </w:r>
      <w:r w:rsidRPr="000B28D1">
        <w:rPr>
          <w:spacing w:val="19"/>
        </w:rPr>
        <w:t xml:space="preserve"> </w:t>
      </w:r>
      <w:r w:rsidRPr="000B28D1">
        <w:rPr>
          <w:spacing w:val="-1"/>
        </w:rPr>
        <w:t>теплоснабжения</w:t>
      </w:r>
      <w:r w:rsidRPr="000B28D1">
        <w:rPr>
          <w:spacing w:val="16"/>
        </w:rPr>
        <w:t xml:space="preserve"> </w:t>
      </w:r>
      <w:r w:rsidRPr="000B28D1">
        <w:rPr>
          <w:spacing w:val="-2"/>
        </w:rPr>
        <w:t>необходимо</w:t>
      </w:r>
      <w:r w:rsidRPr="000B28D1">
        <w:rPr>
          <w:spacing w:val="17"/>
        </w:rPr>
        <w:t xml:space="preserve"> </w:t>
      </w:r>
      <w:r w:rsidRPr="000B28D1">
        <w:rPr>
          <w:spacing w:val="-1"/>
        </w:rPr>
        <w:t>регулярно</w:t>
      </w:r>
      <w:r w:rsidRPr="000B28D1">
        <w:rPr>
          <w:spacing w:val="19"/>
        </w:rPr>
        <w:t xml:space="preserve"> </w:t>
      </w:r>
      <w:r w:rsidRPr="000B28D1">
        <w:rPr>
          <w:spacing w:val="-1"/>
        </w:rPr>
        <w:t>проводить</w:t>
      </w:r>
      <w:r w:rsidRPr="000B28D1">
        <w:rPr>
          <w:spacing w:val="35"/>
        </w:rPr>
        <w:t xml:space="preserve"> </w:t>
      </w:r>
      <w:r w:rsidRPr="000B28D1">
        <w:rPr>
          <w:spacing w:val="-1"/>
        </w:rPr>
        <w:t>работы</w:t>
      </w:r>
      <w:r w:rsidRPr="000B28D1">
        <w:rPr>
          <w:spacing w:val="-3"/>
        </w:rPr>
        <w:t xml:space="preserve"> </w:t>
      </w:r>
      <w:r w:rsidRPr="000B28D1">
        <w:rPr>
          <w:spacing w:val="-1"/>
        </w:rPr>
        <w:t>по</w:t>
      </w:r>
      <w:r w:rsidRPr="000B28D1">
        <w:rPr>
          <w:spacing w:val="-3"/>
        </w:rPr>
        <w:t xml:space="preserve"> </w:t>
      </w:r>
      <w:r w:rsidRPr="000B28D1">
        <w:rPr>
          <w:spacing w:val="-1"/>
        </w:rPr>
        <w:t>замене</w:t>
      </w:r>
      <w:r w:rsidRPr="000B28D1">
        <w:rPr>
          <w:spacing w:val="-3"/>
        </w:rPr>
        <w:t xml:space="preserve"> </w:t>
      </w:r>
      <w:r w:rsidRPr="000B28D1">
        <w:rPr>
          <w:spacing w:val="-1"/>
        </w:rPr>
        <w:t>изношенного</w:t>
      </w:r>
      <w:r w:rsidRPr="000B28D1">
        <w:rPr>
          <w:spacing w:val="3"/>
        </w:rPr>
        <w:t xml:space="preserve"> </w:t>
      </w:r>
      <w:r w:rsidRPr="000B28D1">
        <w:t>и</w:t>
      </w:r>
      <w:r w:rsidRPr="000B28D1">
        <w:rPr>
          <w:spacing w:val="-3"/>
        </w:rPr>
        <w:t xml:space="preserve"> </w:t>
      </w:r>
      <w:r w:rsidRPr="000B28D1">
        <w:rPr>
          <w:spacing w:val="-1"/>
        </w:rPr>
        <w:t>устаревшего</w:t>
      </w:r>
      <w:r w:rsidRPr="000B28D1">
        <w:rPr>
          <w:spacing w:val="-3"/>
        </w:rPr>
        <w:t xml:space="preserve"> </w:t>
      </w:r>
      <w:r w:rsidRPr="000B28D1">
        <w:rPr>
          <w:spacing w:val="-2"/>
        </w:rPr>
        <w:t>оборудования,</w:t>
      </w:r>
      <w:r w:rsidRPr="000B28D1">
        <w:rPr>
          <w:spacing w:val="-3"/>
        </w:rPr>
        <w:t xml:space="preserve"> </w:t>
      </w:r>
      <w:r w:rsidRPr="000B28D1">
        <w:t>замене</w:t>
      </w:r>
      <w:r w:rsidRPr="000B28D1">
        <w:rPr>
          <w:spacing w:val="-3"/>
        </w:rPr>
        <w:t xml:space="preserve"> </w:t>
      </w:r>
      <w:r w:rsidRPr="000B28D1">
        <w:rPr>
          <w:spacing w:val="-1"/>
        </w:rPr>
        <w:t>тепловых</w:t>
      </w:r>
      <w:r w:rsidRPr="000B28D1">
        <w:rPr>
          <w:spacing w:val="-5"/>
        </w:rPr>
        <w:t xml:space="preserve"> </w:t>
      </w:r>
      <w:r w:rsidRPr="000B28D1">
        <w:t>сетей.</w:t>
      </w:r>
      <w:bookmarkEnd w:id="96"/>
    </w:p>
    <w:p w:rsidR="00247297" w:rsidRPr="000B28D1" w:rsidRDefault="00247297" w:rsidP="00247297">
      <w:pPr>
        <w:rPr>
          <w:lang w:eastAsia="ru-RU"/>
        </w:rPr>
      </w:pPr>
    </w:p>
    <w:p w:rsidR="00247297" w:rsidRPr="000B28D1" w:rsidRDefault="000159FD" w:rsidP="00247297">
      <w:pPr>
        <w:pStyle w:val="2"/>
        <w:spacing w:before="69"/>
        <w:ind w:left="0" w:firstLine="0"/>
        <w:rPr>
          <w:rFonts w:eastAsia="Times New Roman"/>
          <w:sz w:val="24"/>
          <w:szCs w:val="24"/>
        </w:rPr>
      </w:pPr>
      <w:bookmarkStart w:id="139" w:name="_Toc35951490"/>
      <w:bookmarkStart w:id="140" w:name="_Toc184722062"/>
      <w:r w:rsidRPr="000B28D1">
        <w:rPr>
          <w:rFonts w:eastAsia="Times New Roman"/>
          <w:sz w:val="24"/>
          <w:szCs w:val="24"/>
        </w:rPr>
        <w:t>Часть</w:t>
      </w:r>
      <w:r w:rsidRPr="000B28D1">
        <w:rPr>
          <w:rFonts w:eastAsia="Times New Roman"/>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39"/>
      <w:bookmarkEnd w:id="140"/>
    </w:p>
    <w:p w:rsidR="00247297" w:rsidRPr="000B28D1" w:rsidRDefault="00247297" w:rsidP="00247297">
      <w:pPr>
        <w:ind w:firstLine="567"/>
        <w:rPr>
          <w:lang w:eastAsia="ru-RU"/>
        </w:rPr>
      </w:pPr>
    </w:p>
    <w:p w:rsidR="00247297" w:rsidRPr="000B28D1" w:rsidRDefault="000159FD" w:rsidP="00247297">
      <w:pPr>
        <w:ind w:firstLine="709"/>
        <w:rPr>
          <w:lang w:eastAsia="ru-RU"/>
        </w:rPr>
      </w:pPr>
      <w:r w:rsidRPr="000B28D1">
        <w:rPr>
          <w:lang w:eastAsia="ru-RU"/>
        </w:rPr>
        <w:t>Данные отсутствуют.</w:t>
      </w:r>
    </w:p>
    <w:p w:rsidR="00247297" w:rsidRPr="000B28D1" w:rsidRDefault="00247297" w:rsidP="00247297">
      <w:pPr>
        <w:rPr>
          <w:lang w:eastAsia="ru-RU"/>
        </w:rPr>
      </w:pPr>
    </w:p>
    <w:p w:rsidR="00247297" w:rsidRPr="000B28D1" w:rsidRDefault="00F476CE" w:rsidP="00247297">
      <w:pPr>
        <w:pStyle w:val="1"/>
        <w:spacing w:before="64"/>
        <w:ind w:left="0" w:firstLine="0"/>
        <w:jc w:val="both"/>
        <w:rPr>
          <w:rFonts w:eastAsia="Times New Roman"/>
          <w:sz w:val="28"/>
          <w:szCs w:val="28"/>
        </w:rPr>
      </w:pPr>
      <w:hyperlink w:anchor="bookmark66" w:history="1">
        <w:bookmarkStart w:id="141" w:name="_Toc30147006"/>
        <w:bookmarkStart w:id="142" w:name="_Toc35951491"/>
        <w:bookmarkStart w:id="143" w:name="_Toc184722063"/>
        <w:r w:rsidR="000159FD" w:rsidRPr="000B28D1">
          <w:rPr>
            <w:rFonts w:eastAsia="Times New Roman"/>
            <w:sz w:val="28"/>
            <w:szCs w:val="28"/>
          </w:rPr>
          <w:t xml:space="preserve">РАЗДЕЛ 10. </w:t>
        </w:r>
      </w:hyperlink>
      <w:bookmarkEnd w:id="141"/>
      <w:bookmarkEnd w:id="142"/>
      <w:r w:rsidR="000159FD" w:rsidRPr="000B28D1">
        <w:rPr>
          <w:rFonts w:eastAsia="Times New Roman"/>
          <w:sz w:val="28"/>
          <w:szCs w:val="28"/>
        </w:rPr>
        <w:t>РЕШЕНИЕ О ПРИСВОЕНИИ СТАТУСА ЕДИНОЙ ТЕПЛОСНАБЖАЮЩЕЙ ОРГАНИЗАЦИИ (ОРГАНИЗАЦИЯМ)</w:t>
      </w:r>
      <w:bookmarkEnd w:id="143"/>
    </w:p>
    <w:p w:rsidR="00247297" w:rsidRPr="000B28D1" w:rsidRDefault="00247297" w:rsidP="00247297"/>
    <w:p w:rsidR="00247297" w:rsidRPr="000B28D1" w:rsidRDefault="00F476CE" w:rsidP="00247297">
      <w:pPr>
        <w:pStyle w:val="2"/>
        <w:spacing w:before="69"/>
        <w:ind w:left="0" w:firstLine="0"/>
        <w:rPr>
          <w:rFonts w:eastAsia="Times New Roman"/>
          <w:sz w:val="24"/>
          <w:szCs w:val="24"/>
        </w:rPr>
      </w:pPr>
      <w:hyperlink w:anchor="bookmark67" w:history="1">
        <w:bookmarkStart w:id="144" w:name="_Toc30147007"/>
        <w:bookmarkStart w:id="145" w:name="_Toc35951492"/>
        <w:bookmarkStart w:id="146" w:name="_Toc184722064"/>
        <w:r w:rsidR="000159FD" w:rsidRPr="000B28D1">
          <w:rPr>
            <w:rFonts w:eastAsia="Times New Roman"/>
            <w:sz w:val="24"/>
            <w:szCs w:val="24"/>
          </w:rPr>
          <w:t xml:space="preserve">Часть 1. </w:t>
        </w:r>
        <w:bookmarkEnd w:id="144"/>
        <w:bookmarkEnd w:id="145"/>
      </w:hyperlink>
      <w:r w:rsidR="000159FD" w:rsidRPr="000B28D1">
        <w:rPr>
          <w:rFonts w:eastAsia="Times New Roman"/>
          <w:sz w:val="24"/>
          <w:szCs w:val="24"/>
        </w:rPr>
        <w:t>Решение о присвоении статуса единой теплоснабжающей организации (организациям)</w:t>
      </w:r>
      <w:bookmarkEnd w:id="146"/>
      <w:r w:rsidR="000B28D1">
        <w:rPr>
          <w:rFonts w:eastAsia="Times New Roman"/>
          <w:sz w:val="24"/>
          <w:szCs w:val="24"/>
        </w:rPr>
        <w:t xml:space="preserve"> </w:t>
      </w:r>
    </w:p>
    <w:p w:rsidR="00247297" w:rsidRPr="000B28D1" w:rsidRDefault="00247297" w:rsidP="00247297">
      <w:pPr>
        <w:ind w:left="1" w:firstLine="566"/>
        <w:rPr>
          <w:rFonts w:eastAsia="Times New Roman" w:cs="Times New Roman"/>
        </w:rPr>
      </w:pPr>
    </w:p>
    <w:p w:rsidR="00247297" w:rsidRPr="000B28D1" w:rsidRDefault="000159FD" w:rsidP="00247297">
      <w:pPr>
        <w:ind w:firstLine="709"/>
        <w:jc w:val="both"/>
      </w:pPr>
      <w:r w:rsidRPr="000B28D1">
        <w:t>В соответствии с Федеральным законом от 27 июля 2010 года № 190-ФЗ «О теплоснабжении» (далее – Федеральный закон) 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в части структуры и организации отношений в системе теплоснабжения Санкт-Петербурга схема теплоснабжения должна включать решение об определении единой теплоснабжающей организации (организаций), которое определяет единую теплоснабжающую организацию (организации) и границы зон ее деятельности.</w:t>
      </w:r>
    </w:p>
    <w:p w:rsidR="00247297" w:rsidRPr="000B28D1" w:rsidRDefault="000159FD" w:rsidP="00247297">
      <w:pPr>
        <w:ind w:firstLine="709"/>
        <w:jc w:val="both"/>
      </w:pPr>
      <w:r w:rsidRPr="000B28D1">
        <w:t>В соответствии с Постановлением Правительства РФ от 08.08.2012 № 808 «Об организации теплоснабжения в РФ и о внесении изменений в отдельные акты Российской Федерации» (далее – Постановление):</w:t>
      </w:r>
    </w:p>
    <w:p w:rsidR="00247297" w:rsidRPr="000B28D1" w:rsidRDefault="000159FD" w:rsidP="00247297">
      <w:pPr>
        <w:ind w:firstLine="709"/>
        <w:jc w:val="both"/>
      </w:pPr>
      <w:r w:rsidRPr="000B28D1">
        <w:t>1. Статус единой теплоснабжающей организации (далее ЕТО) присваивается теплоснабжающей и (или) теплосетевой организации при утверждении схемы теплоснабжения поселения, городского округа, городов федерального значения решением:</w:t>
      </w:r>
    </w:p>
    <w:p w:rsidR="00247297" w:rsidRPr="000B28D1" w:rsidRDefault="000159FD" w:rsidP="00247297">
      <w:pPr>
        <w:shd w:val="clear" w:color="auto" w:fill="FFFFFF"/>
        <w:ind w:firstLine="709"/>
        <w:jc w:val="both"/>
      </w:pPr>
      <w:r w:rsidRPr="000B28D1">
        <w:lastRenderedPageBreak/>
        <w:t>- 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rsidR="00247297" w:rsidRPr="000B28D1" w:rsidRDefault="000159FD" w:rsidP="00247297">
      <w:pPr>
        <w:shd w:val="clear" w:color="auto" w:fill="FFFFFF"/>
        <w:ind w:firstLine="709"/>
        <w:jc w:val="both"/>
      </w:pPr>
      <w:r w:rsidRPr="000B28D1">
        <w:t>- 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rsidR="00247297" w:rsidRPr="000B28D1" w:rsidRDefault="000159FD" w:rsidP="00247297">
      <w:pPr>
        <w:shd w:val="clear" w:color="auto" w:fill="FFFFFF"/>
        <w:ind w:firstLine="709"/>
        <w:jc w:val="both"/>
      </w:pPr>
      <w:r w:rsidRPr="000B28D1">
        <w:t>- 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247297" w:rsidRPr="000B28D1" w:rsidRDefault="000159FD" w:rsidP="00247297">
      <w:pPr>
        <w:ind w:firstLine="709"/>
        <w:jc w:val="both"/>
      </w:pPr>
      <w:r w:rsidRPr="000B28D1">
        <w:t>2.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rsidR="00247297" w:rsidRPr="000B28D1" w:rsidRDefault="000159FD" w:rsidP="00247297">
      <w:pPr>
        <w:ind w:firstLine="709"/>
        <w:jc w:val="both"/>
      </w:pPr>
      <w:r w:rsidRPr="000B28D1">
        <w:t>3. 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rsidR="00247297" w:rsidRPr="000B28D1" w:rsidRDefault="000159FD" w:rsidP="00247297">
      <w:pPr>
        <w:ind w:firstLine="709"/>
        <w:jc w:val="both"/>
      </w:pPr>
      <w:r w:rsidRPr="000B28D1">
        <w:t xml:space="preserve">На территории муниципального образования статус ЕТО теплоснабжающим организациям не присвоен. </w:t>
      </w:r>
    </w:p>
    <w:p w:rsidR="00247297" w:rsidRPr="000B28D1" w:rsidRDefault="000159FD" w:rsidP="00247297">
      <w:pPr>
        <w:ind w:firstLine="709"/>
        <w:jc w:val="both"/>
      </w:pPr>
      <w:r w:rsidRPr="000B28D1">
        <w:t>Единые теплоснабжающие организации, определенные по критериям представлены в части 3 текущей главы (таблица 10.3.1).</w:t>
      </w:r>
    </w:p>
    <w:p w:rsidR="00247297" w:rsidRPr="000B28D1" w:rsidRDefault="00247297" w:rsidP="00247297"/>
    <w:p w:rsidR="00247297" w:rsidRPr="000B28D1" w:rsidRDefault="00F476CE" w:rsidP="00247297">
      <w:pPr>
        <w:pStyle w:val="2"/>
        <w:spacing w:before="69"/>
        <w:ind w:left="0" w:firstLine="0"/>
        <w:rPr>
          <w:rFonts w:eastAsia="Times New Roman"/>
          <w:sz w:val="24"/>
          <w:szCs w:val="24"/>
        </w:rPr>
      </w:pPr>
      <w:hyperlink w:anchor="bookmark68" w:history="1">
        <w:bookmarkStart w:id="147" w:name="_Toc30147008"/>
        <w:bookmarkStart w:id="148" w:name="_Toc184722065"/>
        <w:bookmarkStart w:id="149" w:name="_Toc35951493"/>
        <w:r w:rsidR="000159FD" w:rsidRPr="000B28D1">
          <w:rPr>
            <w:rFonts w:eastAsia="Times New Roman"/>
            <w:sz w:val="24"/>
            <w:szCs w:val="24"/>
          </w:rPr>
          <w:t>Часть 2. Реестр зон деятельности единой теплоснабжающей организации (организаций)</w:t>
        </w:r>
        <w:bookmarkEnd w:id="138"/>
        <w:bookmarkEnd w:id="147"/>
        <w:bookmarkEnd w:id="148"/>
      </w:hyperlink>
      <w:r w:rsidR="000159FD" w:rsidRPr="000B28D1">
        <w:rPr>
          <w:rFonts w:eastAsia="Times New Roman"/>
          <w:sz w:val="24"/>
          <w:szCs w:val="24"/>
        </w:rPr>
        <w:t xml:space="preserve"> </w:t>
      </w:r>
    </w:p>
    <w:p w:rsidR="00247297" w:rsidRPr="000B28D1" w:rsidRDefault="00247297" w:rsidP="00247297">
      <w:pPr>
        <w:rPr>
          <w:lang w:eastAsia="ru-RU"/>
        </w:rPr>
      </w:pPr>
    </w:p>
    <w:p w:rsidR="00247297" w:rsidRPr="000B28D1" w:rsidRDefault="000159FD" w:rsidP="00247297">
      <w:pPr>
        <w:ind w:firstLine="709"/>
        <w:jc w:val="both"/>
      </w:pPr>
      <w:r w:rsidRPr="000B28D1">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rsidR="00247297" w:rsidRPr="000B28D1" w:rsidRDefault="00247297" w:rsidP="00247297">
      <w:pPr>
        <w:jc w:val="both"/>
      </w:pPr>
    </w:p>
    <w:p w:rsidR="008A7CD1" w:rsidRPr="000B28D1" w:rsidRDefault="008A7CD1">
      <w:pPr>
        <w:sectPr w:rsidR="008A7CD1" w:rsidRPr="000B28D1" w:rsidSect="00247297">
          <w:pgSz w:w="11906" w:h="16838"/>
          <w:pgMar w:top="1134" w:right="850" w:bottom="1134" w:left="1701" w:header="708" w:footer="708" w:gutter="0"/>
          <w:cols w:space="708"/>
          <w:docGrid w:linePitch="360"/>
        </w:sectPr>
      </w:pPr>
    </w:p>
    <w:p w:rsidR="008A7CD1" w:rsidRPr="000B28D1" w:rsidRDefault="000159FD">
      <w:pPr>
        <w:spacing w:before="400" w:after="200"/>
      </w:pPr>
      <w:r w:rsidRPr="000B28D1">
        <w:rPr>
          <w:b/>
        </w:rPr>
        <w:lastRenderedPageBreak/>
        <w:t>Таблица 10.2.1 - Утвержденные единые теплоснабжающие организации в системах теплоснабжения</w:t>
      </w:r>
    </w:p>
    <w:tbl>
      <w:tblPr>
        <w:tblStyle w:val="a9"/>
        <w:tblW w:w="5000" w:type="pct"/>
        <w:jc w:val="center"/>
        <w:tblLook w:val="04A0"/>
      </w:tblPr>
      <w:tblGrid>
        <w:gridCol w:w="1797"/>
        <w:gridCol w:w="2205"/>
        <w:gridCol w:w="2490"/>
        <w:gridCol w:w="2447"/>
        <w:gridCol w:w="1877"/>
        <w:gridCol w:w="1998"/>
        <w:gridCol w:w="1693"/>
      </w:tblGrid>
      <w:tr w:rsidR="008A7CD1" w:rsidRPr="000B28D1">
        <w:trPr>
          <w:jc w:val="center"/>
        </w:trPr>
        <w:tc>
          <w:tcPr>
            <w:tcW w:w="0" w:type="dxa"/>
            <w:shd w:val="clear" w:color="auto" w:fill="F2F2F2"/>
            <w:tcMar>
              <w:top w:w="120" w:type="dxa"/>
              <w:left w:w="20" w:type="dxa"/>
              <w:bottom w:w="120" w:type="dxa"/>
              <w:right w:w="20" w:type="dxa"/>
            </w:tcMar>
            <w:vAlign w:val="center"/>
          </w:tcPr>
          <w:p w:rsidR="008A7CD1" w:rsidRPr="000B28D1" w:rsidRDefault="000159FD">
            <w:pPr>
              <w:jc w:val="center"/>
            </w:pPr>
            <w:r w:rsidRPr="000B28D1">
              <w:rPr>
                <w:rFonts w:eastAsia="Times New Roman" w:cs="Times New Roman"/>
              </w:rPr>
              <w:t>№ системы теплоснабжения</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 зоны деятельности</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Утвержденная ЕТО</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Основание для присвоения статуса ЕТО</w:t>
            </w:r>
          </w:p>
        </w:tc>
      </w:tr>
      <w:tr w:rsidR="008A7CD1" w:rsidRPr="000B28D1">
        <w:trPr>
          <w:jc w:val="center"/>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Котельная п. Кедровый</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АО “КРАСЭКО»</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АО “КРАСЭКО»</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По критериям</w:t>
            </w:r>
          </w:p>
        </w:tc>
      </w:tr>
    </w:tbl>
    <w:p w:rsidR="008A7CD1" w:rsidRPr="000B28D1" w:rsidRDefault="008A7CD1">
      <w:pPr>
        <w:sectPr w:rsidR="008A7CD1" w:rsidRPr="000B28D1">
          <w:pgSz w:w="16838" w:h="11906" w:orient="landscape"/>
          <w:pgMar w:top="1134" w:right="850" w:bottom="1134" w:left="1701" w:header="708" w:footer="708" w:gutter="0"/>
          <w:cols w:space="708"/>
          <w:docGrid w:linePitch="360"/>
        </w:sectPr>
      </w:pPr>
    </w:p>
    <w:p w:rsidR="00247297" w:rsidRPr="000B28D1" w:rsidRDefault="00F476CE" w:rsidP="00247297">
      <w:pPr>
        <w:pStyle w:val="2"/>
        <w:spacing w:before="69"/>
        <w:ind w:left="0" w:firstLine="0"/>
        <w:rPr>
          <w:rFonts w:eastAsia="Times New Roman"/>
          <w:sz w:val="24"/>
          <w:szCs w:val="24"/>
        </w:rPr>
      </w:pPr>
      <w:hyperlink w:anchor="bookmark69" w:history="1">
        <w:bookmarkStart w:id="150" w:name="_Toc30147009"/>
        <w:bookmarkStart w:id="151" w:name="_Toc35951494"/>
        <w:bookmarkStart w:id="152" w:name="_Toc184722066"/>
        <w:r w:rsidR="000159FD" w:rsidRPr="000B28D1">
          <w:rPr>
            <w:rFonts w:eastAsia="Times New Roman"/>
            <w:sz w:val="24"/>
            <w:szCs w:val="24"/>
          </w:rPr>
          <w:t>Часть 3. Основания, в том числе критерии, в соответствии с которыми теплоснабжающая</w:t>
        </w:r>
      </w:hyperlink>
      <w:r w:rsidR="000159FD" w:rsidRPr="000B28D1">
        <w:rPr>
          <w:rFonts w:eastAsia="Times New Roman"/>
          <w:sz w:val="24"/>
          <w:szCs w:val="24"/>
        </w:rPr>
        <w:t xml:space="preserve"> </w:t>
      </w:r>
      <w:hyperlink w:anchor="bookmark69" w:history="1">
        <w:r w:rsidR="000159FD" w:rsidRPr="000B28D1">
          <w:rPr>
            <w:rFonts w:eastAsia="Times New Roman"/>
            <w:sz w:val="24"/>
            <w:szCs w:val="24"/>
          </w:rPr>
          <w:t>организация определена единой теплоснабжающей организацией</w:t>
        </w:r>
        <w:bookmarkEnd w:id="150"/>
        <w:bookmarkEnd w:id="151"/>
        <w:bookmarkEnd w:id="152"/>
      </w:hyperlink>
    </w:p>
    <w:p w:rsidR="00247297" w:rsidRPr="000B28D1" w:rsidRDefault="00247297" w:rsidP="00247297">
      <w:pPr>
        <w:ind w:left="1" w:firstLine="566"/>
        <w:rPr>
          <w:rFonts w:eastAsia="Times New Roman" w:cs="Times New Roman"/>
        </w:rPr>
      </w:pPr>
    </w:p>
    <w:p w:rsidR="00247297" w:rsidRPr="000B28D1" w:rsidRDefault="000159FD" w:rsidP="00247297">
      <w:pPr>
        <w:ind w:left="1" w:firstLine="708"/>
        <w:jc w:val="both"/>
        <w:rPr>
          <w:rFonts w:eastAsia="Times New Roman" w:cs="Times New Roman"/>
        </w:rPr>
      </w:pPr>
      <w:r w:rsidRPr="000B28D1">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rsidR="00247297" w:rsidRPr="000B28D1" w:rsidRDefault="000159FD" w:rsidP="00247297">
      <w:pPr>
        <w:ind w:left="1" w:firstLine="708"/>
        <w:jc w:val="both"/>
        <w:rPr>
          <w:rFonts w:eastAsia="Times New Roman" w:cs="Times New Roman"/>
        </w:rPr>
      </w:pPr>
      <w:r w:rsidRPr="000B28D1">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rsidR="00247297" w:rsidRPr="000B28D1" w:rsidRDefault="000159FD" w:rsidP="00247297">
      <w:pPr>
        <w:ind w:left="1" w:firstLine="708"/>
        <w:jc w:val="both"/>
        <w:rPr>
          <w:rFonts w:eastAsia="Times New Roman" w:cs="Times New Roman"/>
        </w:rPr>
      </w:pPr>
      <w:r w:rsidRPr="000B28D1">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rsidR="00247297" w:rsidRPr="000B28D1" w:rsidRDefault="000159FD" w:rsidP="00247297">
      <w:pPr>
        <w:ind w:left="1" w:firstLine="708"/>
        <w:jc w:val="both"/>
        <w:rPr>
          <w:rFonts w:eastAsia="Times New Roman" w:cs="Times New Roman"/>
        </w:rPr>
      </w:pPr>
      <w:r w:rsidRPr="000B28D1">
        <w:rPr>
          <w:rFonts w:eastAsia="Times New Roman" w:cs="Times New Roman"/>
        </w:rPr>
        <w:sym w:font="Symbol" w:char="F02D"/>
      </w:r>
      <w:r w:rsidRPr="000B28D1">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247297" w:rsidRPr="000B28D1" w:rsidRDefault="000159FD" w:rsidP="00247297">
      <w:pPr>
        <w:ind w:left="1" w:firstLine="708"/>
        <w:jc w:val="both"/>
        <w:rPr>
          <w:rFonts w:eastAsia="Times New Roman" w:cs="Times New Roman"/>
        </w:rPr>
      </w:pPr>
      <w:r w:rsidRPr="000B28D1">
        <w:rPr>
          <w:rFonts w:eastAsia="Times New Roman" w:cs="Times New Roman"/>
        </w:rPr>
        <w:sym w:font="Symbol" w:char="F02D"/>
      </w:r>
      <w:r w:rsidRPr="000B28D1">
        <w:rPr>
          <w:rFonts w:eastAsia="Times New Roman" w:cs="Times New Roman"/>
        </w:rPr>
        <w:t xml:space="preserve"> размер собственного капитала; </w:t>
      </w:r>
    </w:p>
    <w:p w:rsidR="00247297" w:rsidRPr="000B28D1" w:rsidRDefault="000159FD" w:rsidP="00247297">
      <w:pPr>
        <w:ind w:left="1" w:firstLine="708"/>
        <w:jc w:val="both"/>
        <w:rPr>
          <w:rFonts w:eastAsia="Times New Roman" w:cs="Times New Roman"/>
        </w:rPr>
      </w:pPr>
      <w:r w:rsidRPr="000B28D1">
        <w:rPr>
          <w:rFonts w:eastAsia="Times New Roman" w:cs="Times New Roman"/>
        </w:rPr>
        <w:sym w:font="Symbol" w:char="F02D"/>
      </w:r>
      <w:r w:rsidRPr="000B28D1">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rsidR="00247297" w:rsidRPr="000B28D1" w:rsidRDefault="000159FD" w:rsidP="00247297">
      <w:pPr>
        <w:ind w:left="1" w:firstLine="708"/>
        <w:jc w:val="both"/>
        <w:rPr>
          <w:rFonts w:eastAsia="Times New Roman" w:cs="Times New Roman"/>
        </w:rPr>
      </w:pPr>
      <w:r w:rsidRPr="000B28D1">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247297" w:rsidRPr="000B28D1" w:rsidRDefault="000159FD" w:rsidP="00247297">
      <w:pPr>
        <w:ind w:left="1" w:firstLine="708"/>
        <w:jc w:val="both"/>
        <w:rPr>
          <w:rFonts w:eastAsia="Times New Roman" w:cs="Times New Roman"/>
        </w:rPr>
      </w:pPr>
      <w:r w:rsidRPr="000B28D1">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247297" w:rsidRPr="000B28D1" w:rsidRDefault="000159FD" w:rsidP="00247297">
      <w:pPr>
        <w:ind w:left="1" w:firstLine="708"/>
        <w:jc w:val="both"/>
        <w:rPr>
          <w:rFonts w:eastAsia="Times New Roman" w:cs="Times New Roman"/>
        </w:rPr>
      </w:pPr>
      <w:r w:rsidRPr="000B28D1">
        <w:rPr>
          <w:rFonts w:eastAsia="Times New Roman" w:cs="Times New Roman"/>
        </w:rPr>
        <w:t>Единая теплоснабжающая организация при осуществлении своей деятельности обязана:</w:t>
      </w:r>
    </w:p>
    <w:p w:rsidR="00247297" w:rsidRPr="000B28D1" w:rsidRDefault="000159FD" w:rsidP="00247297">
      <w:pPr>
        <w:ind w:left="1" w:firstLine="708"/>
        <w:jc w:val="both"/>
        <w:rPr>
          <w:rFonts w:eastAsia="Times New Roman" w:cs="Times New Roman"/>
        </w:rPr>
      </w:pPr>
      <w:r w:rsidRPr="000B28D1">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247297" w:rsidRPr="000B28D1" w:rsidRDefault="000159FD" w:rsidP="00247297">
      <w:pPr>
        <w:ind w:left="1" w:firstLine="708"/>
        <w:jc w:val="both"/>
        <w:rPr>
          <w:rFonts w:eastAsia="Times New Roman" w:cs="Times New Roman"/>
        </w:rPr>
      </w:pPr>
      <w:r w:rsidRPr="000B28D1">
        <w:rPr>
          <w:rFonts w:eastAsia="Times New Roman" w:cs="Times New Roman"/>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247297" w:rsidRPr="000B28D1" w:rsidRDefault="000159FD" w:rsidP="00247297">
      <w:pPr>
        <w:ind w:left="1" w:firstLine="708"/>
        <w:jc w:val="both"/>
        <w:rPr>
          <w:rFonts w:eastAsia="Times New Roman" w:cs="Times New Roman"/>
        </w:rPr>
      </w:pPr>
      <w:r w:rsidRPr="000B28D1">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247297" w:rsidRPr="000B28D1" w:rsidRDefault="000159FD" w:rsidP="00247297">
      <w:pPr>
        <w:ind w:firstLine="709"/>
        <w:jc w:val="both"/>
        <w:rPr>
          <w:rFonts w:eastAsia="Times New Roman" w:cs="Times New Roman"/>
          <w:color w:val="000000" w:themeColor="text1"/>
        </w:rPr>
      </w:pPr>
      <w:r w:rsidRPr="000B28D1">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rsidR="00247297" w:rsidRPr="000B28D1" w:rsidRDefault="00247297" w:rsidP="00247297">
      <w:pPr>
        <w:pStyle w:val="af"/>
        <w:spacing w:line="288" w:lineRule="auto"/>
        <w:ind w:right="111"/>
        <w:jc w:val="center"/>
      </w:pPr>
    </w:p>
    <w:p w:rsidR="008A7CD1" w:rsidRPr="000B28D1" w:rsidRDefault="008A7CD1">
      <w:pPr>
        <w:sectPr w:rsidR="008A7CD1" w:rsidRPr="000B28D1">
          <w:pgSz w:w="11906" w:h="16838"/>
          <w:pgMar w:top="1134" w:right="850" w:bottom="1134" w:left="1701" w:header="708" w:footer="708" w:gutter="0"/>
          <w:cols w:space="708"/>
          <w:docGrid w:linePitch="360"/>
        </w:sectPr>
      </w:pPr>
    </w:p>
    <w:p w:rsidR="008A7CD1" w:rsidRPr="000B28D1" w:rsidRDefault="000159FD">
      <w:pPr>
        <w:spacing w:before="400" w:after="200"/>
      </w:pPr>
      <w:r w:rsidRPr="000B28D1">
        <w:rPr>
          <w:b/>
        </w:rPr>
        <w:lastRenderedPageBreak/>
        <w:t>Таблица 10.3.1 - Сравнительный анализ критериев определения ЕТО в системах теплоснабжения</w:t>
      </w:r>
    </w:p>
    <w:tbl>
      <w:tblPr>
        <w:tblStyle w:val="a9"/>
        <w:tblW w:w="5000" w:type="pct"/>
        <w:jc w:val="center"/>
        <w:tblLook w:val="04A0"/>
      </w:tblPr>
      <w:tblGrid>
        <w:gridCol w:w="945"/>
        <w:gridCol w:w="1306"/>
        <w:gridCol w:w="1208"/>
        <w:gridCol w:w="1453"/>
        <w:gridCol w:w="1430"/>
        <w:gridCol w:w="1430"/>
        <w:gridCol w:w="1324"/>
        <w:gridCol w:w="924"/>
        <w:gridCol w:w="1112"/>
        <w:gridCol w:w="1136"/>
        <w:gridCol w:w="1198"/>
        <w:gridCol w:w="1041"/>
      </w:tblGrid>
      <w:tr w:rsidR="008A7CD1" w:rsidRPr="000B28D1">
        <w:trPr>
          <w:jc w:val="center"/>
        </w:trPr>
        <w:tc>
          <w:tcPr>
            <w:tcW w:w="0" w:type="dxa"/>
            <w:shd w:val="clear" w:color="auto" w:fill="F2F2F2"/>
            <w:tcMar>
              <w:top w:w="120" w:type="dxa"/>
              <w:left w:w="20" w:type="dxa"/>
              <w:bottom w:w="120" w:type="dxa"/>
              <w:right w:w="20" w:type="dxa"/>
            </w:tcMar>
            <w:vAlign w:val="center"/>
          </w:tcPr>
          <w:p w:rsidR="008A7CD1" w:rsidRPr="000B28D1" w:rsidRDefault="000159FD">
            <w:pPr>
              <w:jc w:val="center"/>
            </w:pPr>
            <w:r w:rsidRPr="000B28D1">
              <w:rPr>
                <w:rFonts w:eastAsia="Times New Roman" w:cs="Times New Roman"/>
                <w:sz w:val="20"/>
                <w:szCs w:val="20"/>
              </w:rPr>
              <w:t>№ системы теплоснабжения</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Располагаемая тепловая мощность источника, Гкал/ч</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Размер собственного капитала теплоснабжающей (теплосетевой) организации, тыс. руб.</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Вид имущественного права (источник/ тепловые сети)</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Емкость тепловых сетей, м3</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Информация о подаче заявки на присвоение статуса ЕТО</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 зоны деятельности</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Утвержденная ЕТО</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sz w:val="20"/>
                <w:szCs w:val="20"/>
              </w:rPr>
              <w:t>Основание для присвоения статуса ЕТО</w:t>
            </w:r>
          </w:p>
        </w:tc>
      </w:tr>
      <w:tr w:rsidR="008A7CD1" w:rsidRPr="000B28D1">
        <w:trPr>
          <w:jc w:val="center"/>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Котельная п. Кедровый</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22,0000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АО “КРАСЭКО»</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концессия / концессия</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0,0004</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АО “КРАСЭКО»</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sz w:val="20"/>
                <w:szCs w:val="20"/>
              </w:rPr>
              <w:t>п. 6-11 ПП РФ от 08.08.2012 N 808</w:t>
            </w:r>
          </w:p>
        </w:tc>
      </w:tr>
    </w:tbl>
    <w:p w:rsidR="008A7CD1" w:rsidRPr="000B28D1" w:rsidRDefault="008A7CD1">
      <w:pPr>
        <w:sectPr w:rsidR="008A7CD1" w:rsidRPr="000B28D1">
          <w:pgSz w:w="16838" w:h="11906" w:orient="landscape"/>
          <w:pgMar w:top="1134" w:right="850" w:bottom="1134" w:left="1701" w:header="708" w:footer="708" w:gutter="0"/>
          <w:cols w:space="708"/>
          <w:docGrid w:linePitch="360"/>
        </w:sectPr>
      </w:pPr>
    </w:p>
    <w:p w:rsidR="00247297" w:rsidRPr="000B28D1" w:rsidRDefault="00F476CE" w:rsidP="00247297">
      <w:pPr>
        <w:pStyle w:val="2"/>
        <w:spacing w:before="69"/>
        <w:ind w:left="0" w:firstLine="0"/>
        <w:rPr>
          <w:rFonts w:eastAsia="Times New Roman"/>
          <w:sz w:val="24"/>
          <w:szCs w:val="24"/>
        </w:rPr>
      </w:pPr>
      <w:hyperlink w:anchor="bookmark70" w:history="1">
        <w:bookmarkStart w:id="153" w:name="_Toc30147010"/>
        <w:bookmarkStart w:id="154" w:name="_Toc35951495"/>
        <w:bookmarkStart w:id="155" w:name="_Toc184722067"/>
        <w:r w:rsidR="000159FD" w:rsidRPr="000B28D1">
          <w:rPr>
            <w:rFonts w:eastAsia="Times New Roman"/>
            <w:sz w:val="24"/>
            <w:szCs w:val="24"/>
          </w:rPr>
          <w:t>Часть 4. Информация о поданных теплоснабжающими организациями заявках на присвоение</w:t>
        </w:r>
      </w:hyperlink>
      <w:r w:rsidR="000159FD" w:rsidRPr="000B28D1">
        <w:rPr>
          <w:rFonts w:eastAsia="Times New Roman"/>
          <w:sz w:val="24"/>
          <w:szCs w:val="24"/>
        </w:rPr>
        <w:t xml:space="preserve"> </w:t>
      </w:r>
      <w:hyperlink w:anchor="bookmark70" w:history="1">
        <w:r w:rsidR="000159FD" w:rsidRPr="000B28D1">
          <w:rPr>
            <w:rFonts w:eastAsia="Times New Roman"/>
            <w:sz w:val="24"/>
            <w:szCs w:val="24"/>
          </w:rPr>
          <w:t>статуса единой теплоснабжающей организации</w:t>
        </w:r>
        <w:bookmarkEnd w:id="153"/>
        <w:bookmarkEnd w:id="154"/>
        <w:bookmarkEnd w:id="155"/>
      </w:hyperlink>
    </w:p>
    <w:p w:rsidR="00247297" w:rsidRPr="000B28D1" w:rsidRDefault="00247297" w:rsidP="00247297">
      <w:pPr>
        <w:pStyle w:val="af"/>
        <w:spacing w:line="288" w:lineRule="auto"/>
        <w:ind w:right="119"/>
        <w:jc w:val="both"/>
      </w:pPr>
    </w:p>
    <w:p w:rsidR="00247297" w:rsidRPr="000B28D1" w:rsidRDefault="000159FD" w:rsidP="00247297">
      <w:pPr>
        <w:spacing w:line="250" w:lineRule="exact"/>
        <w:ind w:right="-1" w:firstLine="710"/>
        <w:jc w:val="both"/>
        <w:rPr>
          <w:rFonts w:eastAsia="Times New Roman" w:cs="Times New Roman"/>
          <w:spacing w:val="4"/>
        </w:rPr>
      </w:pPr>
      <w:r w:rsidRPr="000B28D1">
        <w:rPr>
          <w:rFonts w:eastAsia="Times New Roman" w:cs="Times New Roman"/>
          <w:spacing w:val="4"/>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rsidR="00247297" w:rsidRPr="000B28D1" w:rsidRDefault="00247297" w:rsidP="00247297">
      <w:pPr>
        <w:jc w:val="both"/>
        <w:rPr>
          <w:rFonts w:cs="Times New Roman"/>
          <w:lang w:eastAsia="ru-RU"/>
        </w:rPr>
      </w:pPr>
    </w:p>
    <w:p w:rsidR="00247297" w:rsidRPr="000B28D1" w:rsidRDefault="00F476CE" w:rsidP="00247297">
      <w:pPr>
        <w:pStyle w:val="2"/>
        <w:spacing w:before="69"/>
        <w:ind w:left="0" w:firstLine="0"/>
        <w:rPr>
          <w:rFonts w:eastAsia="Times New Roman"/>
          <w:sz w:val="24"/>
          <w:szCs w:val="24"/>
        </w:rPr>
      </w:pPr>
      <w:hyperlink w:anchor="bookmark71" w:history="1">
        <w:bookmarkStart w:id="156" w:name="_Toc30147011"/>
        <w:bookmarkStart w:id="157" w:name="_Toc35951496"/>
        <w:bookmarkStart w:id="158" w:name="_Toc184722068"/>
        <w:r w:rsidR="000159FD" w:rsidRPr="000B28D1">
          <w:rPr>
            <w:rFonts w:eastAsia="Times New Roman"/>
            <w:sz w:val="24"/>
            <w:szCs w:val="24"/>
          </w:rPr>
          <w:t>Часть 5. Реестр систем теплоснабжения, содержащий перечень теплоснабжающих</w:t>
        </w:r>
      </w:hyperlink>
      <w:r w:rsidR="000159FD" w:rsidRPr="000B28D1">
        <w:rPr>
          <w:rFonts w:eastAsia="Times New Roman"/>
          <w:sz w:val="24"/>
          <w:szCs w:val="24"/>
        </w:rPr>
        <w:t xml:space="preserve"> </w:t>
      </w:r>
      <w:hyperlink w:anchor="bookmark71" w:history="1">
        <w:r w:rsidR="000159FD" w:rsidRPr="000B28D1">
          <w:rPr>
            <w:rFonts w:eastAsia="Times New Roman"/>
            <w:sz w:val="24"/>
            <w:szCs w:val="24"/>
          </w:rPr>
          <w:t>организаций, действующих в каждой системе теплоснабжения, расположенных в границах</w:t>
        </w:r>
      </w:hyperlink>
      <w:r w:rsidR="000159FD" w:rsidRPr="000B28D1">
        <w:rPr>
          <w:rFonts w:eastAsia="Times New Roman"/>
          <w:sz w:val="24"/>
          <w:szCs w:val="24"/>
        </w:rPr>
        <w:t xml:space="preserve"> </w:t>
      </w:r>
      <w:hyperlink w:anchor="bookmark71" w:history="1">
        <w:r w:rsidR="000159FD" w:rsidRPr="000B28D1">
          <w:rPr>
            <w:rFonts w:eastAsia="Times New Roman"/>
            <w:sz w:val="24"/>
            <w:szCs w:val="24"/>
          </w:rPr>
          <w:t>поселения, городского округа, города федерального значения</w:t>
        </w:r>
        <w:bookmarkEnd w:id="156"/>
        <w:bookmarkEnd w:id="157"/>
        <w:bookmarkEnd w:id="158"/>
      </w:hyperlink>
    </w:p>
    <w:p w:rsidR="00247297" w:rsidRPr="000B28D1" w:rsidRDefault="00247297" w:rsidP="00247297">
      <w:pPr>
        <w:pStyle w:val="af"/>
        <w:spacing w:line="288" w:lineRule="auto"/>
        <w:ind w:right="111"/>
        <w:jc w:val="both"/>
      </w:pPr>
    </w:p>
    <w:p w:rsidR="00247297" w:rsidRPr="000B28D1" w:rsidRDefault="000159FD" w:rsidP="00247297">
      <w:pPr>
        <w:spacing w:line="250" w:lineRule="exact"/>
        <w:ind w:right="-1" w:firstLine="710"/>
        <w:jc w:val="both"/>
      </w:pPr>
      <w:r w:rsidRPr="000B28D1">
        <w:rPr>
          <w:rFonts w:eastAsia="Times New Roman" w:cs="Times New Roman"/>
        </w:rPr>
        <w:t>В</w:t>
      </w:r>
      <w:r w:rsidRPr="000B28D1">
        <w:rPr>
          <w:rFonts w:eastAsia="Times New Roman" w:cs="Times New Roman"/>
          <w:spacing w:val="8"/>
        </w:rPr>
        <w:t xml:space="preserve"> </w:t>
      </w:r>
      <w:r w:rsidRPr="000B28D1">
        <w:rPr>
          <w:rFonts w:eastAsia="Times New Roman" w:cs="Times New Roman"/>
        </w:rPr>
        <w:t>т</w:t>
      </w:r>
      <w:r w:rsidRPr="000B28D1">
        <w:rPr>
          <w:rFonts w:eastAsia="Times New Roman" w:cs="Times New Roman"/>
          <w:spacing w:val="-3"/>
        </w:rPr>
        <w:t>а</w:t>
      </w:r>
      <w:r w:rsidRPr="000B28D1">
        <w:rPr>
          <w:rFonts w:eastAsia="Times New Roman" w:cs="Times New Roman"/>
          <w:spacing w:val="2"/>
        </w:rPr>
        <w:t>б</w:t>
      </w:r>
      <w:r w:rsidRPr="000B28D1">
        <w:rPr>
          <w:rFonts w:eastAsia="Times New Roman" w:cs="Times New Roman"/>
          <w:spacing w:val="-5"/>
        </w:rPr>
        <w:t>л</w:t>
      </w:r>
      <w:r w:rsidRPr="000B28D1">
        <w:rPr>
          <w:rFonts w:eastAsia="Times New Roman" w:cs="Times New Roman"/>
          <w:spacing w:val="-3"/>
        </w:rPr>
        <w:t>и</w:t>
      </w:r>
      <w:r w:rsidRPr="000B28D1">
        <w:rPr>
          <w:rFonts w:eastAsia="Times New Roman" w:cs="Times New Roman"/>
          <w:spacing w:val="6"/>
        </w:rPr>
        <w:t>ц</w:t>
      </w:r>
      <w:r w:rsidRPr="000B28D1">
        <w:rPr>
          <w:rFonts w:eastAsia="Times New Roman" w:cs="Times New Roman"/>
        </w:rPr>
        <w:t>е</w:t>
      </w:r>
      <w:r w:rsidRPr="000B28D1">
        <w:rPr>
          <w:rFonts w:eastAsia="Times New Roman" w:cs="Times New Roman"/>
          <w:spacing w:val="19"/>
        </w:rPr>
        <w:t xml:space="preserve"> </w:t>
      </w:r>
      <w:r w:rsidRPr="000B28D1">
        <w:rPr>
          <w:rFonts w:eastAsia="Times New Roman" w:cs="Times New Roman"/>
          <w:spacing w:val="-3"/>
        </w:rPr>
        <w:t>п</w:t>
      </w:r>
      <w:r w:rsidRPr="000B28D1">
        <w:rPr>
          <w:rFonts w:eastAsia="Times New Roman" w:cs="Times New Roman"/>
          <w:spacing w:val="4"/>
        </w:rPr>
        <w:t>р</w:t>
      </w:r>
      <w:r w:rsidRPr="000B28D1">
        <w:rPr>
          <w:rFonts w:eastAsia="Times New Roman" w:cs="Times New Roman"/>
          <w:spacing w:val="-2"/>
        </w:rPr>
        <w:t>е</w:t>
      </w:r>
      <w:r w:rsidRPr="000B28D1">
        <w:rPr>
          <w:rFonts w:eastAsia="Times New Roman" w:cs="Times New Roman"/>
          <w:spacing w:val="2"/>
        </w:rPr>
        <w:t>д</w:t>
      </w:r>
      <w:r w:rsidRPr="000B28D1">
        <w:rPr>
          <w:rFonts w:eastAsia="Times New Roman" w:cs="Times New Roman"/>
          <w:spacing w:val="-2"/>
        </w:rPr>
        <w:t>с</w:t>
      </w:r>
      <w:r w:rsidRPr="000B28D1">
        <w:rPr>
          <w:rFonts w:eastAsia="Times New Roman" w:cs="Times New Roman"/>
        </w:rPr>
        <w:t>т</w:t>
      </w:r>
      <w:r w:rsidRPr="000B28D1">
        <w:rPr>
          <w:rFonts w:eastAsia="Times New Roman" w:cs="Times New Roman"/>
          <w:spacing w:val="-3"/>
        </w:rPr>
        <w:t>а</w:t>
      </w:r>
      <w:r w:rsidRPr="000B28D1">
        <w:rPr>
          <w:rFonts w:eastAsia="Times New Roman" w:cs="Times New Roman"/>
          <w:spacing w:val="1"/>
        </w:rPr>
        <w:t>в</w:t>
      </w:r>
      <w:r w:rsidRPr="000B28D1">
        <w:rPr>
          <w:rFonts w:eastAsia="Times New Roman" w:cs="Times New Roman"/>
          <w:spacing w:val="-5"/>
        </w:rPr>
        <w:t>л</w:t>
      </w:r>
      <w:r w:rsidRPr="000B28D1">
        <w:rPr>
          <w:rFonts w:eastAsia="Times New Roman" w:cs="Times New Roman"/>
          <w:spacing w:val="-2"/>
        </w:rPr>
        <w:t>е</w:t>
      </w:r>
      <w:r w:rsidRPr="000B28D1">
        <w:rPr>
          <w:rFonts w:eastAsia="Times New Roman" w:cs="Times New Roman"/>
        </w:rPr>
        <w:t>н</w:t>
      </w:r>
      <w:r w:rsidRPr="000B28D1">
        <w:rPr>
          <w:rFonts w:eastAsia="Times New Roman" w:cs="Times New Roman"/>
          <w:spacing w:val="18"/>
        </w:rPr>
        <w:t xml:space="preserve"> </w:t>
      </w:r>
      <w:r w:rsidRPr="000B28D1">
        <w:rPr>
          <w:rFonts w:eastAsia="Times New Roman" w:cs="Times New Roman"/>
          <w:spacing w:val="4"/>
        </w:rPr>
        <w:t>р</w:t>
      </w:r>
      <w:r w:rsidRPr="000B28D1">
        <w:rPr>
          <w:rFonts w:eastAsia="Times New Roman" w:cs="Times New Roman"/>
          <w:spacing w:val="-2"/>
        </w:rPr>
        <w:t>еес</w:t>
      </w:r>
      <w:r w:rsidRPr="000B28D1">
        <w:rPr>
          <w:rFonts w:eastAsia="Times New Roman" w:cs="Times New Roman"/>
        </w:rPr>
        <w:t>тр</w:t>
      </w:r>
      <w:r w:rsidRPr="000B28D1">
        <w:rPr>
          <w:rFonts w:eastAsia="Times New Roman" w:cs="Times New Roman"/>
          <w:spacing w:val="25"/>
        </w:rPr>
        <w:t xml:space="preserve"> </w:t>
      </w:r>
      <w:r w:rsidRPr="000B28D1">
        <w:rPr>
          <w:rFonts w:eastAsia="Times New Roman" w:cs="Times New Roman"/>
          <w:spacing w:val="-2"/>
        </w:rPr>
        <w:t>с</w:t>
      </w:r>
      <w:r w:rsidRPr="000B28D1">
        <w:rPr>
          <w:rFonts w:eastAsia="Times New Roman" w:cs="Times New Roman"/>
          <w:spacing w:val="-3"/>
        </w:rPr>
        <w:t>и</w:t>
      </w:r>
      <w:r w:rsidRPr="000B28D1">
        <w:rPr>
          <w:rFonts w:eastAsia="Times New Roman" w:cs="Times New Roman"/>
          <w:spacing w:val="-2"/>
        </w:rPr>
        <w:t>с</w:t>
      </w:r>
      <w:r w:rsidRPr="000B28D1">
        <w:rPr>
          <w:rFonts w:eastAsia="Times New Roman" w:cs="Times New Roman"/>
        </w:rPr>
        <w:t>т</w:t>
      </w:r>
      <w:r w:rsidRPr="000B28D1">
        <w:rPr>
          <w:rFonts w:eastAsia="Times New Roman" w:cs="Times New Roman"/>
          <w:spacing w:val="-3"/>
        </w:rPr>
        <w:t>е</w:t>
      </w:r>
      <w:r w:rsidRPr="000B28D1">
        <w:rPr>
          <w:rFonts w:eastAsia="Times New Roman" w:cs="Times New Roman"/>
        </w:rPr>
        <w:t>м</w:t>
      </w:r>
      <w:r w:rsidRPr="000B28D1">
        <w:rPr>
          <w:rFonts w:eastAsia="Times New Roman" w:cs="Times New Roman"/>
          <w:spacing w:val="16"/>
        </w:rPr>
        <w:t xml:space="preserve"> </w:t>
      </w:r>
      <w:r w:rsidRPr="000B28D1">
        <w:rPr>
          <w:rFonts w:eastAsia="Times New Roman" w:cs="Times New Roman"/>
        </w:rPr>
        <w:t>т</w:t>
      </w:r>
      <w:r w:rsidRPr="000B28D1">
        <w:rPr>
          <w:rFonts w:eastAsia="Times New Roman" w:cs="Times New Roman"/>
          <w:spacing w:val="-3"/>
        </w:rPr>
        <w:t>еп</w:t>
      </w:r>
      <w:r w:rsidRPr="000B28D1">
        <w:rPr>
          <w:rFonts w:eastAsia="Times New Roman" w:cs="Times New Roman"/>
          <w:spacing w:val="-5"/>
        </w:rPr>
        <w:t>л</w:t>
      </w:r>
      <w:r w:rsidRPr="000B28D1">
        <w:rPr>
          <w:rFonts w:eastAsia="Times New Roman" w:cs="Times New Roman"/>
          <w:spacing w:val="4"/>
        </w:rPr>
        <w:t>о</w:t>
      </w:r>
      <w:r w:rsidRPr="000B28D1">
        <w:rPr>
          <w:rFonts w:eastAsia="Times New Roman" w:cs="Times New Roman"/>
          <w:spacing w:val="-2"/>
        </w:rPr>
        <w:t>с</w:t>
      </w:r>
      <w:r w:rsidRPr="000B28D1">
        <w:rPr>
          <w:rFonts w:eastAsia="Times New Roman" w:cs="Times New Roman"/>
          <w:spacing w:val="-3"/>
        </w:rPr>
        <w:t>н</w:t>
      </w:r>
      <w:r w:rsidRPr="000B28D1">
        <w:rPr>
          <w:rFonts w:eastAsia="Times New Roman" w:cs="Times New Roman"/>
          <w:spacing w:val="-2"/>
        </w:rPr>
        <w:t>а</w:t>
      </w:r>
      <w:r w:rsidRPr="000B28D1">
        <w:rPr>
          <w:rFonts w:eastAsia="Times New Roman" w:cs="Times New Roman"/>
          <w:spacing w:val="2"/>
        </w:rPr>
        <w:t>б</w:t>
      </w:r>
      <w:r w:rsidRPr="000B28D1">
        <w:rPr>
          <w:rFonts w:eastAsia="Times New Roman" w:cs="Times New Roman"/>
        </w:rPr>
        <w:t>ж</w:t>
      </w:r>
      <w:r w:rsidRPr="000B28D1">
        <w:rPr>
          <w:rFonts w:eastAsia="Times New Roman" w:cs="Times New Roman"/>
          <w:spacing w:val="-2"/>
        </w:rPr>
        <w:t>е</w:t>
      </w:r>
      <w:r w:rsidRPr="000B28D1">
        <w:rPr>
          <w:rFonts w:eastAsia="Times New Roman" w:cs="Times New Roman"/>
          <w:spacing w:val="-3"/>
        </w:rPr>
        <w:t>ни</w:t>
      </w:r>
      <w:r w:rsidRPr="000B28D1">
        <w:rPr>
          <w:rFonts w:eastAsia="Times New Roman" w:cs="Times New Roman"/>
          <w:spacing w:val="3"/>
        </w:rPr>
        <w:t>я</w:t>
      </w:r>
      <w:r w:rsidRPr="000B28D1">
        <w:rPr>
          <w:rFonts w:eastAsia="Times New Roman" w:cs="Times New Roman"/>
        </w:rPr>
        <w:t>,</w:t>
      </w:r>
      <w:r w:rsidRPr="000B28D1">
        <w:rPr>
          <w:rFonts w:eastAsia="Times New Roman" w:cs="Times New Roman"/>
          <w:spacing w:val="23"/>
        </w:rPr>
        <w:t xml:space="preserve"> </w:t>
      </w:r>
      <w:r w:rsidRPr="000B28D1">
        <w:rPr>
          <w:rFonts w:eastAsia="Times New Roman" w:cs="Times New Roman"/>
          <w:spacing w:val="-2"/>
        </w:rPr>
        <w:t>с</w:t>
      </w:r>
      <w:r w:rsidRPr="000B28D1">
        <w:rPr>
          <w:rFonts w:eastAsia="Times New Roman" w:cs="Times New Roman"/>
          <w:spacing w:val="4"/>
        </w:rPr>
        <w:t>о</w:t>
      </w:r>
      <w:r w:rsidRPr="000B28D1">
        <w:rPr>
          <w:rFonts w:eastAsia="Times New Roman" w:cs="Times New Roman"/>
          <w:spacing w:val="2"/>
        </w:rPr>
        <w:t>д</w:t>
      </w:r>
      <w:r w:rsidRPr="000B28D1">
        <w:rPr>
          <w:rFonts w:eastAsia="Times New Roman" w:cs="Times New Roman"/>
          <w:spacing w:val="-12"/>
        </w:rPr>
        <w:t>е</w:t>
      </w:r>
      <w:r w:rsidRPr="000B28D1">
        <w:rPr>
          <w:rFonts w:eastAsia="Times New Roman" w:cs="Times New Roman"/>
          <w:spacing w:val="4"/>
        </w:rPr>
        <w:t>р</w:t>
      </w:r>
      <w:r w:rsidRPr="000B28D1">
        <w:rPr>
          <w:rFonts w:eastAsia="Times New Roman" w:cs="Times New Roman"/>
        </w:rPr>
        <w:t>ж</w:t>
      </w:r>
      <w:r w:rsidRPr="000B28D1">
        <w:rPr>
          <w:rFonts w:eastAsia="Times New Roman" w:cs="Times New Roman"/>
          <w:spacing w:val="-2"/>
        </w:rPr>
        <w:t>а</w:t>
      </w:r>
      <w:r w:rsidRPr="000B28D1">
        <w:rPr>
          <w:rFonts w:eastAsia="Times New Roman" w:cs="Times New Roman"/>
          <w:spacing w:val="2"/>
        </w:rPr>
        <w:t>щ</w:t>
      </w:r>
      <w:r w:rsidRPr="000B28D1">
        <w:rPr>
          <w:rFonts w:eastAsia="Times New Roman" w:cs="Times New Roman"/>
          <w:spacing w:val="-3"/>
        </w:rPr>
        <w:t>и</w:t>
      </w:r>
      <w:r w:rsidRPr="000B28D1">
        <w:rPr>
          <w:rFonts w:eastAsia="Times New Roman" w:cs="Times New Roman"/>
        </w:rPr>
        <w:t>й</w:t>
      </w:r>
      <w:r w:rsidRPr="000B28D1">
        <w:rPr>
          <w:rFonts w:eastAsia="Times New Roman" w:cs="Times New Roman"/>
          <w:spacing w:val="18"/>
        </w:rPr>
        <w:t xml:space="preserve"> </w:t>
      </w:r>
      <w:r w:rsidRPr="000B28D1">
        <w:rPr>
          <w:rFonts w:eastAsia="Times New Roman" w:cs="Times New Roman"/>
          <w:spacing w:val="-3"/>
        </w:rPr>
        <w:t>п</w:t>
      </w:r>
      <w:r w:rsidRPr="000B28D1">
        <w:rPr>
          <w:rFonts w:eastAsia="Times New Roman" w:cs="Times New Roman"/>
          <w:spacing w:val="-2"/>
        </w:rPr>
        <w:t>е</w:t>
      </w:r>
      <w:r w:rsidRPr="000B28D1">
        <w:rPr>
          <w:rFonts w:eastAsia="Times New Roman" w:cs="Times New Roman"/>
          <w:spacing w:val="4"/>
        </w:rPr>
        <w:t>р</w:t>
      </w:r>
      <w:r w:rsidRPr="000B28D1">
        <w:rPr>
          <w:rFonts w:eastAsia="Times New Roman" w:cs="Times New Roman"/>
          <w:spacing w:val="-12"/>
        </w:rPr>
        <w:t>е</w:t>
      </w:r>
      <w:r w:rsidRPr="000B28D1">
        <w:rPr>
          <w:rFonts w:eastAsia="Times New Roman" w:cs="Times New Roman"/>
          <w:spacing w:val="3"/>
        </w:rPr>
        <w:t>ч</w:t>
      </w:r>
      <w:r w:rsidRPr="000B28D1">
        <w:rPr>
          <w:rFonts w:eastAsia="Times New Roman" w:cs="Times New Roman"/>
          <w:spacing w:val="-2"/>
        </w:rPr>
        <w:t>е</w:t>
      </w:r>
      <w:r w:rsidRPr="000B28D1">
        <w:rPr>
          <w:rFonts w:eastAsia="Times New Roman" w:cs="Times New Roman"/>
          <w:spacing w:val="-3"/>
        </w:rPr>
        <w:t>н</w:t>
      </w:r>
      <w:r w:rsidRPr="000B28D1">
        <w:rPr>
          <w:rFonts w:eastAsia="Times New Roman" w:cs="Times New Roman"/>
        </w:rPr>
        <w:t>ь</w:t>
      </w:r>
      <w:r w:rsidRPr="000B28D1">
        <w:rPr>
          <w:rFonts w:eastAsia="Times New Roman" w:cs="Times New Roman"/>
          <w:spacing w:val="17"/>
        </w:rPr>
        <w:t xml:space="preserve"> </w:t>
      </w:r>
      <w:r w:rsidRPr="000B28D1">
        <w:rPr>
          <w:rFonts w:eastAsia="Times New Roman" w:cs="Times New Roman"/>
        </w:rPr>
        <w:t>т</w:t>
      </w:r>
      <w:r w:rsidRPr="000B28D1">
        <w:rPr>
          <w:rFonts w:eastAsia="Times New Roman" w:cs="Times New Roman"/>
          <w:spacing w:val="-3"/>
        </w:rPr>
        <w:t>еп</w:t>
      </w:r>
      <w:r w:rsidRPr="000B28D1">
        <w:rPr>
          <w:rFonts w:eastAsia="Times New Roman" w:cs="Times New Roman"/>
          <w:spacing w:val="-5"/>
        </w:rPr>
        <w:t>л</w:t>
      </w:r>
      <w:r w:rsidRPr="000B28D1">
        <w:rPr>
          <w:rFonts w:eastAsia="Times New Roman" w:cs="Times New Roman"/>
          <w:spacing w:val="4"/>
        </w:rPr>
        <w:t>о</w:t>
      </w:r>
      <w:r w:rsidRPr="000B28D1">
        <w:rPr>
          <w:rFonts w:eastAsia="Times New Roman" w:cs="Times New Roman"/>
          <w:spacing w:val="-2"/>
        </w:rPr>
        <w:t>с</w:t>
      </w:r>
      <w:r w:rsidRPr="000B28D1">
        <w:rPr>
          <w:rFonts w:eastAsia="Times New Roman" w:cs="Times New Roman"/>
          <w:spacing w:val="-3"/>
        </w:rPr>
        <w:t>н</w:t>
      </w:r>
      <w:r w:rsidRPr="000B28D1">
        <w:rPr>
          <w:rFonts w:eastAsia="Times New Roman" w:cs="Times New Roman"/>
          <w:spacing w:val="-2"/>
        </w:rPr>
        <w:t>а</w:t>
      </w:r>
      <w:r w:rsidRPr="000B28D1">
        <w:rPr>
          <w:rFonts w:eastAsia="Times New Roman" w:cs="Times New Roman"/>
          <w:spacing w:val="2"/>
        </w:rPr>
        <w:t>б</w:t>
      </w:r>
      <w:r w:rsidRPr="000B28D1">
        <w:rPr>
          <w:rFonts w:eastAsia="Times New Roman" w:cs="Times New Roman"/>
        </w:rPr>
        <w:t>ж</w:t>
      </w:r>
      <w:r w:rsidRPr="000B28D1">
        <w:rPr>
          <w:rFonts w:eastAsia="Times New Roman" w:cs="Times New Roman"/>
          <w:spacing w:val="-2"/>
        </w:rPr>
        <w:t>аю</w:t>
      </w:r>
      <w:r w:rsidRPr="000B28D1">
        <w:rPr>
          <w:rFonts w:eastAsia="Times New Roman" w:cs="Times New Roman"/>
          <w:spacing w:val="2"/>
        </w:rPr>
        <w:t>щ</w:t>
      </w:r>
      <w:r w:rsidRPr="000B28D1">
        <w:rPr>
          <w:rFonts w:eastAsia="Times New Roman" w:cs="Times New Roman"/>
          <w:spacing w:val="-3"/>
        </w:rPr>
        <w:t>и</w:t>
      </w:r>
      <w:r w:rsidRPr="000B28D1">
        <w:rPr>
          <w:rFonts w:eastAsia="Times New Roman" w:cs="Times New Roman"/>
        </w:rPr>
        <w:t xml:space="preserve">х </w:t>
      </w:r>
      <w:r w:rsidRPr="000B28D1">
        <w:rPr>
          <w:rFonts w:eastAsia="Times New Roman" w:cs="Times New Roman"/>
          <w:spacing w:val="4"/>
        </w:rPr>
        <w:t>ор</w:t>
      </w:r>
      <w:r w:rsidRPr="000B28D1">
        <w:rPr>
          <w:rFonts w:eastAsia="Times New Roman" w:cs="Times New Roman"/>
          <w:spacing w:val="-5"/>
        </w:rPr>
        <w:t>г</w:t>
      </w:r>
      <w:r w:rsidRPr="000B28D1">
        <w:rPr>
          <w:rFonts w:eastAsia="Times New Roman" w:cs="Times New Roman"/>
          <w:spacing w:val="-2"/>
        </w:rPr>
        <w:t>а</w:t>
      </w:r>
      <w:r w:rsidRPr="000B28D1">
        <w:rPr>
          <w:rFonts w:eastAsia="Times New Roman" w:cs="Times New Roman"/>
          <w:spacing w:val="-3"/>
        </w:rPr>
        <w:t>ни</w:t>
      </w:r>
      <w:r w:rsidRPr="000B28D1">
        <w:rPr>
          <w:rFonts w:eastAsia="Times New Roman" w:cs="Times New Roman"/>
          <w:spacing w:val="-1"/>
        </w:rPr>
        <w:t>з</w:t>
      </w:r>
      <w:r w:rsidRPr="000B28D1">
        <w:rPr>
          <w:rFonts w:eastAsia="Times New Roman" w:cs="Times New Roman"/>
          <w:spacing w:val="-2"/>
        </w:rPr>
        <w:t>а</w:t>
      </w:r>
      <w:r w:rsidRPr="000B28D1">
        <w:rPr>
          <w:rFonts w:eastAsia="Times New Roman" w:cs="Times New Roman"/>
          <w:spacing w:val="-3"/>
        </w:rPr>
        <w:t>ций</w:t>
      </w:r>
      <w:r w:rsidRPr="000B28D1">
        <w:rPr>
          <w:rFonts w:eastAsia="Times New Roman" w:cs="Times New Roman"/>
        </w:rPr>
        <w:t>,</w:t>
      </w:r>
      <w:r w:rsidRPr="000B28D1">
        <w:rPr>
          <w:rFonts w:eastAsia="Times New Roman" w:cs="Times New Roman"/>
          <w:spacing w:val="45"/>
        </w:rPr>
        <w:t xml:space="preserve"> </w:t>
      </w:r>
      <w:r w:rsidRPr="000B28D1">
        <w:rPr>
          <w:rFonts w:eastAsia="Times New Roman" w:cs="Times New Roman"/>
          <w:spacing w:val="2"/>
        </w:rPr>
        <w:t>д</w:t>
      </w:r>
      <w:r w:rsidRPr="000B28D1">
        <w:rPr>
          <w:rFonts w:eastAsia="Times New Roman" w:cs="Times New Roman"/>
          <w:spacing w:val="-2"/>
        </w:rPr>
        <w:t>е</w:t>
      </w:r>
      <w:r w:rsidRPr="000B28D1">
        <w:rPr>
          <w:rFonts w:eastAsia="Times New Roman" w:cs="Times New Roman"/>
          <w:spacing w:val="-3"/>
        </w:rPr>
        <w:t>й</w:t>
      </w:r>
      <w:r w:rsidRPr="000B28D1">
        <w:rPr>
          <w:rFonts w:eastAsia="Times New Roman" w:cs="Times New Roman"/>
          <w:spacing w:val="-2"/>
        </w:rPr>
        <w:t>с</w:t>
      </w:r>
      <w:r w:rsidRPr="000B28D1">
        <w:rPr>
          <w:rFonts w:eastAsia="Times New Roman" w:cs="Times New Roman"/>
        </w:rPr>
        <w:t>тв</w:t>
      </w:r>
      <w:r w:rsidRPr="000B28D1">
        <w:rPr>
          <w:rFonts w:eastAsia="Times New Roman" w:cs="Times New Roman"/>
          <w:spacing w:val="-5"/>
        </w:rPr>
        <w:t>у</w:t>
      </w:r>
      <w:r w:rsidRPr="000B28D1">
        <w:rPr>
          <w:rFonts w:eastAsia="Times New Roman" w:cs="Times New Roman"/>
          <w:spacing w:val="-2"/>
        </w:rPr>
        <w:t>ю</w:t>
      </w:r>
      <w:r w:rsidRPr="000B28D1">
        <w:rPr>
          <w:rFonts w:eastAsia="Times New Roman" w:cs="Times New Roman"/>
          <w:spacing w:val="2"/>
        </w:rPr>
        <w:t>щ</w:t>
      </w:r>
      <w:r w:rsidRPr="000B28D1">
        <w:rPr>
          <w:rFonts w:eastAsia="Times New Roman" w:cs="Times New Roman"/>
          <w:spacing w:val="-3"/>
        </w:rPr>
        <w:t>и</w:t>
      </w:r>
      <w:r w:rsidRPr="000B28D1">
        <w:rPr>
          <w:rFonts w:eastAsia="Times New Roman" w:cs="Times New Roman"/>
        </w:rPr>
        <w:t>х</w:t>
      </w:r>
      <w:r w:rsidRPr="000B28D1">
        <w:rPr>
          <w:rFonts w:eastAsia="Times New Roman" w:cs="Times New Roman"/>
          <w:spacing w:val="38"/>
        </w:rPr>
        <w:t xml:space="preserve"> </w:t>
      </w:r>
      <w:r w:rsidRPr="000B28D1">
        <w:rPr>
          <w:rFonts w:eastAsia="Times New Roman" w:cs="Times New Roman"/>
        </w:rPr>
        <w:t>в</w:t>
      </w:r>
      <w:r w:rsidRPr="000B28D1">
        <w:rPr>
          <w:rFonts w:eastAsia="Times New Roman" w:cs="Times New Roman"/>
          <w:spacing w:val="44"/>
        </w:rPr>
        <w:t xml:space="preserve"> </w:t>
      </w:r>
      <w:r w:rsidRPr="000B28D1">
        <w:rPr>
          <w:rFonts w:eastAsia="Times New Roman" w:cs="Times New Roman"/>
          <w:spacing w:val="-2"/>
        </w:rPr>
        <w:t>ка</w:t>
      </w:r>
      <w:r w:rsidRPr="000B28D1">
        <w:rPr>
          <w:rFonts w:eastAsia="Times New Roman" w:cs="Times New Roman"/>
        </w:rPr>
        <w:t>ж</w:t>
      </w:r>
      <w:r w:rsidRPr="000B28D1">
        <w:rPr>
          <w:rFonts w:eastAsia="Times New Roman" w:cs="Times New Roman"/>
          <w:spacing w:val="2"/>
        </w:rPr>
        <w:t>д</w:t>
      </w:r>
      <w:r w:rsidRPr="000B28D1">
        <w:rPr>
          <w:rFonts w:eastAsia="Times New Roman" w:cs="Times New Roman"/>
          <w:spacing w:val="4"/>
        </w:rPr>
        <w:t>о</w:t>
      </w:r>
      <w:r w:rsidRPr="000B28D1">
        <w:rPr>
          <w:rFonts w:eastAsia="Times New Roman" w:cs="Times New Roman"/>
        </w:rPr>
        <w:t>й</w:t>
      </w:r>
      <w:r w:rsidRPr="000B28D1">
        <w:rPr>
          <w:rFonts w:eastAsia="Times New Roman" w:cs="Times New Roman"/>
          <w:spacing w:val="40"/>
        </w:rPr>
        <w:t xml:space="preserve"> </w:t>
      </w:r>
      <w:r w:rsidRPr="000B28D1">
        <w:rPr>
          <w:rFonts w:eastAsia="Times New Roman" w:cs="Times New Roman"/>
          <w:spacing w:val="-2"/>
        </w:rPr>
        <w:t>с</w:t>
      </w:r>
      <w:r w:rsidRPr="000B28D1">
        <w:rPr>
          <w:rFonts w:eastAsia="Times New Roman" w:cs="Times New Roman"/>
          <w:spacing w:val="-3"/>
        </w:rPr>
        <w:t>и</w:t>
      </w:r>
      <w:r w:rsidRPr="000B28D1">
        <w:rPr>
          <w:rFonts w:eastAsia="Times New Roman" w:cs="Times New Roman"/>
          <w:spacing w:val="-2"/>
        </w:rPr>
        <w:t>с</w:t>
      </w:r>
      <w:r w:rsidRPr="000B28D1">
        <w:rPr>
          <w:rFonts w:eastAsia="Times New Roman" w:cs="Times New Roman"/>
        </w:rPr>
        <w:t>т</w:t>
      </w:r>
      <w:r w:rsidRPr="000B28D1">
        <w:rPr>
          <w:rFonts w:eastAsia="Times New Roman" w:cs="Times New Roman"/>
          <w:spacing w:val="-3"/>
        </w:rPr>
        <w:t>е</w:t>
      </w:r>
      <w:r w:rsidRPr="000B28D1">
        <w:rPr>
          <w:rFonts w:eastAsia="Times New Roman" w:cs="Times New Roman"/>
          <w:spacing w:val="3"/>
        </w:rPr>
        <w:t>м</w:t>
      </w:r>
      <w:r w:rsidRPr="000B28D1">
        <w:rPr>
          <w:rFonts w:eastAsia="Times New Roman" w:cs="Times New Roman"/>
        </w:rPr>
        <w:t>е</w:t>
      </w:r>
      <w:r w:rsidRPr="000B28D1">
        <w:rPr>
          <w:rFonts w:eastAsia="Times New Roman" w:cs="Times New Roman"/>
          <w:spacing w:val="47"/>
        </w:rPr>
        <w:t xml:space="preserve"> </w:t>
      </w:r>
      <w:r w:rsidRPr="000B28D1">
        <w:rPr>
          <w:rFonts w:eastAsia="Times New Roman" w:cs="Times New Roman"/>
        </w:rPr>
        <w:t>т</w:t>
      </w:r>
      <w:r w:rsidRPr="000B28D1">
        <w:rPr>
          <w:rFonts w:eastAsia="Times New Roman" w:cs="Times New Roman"/>
          <w:spacing w:val="-3"/>
        </w:rPr>
        <w:t>еп</w:t>
      </w:r>
      <w:r w:rsidRPr="000B28D1">
        <w:rPr>
          <w:rFonts w:eastAsia="Times New Roman" w:cs="Times New Roman"/>
          <w:spacing w:val="-5"/>
        </w:rPr>
        <w:t>л</w:t>
      </w:r>
      <w:r w:rsidRPr="000B28D1">
        <w:rPr>
          <w:rFonts w:eastAsia="Times New Roman" w:cs="Times New Roman"/>
          <w:spacing w:val="4"/>
        </w:rPr>
        <w:t>о</w:t>
      </w:r>
      <w:r w:rsidRPr="000B28D1">
        <w:rPr>
          <w:rFonts w:eastAsia="Times New Roman" w:cs="Times New Roman"/>
          <w:spacing w:val="-2"/>
        </w:rPr>
        <w:t>с</w:t>
      </w:r>
      <w:r w:rsidRPr="000B28D1">
        <w:rPr>
          <w:rFonts w:eastAsia="Times New Roman" w:cs="Times New Roman"/>
          <w:spacing w:val="-3"/>
        </w:rPr>
        <w:t>н</w:t>
      </w:r>
      <w:r w:rsidRPr="000B28D1">
        <w:rPr>
          <w:rFonts w:eastAsia="Times New Roman" w:cs="Times New Roman"/>
          <w:spacing w:val="-2"/>
        </w:rPr>
        <w:t>а</w:t>
      </w:r>
      <w:r w:rsidRPr="000B28D1">
        <w:rPr>
          <w:rFonts w:eastAsia="Times New Roman" w:cs="Times New Roman"/>
          <w:spacing w:val="2"/>
        </w:rPr>
        <w:t>б</w:t>
      </w:r>
      <w:r w:rsidRPr="000B28D1">
        <w:rPr>
          <w:rFonts w:eastAsia="Times New Roman" w:cs="Times New Roman"/>
        </w:rPr>
        <w:t>ж</w:t>
      </w:r>
      <w:r w:rsidRPr="000B28D1">
        <w:rPr>
          <w:rFonts w:eastAsia="Times New Roman" w:cs="Times New Roman"/>
          <w:spacing w:val="-2"/>
        </w:rPr>
        <w:t>е</w:t>
      </w:r>
      <w:r w:rsidRPr="000B28D1">
        <w:rPr>
          <w:rFonts w:eastAsia="Times New Roman" w:cs="Times New Roman"/>
          <w:spacing w:val="-3"/>
        </w:rPr>
        <w:t>ни</w:t>
      </w:r>
      <w:r w:rsidRPr="000B28D1">
        <w:rPr>
          <w:rFonts w:eastAsia="Times New Roman" w:cs="Times New Roman"/>
          <w:spacing w:val="3"/>
        </w:rPr>
        <w:t>я</w:t>
      </w:r>
      <w:r w:rsidRPr="000B28D1">
        <w:rPr>
          <w:rFonts w:eastAsia="Times New Roman" w:cs="Times New Roman"/>
        </w:rPr>
        <w:t>,</w:t>
      </w:r>
      <w:r w:rsidRPr="000B28D1">
        <w:rPr>
          <w:rFonts w:eastAsia="Times New Roman" w:cs="Times New Roman"/>
          <w:spacing w:val="45"/>
        </w:rPr>
        <w:t xml:space="preserve"> </w:t>
      </w:r>
      <w:r w:rsidRPr="000B28D1">
        <w:rPr>
          <w:rFonts w:eastAsia="Times New Roman" w:cs="Times New Roman"/>
          <w:spacing w:val="4"/>
        </w:rPr>
        <w:t>р</w:t>
      </w:r>
      <w:r w:rsidRPr="000B28D1">
        <w:rPr>
          <w:rFonts w:eastAsia="Times New Roman" w:cs="Times New Roman"/>
          <w:spacing w:val="-2"/>
        </w:rPr>
        <w:t>ас</w:t>
      </w:r>
      <w:r w:rsidRPr="000B28D1">
        <w:rPr>
          <w:rFonts w:eastAsia="Times New Roman" w:cs="Times New Roman"/>
          <w:spacing w:val="-3"/>
        </w:rPr>
        <w:t>п</w:t>
      </w:r>
      <w:r w:rsidRPr="000B28D1">
        <w:rPr>
          <w:rFonts w:eastAsia="Times New Roman" w:cs="Times New Roman"/>
          <w:spacing w:val="4"/>
        </w:rPr>
        <w:t>о</w:t>
      </w:r>
      <w:r w:rsidRPr="000B28D1">
        <w:rPr>
          <w:rFonts w:eastAsia="Times New Roman" w:cs="Times New Roman"/>
          <w:spacing w:val="-5"/>
        </w:rPr>
        <w:t>л</w:t>
      </w:r>
      <w:r w:rsidRPr="000B28D1">
        <w:rPr>
          <w:rFonts w:eastAsia="Times New Roman" w:cs="Times New Roman"/>
          <w:spacing w:val="4"/>
        </w:rPr>
        <w:t>о</w:t>
      </w:r>
      <w:r w:rsidRPr="000B28D1">
        <w:rPr>
          <w:rFonts w:eastAsia="Times New Roman" w:cs="Times New Roman"/>
        </w:rPr>
        <w:t>ж</w:t>
      </w:r>
      <w:r w:rsidRPr="000B28D1">
        <w:rPr>
          <w:rFonts w:eastAsia="Times New Roman" w:cs="Times New Roman"/>
          <w:spacing w:val="-2"/>
        </w:rPr>
        <w:t>е</w:t>
      </w:r>
      <w:r w:rsidRPr="000B28D1">
        <w:rPr>
          <w:rFonts w:eastAsia="Times New Roman" w:cs="Times New Roman"/>
          <w:spacing w:val="-3"/>
        </w:rPr>
        <w:t>нн</w:t>
      </w:r>
      <w:r w:rsidRPr="000B28D1">
        <w:rPr>
          <w:rFonts w:eastAsia="Times New Roman" w:cs="Times New Roman"/>
          <w:spacing w:val="-5"/>
        </w:rPr>
        <w:t>ы</w:t>
      </w:r>
      <w:r w:rsidRPr="000B28D1">
        <w:rPr>
          <w:rFonts w:eastAsia="Times New Roman" w:cs="Times New Roman"/>
        </w:rPr>
        <w:t>х</w:t>
      </w:r>
      <w:r w:rsidRPr="000B28D1">
        <w:rPr>
          <w:rFonts w:eastAsia="Times New Roman" w:cs="Times New Roman"/>
          <w:spacing w:val="38"/>
        </w:rPr>
        <w:t xml:space="preserve"> </w:t>
      </w:r>
      <w:r w:rsidRPr="000B28D1">
        <w:rPr>
          <w:rFonts w:eastAsia="Times New Roman" w:cs="Times New Roman"/>
        </w:rPr>
        <w:t>в</w:t>
      </w:r>
      <w:r w:rsidRPr="000B28D1">
        <w:rPr>
          <w:rFonts w:eastAsia="Times New Roman" w:cs="Times New Roman"/>
          <w:spacing w:val="44"/>
        </w:rPr>
        <w:t xml:space="preserve"> </w:t>
      </w:r>
      <w:r w:rsidRPr="000B28D1">
        <w:rPr>
          <w:rFonts w:eastAsia="Times New Roman" w:cs="Times New Roman"/>
          <w:spacing w:val="3"/>
        </w:rPr>
        <w:t>м</w:t>
      </w:r>
      <w:r w:rsidRPr="000B28D1">
        <w:rPr>
          <w:rFonts w:eastAsia="Times New Roman" w:cs="Times New Roman"/>
          <w:spacing w:val="-5"/>
        </w:rPr>
        <w:t>у</w:t>
      </w:r>
      <w:r w:rsidRPr="000B28D1">
        <w:rPr>
          <w:rFonts w:eastAsia="Times New Roman" w:cs="Times New Roman"/>
          <w:spacing w:val="-3"/>
        </w:rPr>
        <w:t>ницип</w:t>
      </w:r>
      <w:r w:rsidRPr="000B28D1">
        <w:rPr>
          <w:rFonts w:eastAsia="Times New Roman" w:cs="Times New Roman"/>
          <w:spacing w:val="-2"/>
        </w:rPr>
        <w:t>а</w:t>
      </w:r>
      <w:r w:rsidRPr="000B28D1">
        <w:rPr>
          <w:rFonts w:eastAsia="Times New Roman" w:cs="Times New Roman"/>
          <w:spacing w:val="-5"/>
        </w:rPr>
        <w:t>л</w:t>
      </w:r>
      <w:r w:rsidRPr="000B28D1">
        <w:rPr>
          <w:rFonts w:eastAsia="Times New Roman" w:cs="Times New Roman"/>
          <w:spacing w:val="4"/>
        </w:rPr>
        <w:t>ь</w:t>
      </w:r>
      <w:r w:rsidRPr="000B28D1">
        <w:rPr>
          <w:rFonts w:eastAsia="Times New Roman" w:cs="Times New Roman"/>
          <w:spacing w:val="6"/>
        </w:rPr>
        <w:t>н</w:t>
      </w:r>
      <w:r w:rsidRPr="000B28D1">
        <w:rPr>
          <w:rFonts w:eastAsia="Times New Roman" w:cs="Times New Roman"/>
          <w:spacing w:val="-5"/>
        </w:rPr>
        <w:t>о</w:t>
      </w:r>
      <w:r w:rsidRPr="000B28D1">
        <w:rPr>
          <w:rFonts w:eastAsia="Times New Roman" w:cs="Times New Roman"/>
        </w:rPr>
        <w:t xml:space="preserve">м </w:t>
      </w:r>
      <w:r w:rsidRPr="000B28D1">
        <w:rPr>
          <w:rFonts w:eastAsia="Times New Roman" w:cs="Times New Roman"/>
          <w:spacing w:val="4"/>
        </w:rPr>
        <w:t>о</w:t>
      </w:r>
      <w:r w:rsidRPr="000B28D1">
        <w:rPr>
          <w:rFonts w:eastAsia="Times New Roman" w:cs="Times New Roman"/>
          <w:spacing w:val="2"/>
        </w:rPr>
        <w:t>б</w:t>
      </w:r>
      <w:r w:rsidRPr="000B28D1">
        <w:rPr>
          <w:rFonts w:eastAsia="Times New Roman" w:cs="Times New Roman"/>
          <w:spacing w:val="4"/>
        </w:rPr>
        <w:t>р</w:t>
      </w:r>
      <w:r w:rsidRPr="000B28D1">
        <w:rPr>
          <w:rFonts w:eastAsia="Times New Roman" w:cs="Times New Roman"/>
          <w:spacing w:val="-2"/>
        </w:rPr>
        <w:t>а</w:t>
      </w:r>
      <w:r w:rsidRPr="000B28D1">
        <w:rPr>
          <w:rFonts w:eastAsia="Times New Roman" w:cs="Times New Roman"/>
          <w:spacing w:val="-11"/>
        </w:rPr>
        <w:t>з</w:t>
      </w:r>
      <w:r w:rsidRPr="000B28D1">
        <w:rPr>
          <w:rFonts w:eastAsia="Times New Roman" w:cs="Times New Roman"/>
          <w:spacing w:val="4"/>
        </w:rPr>
        <w:t>о</w:t>
      </w:r>
      <w:r w:rsidRPr="000B28D1">
        <w:rPr>
          <w:rFonts w:eastAsia="Times New Roman" w:cs="Times New Roman"/>
          <w:spacing w:val="1"/>
        </w:rPr>
        <w:t>в</w:t>
      </w:r>
      <w:r w:rsidRPr="000B28D1">
        <w:rPr>
          <w:rFonts w:eastAsia="Times New Roman" w:cs="Times New Roman"/>
          <w:spacing w:val="-2"/>
        </w:rPr>
        <w:t>а</w:t>
      </w:r>
      <w:r w:rsidRPr="000B28D1">
        <w:rPr>
          <w:rFonts w:eastAsia="Times New Roman" w:cs="Times New Roman"/>
          <w:spacing w:val="-3"/>
        </w:rPr>
        <w:t>ни</w:t>
      </w:r>
      <w:r w:rsidRPr="000B28D1">
        <w:rPr>
          <w:rFonts w:eastAsia="Times New Roman" w:cs="Times New Roman"/>
        </w:rPr>
        <w:t>и</w:t>
      </w:r>
      <w:r w:rsidRPr="000B28D1">
        <w:rPr>
          <w:rFonts w:eastAsia="Times New Roman" w:cs="Times New Roman"/>
          <w:spacing w:val="-1"/>
        </w:rPr>
        <w:t xml:space="preserve"> </w:t>
      </w:r>
      <w:r w:rsidR="000B28D1" w:rsidRPr="000B28D1">
        <w:rPr>
          <w:rFonts w:eastAsia="Times New Roman" w:cs="Times New Roman"/>
          <w:spacing w:val="-1"/>
        </w:rPr>
        <w:t>п.</w:t>
      </w:r>
      <w:r w:rsidRPr="000B28D1">
        <w:rPr>
          <w:rFonts w:eastAsia="Times New Roman" w:cs="Times New Roman"/>
          <w:spacing w:val="-1"/>
        </w:rPr>
        <w:t xml:space="preserve"> Кедровый</w:t>
      </w:r>
      <w:r w:rsidRPr="000B28D1">
        <w:rPr>
          <w:rFonts w:eastAsia="Times New Roman" w:cs="Times New Roman"/>
        </w:rPr>
        <w:t>.</w:t>
      </w:r>
    </w:p>
    <w:p w:rsidR="008A7CD1" w:rsidRPr="000B28D1" w:rsidRDefault="000159FD">
      <w:pPr>
        <w:spacing w:before="400" w:after="200"/>
      </w:pPr>
      <w:r w:rsidRPr="000B28D1">
        <w:rPr>
          <w:b/>
        </w:rPr>
        <w:t>Таблица 10.5.1 - Реестр систем теплоснабжения</w:t>
      </w:r>
    </w:p>
    <w:tbl>
      <w:tblPr>
        <w:tblStyle w:val="a9"/>
        <w:tblW w:w="5000" w:type="pct"/>
        <w:jc w:val="center"/>
        <w:tblLook w:val="04A0"/>
      </w:tblPr>
      <w:tblGrid>
        <w:gridCol w:w="2050"/>
        <w:gridCol w:w="2515"/>
        <w:gridCol w:w="2840"/>
        <w:gridCol w:w="2170"/>
      </w:tblGrid>
      <w:tr w:rsidR="008A7CD1" w:rsidRPr="000B28D1">
        <w:trPr>
          <w:jc w:val="center"/>
        </w:trPr>
        <w:tc>
          <w:tcPr>
            <w:tcW w:w="0" w:type="dxa"/>
            <w:shd w:val="clear" w:color="auto" w:fill="F2F2F2"/>
            <w:tcMar>
              <w:top w:w="120" w:type="dxa"/>
              <w:left w:w="20" w:type="dxa"/>
              <w:bottom w:w="120" w:type="dxa"/>
              <w:right w:w="20" w:type="dxa"/>
            </w:tcMar>
            <w:vAlign w:val="center"/>
          </w:tcPr>
          <w:p w:rsidR="008A7CD1" w:rsidRPr="000B28D1" w:rsidRDefault="000159FD">
            <w:pPr>
              <w:jc w:val="center"/>
            </w:pPr>
            <w:r w:rsidRPr="000B28D1">
              <w:rPr>
                <w:rFonts w:eastAsia="Times New Roman" w:cs="Times New Roman"/>
              </w:rPr>
              <w:t>№ системы теплоснабжения</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8A7CD1" w:rsidRPr="000B28D1" w:rsidRDefault="000159FD">
            <w:pPr>
              <w:jc w:val="center"/>
            </w:pPr>
            <w:r w:rsidRPr="000B28D1">
              <w:rPr>
                <w:rFonts w:eastAsia="Times New Roman" w:cs="Times New Roman"/>
              </w:rPr>
              <w:t>Вид деятельности</w:t>
            </w:r>
          </w:p>
        </w:tc>
      </w:tr>
      <w:tr w:rsidR="008A7CD1" w:rsidRPr="000B28D1">
        <w:trPr>
          <w:jc w:val="center"/>
        </w:trPr>
        <w:tc>
          <w:tcPr>
            <w:tcW w:w="0" w:type="dxa"/>
            <w:shd w:val="clear" w:color="auto" w:fill="FFFFFF"/>
            <w:tcMar>
              <w:top w:w="40" w:type="dxa"/>
              <w:left w:w="20" w:type="dxa"/>
              <w:bottom w:w="40" w:type="dxa"/>
              <w:right w:w="20" w:type="dxa"/>
            </w:tcMar>
            <w:vAlign w:val="center"/>
          </w:tcPr>
          <w:p w:rsidR="008A7CD1" w:rsidRPr="000B28D1" w:rsidRDefault="000159FD">
            <w:pPr>
              <w:jc w:val="center"/>
            </w:pPr>
            <w:r w:rsidRPr="000B28D1">
              <w:rPr>
                <w:rFonts w:eastAsia="Times New Roman" w:cs="Times New Roman"/>
              </w:rPr>
              <w:t>1</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Котельная п. Кедровый</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АО “КРАСЭКО»</w:t>
            </w:r>
          </w:p>
        </w:tc>
        <w:tc>
          <w:tcPr>
            <w:tcW w:w="0" w:type="dxa"/>
            <w:shd w:val="clear" w:color="auto" w:fill="FFFFFF"/>
            <w:tcMar>
              <w:top w:w="40" w:type="dxa"/>
              <w:left w:w="200" w:type="dxa"/>
              <w:bottom w:w="40" w:type="dxa"/>
              <w:right w:w="200" w:type="dxa"/>
            </w:tcMar>
            <w:vAlign w:val="center"/>
          </w:tcPr>
          <w:p w:rsidR="008A7CD1" w:rsidRPr="000B28D1" w:rsidRDefault="000159FD">
            <w:pPr>
              <w:jc w:val="center"/>
            </w:pPr>
            <w:r w:rsidRPr="000B28D1">
              <w:rPr>
                <w:rFonts w:eastAsia="Times New Roman" w:cs="Times New Roman"/>
              </w:rPr>
              <w:t>производство / передача</w:t>
            </w:r>
          </w:p>
        </w:tc>
      </w:tr>
    </w:tbl>
    <w:p w:rsidR="00247297" w:rsidRPr="000B28D1" w:rsidRDefault="00247297" w:rsidP="00247297">
      <w:pPr>
        <w:pStyle w:val="af"/>
        <w:spacing w:line="288" w:lineRule="auto"/>
        <w:ind w:right="111"/>
        <w:jc w:val="center"/>
      </w:pPr>
    </w:p>
    <w:p w:rsidR="00247297" w:rsidRPr="000B28D1" w:rsidRDefault="00F476CE" w:rsidP="00247297">
      <w:pPr>
        <w:pStyle w:val="1"/>
        <w:spacing w:before="64"/>
        <w:ind w:left="0" w:firstLine="0"/>
        <w:jc w:val="both"/>
        <w:rPr>
          <w:rFonts w:eastAsia="Times New Roman"/>
          <w:sz w:val="28"/>
          <w:szCs w:val="28"/>
        </w:rPr>
      </w:pPr>
      <w:hyperlink w:anchor="bookmark72" w:history="1">
        <w:bookmarkStart w:id="159" w:name="_Toc30147012"/>
        <w:bookmarkStart w:id="160" w:name="_Toc35951497"/>
        <w:bookmarkStart w:id="161" w:name="_Toc184722069"/>
        <w:r w:rsidR="000159FD" w:rsidRPr="000B28D1">
          <w:rPr>
            <w:rFonts w:eastAsia="Times New Roman"/>
            <w:sz w:val="28"/>
            <w:szCs w:val="28"/>
          </w:rPr>
          <w:t>РАЗДЕЛ 11. РЕШЕНИЯ О РАСПРЕДЕЛЕНИИ ТЕПЛОВОЙ НАГРУЗКИ МЕЖДУ</w:t>
        </w:r>
      </w:hyperlink>
      <w:r w:rsidR="000159FD" w:rsidRPr="000B28D1">
        <w:rPr>
          <w:rFonts w:eastAsia="Times New Roman"/>
          <w:sz w:val="28"/>
          <w:szCs w:val="28"/>
        </w:rPr>
        <w:t xml:space="preserve"> </w:t>
      </w:r>
      <w:hyperlink w:anchor="bookmark72" w:history="1">
        <w:r w:rsidR="000159FD" w:rsidRPr="000B28D1">
          <w:rPr>
            <w:rFonts w:eastAsia="Times New Roman"/>
            <w:sz w:val="28"/>
            <w:szCs w:val="28"/>
          </w:rPr>
          <w:t>ИСТОЧНИКАМИ ТЕПЛОВОЙ ЭНЕРГИИ</w:t>
        </w:r>
        <w:bookmarkEnd w:id="159"/>
        <w:bookmarkEnd w:id="160"/>
        <w:bookmarkEnd w:id="161"/>
      </w:hyperlink>
    </w:p>
    <w:p w:rsidR="00247297" w:rsidRPr="000B28D1" w:rsidRDefault="00247297" w:rsidP="00247297">
      <w:pPr>
        <w:jc w:val="both"/>
        <w:rPr>
          <w:rFonts w:cs="Times New Roman"/>
          <w:lang w:eastAsia="ru-RU"/>
        </w:rPr>
      </w:pPr>
    </w:p>
    <w:p w:rsidR="00247297" w:rsidRPr="000B28D1" w:rsidRDefault="000159FD" w:rsidP="00861255">
      <w:pPr>
        <w:ind w:firstLine="709"/>
        <w:jc w:val="both"/>
        <w:rPr>
          <w:rFonts w:cs="Times New Roman"/>
          <w:lang w:eastAsia="ru-RU"/>
        </w:rPr>
      </w:pPr>
      <w:bookmarkStart w:id="162" w:name="OLE_LINK221"/>
      <w:bookmarkStart w:id="163" w:name="OLE_LINK222"/>
      <w:bookmarkStart w:id="164" w:name="OLE_LINK224"/>
      <w:bookmarkStart w:id="165" w:name="OLE_LINK223"/>
      <w:bookmarkEnd w:id="149"/>
      <w:bookmarkEnd w:id="162"/>
      <w:bookmarkEnd w:id="163"/>
      <w:bookmarkEnd w:id="164"/>
      <w:r w:rsidRPr="000B28D1">
        <w:rPr>
          <w:lang w:eastAsia="ru-RU"/>
        </w:rPr>
        <w:t>Котельная п. Кедровый</w:t>
      </w:r>
      <w:r w:rsidRPr="000B28D1">
        <w:rPr>
          <w:rFonts w:cs="Times New Roman"/>
          <w:lang w:eastAsia="ru-RU"/>
        </w:rPr>
        <w:t xml:space="preserve"> является единственным источником централизованного теплоснабжения на территории </w:t>
      </w:r>
      <w:bookmarkStart w:id="166" w:name="OLE_LINK225"/>
      <w:bookmarkStart w:id="167" w:name="OLE_LINK226"/>
      <w:bookmarkEnd w:id="166"/>
      <w:bookmarkEnd w:id="167"/>
      <w:r w:rsidR="000B28D1" w:rsidRPr="000B28D1">
        <w:rPr>
          <w:rFonts w:cs="Times New Roman"/>
          <w:lang w:eastAsia="ru-RU"/>
        </w:rPr>
        <w:t>п.</w:t>
      </w:r>
      <w:r w:rsidRPr="000B28D1">
        <w:rPr>
          <w:rFonts w:cs="Times New Roman"/>
          <w:lang w:eastAsia="ru-RU"/>
        </w:rPr>
        <w:t xml:space="preserve"> Кедровый. </w:t>
      </w:r>
    </w:p>
    <w:p w:rsidR="00247297" w:rsidRPr="000B28D1" w:rsidRDefault="00247297" w:rsidP="00247297">
      <w:pPr>
        <w:pStyle w:val="a0"/>
        <w:rPr>
          <w:lang w:eastAsia="ru-RU"/>
        </w:rPr>
      </w:pPr>
      <w:bookmarkStart w:id="168" w:name="OLE_LINK227"/>
      <w:bookmarkStart w:id="169" w:name="OLE_LINK228"/>
      <w:bookmarkEnd w:id="168"/>
      <w:bookmarkEnd w:id="169"/>
    </w:p>
    <w:p w:rsidR="00247297" w:rsidRPr="000B28D1" w:rsidRDefault="00F476CE" w:rsidP="00247297">
      <w:pPr>
        <w:pStyle w:val="1"/>
        <w:spacing w:before="64"/>
        <w:ind w:left="0" w:firstLine="0"/>
        <w:jc w:val="both"/>
        <w:rPr>
          <w:rFonts w:eastAsia="Times New Roman"/>
          <w:sz w:val="28"/>
          <w:szCs w:val="28"/>
        </w:rPr>
      </w:pPr>
      <w:hyperlink w:anchor="bookmark73" w:history="1">
        <w:bookmarkStart w:id="170" w:name="_Toc35951498"/>
        <w:bookmarkStart w:id="171" w:name="_Toc30147013"/>
        <w:bookmarkStart w:id="172" w:name="_Toc184722070"/>
        <w:r w:rsidR="000159FD" w:rsidRPr="000B28D1">
          <w:rPr>
            <w:rFonts w:eastAsia="Times New Roman"/>
            <w:sz w:val="28"/>
            <w:szCs w:val="28"/>
          </w:rPr>
          <w:t>РАЗДЕЛ 12. РЕШЕНИЯ ПО БЕСХОЗЯЙНЫМ ТЕПЛОВЫМ СЕТЯМ</w:t>
        </w:r>
        <w:bookmarkEnd w:id="170"/>
        <w:bookmarkEnd w:id="171"/>
        <w:bookmarkEnd w:id="172"/>
      </w:hyperlink>
    </w:p>
    <w:p w:rsidR="00247297" w:rsidRPr="000B28D1" w:rsidRDefault="00247297" w:rsidP="00247297">
      <w:pPr>
        <w:jc w:val="both"/>
        <w:rPr>
          <w:rFonts w:cs="Times New Roman"/>
          <w:lang w:eastAsia="ru-RU"/>
        </w:rPr>
      </w:pPr>
    </w:p>
    <w:p w:rsidR="00247297" w:rsidRPr="000B28D1" w:rsidRDefault="000159FD" w:rsidP="000B28D1">
      <w:pPr>
        <w:ind w:firstLine="709"/>
        <w:jc w:val="both"/>
        <w:rPr>
          <w:rFonts w:eastAsiaTheme="minorEastAsia" w:cs="Times New Roman"/>
          <w:szCs w:val="24"/>
          <w:lang w:eastAsia="ru-RU"/>
        </w:rPr>
      </w:pPr>
      <w:r w:rsidRPr="000B28D1">
        <w:rPr>
          <w:rFonts w:eastAsiaTheme="minorEastAsia" w:cs="Times New Roman"/>
          <w:szCs w:val="24"/>
          <w:lang w:eastAsia="ru-RU"/>
        </w:rPr>
        <w:t>Бесхозяйные тепловые сети отсутствуют</w:t>
      </w:r>
    </w:p>
    <w:p w:rsidR="00247297" w:rsidRPr="000B28D1" w:rsidRDefault="00247297" w:rsidP="00247297">
      <w:pPr>
        <w:pStyle w:val="a0"/>
        <w:rPr>
          <w:lang w:eastAsia="ru-RU"/>
        </w:rPr>
      </w:pPr>
    </w:p>
    <w:p w:rsidR="00247297" w:rsidRPr="000B28D1" w:rsidRDefault="00F476CE" w:rsidP="00247297">
      <w:pPr>
        <w:pStyle w:val="1"/>
        <w:spacing w:before="64"/>
        <w:ind w:left="0" w:firstLine="0"/>
        <w:jc w:val="both"/>
        <w:rPr>
          <w:rFonts w:eastAsia="Times New Roman"/>
          <w:sz w:val="28"/>
          <w:szCs w:val="28"/>
        </w:rPr>
      </w:pPr>
      <w:hyperlink w:anchor="bookmark74" w:history="1">
        <w:bookmarkStart w:id="173" w:name="_Toc184722071"/>
        <w:r w:rsidR="000159FD" w:rsidRPr="000B28D1">
          <w:rPr>
            <w:rFonts w:eastAsia="Times New Roman"/>
            <w:sz w:val="28"/>
            <w:szCs w:val="28"/>
          </w:rPr>
          <w:t>РАЗДЕЛ 13. СИНХРОНИЗАЦИЯ СХЕМЫ ТЕПЛОСНАБЖЕНИЯ СО СХЕМОЙ</w:t>
        </w:r>
      </w:hyperlink>
      <w:r w:rsidR="000159FD" w:rsidRPr="000B28D1">
        <w:rPr>
          <w:rFonts w:eastAsia="Times New Roman"/>
          <w:sz w:val="28"/>
          <w:szCs w:val="28"/>
        </w:rPr>
        <w:t xml:space="preserve"> </w:t>
      </w:r>
      <w:hyperlink w:anchor="bookmark74" w:history="1">
        <w:r w:rsidR="000159FD" w:rsidRPr="000B28D1">
          <w:rPr>
            <w:rFonts w:eastAsia="Times New Roman"/>
            <w:sz w:val="28"/>
            <w:szCs w:val="28"/>
          </w:rPr>
          <w:t>ГАЗИФИКАЦИИ СУБЪЕКТА РОССИЙСКОЙ ФЕДЕРАЦИИ И (ИЛИ) ПОСЕЛЕНИЯ,</w:t>
        </w:r>
      </w:hyperlink>
      <w:r w:rsidR="000159FD" w:rsidRPr="000B28D1">
        <w:rPr>
          <w:rFonts w:eastAsia="Times New Roman"/>
          <w:sz w:val="28"/>
          <w:szCs w:val="28"/>
        </w:rPr>
        <w:t xml:space="preserve"> </w:t>
      </w:r>
      <w:hyperlink w:anchor="bookmark74" w:history="1">
        <w:r w:rsidR="000159FD" w:rsidRPr="000B28D1">
          <w:rPr>
            <w:rFonts w:eastAsia="Times New Roman"/>
            <w:sz w:val="28"/>
            <w:szCs w:val="28"/>
          </w:rPr>
          <w:t>СХЕМОЙ И ПРОГРАММОЙ РАЗВИТИЯ ЭЛЕКТРОЭНЕРГЕТИКИ, А ТАКЖЕ СО СХЕМОЙ</w:t>
        </w:r>
      </w:hyperlink>
      <w:r w:rsidR="000159FD" w:rsidRPr="000B28D1">
        <w:rPr>
          <w:rFonts w:eastAsia="Times New Roman"/>
          <w:sz w:val="28"/>
          <w:szCs w:val="28"/>
        </w:rPr>
        <w:t xml:space="preserve"> </w:t>
      </w:r>
      <w:hyperlink w:anchor="bookmark74" w:history="1">
        <w:r w:rsidR="000159FD" w:rsidRPr="000B28D1">
          <w:rPr>
            <w:rFonts w:eastAsia="Times New Roman"/>
            <w:sz w:val="28"/>
            <w:szCs w:val="28"/>
          </w:rPr>
          <w:t>ВОДОСНАБЖЕНИЯ И ВОДООТВЕДЕНИЯ</w:t>
        </w:r>
      </w:hyperlink>
      <w:r w:rsidR="000159FD" w:rsidRPr="000B28D1">
        <w:rPr>
          <w:rFonts w:eastAsia="Times New Roman"/>
          <w:sz w:val="28"/>
          <w:szCs w:val="28"/>
        </w:rPr>
        <w:t xml:space="preserve"> ПОСЕЛЕНИЯ, ГОРОДСКОГО ОКРУГА, ГОРОДА ФЕДЕРАЛЬНОГО ЗНАЧЕНИЯ</w:t>
      </w:r>
      <w:bookmarkEnd w:id="173"/>
    </w:p>
    <w:p w:rsidR="00247297" w:rsidRPr="000B28D1" w:rsidRDefault="00247297" w:rsidP="00247297"/>
    <w:p w:rsidR="00247297" w:rsidRPr="000B28D1" w:rsidRDefault="00F476CE" w:rsidP="00247297">
      <w:pPr>
        <w:pStyle w:val="2"/>
        <w:spacing w:before="69"/>
        <w:ind w:left="0" w:firstLine="0"/>
        <w:rPr>
          <w:rFonts w:eastAsia="Times New Roman"/>
          <w:sz w:val="24"/>
          <w:szCs w:val="24"/>
        </w:rPr>
      </w:pPr>
      <w:hyperlink w:anchor="bookmark75" w:history="1">
        <w:bookmarkStart w:id="174" w:name="_Toc30147015"/>
        <w:bookmarkStart w:id="175" w:name="_Toc35951500"/>
        <w:bookmarkStart w:id="176" w:name="_Toc184722072"/>
        <w:r w:rsidR="000159FD" w:rsidRPr="000B28D1">
          <w:rPr>
            <w:rFonts w:eastAsia="Times New Roman"/>
            <w:sz w:val="24"/>
            <w:szCs w:val="24"/>
          </w:rPr>
          <w:t>Часть 1.</w:t>
        </w:r>
        <w:r w:rsidR="000B28D1">
          <w:rPr>
            <w:rFonts w:eastAsia="Times New Roman"/>
            <w:sz w:val="24"/>
            <w:szCs w:val="24"/>
          </w:rPr>
          <w:t xml:space="preserve"> </w:t>
        </w:r>
        <w:r w:rsidR="000159FD" w:rsidRPr="000B28D1">
          <w:rPr>
            <w:rFonts w:eastAsia="Times New Roman"/>
            <w:sz w:val="24"/>
            <w:szCs w:val="24"/>
          </w:rPr>
          <w:t>Описание</w:t>
        </w:r>
        <w:r w:rsidR="000B28D1">
          <w:rPr>
            <w:rFonts w:eastAsia="Times New Roman"/>
            <w:sz w:val="24"/>
            <w:szCs w:val="24"/>
          </w:rPr>
          <w:t xml:space="preserve"> </w:t>
        </w:r>
        <w:r w:rsidR="000159FD" w:rsidRPr="000B28D1">
          <w:rPr>
            <w:rFonts w:eastAsia="Times New Roman"/>
            <w:sz w:val="24"/>
            <w:szCs w:val="24"/>
          </w:rPr>
          <w:t>решений</w:t>
        </w:r>
        <w:r w:rsidR="000B28D1">
          <w:rPr>
            <w:rFonts w:eastAsia="Times New Roman"/>
            <w:sz w:val="24"/>
            <w:szCs w:val="24"/>
          </w:rPr>
          <w:t xml:space="preserve"> </w:t>
        </w:r>
        <w:r w:rsidR="000159FD" w:rsidRPr="000B28D1">
          <w:rPr>
            <w:rFonts w:eastAsia="Times New Roman"/>
            <w:sz w:val="24"/>
            <w:szCs w:val="24"/>
          </w:rPr>
          <w:t>(на</w:t>
        </w:r>
        <w:r w:rsidR="000B28D1">
          <w:rPr>
            <w:rFonts w:eastAsia="Times New Roman"/>
            <w:sz w:val="24"/>
            <w:szCs w:val="24"/>
          </w:rPr>
          <w:t xml:space="preserve"> </w:t>
        </w:r>
        <w:r w:rsidR="000159FD" w:rsidRPr="000B28D1">
          <w:rPr>
            <w:rFonts w:eastAsia="Times New Roman"/>
            <w:sz w:val="24"/>
            <w:szCs w:val="24"/>
          </w:rPr>
          <w:t>основе</w:t>
        </w:r>
        <w:r w:rsidR="000B28D1">
          <w:rPr>
            <w:rFonts w:eastAsia="Times New Roman"/>
            <w:sz w:val="24"/>
            <w:szCs w:val="24"/>
          </w:rPr>
          <w:t xml:space="preserve"> </w:t>
        </w:r>
        <w:r w:rsidR="000159FD" w:rsidRPr="000B28D1">
          <w:rPr>
            <w:rFonts w:eastAsia="Times New Roman"/>
            <w:sz w:val="24"/>
            <w:szCs w:val="24"/>
          </w:rPr>
          <w:t>утвержденной</w:t>
        </w:r>
        <w:r w:rsidR="000B28D1">
          <w:rPr>
            <w:rFonts w:eastAsia="Times New Roman"/>
            <w:sz w:val="24"/>
            <w:szCs w:val="24"/>
          </w:rPr>
          <w:t xml:space="preserve"> </w:t>
        </w:r>
        <w:r w:rsidR="000159FD" w:rsidRPr="000B28D1">
          <w:rPr>
            <w:rFonts w:eastAsia="Times New Roman"/>
            <w:sz w:val="24"/>
            <w:szCs w:val="24"/>
          </w:rPr>
          <w:t>региональной</w:t>
        </w:r>
        <w:r w:rsidR="000B28D1">
          <w:rPr>
            <w:rFonts w:eastAsia="Times New Roman"/>
            <w:sz w:val="24"/>
            <w:szCs w:val="24"/>
          </w:rPr>
          <w:t xml:space="preserve"> </w:t>
        </w:r>
        <w:r w:rsidR="000159FD" w:rsidRPr="000B28D1">
          <w:rPr>
            <w:rFonts w:eastAsia="Times New Roman"/>
            <w:sz w:val="24"/>
            <w:szCs w:val="24"/>
          </w:rPr>
          <w:t>(межрегиональной)</w:t>
        </w:r>
      </w:hyperlink>
      <w:r w:rsidR="000159FD" w:rsidRPr="000B28D1">
        <w:rPr>
          <w:rFonts w:eastAsia="Times New Roman"/>
          <w:sz w:val="24"/>
          <w:szCs w:val="24"/>
        </w:rPr>
        <w:t xml:space="preserve"> </w:t>
      </w:r>
      <w:hyperlink w:anchor="bookmark75" w:history="1">
        <w:r w:rsidR="000159FD" w:rsidRPr="000B28D1">
          <w:rPr>
            <w:rFonts w:eastAsia="Times New Roman"/>
            <w:sz w:val="24"/>
            <w:szCs w:val="24"/>
          </w:rPr>
          <w:t>программы</w:t>
        </w:r>
        <w:r w:rsidR="000B28D1">
          <w:rPr>
            <w:rFonts w:eastAsia="Times New Roman"/>
            <w:sz w:val="24"/>
            <w:szCs w:val="24"/>
          </w:rPr>
          <w:t xml:space="preserve"> </w:t>
        </w:r>
        <w:r w:rsidR="000159FD" w:rsidRPr="000B28D1">
          <w:rPr>
            <w:rFonts w:eastAsia="Times New Roman"/>
            <w:sz w:val="24"/>
            <w:szCs w:val="24"/>
          </w:rPr>
          <w:t>газификации</w:t>
        </w:r>
        <w:r w:rsidR="000B28D1">
          <w:rPr>
            <w:rFonts w:eastAsia="Times New Roman"/>
            <w:sz w:val="24"/>
            <w:szCs w:val="24"/>
          </w:rPr>
          <w:t xml:space="preserve"> </w:t>
        </w:r>
        <w:r w:rsidR="000159FD" w:rsidRPr="000B28D1">
          <w:rPr>
            <w:rFonts w:eastAsia="Times New Roman"/>
            <w:sz w:val="24"/>
            <w:szCs w:val="24"/>
          </w:rPr>
          <w:t>жилищно-коммунального</w:t>
        </w:r>
        <w:r w:rsidR="000B28D1">
          <w:rPr>
            <w:rFonts w:eastAsia="Times New Roman"/>
            <w:sz w:val="24"/>
            <w:szCs w:val="24"/>
          </w:rPr>
          <w:t xml:space="preserve"> </w:t>
        </w:r>
        <w:r w:rsidR="000159FD" w:rsidRPr="000B28D1">
          <w:rPr>
            <w:rFonts w:eastAsia="Times New Roman"/>
            <w:sz w:val="24"/>
            <w:szCs w:val="24"/>
          </w:rPr>
          <w:t>хозяйства,</w:t>
        </w:r>
        <w:r w:rsidR="000B28D1">
          <w:rPr>
            <w:rFonts w:eastAsia="Times New Roman"/>
            <w:sz w:val="24"/>
            <w:szCs w:val="24"/>
          </w:rPr>
          <w:t xml:space="preserve"> </w:t>
        </w:r>
        <w:r w:rsidR="000159FD" w:rsidRPr="000B28D1">
          <w:rPr>
            <w:rFonts w:eastAsia="Times New Roman"/>
            <w:sz w:val="24"/>
            <w:szCs w:val="24"/>
          </w:rPr>
          <w:t>промышленных</w:t>
        </w:r>
        <w:r w:rsidR="000B28D1">
          <w:rPr>
            <w:rFonts w:eastAsia="Times New Roman"/>
            <w:sz w:val="24"/>
            <w:szCs w:val="24"/>
          </w:rPr>
          <w:t xml:space="preserve"> </w:t>
        </w:r>
        <w:r w:rsidR="000159FD" w:rsidRPr="000B28D1">
          <w:rPr>
            <w:rFonts w:eastAsia="Times New Roman"/>
            <w:sz w:val="24"/>
            <w:szCs w:val="24"/>
          </w:rPr>
          <w:t>и</w:t>
        </w:r>
        <w:r w:rsidR="000B28D1">
          <w:rPr>
            <w:rFonts w:eastAsia="Times New Roman"/>
            <w:sz w:val="24"/>
            <w:szCs w:val="24"/>
          </w:rPr>
          <w:t xml:space="preserve"> </w:t>
        </w:r>
        <w:r w:rsidR="000159FD" w:rsidRPr="000B28D1">
          <w:rPr>
            <w:rFonts w:eastAsia="Times New Roman"/>
            <w:sz w:val="24"/>
            <w:szCs w:val="24"/>
          </w:rPr>
          <w:t>иных</w:t>
        </w:r>
      </w:hyperlink>
      <w:r w:rsidR="000159FD" w:rsidRPr="000B28D1">
        <w:rPr>
          <w:rFonts w:eastAsia="Times New Roman"/>
          <w:sz w:val="24"/>
          <w:szCs w:val="24"/>
        </w:rPr>
        <w:t xml:space="preserve"> </w:t>
      </w:r>
      <w:hyperlink w:anchor="bookmark75" w:history="1">
        <w:r w:rsidR="000159FD" w:rsidRPr="000B28D1">
          <w:rPr>
            <w:rFonts w:eastAsia="Times New Roman"/>
            <w:sz w:val="24"/>
            <w:szCs w:val="24"/>
          </w:rPr>
          <w:t>организаций)</w:t>
        </w:r>
        <w:r w:rsidR="000B28D1">
          <w:rPr>
            <w:rFonts w:eastAsia="Times New Roman"/>
            <w:sz w:val="24"/>
            <w:szCs w:val="24"/>
          </w:rPr>
          <w:t xml:space="preserve"> </w:t>
        </w:r>
        <w:r w:rsidR="000159FD" w:rsidRPr="000B28D1">
          <w:rPr>
            <w:rFonts w:eastAsia="Times New Roman"/>
            <w:sz w:val="24"/>
            <w:szCs w:val="24"/>
          </w:rPr>
          <w:t>о</w:t>
        </w:r>
        <w:r w:rsidR="000B28D1">
          <w:rPr>
            <w:rFonts w:eastAsia="Times New Roman"/>
            <w:sz w:val="24"/>
            <w:szCs w:val="24"/>
          </w:rPr>
          <w:t xml:space="preserve"> </w:t>
        </w:r>
        <w:r w:rsidR="000159FD" w:rsidRPr="000B28D1">
          <w:rPr>
            <w:rFonts w:eastAsia="Times New Roman"/>
            <w:sz w:val="24"/>
            <w:szCs w:val="24"/>
          </w:rPr>
          <w:t>развитии</w:t>
        </w:r>
        <w:r w:rsidR="000B28D1">
          <w:rPr>
            <w:rFonts w:eastAsia="Times New Roman"/>
            <w:sz w:val="24"/>
            <w:szCs w:val="24"/>
          </w:rPr>
          <w:t xml:space="preserve"> </w:t>
        </w:r>
        <w:r w:rsidR="000159FD" w:rsidRPr="000B28D1">
          <w:rPr>
            <w:rFonts w:eastAsia="Times New Roman"/>
            <w:sz w:val="24"/>
            <w:szCs w:val="24"/>
          </w:rPr>
          <w:t>соответствующей</w:t>
        </w:r>
        <w:r w:rsidR="000B28D1">
          <w:rPr>
            <w:rFonts w:eastAsia="Times New Roman"/>
            <w:sz w:val="24"/>
            <w:szCs w:val="24"/>
          </w:rPr>
          <w:t xml:space="preserve"> </w:t>
        </w:r>
        <w:r w:rsidR="000159FD" w:rsidRPr="000B28D1">
          <w:rPr>
            <w:rFonts w:eastAsia="Times New Roman"/>
            <w:sz w:val="24"/>
            <w:szCs w:val="24"/>
          </w:rPr>
          <w:t>системы</w:t>
        </w:r>
        <w:r w:rsidR="000B28D1">
          <w:rPr>
            <w:rFonts w:eastAsia="Times New Roman"/>
            <w:sz w:val="24"/>
            <w:szCs w:val="24"/>
          </w:rPr>
          <w:t xml:space="preserve"> </w:t>
        </w:r>
        <w:r w:rsidR="000159FD" w:rsidRPr="000B28D1">
          <w:rPr>
            <w:rFonts w:eastAsia="Times New Roman"/>
            <w:sz w:val="24"/>
            <w:szCs w:val="24"/>
          </w:rPr>
          <w:t>газоснабжения</w:t>
        </w:r>
        <w:r w:rsidR="000B28D1">
          <w:rPr>
            <w:rFonts w:eastAsia="Times New Roman"/>
            <w:sz w:val="24"/>
            <w:szCs w:val="24"/>
          </w:rPr>
          <w:t xml:space="preserve"> </w:t>
        </w:r>
        <w:r w:rsidR="000159FD" w:rsidRPr="000B28D1">
          <w:rPr>
            <w:rFonts w:eastAsia="Times New Roman"/>
            <w:sz w:val="24"/>
            <w:szCs w:val="24"/>
          </w:rPr>
          <w:t>в</w:t>
        </w:r>
        <w:r w:rsidR="000B28D1">
          <w:rPr>
            <w:rFonts w:eastAsia="Times New Roman"/>
            <w:sz w:val="24"/>
            <w:szCs w:val="24"/>
          </w:rPr>
          <w:t xml:space="preserve"> </w:t>
        </w:r>
        <w:r w:rsidR="000159FD" w:rsidRPr="000B28D1">
          <w:rPr>
            <w:rFonts w:eastAsia="Times New Roman"/>
            <w:sz w:val="24"/>
            <w:szCs w:val="24"/>
          </w:rPr>
          <w:t>части</w:t>
        </w:r>
        <w:r w:rsidR="000B28D1">
          <w:rPr>
            <w:rFonts w:eastAsia="Times New Roman"/>
            <w:sz w:val="24"/>
            <w:szCs w:val="24"/>
          </w:rPr>
          <w:t xml:space="preserve"> </w:t>
        </w:r>
        <w:r w:rsidR="000159FD" w:rsidRPr="000B28D1">
          <w:rPr>
            <w:rFonts w:eastAsia="Times New Roman"/>
            <w:sz w:val="24"/>
            <w:szCs w:val="24"/>
          </w:rPr>
          <w:t>обеспечения</w:t>
        </w:r>
      </w:hyperlink>
      <w:r w:rsidR="000159FD" w:rsidRPr="000B28D1">
        <w:rPr>
          <w:rFonts w:eastAsia="Times New Roman"/>
          <w:sz w:val="24"/>
          <w:szCs w:val="24"/>
        </w:rPr>
        <w:t xml:space="preserve"> </w:t>
      </w:r>
      <w:hyperlink w:anchor="bookmark75" w:history="1">
        <w:r w:rsidR="000159FD" w:rsidRPr="000B28D1">
          <w:rPr>
            <w:rFonts w:eastAsia="Times New Roman"/>
            <w:sz w:val="24"/>
            <w:szCs w:val="24"/>
          </w:rPr>
          <w:t>топливом источников тепловой энергии</w:t>
        </w:r>
        <w:bookmarkEnd w:id="174"/>
        <w:bookmarkEnd w:id="175"/>
        <w:bookmarkEnd w:id="176"/>
      </w:hyperlink>
    </w:p>
    <w:p w:rsidR="00247297" w:rsidRPr="000B28D1" w:rsidRDefault="00247297" w:rsidP="00247297">
      <w:pPr>
        <w:jc w:val="both"/>
        <w:rPr>
          <w:rFonts w:cs="Times New Roman"/>
          <w:lang w:eastAsia="ru-RU"/>
        </w:rPr>
      </w:pPr>
    </w:p>
    <w:p w:rsidR="00247297" w:rsidRPr="000B28D1" w:rsidRDefault="000159FD" w:rsidP="00247297">
      <w:pPr>
        <w:ind w:firstLine="851"/>
        <w:jc w:val="both"/>
        <w:rPr>
          <w:rFonts w:eastAsiaTheme="minorEastAsia" w:cs="Times New Roman"/>
          <w:szCs w:val="24"/>
          <w:lang w:eastAsia="ru-RU"/>
        </w:rPr>
      </w:pPr>
      <w:r w:rsidRPr="000B28D1">
        <w:rPr>
          <w:rFonts w:eastAsiaTheme="minorEastAsia" w:cs="Times New Roman"/>
          <w:szCs w:val="24"/>
          <w:lang w:eastAsia="ru-RU"/>
        </w:rPr>
        <w:t>На данной территории газификация субъекта не планируется</w:t>
      </w:r>
      <w:r w:rsidR="00861255" w:rsidRPr="000B28D1">
        <w:rPr>
          <w:rFonts w:eastAsiaTheme="minorEastAsia" w:cs="Times New Roman"/>
          <w:szCs w:val="24"/>
          <w:lang w:eastAsia="ru-RU"/>
        </w:rPr>
        <w:t>.</w:t>
      </w:r>
    </w:p>
    <w:p w:rsidR="00861255" w:rsidRPr="000B28D1" w:rsidRDefault="00861255" w:rsidP="00861255">
      <w:pPr>
        <w:pStyle w:val="a0"/>
        <w:rPr>
          <w:lang w:eastAsia="ru-RU"/>
        </w:rPr>
      </w:pPr>
    </w:p>
    <w:p w:rsidR="00247297" w:rsidRPr="000B28D1" w:rsidRDefault="000159FD" w:rsidP="00247297">
      <w:pPr>
        <w:pStyle w:val="2"/>
        <w:spacing w:before="69"/>
        <w:ind w:left="0" w:firstLine="0"/>
        <w:rPr>
          <w:rFonts w:eastAsia="Times New Roman"/>
          <w:sz w:val="24"/>
          <w:szCs w:val="24"/>
        </w:rPr>
      </w:pPr>
      <w:bookmarkStart w:id="177" w:name="_Toc30147016"/>
      <w:bookmarkStart w:id="178" w:name="_Toc35951501"/>
      <w:bookmarkStart w:id="179" w:name="_Toc184722073"/>
      <w:r w:rsidRPr="000B28D1">
        <w:rPr>
          <w:rFonts w:eastAsia="Times New Roman"/>
          <w:sz w:val="24"/>
          <w:szCs w:val="24"/>
        </w:rPr>
        <w:lastRenderedPageBreak/>
        <w:t>Часть 2. Описание проблем организации газоснабжения источников тепловой энергии</w:t>
      </w:r>
      <w:bookmarkEnd w:id="177"/>
      <w:bookmarkEnd w:id="178"/>
      <w:bookmarkEnd w:id="179"/>
    </w:p>
    <w:p w:rsidR="00247297" w:rsidRPr="000B28D1" w:rsidRDefault="00247297" w:rsidP="00247297">
      <w:pPr>
        <w:rPr>
          <w:lang w:eastAsia="ru-RU"/>
        </w:rPr>
      </w:pPr>
    </w:p>
    <w:p w:rsidR="00247297" w:rsidRPr="000B28D1" w:rsidRDefault="000159FD" w:rsidP="00247297">
      <w:pPr>
        <w:ind w:firstLine="709"/>
        <w:jc w:val="both"/>
        <w:rPr>
          <w:rFonts w:cs="Times New Roman"/>
          <w:szCs w:val="28"/>
        </w:rPr>
      </w:pPr>
      <w:r w:rsidRPr="000B28D1">
        <w:rPr>
          <w:rFonts w:eastAsia="Times New Roman" w:cs="Times New Roman"/>
          <w:szCs w:val="24"/>
          <w:lang w:eastAsia="ru-RU"/>
        </w:rPr>
        <w:t>На территории муниципального образования магистральный газ отсутствует.</w:t>
      </w:r>
    </w:p>
    <w:p w:rsidR="00247297" w:rsidRPr="000B28D1" w:rsidRDefault="00247297" w:rsidP="00247297"/>
    <w:p w:rsidR="00247297" w:rsidRPr="000B28D1" w:rsidRDefault="00F476CE" w:rsidP="00247297">
      <w:pPr>
        <w:pStyle w:val="2"/>
        <w:spacing w:before="69"/>
        <w:ind w:left="0" w:firstLine="0"/>
        <w:rPr>
          <w:rFonts w:eastAsia="Times New Roman"/>
          <w:sz w:val="24"/>
          <w:szCs w:val="24"/>
        </w:rPr>
      </w:pPr>
      <w:hyperlink w:anchor="bookmark77" w:history="1">
        <w:bookmarkStart w:id="180" w:name="_Toc30147017"/>
        <w:bookmarkStart w:id="181" w:name="_Toc184722074"/>
        <w:r w:rsidR="000159FD" w:rsidRPr="000B28D1">
          <w:rPr>
            <w:rFonts w:eastAsia="Times New Roman"/>
            <w:sz w:val="24"/>
            <w:szCs w:val="24"/>
          </w:rPr>
          <w:t>Часть 3. Предложения</w:t>
        </w:r>
        <w:r w:rsidR="000B28D1">
          <w:rPr>
            <w:rFonts w:eastAsia="Times New Roman"/>
            <w:sz w:val="24"/>
            <w:szCs w:val="24"/>
          </w:rPr>
          <w:t xml:space="preserve"> </w:t>
        </w:r>
        <w:r w:rsidR="000159FD" w:rsidRPr="000B28D1">
          <w:rPr>
            <w:rFonts w:eastAsia="Times New Roman"/>
            <w:sz w:val="24"/>
            <w:szCs w:val="24"/>
          </w:rPr>
          <w:t>по</w:t>
        </w:r>
        <w:r w:rsidR="000B28D1">
          <w:rPr>
            <w:rFonts w:eastAsia="Times New Roman"/>
            <w:sz w:val="24"/>
            <w:szCs w:val="24"/>
          </w:rPr>
          <w:t xml:space="preserve"> </w:t>
        </w:r>
        <w:r w:rsidR="000159FD" w:rsidRPr="000B28D1">
          <w:rPr>
            <w:rFonts w:eastAsia="Times New Roman"/>
            <w:sz w:val="24"/>
            <w:szCs w:val="24"/>
          </w:rPr>
          <w:t>корректировке</w:t>
        </w:r>
        <w:r w:rsidR="000B28D1">
          <w:rPr>
            <w:rFonts w:eastAsia="Times New Roman"/>
            <w:sz w:val="24"/>
            <w:szCs w:val="24"/>
          </w:rPr>
          <w:t xml:space="preserve"> </w:t>
        </w:r>
        <w:r w:rsidR="000159FD" w:rsidRPr="000B28D1">
          <w:rPr>
            <w:rFonts w:eastAsia="Times New Roman"/>
            <w:sz w:val="24"/>
            <w:szCs w:val="24"/>
          </w:rPr>
          <w:t>утвержденной</w:t>
        </w:r>
        <w:r w:rsidR="000B28D1">
          <w:rPr>
            <w:rFonts w:eastAsia="Times New Roman"/>
            <w:sz w:val="24"/>
            <w:szCs w:val="24"/>
          </w:rPr>
          <w:t xml:space="preserve"> </w:t>
        </w:r>
        <w:r w:rsidR="000159FD" w:rsidRPr="000B28D1">
          <w:rPr>
            <w:rFonts w:eastAsia="Times New Roman"/>
            <w:sz w:val="24"/>
            <w:szCs w:val="24"/>
          </w:rPr>
          <w:t>(разработке)</w:t>
        </w:r>
        <w:r w:rsidR="000B28D1">
          <w:rPr>
            <w:rFonts w:eastAsia="Times New Roman"/>
            <w:sz w:val="24"/>
            <w:szCs w:val="24"/>
          </w:rPr>
          <w:t xml:space="preserve"> </w:t>
        </w:r>
        <w:r w:rsidR="000159FD" w:rsidRPr="000B28D1">
          <w:rPr>
            <w:rFonts w:eastAsia="Times New Roman"/>
            <w:sz w:val="24"/>
            <w:szCs w:val="24"/>
          </w:rPr>
          <w:t>региональной</w:t>
        </w:r>
      </w:hyperlink>
      <w:r w:rsidR="000159FD" w:rsidRPr="000B28D1">
        <w:rPr>
          <w:rFonts w:eastAsia="Times New Roman"/>
          <w:sz w:val="24"/>
          <w:szCs w:val="24"/>
        </w:rPr>
        <w:t xml:space="preserve"> </w:t>
      </w:r>
      <w:hyperlink w:anchor="bookmark77" w:history="1">
        <w:r w:rsidR="000159FD" w:rsidRPr="000B28D1">
          <w:rPr>
            <w:rFonts w:eastAsia="Times New Roman"/>
            <w:sz w:val="24"/>
            <w:szCs w:val="24"/>
          </w:rPr>
          <w:t>(межрегиональной) программы газификации жилищно-коммунального хозяйства,</w:t>
        </w:r>
      </w:hyperlink>
      <w:r w:rsidR="000159FD" w:rsidRPr="000B28D1">
        <w:rPr>
          <w:rFonts w:eastAsia="Times New Roman"/>
          <w:sz w:val="24"/>
          <w:szCs w:val="24"/>
        </w:rPr>
        <w:t xml:space="preserve"> </w:t>
      </w:r>
      <w:hyperlink w:anchor="bookmark77" w:history="1">
        <w:r w:rsidR="000159FD" w:rsidRPr="000B28D1">
          <w:rPr>
            <w:rFonts w:eastAsia="Times New Roman"/>
            <w:sz w:val="24"/>
            <w:szCs w:val="24"/>
          </w:rPr>
          <w:t>промышленных и иных организаций для обеспечения согласованности такой программы с</w:t>
        </w:r>
      </w:hyperlink>
      <w:r w:rsidR="000159FD" w:rsidRPr="000B28D1">
        <w:rPr>
          <w:rFonts w:eastAsia="Times New Roman"/>
          <w:sz w:val="24"/>
          <w:szCs w:val="24"/>
        </w:rPr>
        <w:t xml:space="preserve"> </w:t>
      </w:r>
      <w:hyperlink w:anchor="bookmark77" w:history="1">
        <w:r w:rsidR="000159FD" w:rsidRPr="000B28D1">
          <w:rPr>
            <w:rFonts w:eastAsia="Times New Roman"/>
            <w:sz w:val="24"/>
            <w:szCs w:val="24"/>
          </w:rPr>
          <w:t>указанными в схеме теплоснабжения решениями о развитии источников тепловой энергии и</w:t>
        </w:r>
      </w:hyperlink>
      <w:r w:rsidR="000159FD" w:rsidRPr="000B28D1">
        <w:rPr>
          <w:rFonts w:eastAsia="Times New Roman"/>
          <w:sz w:val="24"/>
          <w:szCs w:val="24"/>
        </w:rPr>
        <w:t xml:space="preserve"> </w:t>
      </w:r>
      <w:hyperlink w:anchor="bookmark77" w:history="1">
        <w:r w:rsidR="000159FD" w:rsidRPr="000B28D1">
          <w:rPr>
            <w:rFonts w:eastAsia="Times New Roman"/>
            <w:sz w:val="24"/>
            <w:szCs w:val="24"/>
          </w:rPr>
          <w:t>систем теплоснабжения</w:t>
        </w:r>
        <w:bookmarkEnd w:id="165"/>
        <w:bookmarkEnd w:id="180"/>
        <w:bookmarkEnd w:id="181"/>
        <w:r w:rsidR="000159FD" w:rsidRPr="000B28D1">
          <w:rPr>
            <w:rFonts w:eastAsia="Times New Roman"/>
            <w:sz w:val="24"/>
            <w:szCs w:val="24"/>
          </w:rPr>
          <w:tab/>
        </w:r>
      </w:hyperlink>
    </w:p>
    <w:p w:rsidR="00247297" w:rsidRPr="000B28D1" w:rsidRDefault="00247297" w:rsidP="00247297">
      <w:pPr>
        <w:pStyle w:val="af"/>
        <w:ind w:left="824" w:firstLine="0"/>
        <w:rPr>
          <w:spacing w:val="-2"/>
        </w:rPr>
      </w:pPr>
    </w:p>
    <w:p w:rsidR="00247297" w:rsidRPr="000B28D1" w:rsidRDefault="000159FD" w:rsidP="00247297">
      <w:pPr>
        <w:pStyle w:val="af"/>
        <w:ind w:left="0" w:firstLine="567"/>
        <w:jc w:val="both"/>
        <w:rPr>
          <w:spacing w:val="-2"/>
        </w:rPr>
      </w:pPr>
      <w:r w:rsidRPr="000B28D1">
        <w:rPr>
          <w:spacing w:val="-2"/>
        </w:rPr>
        <w:t xml:space="preserve">Выбор основного топлива источников теплоснабжения </w:t>
      </w:r>
      <w:bookmarkStart w:id="182" w:name="OLE_LINK229"/>
      <w:bookmarkStart w:id="183" w:name="OLE_LINK230"/>
      <w:bookmarkEnd w:id="182"/>
      <w:bookmarkEnd w:id="183"/>
      <w:r w:rsidR="00861255" w:rsidRPr="000B28D1">
        <w:rPr>
          <w:spacing w:val="-2"/>
        </w:rPr>
        <w:t>п.</w:t>
      </w:r>
      <w:r w:rsidRPr="000B28D1">
        <w:rPr>
          <w:spacing w:val="-2"/>
        </w:rPr>
        <w:t xml:space="preserve"> Кедровый остается неизменным.</w:t>
      </w:r>
    </w:p>
    <w:p w:rsidR="00247297" w:rsidRPr="000B28D1" w:rsidRDefault="00247297" w:rsidP="00247297">
      <w:pPr>
        <w:jc w:val="both"/>
        <w:rPr>
          <w:rFonts w:cs="Times New Roman"/>
          <w:lang w:eastAsia="ru-RU"/>
        </w:rPr>
      </w:pPr>
    </w:p>
    <w:p w:rsidR="00247297" w:rsidRPr="000B28D1" w:rsidRDefault="00F476CE" w:rsidP="00247297">
      <w:pPr>
        <w:pStyle w:val="2"/>
        <w:spacing w:before="69"/>
        <w:ind w:left="0" w:firstLine="0"/>
        <w:rPr>
          <w:rFonts w:eastAsia="Times New Roman"/>
          <w:sz w:val="24"/>
          <w:szCs w:val="24"/>
        </w:rPr>
      </w:pPr>
      <w:hyperlink w:anchor="bookmark78" w:history="1">
        <w:bookmarkStart w:id="184" w:name="_Toc30147018"/>
        <w:bookmarkStart w:id="185" w:name="_Toc35951503"/>
        <w:bookmarkStart w:id="186" w:name="_Toc184722075"/>
        <w:r w:rsidR="000159FD" w:rsidRPr="000B28D1">
          <w:rPr>
            <w:rFonts w:eastAsia="Times New Roman"/>
            <w:sz w:val="24"/>
            <w:szCs w:val="24"/>
          </w:rPr>
          <w:t>Часть 4. Описание решений (вырабатываемых с учетом положений утвержденной схемы и</w:t>
        </w:r>
      </w:hyperlink>
      <w:r w:rsidR="000159FD" w:rsidRPr="000B28D1">
        <w:rPr>
          <w:rFonts w:eastAsia="Times New Roman"/>
          <w:sz w:val="24"/>
          <w:szCs w:val="24"/>
        </w:rPr>
        <w:t xml:space="preserve"> </w:t>
      </w:r>
      <w:hyperlink w:anchor="bookmark78" w:history="1">
        <w:r w:rsidR="000159FD" w:rsidRPr="000B28D1">
          <w:rPr>
            <w:rFonts w:eastAsia="Times New Roman"/>
            <w:sz w:val="24"/>
            <w:szCs w:val="24"/>
          </w:rPr>
          <w:t>программы развития Единой энергетической системы России) о строительстве,</w:t>
        </w:r>
      </w:hyperlink>
      <w:r w:rsidR="000159FD" w:rsidRPr="000B28D1">
        <w:rPr>
          <w:rFonts w:eastAsia="Times New Roman"/>
          <w:sz w:val="24"/>
          <w:szCs w:val="24"/>
        </w:rPr>
        <w:t xml:space="preserve"> </w:t>
      </w:r>
      <w:hyperlink w:anchor="bookmark78" w:history="1">
        <w:r w:rsidR="000159FD" w:rsidRPr="000B28D1">
          <w:rPr>
            <w:rFonts w:eastAsia="Times New Roman"/>
            <w:sz w:val="24"/>
            <w:szCs w:val="24"/>
          </w:rPr>
          <w:t>реконструкции, техническом перевооружении, выводе из эксплуатации источников тепловой</w:t>
        </w:r>
      </w:hyperlink>
      <w:r w:rsidR="000159FD" w:rsidRPr="000B28D1">
        <w:rPr>
          <w:rFonts w:eastAsia="Times New Roman"/>
          <w:sz w:val="24"/>
          <w:szCs w:val="24"/>
        </w:rPr>
        <w:t xml:space="preserve"> </w:t>
      </w:r>
      <w:hyperlink w:anchor="bookmark78" w:history="1">
        <w:r w:rsidR="000159FD" w:rsidRPr="000B28D1">
          <w:rPr>
            <w:rFonts w:eastAsia="Times New Roman"/>
            <w:sz w:val="24"/>
            <w:szCs w:val="24"/>
          </w:rPr>
          <w:t>энергии и генерирующих</w:t>
        </w:r>
        <w:r w:rsidR="000B28D1">
          <w:rPr>
            <w:rFonts w:eastAsia="Times New Roman"/>
            <w:sz w:val="24"/>
            <w:szCs w:val="24"/>
          </w:rPr>
          <w:t xml:space="preserve"> </w:t>
        </w:r>
        <w:r w:rsidR="000159FD" w:rsidRPr="000B28D1">
          <w:rPr>
            <w:rFonts w:eastAsia="Times New Roman"/>
            <w:sz w:val="24"/>
            <w:szCs w:val="24"/>
          </w:rPr>
          <w:t>объектов, включая входящее в их</w:t>
        </w:r>
        <w:r w:rsidR="000B28D1">
          <w:rPr>
            <w:rFonts w:eastAsia="Times New Roman"/>
            <w:sz w:val="24"/>
            <w:szCs w:val="24"/>
          </w:rPr>
          <w:t xml:space="preserve"> </w:t>
        </w:r>
        <w:r w:rsidR="000159FD" w:rsidRPr="000B28D1">
          <w:rPr>
            <w:rFonts w:eastAsia="Times New Roman"/>
            <w:sz w:val="24"/>
            <w:szCs w:val="24"/>
          </w:rPr>
          <w:t>состав</w:t>
        </w:r>
        <w:r w:rsidR="000B28D1">
          <w:rPr>
            <w:rFonts w:eastAsia="Times New Roman"/>
            <w:sz w:val="24"/>
            <w:szCs w:val="24"/>
          </w:rPr>
          <w:t xml:space="preserve"> </w:t>
        </w:r>
        <w:r w:rsidR="000159FD" w:rsidRPr="000B28D1">
          <w:rPr>
            <w:rFonts w:eastAsia="Times New Roman"/>
            <w:sz w:val="24"/>
            <w:szCs w:val="24"/>
          </w:rPr>
          <w:t>оборудование,</w:t>
        </w:r>
      </w:hyperlink>
      <w:r w:rsidR="000159FD" w:rsidRPr="000B28D1">
        <w:rPr>
          <w:rFonts w:eastAsia="Times New Roman"/>
          <w:sz w:val="24"/>
          <w:szCs w:val="24"/>
        </w:rPr>
        <w:t xml:space="preserve"> </w:t>
      </w:r>
      <w:hyperlink w:anchor="bookmark78" w:history="1">
        <w:r w:rsidR="000159FD" w:rsidRPr="000B28D1">
          <w:rPr>
            <w:rFonts w:eastAsia="Times New Roman"/>
            <w:sz w:val="24"/>
            <w:szCs w:val="24"/>
          </w:rPr>
          <w:t>функционирующих в режиме комбинированной выработки электрической и тепловой</w:t>
        </w:r>
      </w:hyperlink>
      <w:r w:rsidR="000159FD" w:rsidRPr="000B28D1">
        <w:rPr>
          <w:rFonts w:eastAsia="Times New Roman"/>
          <w:sz w:val="24"/>
          <w:szCs w:val="24"/>
        </w:rPr>
        <w:t xml:space="preserve"> </w:t>
      </w:r>
      <w:hyperlink w:anchor="bookmark78" w:history="1">
        <w:r w:rsidR="000159FD" w:rsidRPr="000B28D1">
          <w:rPr>
            <w:rFonts w:eastAsia="Times New Roman"/>
            <w:sz w:val="24"/>
            <w:szCs w:val="24"/>
          </w:rPr>
          <w:t>энергии, в части перспективных балансов тепловой мощности в схемах теплоснабжения</w:t>
        </w:r>
        <w:bookmarkEnd w:id="184"/>
        <w:bookmarkEnd w:id="185"/>
        <w:bookmarkEnd w:id="186"/>
      </w:hyperlink>
    </w:p>
    <w:p w:rsidR="00247297" w:rsidRPr="000B28D1" w:rsidRDefault="00247297" w:rsidP="00247297">
      <w:pPr>
        <w:pStyle w:val="af"/>
        <w:spacing w:line="288" w:lineRule="auto"/>
        <w:rPr>
          <w:spacing w:val="-2"/>
        </w:rPr>
      </w:pPr>
    </w:p>
    <w:p w:rsidR="00247297" w:rsidRPr="000B28D1" w:rsidRDefault="000159FD" w:rsidP="00247297">
      <w:pPr>
        <w:pStyle w:val="af"/>
        <w:spacing w:line="288" w:lineRule="auto"/>
        <w:ind w:left="0" w:firstLine="567"/>
        <w:jc w:val="both"/>
        <w:rPr>
          <w:spacing w:val="-2"/>
        </w:rPr>
      </w:pPr>
      <w:r w:rsidRPr="000B28D1">
        <w:rPr>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861255" w:rsidRPr="000B28D1">
        <w:rPr>
          <w:spacing w:val="-2"/>
        </w:rPr>
        <w:t>п.</w:t>
      </w:r>
      <w:r w:rsidRPr="000B28D1">
        <w:rPr>
          <w:spacing w:val="-2"/>
        </w:rPr>
        <w:t xml:space="preserve"> Кедровый, не намечается.</w:t>
      </w:r>
    </w:p>
    <w:p w:rsidR="00247297" w:rsidRPr="000B28D1" w:rsidRDefault="00247297" w:rsidP="00247297">
      <w:pPr>
        <w:jc w:val="both"/>
        <w:rPr>
          <w:rFonts w:cs="Times New Roman"/>
          <w:lang w:eastAsia="ru-RU"/>
        </w:rPr>
      </w:pPr>
    </w:p>
    <w:p w:rsidR="00247297" w:rsidRPr="000B28D1" w:rsidRDefault="00F476CE" w:rsidP="00247297">
      <w:pPr>
        <w:pStyle w:val="2"/>
        <w:spacing w:before="69"/>
        <w:ind w:left="0" w:firstLine="0"/>
        <w:rPr>
          <w:rFonts w:eastAsia="Times New Roman"/>
          <w:sz w:val="24"/>
          <w:szCs w:val="24"/>
        </w:rPr>
      </w:pPr>
      <w:hyperlink w:anchor="bookmark79" w:history="1">
        <w:bookmarkStart w:id="187" w:name="_Toc30147019"/>
        <w:bookmarkStart w:id="188" w:name="_Toc35951504"/>
        <w:bookmarkStart w:id="189" w:name="_Toc184722076"/>
        <w:r w:rsidR="000159FD" w:rsidRPr="000B28D1">
          <w:rPr>
            <w:rFonts w:eastAsia="Times New Roman"/>
            <w:sz w:val="24"/>
            <w:szCs w:val="24"/>
          </w:rPr>
          <w:t>Часть 5.</w:t>
        </w:r>
        <w:r w:rsidR="000B28D1">
          <w:rPr>
            <w:rFonts w:eastAsia="Times New Roman"/>
            <w:sz w:val="24"/>
            <w:szCs w:val="24"/>
          </w:rPr>
          <w:t xml:space="preserve"> </w:t>
        </w:r>
        <w:r w:rsidR="000159FD" w:rsidRPr="000B28D1">
          <w:rPr>
            <w:rFonts w:eastAsia="Times New Roman"/>
            <w:sz w:val="24"/>
            <w:szCs w:val="24"/>
          </w:rPr>
          <w:t>Предложения</w:t>
        </w:r>
        <w:r w:rsidR="000B28D1">
          <w:rPr>
            <w:rFonts w:eastAsia="Times New Roman"/>
            <w:sz w:val="24"/>
            <w:szCs w:val="24"/>
          </w:rPr>
          <w:t xml:space="preserve"> </w:t>
        </w:r>
        <w:r w:rsidR="000159FD" w:rsidRPr="000B28D1">
          <w:rPr>
            <w:rFonts w:eastAsia="Times New Roman"/>
            <w:sz w:val="24"/>
            <w:szCs w:val="24"/>
          </w:rPr>
          <w:t>по</w:t>
        </w:r>
        <w:r w:rsidR="000B28D1">
          <w:rPr>
            <w:rFonts w:eastAsia="Times New Roman"/>
            <w:sz w:val="24"/>
            <w:szCs w:val="24"/>
          </w:rPr>
          <w:t xml:space="preserve"> </w:t>
        </w:r>
        <w:r w:rsidR="000159FD" w:rsidRPr="000B28D1">
          <w:rPr>
            <w:rFonts w:eastAsia="Times New Roman"/>
            <w:sz w:val="24"/>
            <w:szCs w:val="24"/>
          </w:rPr>
          <w:t>строительству</w:t>
        </w:r>
        <w:r w:rsidR="000B28D1">
          <w:rPr>
            <w:rFonts w:eastAsia="Times New Roman"/>
            <w:sz w:val="24"/>
            <w:szCs w:val="24"/>
          </w:rPr>
          <w:t xml:space="preserve"> </w:t>
        </w:r>
        <w:r w:rsidR="000159FD" w:rsidRPr="000B28D1">
          <w:rPr>
            <w:rFonts w:eastAsia="Times New Roman"/>
            <w:sz w:val="24"/>
            <w:szCs w:val="24"/>
          </w:rPr>
          <w:t>генерирующих</w:t>
        </w:r>
        <w:r w:rsidR="000B28D1">
          <w:rPr>
            <w:rFonts w:eastAsia="Times New Roman"/>
            <w:sz w:val="24"/>
            <w:szCs w:val="24"/>
          </w:rPr>
          <w:t xml:space="preserve"> </w:t>
        </w:r>
        <w:r w:rsidR="000159FD" w:rsidRPr="000B28D1">
          <w:rPr>
            <w:rFonts w:eastAsia="Times New Roman"/>
            <w:sz w:val="24"/>
            <w:szCs w:val="24"/>
          </w:rPr>
          <w:t>объектов,</w:t>
        </w:r>
        <w:r w:rsidR="000B28D1">
          <w:rPr>
            <w:rFonts w:eastAsia="Times New Roman"/>
            <w:sz w:val="24"/>
            <w:szCs w:val="24"/>
          </w:rPr>
          <w:t xml:space="preserve"> </w:t>
        </w:r>
        <w:r w:rsidR="000159FD" w:rsidRPr="000B28D1">
          <w:rPr>
            <w:rFonts w:eastAsia="Times New Roman"/>
            <w:sz w:val="24"/>
            <w:szCs w:val="24"/>
          </w:rPr>
          <w:t>функционирующих</w:t>
        </w:r>
        <w:r w:rsidR="000B28D1">
          <w:rPr>
            <w:rFonts w:eastAsia="Times New Roman"/>
            <w:sz w:val="24"/>
            <w:szCs w:val="24"/>
          </w:rPr>
          <w:t xml:space="preserve"> </w:t>
        </w:r>
        <w:r w:rsidR="000159FD" w:rsidRPr="000B28D1">
          <w:rPr>
            <w:rFonts w:eastAsia="Times New Roman"/>
            <w:sz w:val="24"/>
            <w:szCs w:val="24"/>
          </w:rPr>
          <w:t>в</w:t>
        </w:r>
      </w:hyperlink>
      <w:r w:rsidR="000159FD" w:rsidRPr="000B28D1">
        <w:rPr>
          <w:rFonts w:eastAsia="Times New Roman"/>
          <w:sz w:val="24"/>
          <w:szCs w:val="24"/>
        </w:rPr>
        <w:t xml:space="preserve"> </w:t>
      </w:r>
      <w:hyperlink w:anchor="bookmark79" w:history="1">
        <w:r w:rsidR="000159FD" w:rsidRPr="000B28D1">
          <w:rPr>
            <w:rFonts w:eastAsia="Times New Roman"/>
            <w:sz w:val="24"/>
            <w:szCs w:val="24"/>
          </w:rPr>
          <w:t>режиме комбинированной выработки электрической и тепловой энергии, указанных в схеме</w:t>
        </w:r>
      </w:hyperlink>
      <w:r w:rsidR="000159FD" w:rsidRPr="000B28D1">
        <w:rPr>
          <w:rFonts w:eastAsia="Times New Roman"/>
          <w:sz w:val="24"/>
          <w:szCs w:val="24"/>
        </w:rPr>
        <w:t xml:space="preserve"> </w:t>
      </w:r>
      <w:hyperlink w:anchor="bookmark79" w:history="1">
        <w:r w:rsidR="000159FD" w:rsidRPr="000B28D1">
          <w:rPr>
            <w:rFonts w:eastAsia="Times New Roman"/>
            <w:sz w:val="24"/>
            <w:szCs w:val="24"/>
          </w:rPr>
          <w:t>теплоснабжения, для их учета при разработке схемы и программы перспективного развития</w:t>
        </w:r>
      </w:hyperlink>
      <w:r w:rsidR="000159FD" w:rsidRPr="000B28D1">
        <w:rPr>
          <w:rFonts w:eastAsia="Times New Roman"/>
          <w:sz w:val="24"/>
          <w:szCs w:val="24"/>
        </w:rPr>
        <w:t xml:space="preserve"> </w:t>
      </w:r>
      <w:hyperlink w:anchor="bookmark79" w:history="1">
        <w:r w:rsidR="000159FD" w:rsidRPr="000B28D1">
          <w:rPr>
            <w:rFonts w:eastAsia="Times New Roman"/>
            <w:sz w:val="24"/>
            <w:szCs w:val="24"/>
          </w:rPr>
          <w:t>электроэнергетики субъекта Российской Федерации, схемы и программы развития Единой</w:t>
        </w:r>
      </w:hyperlink>
      <w:r w:rsidR="000159FD" w:rsidRPr="000B28D1">
        <w:rPr>
          <w:rFonts w:eastAsia="Times New Roman"/>
          <w:sz w:val="24"/>
          <w:szCs w:val="24"/>
        </w:rPr>
        <w:t xml:space="preserve"> </w:t>
      </w:r>
      <w:hyperlink w:anchor="bookmark79" w:history="1">
        <w:r w:rsidR="000159FD" w:rsidRPr="000B28D1">
          <w:rPr>
            <w:rFonts w:eastAsia="Times New Roman"/>
            <w:sz w:val="24"/>
            <w:szCs w:val="24"/>
          </w:rPr>
          <w:t>энергетической</w:t>
        </w:r>
        <w:r w:rsidR="000B28D1">
          <w:rPr>
            <w:rFonts w:eastAsia="Times New Roman"/>
            <w:sz w:val="24"/>
            <w:szCs w:val="24"/>
          </w:rPr>
          <w:t xml:space="preserve"> </w:t>
        </w:r>
        <w:r w:rsidR="000159FD" w:rsidRPr="000B28D1">
          <w:rPr>
            <w:rFonts w:eastAsia="Times New Roman"/>
            <w:sz w:val="24"/>
            <w:szCs w:val="24"/>
          </w:rPr>
          <w:t>системы</w:t>
        </w:r>
        <w:r w:rsidR="000B28D1">
          <w:rPr>
            <w:rFonts w:eastAsia="Times New Roman"/>
            <w:sz w:val="24"/>
            <w:szCs w:val="24"/>
          </w:rPr>
          <w:t xml:space="preserve"> </w:t>
        </w:r>
        <w:r w:rsidR="000159FD" w:rsidRPr="000B28D1">
          <w:rPr>
            <w:rFonts w:eastAsia="Times New Roman"/>
            <w:sz w:val="24"/>
            <w:szCs w:val="24"/>
          </w:rPr>
          <w:t>России,</w:t>
        </w:r>
        <w:r w:rsidR="000B28D1">
          <w:rPr>
            <w:rFonts w:eastAsia="Times New Roman"/>
            <w:sz w:val="24"/>
            <w:szCs w:val="24"/>
          </w:rPr>
          <w:t xml:space="preserve"> </w:t>
        </w:r>
        <w:r w:rsidR="000159FD" w:rsidRPr="000B28D1">
          <w:rPr>
            <w:rFonts w:eastAsia="Times New Roman"/>
            <w:sz w:val="24"/>
            <w:szCs w:val="24"/>
          </w:rPr>
          <w:t>содержащие</w:t>
        </w:r>
        <w:r w:rsidR="000B28D1">
          <w:rPr>
            <w:rFonts w:eastAsia="Times New Roman"/>
            <w:sz w:val="24"/>
            <w:szCs w:val="24"/>
          </w:rPr>
          <w:t xml:space="preserve"> </w:t>
        </w:r>
        <w:r w:rsidR="000159FD" w:rsidRPr="000B28D1">
          <w:rPr>
            <w:rFonts w:eastAsia="Times New Roman"/>
            <w:sz w:val="24"/>
            <w:szCs w:val="24"/>
          </w:rPr>
          <w:t>в</w:t>
        </w:r>
        <w:r w:rsidR="000B28D1">
          <w:rPr>
            <w:rFonts w:eastAsia="Times New Roman"/>
            <w:sz w:val="24"/>
            <w:szCs w:val="24"/>
          </w:rPr>
          <w:t xml:space="preserve"> </w:t>
        </w:r>
        <w:r w:rsidR="000159FD" w:rsidRPr="000B28D1">
          <w:rPr>
            <w:rFonts w:eastAsia="Times New Roman"/>
            <w:sz w:val="24"/>
            <w:szCs w:val="24"/>
          </w:rPr>
          <w:t>том</w:t>
        </w:r>
        <w:r w:rsidR="000B28D1">
          <w:rPr>
            <w:rFonts w:eastAsia="Times New Roman"/>
            <w:sz w:val="24"/>
            <w:szCs w:val="24"/>
          </w:rPr>
          <w:t xml:space="preserve"> </w:t>
        </w:r>
        <w:r w:rsidR="000159FD" w:rsidRPr="000B28D1">
          <w:rPr>
            <w:rFonts w:eastAsia="Times New Roman"/>
            <w:sz w:val="24"/>
            <w:szCs w:val="24"/>
          </w:rPr>
          <w:t>числе</w:t>
        </w:r>
        <w:r w:rsidR="000B28D1">
          <w:rPr>
            <w:rFonts w:eastAsia="Times New Roman"/>
            <w:sz w:val="24"/>
            <w:szCs w:val="24"/>
          </w:rPr>
          <w:t xml:space="preserve"> </w:t>
        </w:r>
        <w:r w:rsidR="000159FD" w:rsidRPr="000B28D1">
          <w:rPr>
            <w:rFonts w:eastAsia="Times New Roman"/>
            <w:sz w:val="24"/>
            <w:szCs w:val="24"/>
          </w:rPr>
          <w:t>описание</w:t>
        </w:r>
        <w:r w:rsidR="000B28D1">
          <w:rPr>
            <w:rFonts w:eastAsia="Times New Roman"/>
            <w:sz w:val="24"/>
            <w:szCs w:val="24"/>
          </w:rPr>
          <w:t xml:space="preserve"> </w:t>
        </w:r>
        <w:r w:rsidR="000159FD" w:rsidRPr="000B28D1">
          <w:rPr>
            <w:rFonts w:eastAsia="Times New Roman"/>
            <w:sz w:val="24"/>
            <w:szCs w:val="24"/>
          </w:rPr>
          <w:t>участия</w:t>
        </w:r>
        <w:r w:rsidR="000B28D1">
          <w:rPr>
            <w:rFonts w:eastAsia="Times New Roman"/>
            <w:sz w:val="24"/>
            <w:szCs w:val="24"/>
          </w:rPr>
          <w:t xml:space="preserve"> </w:t>
        </w:r>
        <w:r w:rsidR="000159FD" w:rsidRPr="000B28D1">
          <w:rPr>
            <w:rFonts w:eastAsia="Times New Roman"/>
            <w:sz w:val="24"/>
            <w:szCs w:val="24"/>
          </w:rPr>
          <w:t>указанных</w:t>
        </w:r>
      </w:hyperlink>
      <w:r w:rsidR="000159FD" w:rsidRPr="000B28D1">
        <w:rPr>
          <w:rFonts w:eastAsia="Times New Roman"/>
          <w:sz w:val="24"/>
          <w:szCs w:val="24"/>
        </w:rPr>
        <w:t xml:space="preserve"> </w:t>
      </w:r>
      <w:hyperlink w:anchor="bookmark79" w:history="1">
        <w:r w:rsidR="000159FD" w:rsidRPr="000B28D1">
          <w:rPr>
            <w:rFonts w:eastAsia="Times New Roman"/>
            <w:sz w:val="24"/>
            <w:szCs w:val="24"/>
          </w:rPr>
          <w:t>объектов в перспективных балансах тепловой мощности и энергии</w:t>
        </w:r>
        <w:bookmarkEnd w:id="187"/>
        <w:bookmarkEnd w:id="188"/>
        <w:bookmarkEnd w:id="189"/>
      </w:hyperlink>
    </w:p>
    <w:p w:rsidR="00247297" w:rsidRPr="000B28D1" w:rsidRDefault="00247297" w:rsidP="00247297">
      <w:pPr>
        <w:pStyle w:val="af"/>
        <w:spacing w:line="288" w:lineRule="auto"/>
        <w:rPr>
          <w:spacing w:val="-2"/>
        </w:rPr>
      </w:pPr>
    </w:p>
    <w:p w:rsidR="00247297" w:rsidRPr="000B28D1" w:rsidRDefault="000159FD" w:rsidP="00247297">
      <w:pPr>
        <w:pStyle w:val="af"/>
        <w:spacing w:line="288" w:lineRule="auto"/>
        <w:ind w:left="0" w:firstLine="567"/>
        <w:jc w:val="both"/>
        <w:rPr>
          <w:spacing w:val="-2"/>
        </w:rPr>
      </w:pPr>
      <w:r w:rsidRPr="000B28D1">
        <w:rPr>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861255" w:rsidRPr="000B28D1">
        <w:rPr>
          <w:spacing w:val="-2"/>
        </w:rPr>
        <w:t xml:space="preserve">п. </w:t>
      </w:r>
      <w:r w:rsidRPr="000B28D1">
        <w:rPr>
          <w:spacing w:val="-2"/>
        </w:rPr>
        <w:t>Кедровый, не намечается.</w:t>
      </w:r>
    </w:p>
    <w:p w:rsidR="00247297" w:rsidRPr="000B28D1" w:rsidRDefault="00247297" w:rsidP="00247297">
      <w:pPr>
        <w:jc w:val="both"/>
        <w:rPr>
          <w:rFonts w:cs="Times New Roman"/>
          <w:lang w:eastAsia="ru-RU"/>
        </w:rPr>
      </w:pPr>
    </w:p>
    <w:p w:rsidR="00247297" w:rsidRPr="000B28D1" w:rsidRDefault="00F476CE" w:rsidP="00247297">
      <w:pPr>
        <w:pStyle w:val="2"/>
        <w:spacing w:before="69"/>
        <w:ind w:left="0" w:firstLine="0"/>
        <w:rPr>
          <w:rFonts w:eastAsia="Times New Roman"/>
          <w:sz w:val="24"/>
          <w:szCs w:val="24"/>
        </w:rPr>
      </w:pPr>
      <w:hyperlink w:anchor="bookmark80" w:history="1">
        <w:bookmarkStart w:id="190" w:name="_Toc30147020"/>
        <w:bookmarkStart w:id="191" w:name="_Toc35951505"/>
        <w:bookmarkStart w:id="192" w:name="_Toc184722077"/>
        <w:r w:rsidR="000159FD" w:rsidRPr="000B28D1">
          <w:rPr>
            <w:rFonts w:eastAsia="Times New Roman"/>
            <w:sz w:val="24"/>
            <w:szCs w:val="24"/>
          </w:rPr>
          <w:t>Часть 6. Описание решений (вырабатываемых с учетом положений утвержденной схемы</w:t>
        </w:r>
      </w:hyperlink>
      <w:r w:rsidR="000159FD" w:rsidRPr="000B28D1">
        <w:rPr>
          <w:rFonts w:eastAsia="Times New Roman"/>
          <w:sz w:val="24"/>
          <w:szCs w:val="24"/>
        </w:rPr>
        <w:t xml:space="preserve"> </w:t>
      </w:r>
      <w:hyperlink w:anchor="bookmark80" w:history="1">
        <w:r w:rsidR="000159FD" w:rsidRPr="000B28D1">
          <w:rPr>
            <w:rFonts w:eastAsia="Times New Roman"/>
            <w:sz w:val="24"/>
            <w:szCs w:val="24"/>
          </w:rPr>
          <w:t>водоснабжения поселения, городского округа, города федерального значения, утвержденной</w:t>
        </w:r>
      </w:hyperlink>
      <w:r w:rsidR="000159FD" w:rsidRPr="000B28D1">
        <w:rPr>
          <w:rFonts w:eastAsia="Times New Roman"/>
          <w:sz w:val="24"/>
          <w:szCs w:val="24"/>
        </w:rPr>
        <w:t xml:space="preserve"> </w:t>
      </w:r>
      <w:hyperlink w:anchor="bookmark80" w:history="1">
        <w:r w:rsidR="000159FD" w:rsidRPr="000B28D1">
          <w:rPr>
            <w:rFonts w:eastAsia="Times New Roman"/>
            <w:sz w:val="24"/>
            <w:szCs w:val="24"/>
          </w:rPr>
          <w:t>единой схемы водоснабжения и водоотведения Республики Крым) о развитии</w:t>
        </w:r>
      </w:hyperlink>
      <w:r w:rsidR="000159FD" w:rsidRPr="000B28D1">
        <w:rPr>
          <w:rFonts w:eastAsia="Times New Roman"/>
          <w:sz w:val="24"/>
          <w:szCs w:val="24"/>
        </w:rPr>
        <w:t xml:space="preserve"> </w:t>
      </w:r>
      <w:hyperlink w:anchor="bookmark80" w:history="1">
        <w:r w:rsidR="000159FD" w:rsidRPr="000B28D1">
          <w:rPr>
            <w:rFonts w:eastAsia="Times New Roman"/>
            <w:sz w:val="24"/>
            <w:szCs w:val="24"/>
          </w:rPr>
          <w:t>соответствующей системы водоснабжения в части, относящейся к системам</w:t>
        </w:r>
      </w:hyperlink>
      <w:r w:rsidR="000159FD" w:rsidRPr="000B28D1">
        <w:rPr>
          <w:rFonts w:eastAsia="Times New Roman"/>
          <w:sz w:val="24"/>
          <w:szCs w:val="24"/>
        </w:rPr>
        <w:t xml:space="preserve"> </w:t>
      </w:r>
      <w:hyperlink w:anchor="bookmark80" w:history="1">
        <w:r w:rsidR="000159FD" w:rsidRPr="000B28D1">
          <w:rPr>
            <w:rFonts w:eastAsia="Times New Roman"/>
            <w:sz w:val="24"/>
            <w:szCs w:val="24"/>
          </w:rPr>
          <w:t>теплоснабжения</w:t>
        </w:r>
        <w:bookmarkEnd w:id="190"/>
        <w:bookmarkEnd w:id="191"/>
        <w:bookmarkEnd w:id="192"/>
      </w:hyperlink>
    </w:p>
    <w:p w:rsidR="00247297" w:rsidRPr="000B28D1" w:rsidRDefault="00247297" w:rsidP="00247297">
      <w:pPr>
        <w:pStyle w:val="af"/>
        <w:ind w:left="824" w:firstLine="0"/>
        <w:rPr>
          <w:spacing w:val="-2"/>
        </w:rPr>
      </w:pPr>
    </w:p>
    <w:p w:rsidR="00247297" w:rsidRPr="000B28D1" w:rsidRDefault="000159FD" w:rsidP="00247297">
      <w:pPr>
        <w:pStyle w:val="af"/>
        <w:spacing w:line="288" w:lineRule="auto"/>
        <w:ind w:left="0" w:firstLine="567"/>
        <w:jc w:val="both"/>
        <w:rPr>
          <w:spacing w:val="-2"/>
        </w:rPr>
      </w:pPr>
      <w:r w:rsidRPr="000B28D1">
        <w:rPr>
          <w:spacing w:val="-2"/>
        </w:rPr>
        <w:t>Указанные решения не предусмотрены.</w:t>
      </w:r>
    </w:p>
    <w:p w:rsidR="00861255" w:rsidRPr="000B28D1" w:rsidRDefault="00861255">
      <w:pPr>
        <w:spacing w:after="160" w:line="259" w:lineRule="auto"/>
        <w:rPr>
          <w:rFonts w:cs="Times New Roman"/>
          <w:lang w:eastAsia="ru-RU"/>
        </w:rPr>
      </w:pPr>
      <w:r w:rsidRPr="000B28D1">
        <w:rPr>
          <w:rFonts w:cs="Times New Roman"/>
          <w:lang w:eastAsia="ru-RU"/>
        </w:rPr>
        <w:br w:type="page"/>
      </w:r>
    </w:p>
    <w:p w:rsidR="00247297" w:rsidRPr="000B28D1" w:rsidRDefault="00F476CE" w:rsidP="00247297">
      <w:pPr>
        <w:pStyle w:val="2"/>
        <w:spacing w:before="69"/>
        <w:ind w:left="0" w:firstLine="0"/>
        <w:rPr>
          <w:rFonts w:eastAsia="Times New Roman"/>
          <w:sz w:val="24"/>
          <w:szCs w:val="24"/>
        </w:rPr>
      </w:pPr>
      <w:hyperlink w:anchor="bookmark81" w:history="1">
        <w:bookmarkStart w:id="193" w:name="_Toc30147021"/>
        <w:bookmarkStart w:id="194" w:name="_Toc35951506"/>
        <w:bookmarkStart w:id="195" w:name="_Toc184722078"/>
        <w:r w:rsidR="000159FD" w:rsidRPr="000B28D1">
          <w:rPr>
            <w:rFonts w:eastAsia="Times New Roman"/>
            <w:sz w:val="24"/>
            <w:szCs w:val="24"/>
          </w:rPr>
          <w:t>Часть 7. Предложения по корректировке утвержденной (разработке) схемы водоснабжения</w:t>
        </w:r>
      </w:hyperlink>
      <w:r w:rsidR="000159FD" w:rsidRPr="000B28D1">
        <w:rPr>
          <w:rFonts w:eastAsia="Times New Roman"/>
          <w:sz w:val="24"/>
          <w:szCs w:val="24"/>
        </w:rPr>
        <w:t xml:space="preserve"> </w:t>
      </w:r>
      <w:hyperlink w:anchor="bookmark81" w:history="1">
        <w:r w:rsidR="000159FD" w:rsidRPr="000B28D1">
          <w:rPr>
            <w:rFonts w:eastAsia="Times New Roman"/>
            <w:sz w:val="24"/>
            <w:szCs w:val="24"/>
          </w:rPr>
          <w:t>поселения, городского округа, города федерального значения, единой схемы водоснабжения</w:t>
        </w:r>
      </w:hyperlink>
      <w:r w:rsidR="000159FD" w:rsidRPr="000B28D1">
        <w:rPr>
          <w:rFonts w:eastAsia="Times New Roman"/>
          <w:sz w:val="24"/>
          <w:szCs w:val="24"/>
        </w:rPr>
        <w:t xml:space="preserve"> </w:t>
      </w:r>
      <w:hyperlink w:anchor="bookmark81" w:history="1">
        <w:r w:rsidR="000159FD" w:rsidRPr="000B28D1">
          <w:rPr>
            <w:rFonts w:eastAsia="Times New Roman"/>
            <w:sz w:val="24"/>
            <w:szCs w:val="24"/>
          </w:rPr>
          <w:t>и водоотведения Республики Крым для обеспечения согласованности такой схемы и</w:t>
        </w:r>
      </w:hyperlink>
      <w:r w:rsidR="000159FD" w:rsidRPr="000B28D1">
        <w:rPr>
          <w:rFonts w:eastAsia="Times New Roman"/>
          <w:sz w:val="24"/>
          <w:szCs w:val="24"/>
        </w:rPr>
        <w:t xml:space="preserve"> </w:t>
      </w:r>
      <w:hyperlink w:anchor="bookmark81" w:history="1">
        <w:r w:rsidR="000159FD" w:rsidRPr="000B28D1">
          <w:rPr>
            <w:rFonts w:eastAsia="Times New Roman"/>
            <w:sz w:val="24"/>
            <w:szCs w:val="24"/>
          </w:rPr>
          <w:t>указанных в схеме теплоснабжения решений о развитии источников тепловой энергии и</w:t>
        </w:r>
      </w:hyperlink>
      <w:r w:rsidR="000159FD" w:rsidRPr="000B28D1">
        <w:rPr>
          <w:rFonts w:eastAsia="Times New Roman"/>
          <w:sz w:val="24"/>
          <w:szCs w:val="24"/>
        </w:rPr>
        <w:t xml:space="preserve"> </w:t>
      </w:r>
      <w:hyperlink w:anchor="bookmark81" w:history="1">
        <w:r w:rsidR="000159FD" w:rsidRPr="000B28D1">
          <w:rPr>
            <w:rFonts w:eastAsia="Times New Roman"/>
            <w:sz w:val="24"/>
            <w:szCs w:val="24"/>
          </w:rPr>
          <w:t>систем теплоснабжения</w:t>
        </w:r>
        <w:bookmarkEnd w:id="193"/>
        <w:bookmarkEnd w:id="194"/>
        <w:bookmarkEnd w:id="195"/>
      </w:hyperlink>
    </w:p>
    <w:p w:rsidR="00247297" w:rsidRPr="000B28D1" w:rsidRDefault="00247297" w:rsidP="00247297">
      <w:pPr>
        <w:pStyle w:val="af"/>
        <w:ind w:left="824" w:firstLine="0"/>
        <w:rPr>
          <w:spacing w:val="-2"/>
        </w:rPr>
      </w:pPr>
    </w:p>
    <w:p w:rsidR="00247297" w:rsidRPr="000B28D1" w:rsidRDefault="000159FD" w:rsidP="00247297">
      <w:pPr>
        <w:pStyle w:val="af"/>
        <w:spacing w:line="288" w:lineRule="auto"/>
        <w:ind w:left="0" w:firstLine="567"/>
        <w:jc w:val="both"/>
        <w:rPr>
          <w:spacing w:val="-2"/>
        </w:rPr>
      </w:pPr>
      <w:r w:rsidRPr="000B28D1">
        <w:rPr>
          <w:spacing w:val="-2"/>
        </w:rPr>
        <w:t>Указанные решения не предусмотрены.</w:t>
      </w:r>
    </w:p>
    <w:p w:rsidR="00247297" w:rsidRPr="000B28D1" w:rsidRDefault="00247297" w:rsidP="00247297">
      <w:pPr>
        <w:pStyle w:val="af"/>
        <w:ind w:left="0" w:firstLine="0"/>
      </w:pPr>
    </w:p>
    <w:p w:rsidR="008A7CD1" w:rsidRPr="000B28D1" w:rsidRDefault="008A7CD1">
      <w:pPr>
        <w:sectPr w:rsidR="008A7CD1" w:rsidRPr="000B28D1" w:rsidSect="00247297">
          <w:pgSz w:w="11906" w:h="16838"/>
          <w:pgMar w:top="1134" w:right="850" w:bottom="1134" w:left="1701" w:header="708" w:footer="708" w:gutter="0"/>
          <w:cols w:space="708"/>
          <w:docGrid w:linePitch="360"/>
        </w:sectPr>
      </w:pPr>
    </w:p>
    <w:p w:rsidR="00247297" w:rsidRPr="000B28D1" w:rsidRDefault="000159FD" w:rsidP="00247297">
      <w:pPr>
        <w:pStyle w:val="1"/>
        <w:spacing w:before="64"/>
        <w:ind w:left="0" w:firstLine="0"/>
        <w:rPr>
          <w:rFonts w:eastAsia="Times New Roman"/>
          <w:sz w:val="28"/>
          <w:szCs w:val="28"/>
        </w:rPr>
      </w:pPr>
      <w:bookmarkStart w:id="196" w:name="_Toc184722079"/>
      <w:r w:rsidRPr="000B28D1">
        <w:rPr>
          <w:rFonts w:eastAsia="Times New Roman"/>
          <w:sz w:val="28"/>
          <w:szCs w:val="28"/>
        </w:rPr>
        <w:lastRenderedPageBreak/>
        <w:t>РАЗДЕЛ 14. ИНДИКАТОРЫ РАЗВИТИЯ СИСТЕМ ТЕПЛОСНАБЖЕНИЯ ПОСЕЛЕНИЯ, ГОРОДСКОГО ОКРУГА</w:t>
      </w:r>
      <w:bookmarkEnd w:id="196"/>
    </w:p>
    <w:p w:rsidR="00247297" w:rsidRPr="000B28D1" w:rsidRDefault="00247297" w:rsidP="00247297">
      <w:pPr>
        <w:pStyle w:val="af"/>
      </w:pPr>
    </w:p>
    <w:p w:rsidR="00247297" w:rsidRPr="000B28D1" w:rsidRDefault="000159FD" w:rsidP="00247297">
      <w:pPr>
        <w:pStyle w:val="af"/>
      </w:pPr>
      <w:r w:rsidRPr="000B28D1">
        <w:t>Индикаторы развития систем теплоснабжения представлены в таблице.</w:t>
      </w:r>
    </w:p>
    <w:p w:rsidR="008A7CD1" w:rsidRPr="000B28D1" w:rsidRDefault="000159FD">
      <w:pPr>
        <w:spacing w:before="400" w:after="200"/>
      </w:pPr>
      <w:r w:rsidRPr="000B28D1">
        <w:rPr>
          <w:b/>
        </w:rPr>
        <w:t>Таблица 14.1.1 - Индикаторы развития систем теплоснабжения</w:t>
      </w:r>
    </w:p>
    <w:tbl>
      <w:tblPr>
        <w:tblStyle w:val="a9"/>
        <w:tblW w:w="5000" w:type="pct"/>
        <w:jc w:val="center"/>
        <w:tblLayout w:type="fixed"/>
        <w:tblLook w:val="04A0"/>
      </w:tblPr>
      <w:tblGrid>
        <w:gridCol w:w="529"/>
        <w:gridCol w:w="3103"/>
        <w:gridCol w:w="2182"/>
        <w:gridCol w:w="2182"/>
        <w:gridCol w:w="2182"/>
        <w:gridCol w:w="2182"/>
        <w:gridCol w:w="2147"/>
      </w:tblGrid>
      <w:tr w:rsidR="00861255" w:rsidRPr="000B28D1" w:rsidTr="00861255">
        <w:trPr>
          <w:trHeight w:val="419"/>
          <w:tblHeader/>
          <w:jc w:val="center"/>
        </w:trPr>
        <w:tc>
          <w:tcPr>
            <w:tcW w:w="522" w:type="dxa"/>
            <w:shd w:val="clear" w:color="auto" w:fill="F2F2F2"/>
            <w:tcMar>
              <w:top w:w="120" w:type="dxa"/>
              <w:left w:w="20" w:type="dxa"/>
              <w:bottom w:w="120" w:type="dxa"/>
              <w:right w:w="20" w:type="dxa"/>
            </w:tcMar>
            <w:vAlign w:val="center"/>
          </w:tcPr>
          <w:p w:rsidR="00861255" w:rsidRPr="000B28D1" w:rsidRDefault="00861255" w:rsidP="00BD2E18">
            <w:pPr>
              <w:jc w:val="center"/>
            </w:pPr>
            <w:r w:rsidRPr="000B28D1">
              <w:rPr>
                <w:rFonts w:eastAsia="Times New Roman" w:cs="Times New Roman"/>
              </w:rPr>
              <w:t>№ п/п</w:t>
            </w:r>
          </w:p>
        </w:tc>
        <w:tc>
          <w:tcPr>
            <w:tcW w:w="3054"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rPr>
              <w:t>Наименование теплоисточника</w:t>
            </w:r>
          </w:p>
        </w:tc>
        <w:tc>
          <w:tcPr>
            <w:tcW w:w="2147"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rPr>
              <w:t>2023</w:t>
            </w:r>
          </w:p>
        </w:tc>
        <w:tc>
          <w:tcPr>
            <w:tcW w:w="2147"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rPr>
              <w:t>2024</w:t>
            </w:r>
          </w:p>
        </w:tc>
        <w:tc>
          <w:tcPr>
            <w:tcW w:w="2147"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rPr>
              <w:t>2025</w:t>
            </w:r>
          </w:p>
        </w:tc>
        <w:tc>
          <w:tcPr>
            <w:tcW w:w="2147"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rPr>
              <w:t>2026</w:t>
            </w:r>
          </w:p>
        </w:tc>
        <w:tc>
          <w:tcPr>
            <w:tcW w:w="2113" w:type="dxa"/>
            <w:shd w:val="clear" w:color="auto" w:fill="F2F2F2"/>
            <w:tcMar>
              <w:top w:w="120" w:type="dxa"/>
              <w:left w:w="200" w:type="dxa"/>
              <w:bottom w:w="120" w:type="dxa"/>
              <w:right w:w="200" w:type="dxa"/>
            </w:tcMar>
            <w:vAlign w:val="center"/>
          </w:tcPr>
          <w:p w:rsidR="00861255" w:rsidRPr="000B28D1" w:rsidRDefault="00861255" w:rsidP="00BD2E18">
            <w:pPr>
              <w:jc w:val="center"/>
            </w:pPr>
            <w:r w:rsidRPr="000B28D1">
              <w:rPr>
                <w:rFonts w:eastAsia="Times New Roman" w:cs="Times New Roman"/>
              </w:rPr>
              <w:t>2027</w:t>
            </w:r>
          </w:p>
        </w:tc>
      </w:tr>
      <w:tr w:rsidR="00861255" w:rsidRPr="000B28D1" w:rsidTr="00861255">
        <w:trPr>
          <w:trHeight w:val="433"/>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t>а) количество прекращений подачи тепловой энергии, теплоносителя в результате технологических нарушений на тепловых сетях, шт./год</w:t>
            </w:r>
          </w:p>
        </w:tc>
      </w:tr>
      <w:tr w:rsidR="00861255" w:rsidRPr="000B28D1" w:rsidTr="00861255">
        <w:trPr>
          <w:trHeight w:val="216"/>
          <w:jc w:val="center"/>
        </w:trPr>
        <w:tc>
          <w:tcPr>
            <w:tcW w:w="522"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1</w:t>
            </w:r>
          </w:p>
        </w:tc>
        <w:tc>
          <w:tcPr>
            <w:tcW w:w="3054"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АО “КРАСЭКО»</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w:t>
            </w:r>
          </w:p>
        </w:tc>
      </w:tr>
      <w:tr w:rsidR="00861255" w:rsidRPr="000B28D1" w:rsidTr="00861255">
        <w:trPr>
          <w:trHeight w:val="419"/>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861255" w:rsidRPr="000B28D1" w:rsidTr="00861255">
        <w:trPr>
          <w:trHeight w:val="216"/>
          <w:jc w:val="center"/>
        </w:trPr>
        <w:tc>
          <w:tcPr>
            <w:tcW w:w="522"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1</w:t>
            </w:r>
          </w:p>
        </w:tc>
        <w:tc>
          <w:tcPr>
            <w:tcW w:w="3054"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АО “КРАСЭКО»</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w:t>
            </w:r>
          </w:p>
        </w:tc>
      </w:tr>
      <w:tr w:rsidR="00861255" w:rsidRPr="000B28D1" w:rsidTr="00861255">
        <w:trPr>
          <w:trHeight w:val="419"/>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861255" w:rsidRPr="000B28D1" w:rsidTr="00861255">
        <w:trPr>
          <w:trHeight w:val="216"/>
          <w:jc w:val="center"/>
        </w:trPr>
        <w:tc>
          <w:tcPr>
            <w:tcW w:w="14277" w:type="dxa"/>
            <w:gridSpan w:val="7"/>
            <w:shd w:val="clear" w:color="auto" w:fill="F9BE8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Источники комбинированной выработки электрической и тепловой энергии</w:t>
            </w:r>
          </w:p>
        </w:tc>
      </w:tr>
      <w:tr w:rsidR="00861255" w:rsidRPr="000B28D1" w:rsidTr="00861255">
        <w:trPr>
          <w:trHeight w:val="216"/>
          <w:jc w:val="center"/>
        </w:trPr>
        <w:tc>
          <w:tcPr>
            <w:tcW w:w="3576" w:type="dxa"/>
            <w:gridSpan w:val="2"/>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Отсутствует</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r>
      <w:tr w:rsidR="00861255" w:rsidRPr="000B28D1" w:rsidTr="00861255">
        <w:trPr>
          <w:trHeight w:val="216"/>
          <w:jc w:val="center"/>
        </w:trPr>
        <w:tc>
          <w:tcPr>
            <w:tcW w:w="14277" w:type="dxa"/>
            <w:gridSpan w:val="7"/>
            <w:shd w:val="clear" w:color="auto" w:fill="F9BE8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Котельные(некомбинированная выработка)</w:t>
            </w:r>
          </w:p>
        </w:tc>
      </w:tr>
      <w:tr w:rsidR="00861255" w:rsidRPr="000B28D1" w:rsidTr="00861255">
        <w:trPr>
          <w:trHeight w:val="216"/>
          <w:jc w:val="center"/>
        </w:trPr>
        <w:tc>
          <w:tcPr>
            <w:tcW w:w="14277" w:type="dxa"/>
            <w:gridSpan w:val="7"/>
            <w:shd w:val="clear" w:color="auto" w:fill="DBE5F1"/>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АО “КРАСЭКО»</w:t>
            </w:r>
          </w:p>
        </w:tc>
      </w:tr>
      <w:tr w:rsidR="00861255" w:rsidRPr="000B28D1" w:rsidTr="00861255">
        <w:trPr>
          <w:trHeight w:val="216"/>
          <w:jc w:val="center"/>
        </w:trPr>
        <w:tc>
          <w:tcPr>
            <w:tcW w:w="522"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1</w:t>
            </w:r>
          </w:p>
        </w:tc>
        <w:tc>
          <w:tcPr>
            <w:tcW w:w="3054"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Котельная п. Кедровый</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147,2908</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147,2908</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147,2908</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147,2908</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147,2908</w:t>
            </w:r>
          </w:p>
        </w:tc>
      </w:tr>
      <w:tr w:rsidR="00861255" w:rsidRPr="000B28D1" w:rsidTr="00861255">
        <w:trPr>
          <w:trHeight w:val="433"/>
          <w:jc w:val="center"/>
        </w:trPr>
        <w:tc>
          <w:tcPr>
            <w:tcW w:w="3576" w:type="dxa"/>
            <w:gridSpan w:val="2"/>
            <w:shd w:val="clear" w:color="auto" w:fill="FBD4B4"/>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b/>
                <w:color w:val="000000"/>
              </w:rPr>
              <w:t>Итого по муниципальному образованию</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147,2908</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147,2908</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147,2908</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147,2908</w:t>
            </w:r>
          </w:p>
        </w:tc>
        <w:tc>
          <w:tcPr>
            <w:tcW w:w="2113"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147,2908</w:t>
            </w:r>
          </w:p>
        </w:tc>
      </w:tr>
      <w:tr w:rsidR="00861255" w:rsidRPr="000B28D1" w:rsidTr="00861255">
        <w:trPr>
          <w:trHeight w:val="419"/>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t>г) отношение величины технологических потерь тепловой энергии, теплоносителя к материальной характеристике тепловой сети, Гкал/м2</w:t>
            </w:r>
          </w:p>
        </w:tc>
      </w:tr>
      <w:tr w:rsidR="00861255" w:rsidRPr="000B28D1" w:rsidTr="00861255">
        <w:trPr>
          <w:trHeight w:val="216"/>
          <w:jc w:val="center"/>
        </w:trPr>
        <w:tc>
          <w:tcPr>
            <w:tcW w:w="14277" w:type="dxa"/>
            <w:gridSpan w:val="7"/>
            <w:shd w:val="clear" w:color="auto" w:fill="DBE5F1"/>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АО “КРАСЭКО»</w:t>
            </w:r>
          </w:p>
        </w:tc>
      </w:tr>
      <w:tr w:rsidR="00861255" w:rsidRPr="000B28D1" w:rsidTr="00861255">
        <w:trPr>
          <w:trHeight w:val="216"/>
          <w:jc w:val="center"/>
        </w:trPr>
        <w:tc>
          <w:tcPr>
            <w:tcW w:w="522"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1</w:t>
            </w:r>
          </w:p>
        </w:tc>
        <w:tc>
          <w:tcPr>
            <w:tcW w:w="3054"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Котельная п. Кедровый</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2274,2429</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2274,2429</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2274,2429</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2274,2429</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2274,2429</w:t>
            </w:r>
          </w:p>
        </w:tc>
      </w:tr>
      <w:tr w:rsidR="00861255" w:rsidRPr="000B28D1" w:rsidTr="00861255">
        <w:trPr>
          <w:trHeight w:val="419"/>
          <w:jc w:val="center"/>
        </w:trPr>
        <w:tc>
          <w:tcPr>
            <w:tcW w:w="3576" w:type="dxa"/>
            <w:gridSpan w:val="2"/>
            <w:shd w:val="clear" w:color="auto" w:fill="FBD4B4"/>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b/>
                <w:color w:val="000000"/>
              </w:rPr>
              <w:t>Итого по муниципальному образованию</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2274,2429</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2274,2429</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2274,2429</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2274,2429</w:t>
            </w:r>
          </w:p>
        </w:tc>
        <w:tc>
          <w:tcPr>
            <w:tcW w:w="2113"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2274,2429</w:t>
            </w:r>
          </w:p>
        </w:tc>
      </w:tr>
      <w:tr w:rsidR="00861255" w:rsidRPr="000B28D1" w:rsidTr="00861255">
        <w:trPr>
          <w:trHeight w:val="216"/>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lastRenderedPageBreak/>
              <w:t>д) коэффициент использования установленной тепловой мощности, о.е.</w:t>
            </w:r>
          </w:p>
        </w:tc>
      </w:tr>
      <w:tr w:rsidR="00861255" w:rsidRPr="000B28D1" w:rsidTr="00861255">
        <w:trPr>
          <w:trHeight w:val="216"/>
          <w:jc w:val="center"/>
        </w:trPr>
        <w:tc>
          <w:tcPr>
            <w:tcW w:w="14277" w:type="dxa"/>
            <w:gridSpan w:val="7"/>
            <w:shd w:val="clear" w:color="auto" w:fill="F9BE8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Источники комбинированной выработки электрической и тепловой энергии</w:t>
            </w:r>
          </w:p>
        </w:tc>
      </w:tr>
      <w:tr w:rsidR="00861255" w:rsidRPr="000B28D1" w:rsidTr="00861255">
        <w:trPr>
          <w:trHeight w:val="216"/>
          <w:jc w:val="center"/>
        </w:trPr>
        <w:tc>
          <w:tcPr>
            <w:tcW w:w="3576" w:type="dxa"/>
            <w:gridSpan w:val="2"/>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Отсутствует</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r>
      <w:tr w:rsidR="00861255" w:rsidRPr="000B28D1" w:rsidTr="00861255">
        <w:trPr>
          <w:trHeight w:val="216"/>
          <w:jc w:val="center"/>
        </w:trPr>
        <w:tc>
          <w:tcPr>
            <w:tcW w:w="14277" w:type="dxa"/>
            <w:gridSpan w:val="7"/>
            <w:shd w:val="clear" w:color="auto" w:fill="F9BE8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Котельные(некомбинированная выработка)</w:t>
            </w:r>
          </w:p>
        </w:tc>
      </w:tr>
      <w:tr w:rsidR="00861255" w:rsidRPr="000B28D1" w:rsidTr="00861255">
        <w:trPr>
          <w:trHeight w:val="216"/>
          <w:jc w:val="center"/>
        </w:trPr>
        <w:tc>
          <w:tcPr>
            <w:tcW w:w="14277" w:type="dxa"/>
            <w:gridSpan w:val="7"/>
            <w:shd w:val="clear" w:color="auto" w:fill="DBE5F1"/>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АО “КРАСЭКО»</w:t>
            </w:r>
          </w:p>
        </w:tc>
      </w:tr>
      <w:tr w:rsidR="00861255" w:rsidRPr="000B28D1" w:rsidTr="00861255">
        <w:trPr>
          <w:trHeight w:val="216"/>
          <w:jc w:val="center"/>
        </w:trPr>
        <w:tc>
          <w:tcPr>
            <w:tcW w:w="522"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1</w:t>
            </w:r>
          </w:p>
        </w:tc>
        <w:tc>
          <w:tcPr>
            <w:tcW w:w="3054"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Котельная п. Кедровый</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40,7775</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40,7775</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40,7775</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40,7775</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40,7775</w:t>
            </w:r>
          </w:p>
        </w:tc>
      </w:tr>
      <w:tr w:rsidR="00861255" w:rsidRPr="000B28D1" w:rsidTr="00861255">
        <w:trPr>
          <w:trHeight w:val="419"/>
          <w:jc w:val="center"/>
        </w:trPr>
        <w:tc>
          <w:tcPr>
            <w:tcW w:w="3576" w:type="dxa"/>
            <w:gridSpan w:val="2"/>
            <w:shd w:val="clear" w:color="auto" w:fill="FBD4B4"/>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b/>
                <w:color w:val="000000"/>
              </w:rPr>
              <w:t>Итого по муниципальному образованию</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40,7775</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40,7775</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40,7775</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40,7775</w:t>
            </w:r>
          </w:p>
        </w:tc>
        <w:tc>
          <w:tcPr>
            <w:tcW w:w="2113"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40,7775</w:t>
            </w:r>
          </w:p>
        </w:tc>
      </w:tr>
      <w:tr w:rsidR="00861255" w:rsidRPr="000B28D1" w:rsidTr="00861255">
        <w:trPr>
          <w:trHeight w:val="216"/>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t>е) удельная материальная характеристика тепловых сетей, приведенная к расчетной тепловой нагрузке, м2/(Гкал/ч)</w:t>
            </w:r>
          </w:p>
        </w:tc>
      </w:tr>
      <w:tr w:rsidR="00861255" w:rsidRPr="000B28D1" w:rsidTr="00861255">
        <w:trPr>
          <w:trHeight w:val="216"/>
          <w:jc w:val="center"/>
        </w:trPr>
        <w:tc>
          <w:tcPr>
            <w:tcW w:w="14277" w:type="dxa"/>
            <w:gridSpan w:val="7"/>
            <w:shd w:val="clear" w:color="auto" w:fill="F9BE8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Источники комбинированной выработки электрической и тепловой энергии</w:t>
            </w:r>
          </w:p>
        </w:tc>
      </w:tr>
      <w:tr w:rsidR="00861255" w:rsidRPr="000B28D1" w:rsidTr="00861255">
        <w:trPr>
          <w:trHeight w:val="216"/>
          <w:jc w:val="center"/>
        </w:trPr>
        <w:tc>
          <w:tcPr>
            <w:tcW w:w="3576" w:type="dxa"/>
            <w:gridSpan w:val="2"/>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Отсутствует</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r>
      <w:tr w:rsidR="00861255" w:rsidRPr="000B28D1" w:rsidTr="00861255">
        <w:trPr>
          <w:trHeight w:val="216"/>
          <w:jc w:val="center"/>
        </w:trPr>
        <w:tc>
          <w:tcPr>
            <w:tcW w:w="14277" w:type="dxa"/>
            <w:gridSpan w:val="7"/>
            <w:shd w:val="clear" w:color="auto" w:fill="F9BE8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Котельные(некомбинированная выработка)</w:t>
            </w:r>
          </w:p>
        </w:tc>
      </w:tr>
      <w:tr w:rsidR="00861255" w:rsidRPr="000B28D1" w:rsidTr="00861255">
        <w:trPr>
          <w:trHeight w:val="216"/>
          <w:jc w:val="center"/>
        </w:trPr>
        <w:tc>
          <w:tcPr>
            <w:tcW w:w="14277" w:type="dxa"/>
            <w:gridSpan w:val="7"/>
            <w:shd w:val="clear" w:color="auto" w:fill="DBE5F1"/>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АО “КРАСЭКО»</w:t>
            </w:r>
          </w:p>
        </w:tc>
      </w:tr>
      <w:tr w:rsidR="00861255" w:rsidRPr="000B28D1" w:rsidTr="00861255">
        <w:trPr>
          <w:trHeight w:val="216"/>
          <w:jc w:val="center"/>
        </w:trPr>
        <w:tc>
          <w:tcPr>
            <w:tcW w:w="522"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1</w:t>
            </w:r>
          </w:p>
        </w:tc>
        <w:tc>
          <w:tcPr>
            <w:tcW w:w="3054"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Котельная п. Кедровый</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0,1721</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0,1721</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0,1721</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0,1721</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0,1721</w:t>
            </w:r>
          </w:p>
        </w:tc>
      </w:tr>
      <w:tr w:rsidR="00861255" w:rsidRPr="000B28D1" w:rsidTr="00861255">
        <w:trPr>
          <w:trHeight w:val="419"/>
          <w:jc w:val="center"/>
        </w:trPr>
        <w:tc>
          <w:tcPr>
            <w:tcW w:w="3576" w:type="dxa"/>
            <w:gridSpan w:val="2"/>
            <w:shd w:val="clear" w:color="auto" w:fill="FBD4B4"/>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b/>
                <w:color w:val="000000"/>
              </w:rPr>
              <w:t>Итого по муниципальному образованию</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0,1721</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0,1721</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0,1721</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0,1721</w:t>
            </w:r>
          </w:p>
        </w:tc>
        <w:tc>
          <w:tcPr>
            <w:tcW w:w="2113"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0,1721</w:t>
            </w:r>
          </w:p>
        </w:tc>
      </w:tr>
      <w:tr w:rsidR="00861255" w:rsidRPr="000B28D1" w:rsidTr="00861255">
        <w:trPr>
          <w:trHeight w:val="433"/>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861255" w:rsidRPr="000B28D1" w:rsidTr="00861255">
        <w:trPr>
          <w:trHeight w:val="419"/>
          <w:jc w:val="center"/>
        </w:trPr>
        <w:tc>
          <w:tcPr>
            <w:tcW w:w="3576" w:type="dxa"/>
            <w:gridSpan w:val="2"/>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В целом по муниципальному образованию</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0,0000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0,0000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0,0000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0,0000</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0,0000</w:t>
            </w:r>
          </w:p>
        </w:tc>
      </w:tr>
      <w:tr w:rsidR="00861255" w:rsidRPr="000B28D1" w:rsidTr="00861255">
        <w:trPr>
          <w:trHeight w:val="216"/>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t>з) удельный расход условного топлива на отпуск электрической энергии, гу.т/(кВт·ч)</w:t>
            </w:r>
          </w:p>
        </w:tc>
      </w:tr>
      <w:tr w:rsidR="00861255" w:rsidRPr="000B28D1" w:rsidTr="00861255">
        <w:trPr>
          <w:trHeight w:val="216"/>
          <w:jc w:val="center"/>
        </w:trPr>
        <w:tc>
          <w:tcPr>
            <w:tcW w:w="3576" w:type="dxa"/>
            <w:gridSpan w:val="2"/>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Отсутствует</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r>
      <w:tr w:rsidR="00861255" w:rsidRPr="000B28D1" w:rsidTr="00861255">
        <w:trPr>
          <w:trHeight w:val="433"/>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t>к) доля отпуска тепловой энергии, осуществляемого потребителям по приборам учета, в общем объеме отпущенной тепловой энергии, %</w:t>
            </w:r>
          </w:p>
        </w:tc>
      </w:tr>
      <w:tr w:rsidR="00861255" w:rsidRPr="000B28D1" w:rsidTr="00861255">
        <w:trPr>
          <w:trHeight w:val="419"/>
          <w:jc w:val="center"/>
        </w:trPr>
        <w:tc>
          <w:tcPr>
            <w:tcW w:w="3576" w:type="dxa"/>
            <w:gridSpan w:val="2"/>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В целом по муниципальному образованию</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0,0000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0,0000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0,0000</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0,0000</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0,0000</w:t>
            </w:r>
          </w:p>
        </w:tc>
      </w:tr>
      <w:tr w:rsidR="00861255" w:rsidRPr="000B28D1" w:rsidTr="00861255">
        <w:trPr>
          <w:trHeight w:val="419"/>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lastRenderedPageBreak/>
              <w:t>л) средневзвешенный (по материальной характеристике) срок эксплуатации тепловых сетей (для каждой системы теплоснабжения), лет</w:t>
            </w:r>
          </w:p>
        </w:tc>
      </w:tr>
      <w:tr w:rsidR="00861255" w:rsidRPr="000B28D1" w:rsidTr="00861255">
        <w:trPr>
          <w:trHeight w:val="216"/>
          <w:jc w:val="center"/>
        </w:trPr>
        <w:tc>
          <w:tcPr>
            <w:tcW w:w="14277" w:type="dxa"/>
            <w:gridSpan w:val="7"/>
            <w:shd w:val="clear" w:color="auto" w:fill="DBE5F1"/>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АО “КРАСЭКО»</w:t>
            </w:r>
          </w:p>
        </w:tc>
      </w:tr>
      <w:tr w:rsidR="00861255" w:rsidRPr="000B28D1" w:rsidTr="00861255">
        <w:trPr>
          <w:trHeight w:val="216"/>
          <w:jc w:val="center"/>
        </w:trPr>
        <w:tc>
          <w:tcPr>
            <w:tcW w:w="522"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1</w:t>
            </w:r>
          </w:p>
        </w:tc>
        <w:tc>
          <w:tcPr>
            <w:tcW w:w="3054"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Котельная п. Кедровый</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30,8</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31,8</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32,8</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33,8</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34,8</w:t>
            </w:r>
          </w:p>
        </w:tc>
      </w:tr>
      <w:tr w:rsidR="00861255" w:rsidRPr="000B28D1" w:rsidTr="00861255">
        <w:trPr>
          <w:trHeight w:val="636"/>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861255" w:rsidRPr="000B28D1" w:rsidTr="00861255">
        <w:trPr>
          <w:trHeight w:val="216"/>
          <w:jc w:val="center"/>
        </w:trPr>
        <w:tc>
          <w:tcPr>
            <w:tcW w:w="14277" w:type="dxa"/>
            <w:gridSpan w:val="7"/>
            <w:shd w:val="clear" w:color="auto" w:fill="DBE5F1"/>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АО “КРАСЭКО»</w:t>
            </w:r>
          </w:p>
        </w:tc>
      </w:tr>
      <w:tr w:rsidR="00861255" w:rsidRPr="000B28D1" w:rsidTr="00861255">
        <w:trPr>
          <w:trHeight w:val="216"/>
          <w:jc w:val="center"/>
        </w:trPr>
        <w:tc>
          <w:tcPr>
            <w:tcW w:w="522" w:type="dxa"/>
            <w:shd w:val="clear" w:color="auto" w:fill="FFFFFF"/>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rPr>
              <w:t>1</w:t>
            </w:r>
          </w:p>
        </w:tc>
        <w:tc>
          <w:tcPr>
            <w:tcW w:w="3054"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Котельная п. Кедровый</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r>
      <w:tr w:rsidR="00861255" w:rsidRPr="000B28D1" w:rsidTr="00861255">
        <w:trPr>
          <w:trHeight w:val="419"/>
          <w:jc w:val="center"/>
        </w:trPr>
        <w:tc>
          <w:tcPr>
            <w:tcW w:w="3576" w:type="dxa"/>
            <w:gridSpan w:val="2"/>
            <w:shd w:val="clear" w:color="auto" w:fill="FBD4B4"/>
            <w:tcMar>
              <w:top w:w="40" w:type="dxa"/>
              <w:left w:w="20" w:type="dxa"/>
              <w:bottom w:w="40" w:type="dxa"/>
              <w:right w:w="20" w:type="dxa"/>
            </w:tcMar>
            <w:vAlign w:val="center"/>
          </w:tcPr>
          <w:p w:rsidR="00861255" w:rsidRPr="000B28D1" w:rsidRDefault="00861255" w:rsidP="00BD2E18">
            <w:pPr>
              <w:jc w:val="center"/>
            </w:pPr>
            <w:r w:rsidRPr="000B28D1">
              <w:rPr>
                <w:rFonts w:eastAsia="Times New Roman" w:cs="Times New Roman"/>
                <w:b/>
                <w:color w:val="000000"/>
              </w:rPr>
              <w:t>Итого по муниципальному образованию</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w:t>
            </w:r>
          </w:p>
        </w:tc>
        <w:tc>
          <w:tcPr>
            <w:tcW w:w="2147"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w:t>
            </w:r>
          </w:p>
        </w:tc>
        <w:tc>
          <w:tcPr>
            <w:tcW w:w="2113" w:type="dxa"/>
            <w:shd w:val="clear" w:color="auto" w:fill="FBD4B4"/>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color w:val="000000"/>
              </w:rPr>
              <w:t>-</w:t>
            </w:r>
          </w:p>
        </w:tc>
      </w:tr>
      <w:tr w:rsidR="00861255" w:rsidRPr="000B28D1" w:rsidTr="00861255">
        <w:trPr>
          <w:trHeight w:val="636"/>
          <w:jc w:val="center"/>
        </w:trPr>
        <w:tc>
          <w:tcPr>
            <w:tcW w:w="14277" w:type="dxa"/>
            <w:gridSpan w:val="7"/>
            <w:shd w:val="clear" w:color="auto" w:fill="FFFFFF"/>
            <w:tcMar>
              <w:top w:w="40" w:type="dxa"/>
              <w:left w:w="160" w:type="dxa"/>
              <w:bottom w:w="40" w:type="dxa"/>
              <w:right w:w="20" w:type="dxa"/>
            </w:tcMar>
            <w:vAlign w:val="center"/>
          </w:tcPr>
          <w:p w:rsidR="00861255" w:rsidRPr="000B28D1" w:rsidRDefault="00861255" w:rsidP="00BD2E18">
            <w:r w:rsidRPr="000B28D1">
              <w:rPr>
                <w:rFonts w:eastAsia="Times New Roman" w:cs="Times New Roman"/>
                <w:i/>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861255" w:rsidRPr="000B28D1" w:rsidTr="00861255">
        <w:trPr>
          <w:trHeight w:val="419"/>
          <w:jc w:val="center"/>
        </w:trPr>
        <w:tc>
          <w:tcPr>
            <w:tcW w:w="3576" w:type="dxa"/>
            <w:gridSpan w:val="2"/>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В целом по муниципальному образованию</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47"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c>
          <w:tcPr>
            <w:tcW w:w="2113" w:type="dxa"/>
            <w:shd w:val="clear" w:color="auto" w:fill="FFFFFF"/>
            <w:tcMar>
              <w:top w:w="40" w:type="dxa"/>
              <w:left w:w="200" w:type="dxa"/>
              <w:bottom w:w="40" w:type="dxa"/>
              <w:right w:w="200" w:type="dxa"/>
            </w:tcMar>
            <w:vAlign w:val="center"/>
          </w:tcPr>
          <w:p w:rsidR="00861255" w:rsidRPr="000B28D1" w:rsidRDefault="00861255" w:rsidP="00BD2E18">
            <w:pPr>
              <w:jc w:val="center"/>
            </w:pPr>
            <w:r w:rsidRPr="000B28D1">
              <w:rPr>
                <w:rFonts w:eastAsia="Times New Roman" w:cs="Times New Roman"/>
              </w:rPr>
              <w:t>-</w:t>
            </w:r>
          </w:p>
        </w:tc>
      </w:tr>
    </w:tbl>
    <w:p w:rsidR="00861255" w:rsidRPr="000B28D1" w:rsidRDefault="00861255" w:rsidP="00861255">
      <w:pPr>
        <w:pStyle w:val="a0"/>
        <w:sectPr w:rsidR="00861255" w:rsidRPr="000B28D1" w:rsidSect="00247297">
          <w:pgSz w:w="16838" w:h="11906" w:orient="landscape"/>
          <w:pgMar w:top="1134" w:right="850" w:bottom="1134" w:left="1701" w:header="708" w:footer="708" w:gutter="0"/>
          <w:cols w:space="708"/>
          <w:docGrid w:linePitch="360"/>
        </w:sectPr>
      </w:pPr>
    </w:p>
    <w:p w:rsidR="00247297" w:rsidRPr="000B28D1" w:rsidRDefault="00F476CE" w:rsidP="00247297">
      <w:pPr>
        <w:pStyle w:val="1"/>
        <w:spacing w:before="64"/>
        <w:ind w:left="0" w:firstLine="0"/>
        <w:jc w:val="both"/>
        <w:rPr>
          <w:rFonts w:eastAsia="Times New Roman"/>
          <w:sz w:val="28"/>
          <w:szCs w:val="28"/>
        </w:rPr>
      </w:pPr>
      <w:hyperlink w:anchor="bookmark83" w:history="1">
        <w:bookmarkStart w:id="197" w:name="_Toc184722080"/>
        <w:r w:rsidR="000159FD" w:rsidRPr="000B28D1">
          <w:rPr>
            <w:rFonts w:eastAsia="Times New Roman"/>
            <w:sz w:val="28"/>
            <w:szCs w:val="28"/>
          </w:rPr>
          <w:t>РАЗДЕЛ 15. ЦЕНОВЫЕ (ТАРИФНЫЕ) ПОСЛЕДСТВИЯ</w:t>
        </w:r>
        <w:bookmarkEnd w:id="197"/>
      </w:hyperlink>
    </w:p>
    <w:p w:rsidR="00247297" w:rsidRPr="000B28D1" w:rsidRDefault="00247297" w:rsidP="00247297">
      <w:pPr>
        <w:jc w:val="both"/>
      </w:pPr>
    </w:p>
    <w:p w:rsidR="00247297" w:rsidRPr="000B28D1" w:rsidRDefault="00F476CE" w:rsidP="00247297">
      <w:pPr>
        <w:pStyle w:val="2"/>
        <w:spacing w:before="69"/>
        <w:ind w:left="0" w:firstLine="0"/>
        <w:rPr>
          <w:rFonts w:eastAsia="Times New Roman"/>
          <w:sz w:val="24"/>
          <w:szCs w:val="24"/>
        </w:rPr>
      </w:pPr>
      <w:hyperlink r:id="rId14" w:anchor="bookmark133" w:history="1">
        <w:bookmarkStart w:id="198" w:name="_Toc184722081"/>
        <w:r w:rsidR="000159FD" w:rsidRPr="000B28D1">
          <w:rPr>
            <w:rFonts w:eastAsia="Times New Roman"/>
            <w:sz w:val="24"/>
            <w:szCs w:val="24"/>
          </w:rPr>
          <w:t>Часть 1. Тарифно-балансовые расчетные модели теплоснабжения потребителей по каждой системе теплоснабжения</w:t>
        </w:r>
        <w:bookmarkEnd w:id="198"/>
      </w:hyperlink>
    </w:p>
    <w:p w:rsidR="00247297" w:rsidRPr="000B28D1" w:rsidRDefault="00247297" w:rsidP="00247297">
      <w:pPr>
        <w:spacing w:line="244" w:lineRule="auto"/>
        <w:rPr>
          <w:rFonts w:eastAsia="Times New Roman" w:cs="Times New Roman"/>
          <w:szCs w:val="24"/>
          <w:lang w:eastAsia="ru-RU"/>
        </w:rPr>
      </w:pPr>
    </w:p>
    <w:p w:rsidR="00247297" w:rsidRPr="000B28D1" w:rsidRDefault="000159FD" w:rsidP="00247297">
      <w:pPr>
        <w:ind w:firstLine="567"/>
        <w:jc w:val="both"/>
        <w:rPr>
          <w:lang w:eastAsia="ru-RU"/>
        </w:rPr>
      </w:pPr>
      <w:r w:rsidRPr="000B28D1">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15.1.1.</w:t>
      </w:r>
    </w:p>
    <w:p w:rsidR="00247297" w:rsidRPr="000B28D1" w:rsidRDefault="00247297" w:rsidP="00247297"/>
    <w:p w:rsidR="00247297" w:rsidRPr="000B28D1" w:rsidRDefault="00F476CE" w:rsidP="00247297">
      <w:pPr>
        <w:pStyle w:val="2"/>
        <w:spacing w:before="69"/>
        <w:ind w:left="0" w:firstLine="0"/>
        <w:rPr>
          <w:rFonts w:eastAsia="Times New Roman"/>
          <w:sz w:val="24"/>
          <w:szCs w:val="24"/>
        </w:rPr>
      </w:pPr>
      <w:hyperlink r:id="rId15" w:anchor="bookmark134" w:history="1">
        <w:bookmarkStart w:id="199" w:name="_Toc184722082"/>
        <w:bookmarkStart w:id="200" w:name="_Toc30085170"/>
        <w:bookmarkStart w:id="201" w:name="_Toc32845493"/>
        <w:r w:rsidR="000159FD" w:rsidRPr="000B28D1">
          <w:rPr>
            <w:rFonts w:eastAsia="Times New Roman"/>
            <w:sz w:val="24"/>
            <w:szCs w:val="24"/>
          </w:rPr>
          <w:t>Часть 2. Тарифно-балансовые расчетные модели теплоснабжения потребителей по каждой единой теплоснабжающей организации</w:t>
        </w:r>
        <w:bookmarkEnd w:id="199"/>
      </w:hyperlink>
      <w:bookmarkEnd w:id="200"/>
      <w:bookmarkEnd w:id="201"/>
      <w:r w:rsidR="000159FD" w:rsidRPr="000B28D1">
        <w:rPr>
          <w:rFonts w:eastAsia="Times New Roman"/>
          <w:sz w:val="24"/>
          <w:szCs w:val="24"/>
        </w:rPr>
        <w:t xml:space="preserve"> </w:t>
      </w:r>
    </w:p>
    <w:p w:rsidR="00247297" w:rsidRPr="000B28D1" w:rsidRDefault="00247297" w:rsidP="00247297">
      <w:pPr>
        <w:ind w:left="827"/>
        <w:rPr>
          <w:rFonts w:eastAsia="Times New Roman" w:cs="Times New Roman"/>
          <w:spacing w:val="-16"/>
        </w:rPr>
      </w:pPr>
    </w:p>
    <w:p w:rsidR="00247297" w:rsidRPr="000B28D1" w:rsidRDefault="000159FD" w:rsidP="00247297">
      <w:pPr>
        <w:ind w:firstLine="567"/>
        <w:rPr>
          <w:rFonts w:eastAsia="Times New Roman" w:cs="Times New Roman"/>
          <w:sz w:val="22"/>
        </w:rPr>
      </w:pPr>
      <w:r w:rsidRPr="000B28D1">
        <w:rPr>
          <w:rFonts w:eastAsia="Times New Roman" w:cs="Times New Roman"/>
          <w:spacing w:val="-16"/>
        </w:rPr>
        <w:t>П</w:t>
      </w:r>
      <w:r w:rsidRPr="000B28D1">
        <w:rPr>
          <w:rFonts w:eastAsia="Times New Roman" w:cs="Times New Roman"/>
          <w:spacing w:val="4"/>
        </w:rPr>
        <w:t>р</w:t>
      </w:r>
      <w:r w:rsidRPr="000B28D1">
        <w:rPr>
          <w:rFonts w:eastAsia="Times New Roman" w:cs="Times New Roman"/>
          <w:spacing w:val="-2"/>
        </w:rPr>
        <w:t>е</w:t>
      </w:r>
      <w:r w:rsidRPr="000B28D1">
        <w:rPr>
          <w:rFonts w:eastAsia="Times New Roman" w:cs="Times New Roman"/>
          <w:spacing w:val="2"/>
        </w:rPr>
        <w:t>д</w:t>
      </w:r>
      <w:r w:rsidRPr="000B28D1">
        <w:rPr>
          <w:rFonts w:eastAsia="Times New Roman" w:cs="Times New Roman"/>
          <w:spacing w:val="-2"/>
        </w:rPr>
        <w:t>с</w:t>
      </w:r>
      <w:r w:rsidRPr="000B28D1">
        <w:rPr>
          <w:rFonts w:eastAsia="Times New Roman" w:cs="Times New Roman"/>
        </w:rPr>
        <w:t>т</w:t>
      </w:r>
      <w:r w:rsidRPr="000B28D1">
        <w:rPr>
          <w:rFonts w:eastAsia="Times New Roman" w:cs="Times New Roman"/>
          <w:spacing w:val="-3"/>
        </w:rPr>
        <w:t>а</w:t>
      </w:r>
      <w:r w:rsidRPr="000B28D1">
        <w:rPr>
          <w:rFonts w:eastAsia="Times New Roman" w:cs="Times New Roman"/>
          <w:spacing w:val="1"/>
        </w:rPr>
        <w:t>в</w:t>
      </w:r>
      <w:r w:rsidRPr="000B28D1">
        <w:rPr>
          <w:rFonts w:eastAsia="Times New Roman" w:cs="Times New Roman"/>
          <w:spacing w:val="4"/>
        </w:rPr>
        <w:t>л</w:t>
      </w:r>
      <w:r w:rsidRPr="000B28D1">
        <w:rPr>
          <w:rFonts w:eastAsia="Times New Roman" w:cs="Times New Roman"/>
          <w:spacing w:val="-2"/>
        </w:rPr>
        <w:t>е</w:t>
      </w:r>
      <w:r w:rsidRPr="000B28D1">
        <w:rPr>
          <w:rFonts w:eastAsia="Times New Roman" w:cs="Times New Roman"/>
          <w:spacing w:val="-3"/>
        </w:rPr>
        <w:t>н</w:t>
      </w:r>
      <w:r w:rsidRPr="000B28D1">
        <w:rPr>
          <w:rFonts w:eastAsia="Times New Roman" w:cs="Times New Roman"/>
        </w:rPr>
        <w:t>ы</w:t>
      </w:r>
      <w:r w:rsidRPr="000B28D1">
        <w:rPr>
          <w:rFonts w:eastAsia="Times New Roman" w:cs="Times New Roman"/>
          <w:spacing w:val="-2"/>
        </w:rPr>
        <w:t xml:space="preserve"> </w:t>
      </w:r>
      <w:r w:rsidRPr="000B28D1">
        <w:rPr>
          <w:rFonts w:eastAsia="Times New Roman" w:cs="Times New Roman"/>
        </w:rPr>
        <w:t>в</w:t>
      </w:r>
      <w:r w:rsidRPr="000B28D1">
        <w:rPr>
          <w:rFonts w:eastAsia="Times New Roman" w:cs="Times New Roman"/>
          <w:spacing w:val="3"/>
        </w:rPr>
        <w:t xml:space="preserve"> </w:t>
      </w:r>
      <w:r w:rsidRPr="000B28D1">
        <w:rPr>
          <w:rFonts w:eastAsia="Times New Roman" w:cs="Times New Roman"/>
        </w:rPr>
        <w:t>т</w:t>
      </w:r>
      <w:r w:rsidRPr="000B28D1">
        <w:rPr>
          <w:rFonts w:eastAsia="Times New Roman" w:cs="Times New Roman"/>
          <w:spacing w:val="-3"/>
        </w:rPr>
        <w:t>а</w:t>
      </w:r>
      <w:r w:rsidRPr="000B28D1">
        <w:rPr>
          <w:rFonts w:eastAsia="Times New Roman" w:cs="Times New Roman"/>
          <w:spacing w:val="2"/>
        </w:rPr>
        <w:t>б</w:t>
      </w:r>
      <w:r w:rsidRPr="000B28D1">
        <w:rPr>
          <w:rFonts w:eastAsia="Times New Roman" w:cs="Times New Roman"/>
          <w:spacing w:val="-5"/>
        </w:rPr>
        <w:t>л</w:t>
      </w:r>
      <w:r w:rsidRPr="000B28D1">
        <w:rPr>
          <w:rFonts w:eastAsia="Times New Roman" w:cs="Times New Roman"/>
          <w:spacing w:val="-3"/>
        </w:rPr>
        <w:t>и</w:t>
      </w:r>
      <w:r w:rsidRPr="000B28D1">
        <w:rPr>
          <w:rFonts w:eastAsia="Times New Roman" w:cs="Times New Roman"/>
          <w:spacing w:val="6"/>
        </w:rPr>
        <w:t>ц</w:t>
      </w:r>
      <w:r w:rsidRPr="000B28D1">
        <w:rPr>
          <w:rFonts w:eastAsia="Times New Roman" w:cs="Times New Roman"/>
          <w:spacing w:val="-2"/>
        </w:rPr>
        <w:t>е 15.1.1</w:t>
      </w:r>
      <w:r w:rsidRPr="000B28D1">
        <w:rPr>
          <w:rFonts w:eastAsia="Times New Roman" w:cs="Times New Roman"/>
        </w:rPr>
        <w:t>.</w:t>
      </w:r>
    </w:p>
    <w:p w:rsidR="00247297" w:rsidRPr="000B28D1" w:rsidRDefault="00247297" w:rsidP="00247297"/>
    <w:p w:rsidR="00247297" w:rsidRPr="000B28D1" w:rsidRDefault="00F476CE" w:rsidP="00247297">
      <w:pPr>
        <w:pStyle w:val="2"/>
        <w:spacing w:before="69"/>
        <w:ind w:left="0" w:firstLine="0"/>
        <w:rPr>
          <w:rFonts w:eastAsia="Times New Roman"/>
          <w:sz w:val="24"/>
          <w:szCs w:val="24"/>
        </w:rPr>
      </w:pPr>
      <w:hyperlink r:id="rId16" w:anchor="bookmark135" w:history="1">
        <w:bookmarkStart w:id="202" w:name="_Toc184722083"/>
        <w:bookmarkStart w:id="203" w:name="_Toc30085171"/>
        <w:bookmarkStart w:id="204" w:name="_Toc32845494"/>
        <w:r w:rsidR="000159FD" w:rsidRPr="000B28D1">
          <w:rPr>
            <w:rFonts w:eastAsia="Times New Roman"/>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02"/>
      </w:hyperlink>
      <w:bookmarkEnd w:id="203"/>
      <w:bookmarkEnd w:id="204"/>
    </w:p>
    <w:p w:rsidR="00247297" w:rsidRPr="000B28D1" w:rsidRDefault="00247297" w:rsidP="00247297">
      <w:pPr>
        <w:ind w:left="827"/>
        <w:rPr>
          <w:rFonts w:eastAsia="Times New Roman" w:cs="Times New Roman"/>
          <w:spacing w:val="-16"/>
        </w:rPr>
      </w:pPr>
    </w:p>
    <w:p w:rsidR="00247297" w:rsidRPr="000B28D1" w:rsidRDefault="000159FD" w:rsidP="00247297">
      <w:pPr>
        <w:ind w:firstLine="567"/>
        <w:rPr>
          <w:rFonts w:eastAsia="Times New Roman" w:cs="Times New Roman"/>
        </w:rPr>
      </w:pPr>
      <w:r w:rsidRPr="000B28D1">
        <w:rPr>
          <w:rFonts w:eastAsia="Times New Roman" w:cs="Times New Roman"/>
          <w:spacing w:val="-16"/>
        </w:rPr>
        <w:t>П</w:t>
      </w:r>
      <w:r w:rsidRPr="000B28D1">
        <w:rPr>
          <w:rFonts w:eastAsia="Times New Roman" w:cs="Times New Roman"/>
          <w:spacing w:val="4"/>
        </w:rPr>
        <w:t>р</w:t>
      </w:r>
      <w:r w:rsidRPr="000B28D1">
        <w:rPr>
          <w:rFonts w:eastAsia="Times New Roman" w:cs="Times New Roman"/>
          <w:spacing w:val="-2"/>
        </w:rPr>
        <w:t>е</w:t>
      </w:r>
      <w:r w:rsidRPr="000B28D1">
        <w:rPr>
          <w:rFonts w:eastAsia="Times New Roman" w:cs="Times New Roman"/>
          <w:spacing w:val="2"/>
        </w:rPr>
        <w:t>д</w:t>
      </w:r>
      <w:r w:rsidRPr="000B28D1">
        <w:rPr>
          <w:rFonts w:eastAsia="Times New Roman" w:cs="Times New Roman"/>
          <w:spacing w:val="-2"/>
        </w:rPr>
        <w:t>с</w:t>
      </w:r>
      <w:r w:rsidRPr="000B28D1">
        <w:rPr>
          <w:rFonts w:eastAsia="Times New Roman" w:cs="Times New Roman"/>
        </w:rPr>
        <w:t>т</w:t>
      </w:r>
      <w:r w:rsidRPr="000B28D1">
        <w:rPr>
          <w:rFonts w:eastAsia="Times New Roman" w:cs="Times New Roman"/>
          <w:spacing w:val="-3"/>
        </w:rPr>
        <w:t>а</w:t>
      </w:r>
      <w:r w:rsidRPr="000B28D1">
        <w:rPr>
          <w:rFonts w:eastAsia="Times New Roman" w:cs="Times New Roman"/>
          <w:spacing w:val="1"/>
        </w:rPr>
        <w:t>в</w:t>
      </w:r>
      <w:r w:rsidRPr="000B28D1">
        <w:rPr>
          <w:rFonts w:eastAsia="Times New Roman" w:cs="Times New Roman"/>
          <w:spacing w:val="4"/>
        </w:rPr>
        <w:t>л</w:t>
      </w:r>
      <w:r w:rsidRPr="000B28D1">
        <w:rPr>
          <w:rFonts w:eastAsia="Times New Roman" w:cs="Times New Roman"/>
          <w:spacing w:val="-2"/>
        </w:rPr>
        <w:t>е</w:t>
      </w:r>
      <w:r w:rsidRPr="000B28D1">
        <w:rPr>
          <w:rFonts w:eastAsia="Times New Roman" w:cs="Times New Roman"/>
          <w:spacing w:val="-3"/>
        </w:rPr>
        <w:t>н</w:t>
      </w:r>
      <w:r w:rsidRPr="000B28D1">
        <w:rPr>
          <w:rFonts w:eastAsia="Times New Roman" w:cs="Times New Roman"/>
        </w:rPr>
        <w:t>ы</w:t>
      </w:r>
      <w:r w:rsidRPr="000B28D1">
        <w:rPr>
          <w:rFonts w:eastAsia="Times New Roman" w:cs="Times New Roman"/>
          <w:spacing w:val="-2"/>
        </w:rPr>
        <w:t xml:space="preserve"> </w:t>
      </w:r>
      <w:r w:rsidRPr="000B28D1">
        <w:rPr>
          <w:rFonts w:eastAsia="Times New Roman" w:cs="Times New Roman"/>
        </w:rPr>
        <w:t>в</w:t>
      </w:r>
      <w:r w:rsidRPr="000B28D1">
        <w:rPr>
          <w:rFonts w:eastAsia="Times New Roman" w:cs="Times New Roman"/>
          <w:spacing w:val="3"/>
        </w:rPr>
        <w:t xml:space="preserve"> </w:t>
      </w:r>
      <w:r w:rsidRPr="000B28D1">
        <w:rPr>
          <w:rFonts w:eastAsia="Times New Roman" w:cs="Times New Roman"/>
        </w:rPr>
        <w:t>т</w:t>
      </w:r>
      <w:r w:rsidRPr="000B28D1">
        <w:rPr>
          <w:rFonts w:eastAsia="Times New Roman" w:cs="Times New Roman"/>
          <w:spacing w:val="-3"/>
        </w:rPr>
        <w:t>а</w:t>
      </w:r>
      <w:r w:rsidRPr="000B28D1">
        <w:rPr>
          <w:rFonts w:eastAsia="Times New Roman" w:cs="Times New Roman"/>
          <w:spacing w:val="2"/>
        </w:rPr>
        <w:t>б</w:t>
      </w:r>
      <w:r w:rsidRPr="000B28D1">
        <w:rPr>
          <w:rFonts w:eastAsia="Times New Roman" w:cs="Times New Roman"/>
          <w:spacing w:val="-5"/>
        </w:rPr>
        <w:t>л</w:t>
      </w:r>
      <w:r w:rsidRPr="000B28D1">
        <w:rPr>
          <w:rFonts w:eastAsia="Times New Roman" w:cs="Times New Roman"/>
          <w:spacing w:val="-3"/>
        </w:rPr>
        <w:t>и</w:t>
      </w:r>
      <w:r w:rsidRPr="000B28D1">
        <w:rPr>
          <w:rFonts w:eastAsia="Times New Roman" w:cs="Times New Roman"/>
          <w:spacing w:val="6"/>
        </w:rPr>
        <w:t>ц</w:t>
      </w:r>
      <w:r w:rsidRPr="000B28D1">
        <w:rPr>
          <w:rFonts w:eastAsia="Times New Roman" w:cs="Times New Roman"/>
          <w:spacing w:val="-2"/>
        </w:rPr>
        <w:t>е 15.1.1</w:t>
      </w:r>
      <w:r w:rsidRPr="000B28D1">
        <w:rPr>
          <w:rFonts w:eastAsia="Times New Roman" w:cs="Times New Roman"/>
        </w:rPr>
        <w:t>.</w:t>
      </w:r>
    </w:p>
    <w:p w:rsidR="00247297" w:rsidRPr="000B28D1" w:rsidRDefault="00247297" w:rsidP="00247297">
      <w:pPr>
        <w:pStyle w:val="af"/>
        <w:ind w:left="0" w:firstLine="0"/>
      </w:pPr>
    </w:p>
    <w:p w:rsidR="008A7CD1" w:rsidRPr="000B28D1" w:rsidRDefault="008A7CD1">
      <w:pPr>
        <w:sectPr w:rsidR="008A7CD1" w:rsidRPr="000B28D1" w:rsidSect="00247297">
          <w:pgSz w:w="11906" w:h="16838"/>
          <w:pgMar w:top="1134" w:right="850" w:bottom="1134" w:left="1701" w:header="708" w:footer="708" w:gutter="0"/>
          <w:cols w:space="708"/>
          <w:docGrid w:linePitch="360"/>
        </w:sectPr>
      </w:pPr>
    </w:p>
    <w:p w:rsidR="00247297" w:rsidRPr="000B28D1" w:rsidRDefault="000159FD" w:rsidP="00247297">
      <w:pPr>
        <w:spacing w:before="400" w:after="200"/>
        <w:rPr>
          <w:rFonts w:cs="Times New Roman"/>
        </w:rPr>
      </w:pPr>
      <w:bookmarkStart w:id="205" w:name="_GoBack"/>
      <w:r w:rsidRPr="000B28D1">
        <w:rPr>
          <w:rFonts w:cs="Times New Roman"/>
          <w:b/>
        </w:rPr>
        <w:lastRenderedPageBreak/>
        <w:t>Таблица 15.1.1 - Тарифно-балансовые расчетные модели теплоснабжения потребления</w:t>
      </w:r>
      <w:bookmarkEnd w:id="205"/>
    </w:p>
    <w:tbl>
      <w:tblPr>
        <w:tblW w:w="14620" w:type="dxa"/>
        <w:tblInd w:w="-10" w:type="dxa"/>
        <w:tblLook w:val="04A0"/>
      </w:tblPr>
      <w:tblGrid>
        <w:gridCol w:w="4331"/>
        <w:gridCol w:w="1974"/>
        <w:gridCol w:w="1721"/>
        <w:gridCol w:w="1721"/>
        <w:gridCol w:w="1721"/>
        <w:gridCol w:w="1576"/>
        <w:gridCol w:w="1576"/>
      </w:tblGrid>
      <w:tr w:rsidR="00C77552" w:rsidRPr="000B28D1" w:rsidTr="00C77552">
        <w:trPr>
          <w:trHeight w:val="536"/>
          <w:tblHeader/>
        </w:trPr>
        <w:tc>
          <w:tcPr>
            <w:tcW w:w="43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77552" w:rsidRPr="000B28D1" w:rsidRDefault="00C77552" w:rsidP="00247297">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t>Наименования показателей</w:t>
            </w:r>
          </w:p>
        </w:tc>
        <w:tc>
          <w:tcPr>
            <w:tcW w:w="197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C77552" w:rsidRPr="000B28D1" w:rsidRDefault="00C77552" w:rsidP="00247297">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размерность</w:t>
            </w:r>
          </w:p>
        </w:tc>
        <w:tc>
          <w:tcPr>
            <w:tcW w:w="17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C77552" w:rsidRPr="000B28D1" w:rsidRDefault="00C77552" w:rsidP="00247297">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2023</w:t>
            </w:r>
          </w:p>
        </w:tc>
        <w:tc>
          <w:tcPr>
            <w:tcW w:w="17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C77552" w:rsidRPr="000B28D1" w:rsidRDefault="00C77552" w:rsidP="00247297">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2024</w:t>
            </w:r>
          </w:p>
        </w:tc>
        <w:tc>
          <w:tcPr>
            <w:tcW w:w="17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C77552" w:rsidRPr="000B28D1" w:rsidRDefault="00C77552" w:rsidP="00247297">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2025</w:t>
            </w:r>
          </w:p>
        </w:tc>
        <w:tc>
          <w:tcPr>
            <w:tcW w:w="1576"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C77552" w:rsidRPr="000B28D1" w:rsidRDefault="00C77552" w:rsidP="00247297">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2026</w:t>
            </w:r>
          </w:p>
        </w:tc>
        <w:tc>
          <w:tcPr>
            <w:tcW w:w="1576"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C77552" w:rsidRPr="000B28D1" w:rsidRDefault="00C77552" w:rsidP="00247297">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2027</w:t>
            </w:r>
          </w:p>
        </w:tc>
      </w:tr>
      <w:tr w:rsidR="00427776" w:rsidRPr="000B28D1" w:rsidTr="00C77552">
        <w:trPr>
          <w:trHeight w:val="250"/>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t>1.Операционные (подконтрольные) расходы</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250"/>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t>2.Неподконтрольные расходы, в том числе:</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562"/>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 расходы на оплату услуг, оказываемых организациями, осуществляющими регулируемые виды деятельности</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937"/>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 расходы на уплату налогов, сборов и других обязательных платежей, включая плату за выбросы и сбросы загрязняющих веществ в окужающую среду в пределах установленных нормативов и (или) лимитов, а также расходы на обязательное страхование</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 концессионная плата</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 арендная плата</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250"/>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 отчисления на социальные нужды</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250"/>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 амортизация основных средств и нематериальных активов</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 налог на прибыль</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Прочие расходы</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493"/>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t>3.Расходы на приобретение (производство) энергетических ресурсов, холодной воды и теплоносителя, в том числе:</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t>- расходы на топливо (уголь)</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250"/>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Объем</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тонн</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t>-расходы на теплоноситель</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Объем</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м3</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250"/>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t>-расходы на электрическую энергию</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250"/>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Объем</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кВт.ч</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t>-расходы на тепловую энергию</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Объем</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Гкал</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t>-расходы на холодную воду</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Объем</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м3</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250"/>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t>4.Нормативная прибыль, в том числе:</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615"/>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 величина расходов на капитальные вложения (инвестиции), определенная в соответствии с утвержденной инвестиционной программой</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493"/>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-прибыль, не предусмотренная инвестпрограммой (на мероприятия из схемы теплоснабжения)</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i/>
                <w:iCs/>
                <w:color w:val="000000"/>
                <w:sz w:val="18"/>
                <w:szCs w:val="18"/>
                <w:lang w:eastAsia="ru-RU"/>
              </w:rPr>
            </w:pPr>
            <w:r w:rsidRPr="000B28D1">
              <w:rPr>
                <w:rFonts w:eastAsia="Times New Roman" w:cs="Times New Roman"/>
                <w:i/>
                <w:i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372"/>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color w:val="000000"/>
                <w:sz w:val="18"/>
                <w:szCs w:val="18"/>
                <w:lang w:eastAsia="ru-RU"/>
              </w:rPr>
            </w:pPr>
            <w:r w:rsidRPr="000B28D1">
              <w:rPr>
                <w:rFonts w:eastAsia="Times New Roman" w:cs="Times New Roman"/>
                <w:color w:val="000000"/>
                <w:sz w:val="18"/>
                <w:szCs w:val="18"/>
                <w:lang w:eastAsia="ru-RU"/>
              </w:rPr>
              <w:lastRenderedPageBreak/>
              <w:t>5.Расчетная предпринимательская прибыль гарантирующей организации</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color w:val="000000"/>
                <w:sz w:val="18"/>
                <w:szCs w:val="18"/>
                <w:lang w:eastAsia="ru-RU"/>
              </w:rPr>
            </w:pPr>
            <w:r w:rsidRPr="000B28D1">
              <w:rPr>
                <w:rFonts w:eastAsia="Times New Roman" w:cs="Times New Roman"/>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250"/>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b/>
                <w:bCs/>
                <w:color w:val="000000"/>
                <w:sz w:val="18"/>
                <w:szCs w:val="18"/>
                <w:lang w:eastAsia="ru-RU"/>
              </w:rPr>
            </w:pPr>
            <w:r w:rsidRPr="000B28D1">
              <w:rPr>
                <w:rFonts w:eastAsia="Times New Roman" w:cs="Times New Roman"/>
                <w:b/>
                <w:bCs/>
                <w:color w:val="000000"/>
                <w:sz w:val="18"/>
                <w:szCs w:val="18"/>
                <w:lang w:eastAsia="ru-RU"/>
              </w:rPr>
              <w:t>Итого необходимая валовая выручка</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b/>
                <w:bCs/>
                <w:color w:val="000000"/>
                <w:sz w:val="18"/>
                <w:szCs w:val="18"/>
                <w:lang w:eastAsia="ru-RU"/>
              </w:rPr>
            </w:pPr>
            <w:r w:rsidRPr="000B28D1">
              <w:rPr>
                <w:rFonts w:eastAsia="Times New Roman" w:cs="Times New Roman"/>
                <w:b/>
                <w:bCs/>
                <w:color w:val="000000"/>
                <w:sz w:val="18"/>
                <w:szCs w:val="18"/>
                <w:lang w:eastAsia="ru-RU"/>
              </w:rPr>
              <w:t>тыс. руб</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250"/>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b/>
                <w:bCs/>
                <w:color w:val="000000"/>
                <w:sz w:val="18"/>
                <w:szCs w:val="18"/>
                <w:lang w:eastAsia="ru-RU"/>
              </w:rPr>
            </w:pPr>
            <w:r w:rsidRPr="000B28D1">
              <w:rPr>
                <w:rFonts w:eastAsia="Times New Roman" w:cs="Times New Roman"/>
                <w:b/>
                <w:bCs/>
                <w:color w:val="000000"/>
                <w:sz w:val="18"/>
                <w:szCs w:val="18"/>
                <w:lang w:eastAsia="ru-RU"/>
              </w:rPr>
              <w:t>Полезный отпуск тепловой энергии</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b/>
                <w:bCs/>
                <w:color w:val="000000"/>
                <w:sz w:val="18"/>
                <w:szCs w:val="18"/>
                <w:lang w:eastAsia="ru-RU"/>
              </w:rPr>
            </w:pPr>
            <w:r w:rsidRPr="000B28D1">
              <w:rPr>
                <w:rFonts w:eastAsia="Times New Roman" w:cs="Times New Roman"/>
                <w:b/>
                <w:bCs/>
                <w:color w:val="000000"/>
                <w:sz w:val="18"/>
                <w:szCs w:val="18"/>
                <w:lang w:eastAsia="ru-RU"/>
              </w:rPr>
              <w:t>Гкал</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r w:rsidR="00427776" w:rsidRPr="000B28D1"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b/>
                <w:bCs/>
                <w:color w:val="000000"/>
                <w:sz w:val="18"/>
                <w:szCs w:val="18"/>
                <w:lang w:eastAsia="ru-RU"/>
              </w:rPr>
            </w:pPr>
            <w:r w:rsidRPr="000B28D1">
              <w:rPr>
                <w:rFonts w:eastAsia="Times New Roman" w:cs="Times New Roman"/>
                <w:b/>
                <w:bCs/>
                <w:color w:val="000000"/>
                <w:sz w:val="18"/>
                <w:szCs w:val="18"/>
                <w:lang w:eastAsia="ru-RU"/>
              </w:rPr>
              <w:t>Тариф 1 пол</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0B28D1" w:rsidRDefault="00427776" w:rsidP="00427776">
            <w:pPr>
              <w:jc w:val="center"/>
              <w:rPr>
                <w:rFonts w:eastAsia="Times New Roman" w:cs="Times New Roman"/>
                <w:b/>
                <w:bCs/>
                <w:color w:val="000000"/>
                <w:sz w:val="18"/>
                <w:szCs w:val="18"/>
                <w:lang w:eastAsia="ru-RU"/>
              </w:rPr>
            </w:pPr>
            <w:r w:rsidRPr="000B28D1">
              <w:rPr>
                <w:rFonts w:eastAsia="Times New Roman" w:cs="Times New Roman"/>
                <w:b/>
                <w:bCs/>
                <w:color w:val="000000"/>
                <w:sz w:val="18"/>
                <w:szCs w:val="18"/>
                <w:lang w:eastAsia="ru-RU"/>
              </w:rPr>
              <w:t>Руб/Гкал</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0B28D1"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r w:rsidR="00427776" w:rsidRPr="00D36B3E" w:rsidTr="00C77552">
        <w:trPr>
          <w:trHeight w:val="159"/>
        </w:trPr>
        <w:tc>
          <w:tcPr>
            <w:tcW w:w="4331" w:type="dxa"/>
            <w:tcBorders>
              <w:top w:val="nil"/>
              <w:left w:val="single" w:sz="8" w:space="0" w:color="000000"/>
              <w:bottom w:val="single" w:sz="8" w:space="0" w:color="000000"/>
              <w:right w:val="single" w:sz="8" w:space="0" w:color="000000"/>
            </w:tcBorders>
            <w:shd w:val="clear" w:color="auto" w:fill="auto"/>
            <w:vAlign w:val="center"/>
            <w:hideMark/>
          </w:tcPr>
          <w:p w:rsidR="00427776" w:rsidRPr="000B28D1" w:rsidRDefault="00427776" w:rsidP="00427776">
            <w:pPr>
              <w:rPr>
                <w:rFonts w:eastAsia="Times New Roman" w:cs="Times New Roman"/>
                <w:b/>
                <w:bCs/>
                <w:color w:val="000000"/>
                <w:sz w:val="18"/>
                <w:szCs w:val="18"/>
                <w:lang w:eastAsia="ru-RU"/>
              </w:rPr>
            </w:pPr>
            <w:r w:rsidRPr="000B28D1">
              <w:rPr>
                <w:rFonts w:eastAsia="Times New Roman" w:cs="Times New Roman"/>
                <w:b/>
                <w:bCs/>
                <w:color w:val="000000"/>
                <w:sz w:val="18"/>
                <w:szCs w:val="18"/>
                <w:lang w:eastAsia="ru-RU"/>
              </w:rPr>
              <w:t>Тариф 2 пол</w:t>
            </w:r>
          </w:p>
        </w:tc>
        <w:tc>
          <w:tcPr>
            <w:tcW w:w="1974" w:type="dxa"/>
            <w:tcBorders>
              <w:top w:val="nil"/>
              <w:left w:val="nil"/>
              <w:bottom w:val="single" w:sz="8" w:space="0" w:color="000000"/>
              <w:right w:val="single" w:sz="8" w:space="0" w:color="000000"/>
            </w:tcBorders>
            <w:shd w:val="clear" w:color="auto" w:fill="auto"/>
            <w:vAlign w:val="center"/>
            <w:hideMark/>
          </w:tcPr>
          <w:p w:rsidR="00427776" w:rsidRPr="00D36B3E" w:rsidRDefault="00427776" w:rsidP="00427776">
            <w:pPr>
              <w:jc w:val="center"/>
              <w:rPr>
                <w:rFonts w:eastAsia="Times New Roman" w:cs="Times New Roman"/>
                <w:b/>
                <w:bCs/>
                <w:color w:val="000000"/>
                <w:sz w:val="18"/>
                <w:szCs w:val="18"/>
                <w:lang w:eastAsia="ru-RU"/>
              </w:rPr>
            </w:pPr>
            <w:r w:rsidRPr="000B28D1">
              <w:rPr>
                <w:rFonts w:eastAsia="Times New Roman" w:cs="Times New Roman"/>
                <w:b/>
                <w:bCs/>
                <w:color w:val="000000"/>
                <w:sz w:val="18"/>
                <w:szCs w:val="18"/>
                <w:lang w:eastAsia="ru-RU"/>
              </w:rPr>
              <w:t>Руб/Гкал</w:t>
            </w:r>
          </w:p>
        </w:tc>
        <w:tc>
          <w:tcPr>
            <w:tcW w:w="1721" w:type="dxa"/>
            <w:tcBorders>
              <w:top w:val="nil"/>
              <w:left w:val="nil"/>
              <w:bottom w:val="single" w:sz="8" w:space="0" w:color="000000"/>
              <w:right w:val="single" w:sz="8" w:space="0" w:color="000000"/>
            </w:tcBorders>
            <w:shd w:val="clear" w:color="auto" w:fill="auto"/>
            <w:vAlign w:val="center"/>
          </w:tcPr>
          <w:p w:rsidR="00427776" w:rsidRPr="00D36B3E"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D36B3E"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721" w:type="dxa"/>
            <w:tcBorders>
              <w:top w:val="nil"/>
              <w:left w:val="nil"/>
              <w:bottom w:val="single" w:sz="8" w:space="0" w:color="000000"/>
              <w:right w:val="single" w:sz="8" w:space="0" w:color="000000"/>
            </w:tcBorders>
            <w:shd w:val="clear" w:color="auto" w:fill="auto"/>
            <w:vAlign w:val="center"/>
          </w:tcPr>
          <w:p w:rsidR="00427776" w:rsidRPr="00D36B3E"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D36B3E"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576" w:type="dxa"/>
            <w:tcBorders>
              <w:top w:val="nil"/>
              <w:left w:val="nil"/>
              <w:bottom w:val="single" w:sz="8" w:space="0" w:color="000000"/>
              <w:right w:val="single" w:sz="8" w:space="0" w:color="000000"/>
            </w:tcBorders>
            <w:shd w:val="clear" w:color="auto" w:fill="auto"/>
            <w:vAlign w:val="center"/>
          </w:tcPr>
          <w:p w:rsidR="00427776" w:rsidRPr="00D36B3E" w:rsidRDefault="00427776" w:rsidP="00427776">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bl>
    <w:p w:rsidR="00247297" w:rsidRDefault="00247297" w:rsidP="00C77552">
      <w:pPr>
        <w:spacing w:before="64"/>
        <w:jc w:val="both"/>
      </w:pPr>
    </w:p>
    <w:sectPr w:rsidR="00247297" w:rsidSect="00774982">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554" w:rsidRDefault="00E51554" w:rsidP="00484663">
      <w:r>
        <w:separator/>
      </w:r>
    </w:p>
  </w:endnote>
  <w:endnote w:type="continuationSeparator" w:id="0">
    <w:p w:rsidR="00E51554" w:rsidRDefault="00E51554" w:rsidP="00484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876558"/>
      <w:docPartObj>
        <w:docPartGallery w:val="Page Numbers (Bottom of Page)"/>
        <w:docPartUnique/>
      </w:docPartObj>
    </w:sdtPr>
    <w:sdtContent>
      <w:p w:rsidR="00774982" w:rsidRDefault="00F476CE">
        <w:pPr>
          <w:pStyle w:val="ac"/>
          <w:jc w:val="right"/>
        </w:pPr>
        <w:r>
          <w:fldChar w:fldCharType="begin"/>
        </w:r>
        <w:r w:rsidR="00774982">
          <w:instrText>PAGE   \* MERGEFORMAT</w:instrText>
        </w:r>
        <w:r>
          <w:fldChar w:fldCharType="separate"/>
        </w:r>
        <w:r w:rsidR="00850D54">
          <w:rPr>
            <w:noProof/>
          </w:rPr>
          <w:t>6</w:t>
        </w:r>
        <w:r>
          <w:fldChar w:fldCharType="end"/>
        </w:r>
      </w:p>
    </w:sdtContent>
  </w:sdt>
  <w:p w:rsidR="00774982" w:rsidRDefault="0077498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554" w:rsidRDefault="00E51554" w:rsidP="00484663">
      <w:r>
        <w:separator/>
      </w:r>
    </w:p>
  </w:footnote>
  <w:footnote w:type="continuationSeparator" w:id="0">
    <w:p w:rsidR="00E51554" w:rsidRDefault="00E51554" w:rsidP="00484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20E24"/>
    <w:multiLevelType w:val="multilevel"/>
    <w:tmpl w:val="03728BC0"/>
    <w:lvl w:ilvl="0">
      <w:start w:val="2"/>
      <w:numFmt w:val="decimal"/>
      <w:lvlText w:val="%1"/>
      <w:lvlJc w:val="left"/>
      <w:pPr>
        <w:ind w:hanging="644"/>
      </w:pPr>
      <w:rPr>
        <w:rFonts w:hint="default"/>
      </w:rPr>
    </w:lvl>
    <w:lvl w:ilvl="1">
      <w:start w:val="6"/>
      <w:numFmt w:val="decimal"/>
      <w:lvlText w:val="%1.%2"/>
      <w:lvlJc w:val="left"/>
      <w:pPr>
        <w:ind w:hanging="644"/>
      </w:pPr>
      <w:rPr>
        <w:rFonts w:hint="default"/>
      </w:rPr>
    </w:lvl>
    <w:lvl w:ilvl="2">
      <w:start w:val="1"/>
      <w:numFmt w:val="decimal"/>
      <w:lvlText w:val="%1.%2.%3"/>
      <w:lvlJc w:val="left"/>
      <w:pPr>
        <w:ind w:hanging="64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rsids>
    <w:rsidRoot w:val="00D979E3"/>
    <w:rsid w:val="000159FD"/>
    <w:rsid w:val="00021D7A"/>
    <w:rsid w:val="00046EE9"/>
    <w:rsid w:val="0007440D"/>
    <w:rsid w:val="000B28D1"/>
    <w:rsid w:val="000C500D"/>
    <w:rsid w:val="000E73AF"/>
    <w:rsid w:val="001140AA"/>
    <w:rsid w:val="00183F6C"/>
    <w:rsid w:val="0018468F"/>
    <w:rsid w:val="001A6CD0"/>
    <w:rsid w:val="00217148"/>
    <w:rsid w:val="00222203"/>
    <w:rsid w:val="00242CE9"/>
    <w:rsid w:val="00247297"/>
    <w:rsid w:val="002C002F"/>
    <w:rsid w:val="002E1876"/>
    <w:rsid w:val="00366411"/>
    <w:rsid w:val="00370550"/>
    <w:rsid w:val="003A2A93"/>
    <w:rsid w:val="003E7408"/>
    <w:rsid w:val="003F5D05"/>
    <w:rsid w:val="00427367"/>
    <w:rsid w:val="00427776"/>
    <w:rsid w:val="00436E79"/>
    <w:rsid w:val="004764AD"/>
    <w:rsid w:val="00484663"/>
    <w:rsid w:val="00501B6D"/>
    <w:rsid w:val="005A6FC1"/>
    <w:rsid w:val="005E49EA"/>
    <w:rsid w:val="0068101E"/>
    <w:rsid w:val="00686E50"/>
    <w:rsid w:val="006D2E3F"/>
    <w:rsid w:val="006F0905"/>
    <w:rsid w:val="006F4D4C"/>
    <w:rsid w:val="007017DA"/>
    <w:rsid w:val="007304B1"/>
    <w:rsid w:val="00774982"/>
    <w:rsid w:val="00775CD2"/>
    <w:rsid w:val="0078158D"/>
    <w:rsid w:val="007C2350"/>
    <w:rsid w:val="007C61F9"/>
    <w:rsid w:val="008122DA"/>
    <w:rsid w:val="0081517A"/>
    <w:rsid w:val="00826E2E"/>
    <w:rsid w:val="00850D54"/>
    <w:rsid w:val="008539A8"/>
    <w:rsid w:val="00861255"/>
    <w:rsid w:val="00866AAD"/>
    <w:rsid w:val="0088315F"/>
    <w:rsid w:val="00892694"/>
    <w:rsid w:val="008A7CD1"/>
    <w:rsid w:val="00914462"/>
    <w:rsid w:val="0099665A"/>
    <w:rsid w:val="00996FDF"/>
    <w:rsid w:val="009B4FC9"/>
    <w:rsid w:val="009C7A11"/>
    <w:rsid w:val="00A034F2"/>
    <w:rsid w:val="00A40672"/>
    <w:rsid w:val="00A4158F"/>
    <w:rsid w:val="00A417EC"/>
    <w:rsid w:val="00A77B4E"/>
    <w:rsid w:val="00AE34A6"/>
    <w:rsid w:val="00B6447F"/>
    <w:rsid w:val="00B80718"/>
    <w:rsid w:val="00B877A1"/>
    <w:rsid w:val="00BD2E18"/>
    <w:rsid w:val="00C27D87"/>
    <w:rsid w:val="00C438B5"/>
    <w:rsid w:val="00C748AF"/>
    <w:rsid w:val="00C77552"/>
    <w:rsid w:val="00C838F7"/>
    <w:rsid w:val="00CA6986"/>
    <w:rsid w:val="00CA7D33"/>
    <w:rsid w:val="00CD63E8"/>
    <w:rsid w:val="00CE7F83"/>
    <w:rsid w:val="00D4523F"/>
    <w:rsid w:val="00D6374C"/>
    <w:rsid w:val="00D979E3"/>
    <w:rsid w:val="00DE1D06"/>
    <w:rsid w:val="00E51554"/>
    <w:rsid w:val="00E71C1E"/>
    <w:rsid w:val="00E81BE2"/>
    <w:rsid w:val="00EA6F35"/>
    <w:rsid w:val="00EF0B4E"/>
    <w:rsid w:val="00F476CE"/>
    <w:rsid w:val="00F83036"/>
    <w:rsid w:val="00FD1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
    <w:uiPriority w:val="34"/>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semiHidden/>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
    <w:basedOn w:val="a1"/>
    <w:link w:val="a4"/>
    <w:uiPriority w:val="99"/>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6">
    <w:name w:val="Сетка таблицы2"/>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1"/>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basedOn w:val="a1"/>
    <w:uiPriority w:val="1"/>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2">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3">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4">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5">
    <w:name w:val="Текст примечания Знак4"/>
    <w:basedOn w:val="a1"/>
    <w:uiPriority w:val="99"/>
    <w:semiHidden/>
    <w:rsid w:val="00C23D13"/>
    <w:rPr>
      <w:rFonts w:ascii="Times New Roman" w:eastAsia="Times New Roman" w:hAnsi="Times New Roman" w:cs="Times New Roman"/>
      <w:sz w:val="20"/>
      <w:szCs w:val="20"/>
      <w:lang w:eastAsia="ru-RU"/>
    </w:rPr>
  </w:style>
  <w:style w:type="character" w:customStyle="1" w:styleId="46">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7">
    <w:name w:val="Основной текст Знак4"/>
    <w:basedOn w:val="a1"/>
    <w:uiPriority w:val="1"/>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99"/>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semiHidden/>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5">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t1\Desktop\&#1082;&#1080;&#1088;&#1086;&#1074;&#1089;&#1082;\2019%20&#1058;&#1086;&#1084;%201%20&#1057;&#1093;&#1077;&#1084;&#1072;%20&#1058;&#1057;%20&#1050;&#1080;&#1088;&#1086;&#1074;&#1089;&#108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127464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15"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C:\Users\t1\Desktop\&#1082;&#1080;&#1088;&#1086;&#1074;&#1089;&#1082;\2019%20&#1058;&#1086;&#1084;%201%20&#1057;&#1093;&#1077;&#1084;&#1072;%20&#1058;&#1057;%20&#1050;&#1080;&#1088;&#1086;&#1074;&#1089;&#1082;.doc" TargetMode="External"/><Relationship Id="rId4" Type="http://schemas.openxmlformats.org/officeDocument/2006/relationships/settings" Target="settings.xml"/><Relationship Id="rId9" Type="http://schemas.openxmlformats.org/officeDocument/2006/relationships/hyperlink" Target="http://www.nostroy.ru/nostroy_archive/nostroy/898581711-SP%20124.13330.2012(dlya%20oznakomleniya).pdf"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879C-C24E-4045-B7DF-913FE9CD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13021</Words>
  <Characters>74223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dc:creator>
  <cp:lastModifiedBy>ЖКХ</cp:lastModifiedBy>
  <cp:revision>2</cp:revision>
  <cp:lastPrinted>2024-12-18T09:50:00Z</cp:lastPrinted>
  <dcterms:created xsi:type="dcterms:W3CDTF">2024-12-19T08:35:00Z</dcterms:created>
  <dcterms:modified xsi:type="dcterms:W3CDTF">2024-12-19T08:35:00Z</dcterms:modified>
</cp:coreProperties>
</file>